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8A935" w14:textId="77777777" w:rsidR="00A37A96" w:rsidRPr="008E1B2C" w:rsidRDefault="00A37A96" w:rsidP="00D77B66">
      <w:pPr>
        <w:tabs>
          <w:tab w:val="left" w:pos="0"/>
        </w:tabs>
        <w:spacing w:line="240" w:lineRule="auto"/>
        <w:ind w:left="1298" w:firstLine="851"/>
        <w:jc w:val="both"/>
        <w:rPr>
          <w:rFonts w:ascii="Times New Roman" w:hAnsi="Times New Roman"/>
          <w:b/>
          <w:bCs/>
          <w:caps/>
          <w:color w:val="000000"/>
          <w:sz w:val="24"/>
          <w:szCs w:val="24"/>
        </w:rPr>
      </w:pPr>
    </w:p>
    <w:p w14:paraId="5CA03530" w14:textId="77777777" w:rsidR="00A37A96" w:rsidRPr="008E1B2C" w:rsidRDefault="00A37A96" w:rsidP="00D77B66">
      <w:pPr>
        <w:tabs>
          <w:tab w:val="left" w:pos="0"/>
        </w:tabs>
        <w:spacing w:line="240" w:lineRule="auto"/>
        <w:ind w:left="1298" w:firstLine="851"/>
        <w:jc w:val="both"/>
        <w:rPr>
          <w:rFonts w:ascii="Times New Roman" w:hAnsi="Times New Roman"/>
          <w:b/>
          <w:bCs/>
          <w:caps/>
          <w:color w:val="000000"/>
          <w:sz w:val="24"/>
          <w:szCs w:val="24"/>
        </w:rPr>
      </w:pPr>
    </w:p>
    <w:p w14:paraId="0925519A" w14:textId="77777777" w:rsidR="00A37A96" w:rsidRPr="008E1B2C" w:rsidRDefault="00A37A96" w:rsidP="00D77B66">
      <w:pPr>
        <w:tabs>
          <w:tab w:val="left" w:pos="0"/>
        </w:tabs>
        <w:spacing w:line="240" w:lineRule="auto"/>
        <w:ind w:left="1298" w:firstLine="851"/>
        <w:jc w:val="both"/>
        <w:rPr>
          <w:rFonts w:ascii="Times New Roman" w:hAnsi="Times New Roman"/>
          <w:b/>
          <w:bCs/>
          <w:caps/>
          <w:color w:val="000000"/>
          <w:sz w:val="24"/>
          <w:szCs w:val="24"/>
        </w:rPr>
      </w:pPr>
    </w:p>
    <w:p w14:paraId="77B82848" w14:textId="77777777" w:rsidR="00A37A96" w:rsidRPr="008E1B2C" w:rsidRDefault="00A37A96" w:rsidP="00D77B66">
      <w:pPr>
        <w:tabs>
          <w:tab w:val="left" w:pos="0"/>
        </w:tabs>
        <w:spacing w:line="240" w:lineRule="auto"/>
        <w:ind w:left="1298" w:firstLine="851"/>
        <w:jc w:val="center"/>
        <w:rPr>
          <w:rFonts w:ascii="Times New Roman" w:hAnsi="Times New Roman"/>
          <w:b/>
          <w:bCs/>
          <w:caps/>
          <w:color w:val="000000"/>
          <w:sz w:val="24"/>
          <w:szCs w:val="24"/>
        </w:rPr>
      </w:pPr>
    </w:p>
    <w:p w14:paraId="6EEE39DB" w14:textId="47FE0DC7" w:rsidR="00A37A96" w:rsidRPr="008E1B2C" w:rsidRDefault="00A37A96" w:rsidP="00D77B66">
      <w:pPr>
        <w:tabs>
          <w:tab w:val="left" w:pos="0"/>
        </w:tabs>
        <w:spacing w:after="0" w:line="240" w:lineRule="auto"/>
        <w:ind w:left="1298"/>
        <w:jc w:val="center"/>
        <w:rPr>
          <w:rFonts w:ascii="Times New Roman" w:hAnsi="Times New Roman"/>
          <w:color w:val="000000"/>
          <w:sz w:val="24"/>
          <w:szCs w:val="24"/>
        </w:rPr>
      </w:pPr>
      <w:r w:rsidRPr="008E1B2C">
        <w:rPr>
          <w:rFonts w:ascii="Times New Roman" w:hAnsi="Times New Roman"/>
          <w:b/>
          <w:bCs/>
          <w:caps/>
          <w:color w:val="000000"/>
          <w:sz w:val="24"/>
          <w:szCs w:val="24"/>
        </w:rPr>
        <w:t>LIETUVOS RESPUB</w:t>
      </w:r>
      <w:r w:rsidR="005D1DD1" w:rsidRPr="008E1B2C">
        <w:rPr>
          <w:rFonts w:ascii="Times New Roman" w:hAnsi="Times New Roman"/>
          <w:b/>
          <w:bCs/>
          <w:caps/>
          <w:color w:val="000000"/>
          <w:sz w:val="24"/>
          <w:szCs w:val="24"/>
        </w:rPr>
        <w:t>LIKOS SEIMO</w:t>
      </w:r>
      <w:r w:rsidR="005D1DD1" w:rsidRPr="008E1B2C">
        <w:rPr>
          <w:rFonts w:ascii="Times New Roman" w:hAnsi="Times New Roman"/>
          <w:b/>
          <w:bCs/>
          <w:caps/>
          <w:color w:val="000000"/>
          <w:sz w:val="24"/>
          <w:szCs w:val="24"/>
        </w:rPr>
        <w:br/>
      </w:r>
      <w:r w:rsidR="00516FE0">
        <w:rPr>
          <w:rFonts w:ascii="Times New Roman" w:hAnsi="Times New Roman"/>
          <w:b/>
          <w:bCs/>
          <w:caps/>
          <w:color w:val="000000"/>
          <w:sz w:val="24"/>
          <w:szCs w:val="24"/>
        </w:rPr>
        <w:t>VALSTYBĖS VALDYMO IR SAVIVALDYBIŲ</w:t>
      </w:r>
      <w:r w:rsidR="005D1DD1" w:rsidRPr="008E1B2C">
        <w:rPr>
          <w:rFonts w:ascii="Times New Roman" w:hAnsi="Times New Roman"/>
          <w:b/>
          <w:bCs/>
          <w:caps/>
          <w:color w:val="000000"/>
          <w:sz w:val="24"/>
          <w:szCs w:val="24"/>
        </w:rPr>
        <w:t xml:space="preserve"> KOMITETO</w:t>
      </w:r>
      <w:r w:rsidR="005D1DD1" w:rsidRPr="008E1B2C">
        <w:rPr>
          <w:rFonts w:ascii="Times New Roman" w:hAnsi="Times New Roman"/>
          <w:b/>
          <w:bCs/>
          <w:caps/>
          <w:color w:val="000000"/>
          <w:sz w:val="24"/>
          <w:szCs w:val="24"/>
        </w:rPr>
        <w:br/>
        <w:t>201</w:t>
      </w:r>
      <w:r w:rsidR="00D83561">
        <w:rPr>
          <w:rFonts w:ascii="Times New Roman" w:hAnsi="Times New Roman"/>
          <w:b/>
          <w:bCs/>
          <w:caps/>
          <w:color w:val="000000"/>
          <w:sz w:val="24"/>
          <w:szCs w:val="24"/>
        </w:rPr>
        <w:t>7</w:t>
      </w:r>
      <w:r w:rsidRPr="008E1B2C">
        <w:rPr>
          <w:rFonts w:ascii="Times New Roman" w:hAnsi="Times New Roman"/>
          <w:b/>
          <w:bCs/>
          <w:caps/>
          <w:color w:val="000000"/>
          <w:sz w:val="24"/>
          <w:szCs w:val="24"/>
        </w:rPr>
        <w:t xml:space="preserve"> M. </w:t>
      </w:r>
      <w:r w:rsidR="006E57EC">
        <w:rPr>
          <w:rFonts w:ascii="Times New Roman" w:hAnsi="Times New Roman"/>
          <w:b/>
          <w:bCs/>
          <w:caps/>
          <w:color w:val="000000"/>
          <w:sz w:val="24"/>
          <w:szCs w:val="24"/>
        </w:rPr>
        <w:t>II (</w:t>
      </w:r>
      <w:r w:rsidR="00D83561">
        <w:rPr>
          <w:rFonts w:ascii="Times New Roman" w:hAnsi="Times New Roman"/>
          <w:b/>
          <w:bCs/>
          <w:caps/>
          <w:color w:val="000000"/>
          <w:sz w:val="24"/>
          <w:szCs w:val="24"/>
        </w:rPr>
        <w:t>PAVASARIO</w:t>
      </w:r>
      <w:r w:rsidR="006E57EC">
        <w:rPr>
          <w:rFonts w:ascii="Times New Roman" w:hAnsi="Times New Roman"/>
          <w:b/>
          <w:bCs/>
          <w:caps/>
          <w:color w:val="000000"/>
          <w:sz w:val="24"/>
          <w:szCs w:val="24"/>
        </w:rPr>
        <w:t>)</w:t>
      </w:r>
      <w:r w:rsidR="00516FE0">
        <w:rPr>
          <w:rFonts w:ascii="Times New Roman" w:hAnsi="Times New Roman"/>
          <w:b/>
          <w:bCs/>
          <w:caps/>
          <w:color w:val="000000"/>
          <w:sz w:val="24"/>
          <w:szCs w:val="24"/>
        </w:rPr>
        <w:t xml:space="preserve"> </w:t>
      </w:r>
      <w:r w:rsidRPr="008E1B2C">
        <w:rPr>
          <w:rFonts w:ascii="Times New Roman" w:hAnsi="Times New Roman"/>
          <w:b/>
          <w:bCs/>
          <w:caps/>
          <w:color w:val="000000"/>
          <w:sz w:val="24"/>
          <w:szCs w:val="24"/>
        </w:rPr>
        <w:t>SESIJOS DARBO ATASKAITA</w:t>
      </w:r>
      <w:r w:rsidRPr="008E1B2C">
        <w:rPr>
          <w:rFonts w:ascii="Times New Roman" w:hAnsi="Times New Roman"/>
          <w:b/>
          <w:bCs/>
          <w:caps/>
          <w:color w:val="000000"/>
          <w:sz w:val="24"/>
          <w:szCs w:val="24"/>
        </w:rPr>
        <w:br/>
      </w:r>
      <w:r w:rsidR="0039336C" w:rsidRPr="008E1B2C">
        <w:rPr>
          <w:rFonts w:ascii="Times New Roman" w:hAnsi="Times New Roman"/>
          <w:color w:val="000000"/>
          <w:sz w:val="24"/>
          <w:szCs w:val="24"/>
        </w:rPr>
        <w:t>(</w:t>
      </w:r>
      <w:r w:rsidRPr="008E1B2C">
        <w:rPr>
          <w:rFonts w:ascii="Times New Roman" w:hAnsi="Times New Roman"/>
          <w:color w:val="000000"/>
          <w:sz w:val="24"/>
          <w:szCs w:val="24"/>
        </w:rPr>
        <w:t>201</w:t>
      </w:r>
      <w:r w:rsidR="00D83561">
        <w:rPr>
          <w:rFonts w:ascii="Times New Roman" w:hAnsi="Times New Roman"/>
          <w:color w:val="000000"/>
          <w:sz w:val="24"/>
          <w:szCs w:val="24"/>
        </w:rPr>
        <w:t>7</w:t>
      </w:r>
      <w:r w:rsidR="000A3CB5" w:rsidRPr="008E1B2C">
        <w:rPr>
          <w:rFonts w:ascii="Times New Roman" w:hAnsi="Times New Roman"/>
          <w:color w:val="000000"/>
          <w:sz w:val="24"/>
          <w:szCs w:val="24"/>
        </w:rPr>
        <w:t xml:space="preserve"> m. </w:t>
      </w:r>
      <w:r w:rsidR="00D83561">
        <w:rPr>
          <w:rFonts w:ascii="Times New Roman" w:hAnsi="Times New Roman"/>
          <w:color w:val="000000"/>
          <w:sz w:val="24"/>
          <w:szCs w:val="24"/>
        </w:rPr>
        <w:t>kovo</w:t>
      </w:r>
      <w:r w:rsidR="00AB30D2" w:rsidRPr="008E1B2C">
        <w:rPr>
          <w:rFonts w:ascii="Times New Roman" w:hAnsi="Times New Roman"/>
          <w:color w:val="000000"/>
          <w:sz w:val="24"/>
          <w:szCs w:val="24"/>
        </w:rPr>
        <w:t xml:space="preserve"> 1</w:t>
      </w:r>
      <w:r w:rsidR="00D83561">
        <w:rPr>
          <w:rFonts w:ascii="Times New Roman" w:hAnsi="Times New Roman"/>
          <w:color w:val="000000"/>
          <w:sz w:val="24"/>
          <w:szCs w:val="24"/>
        </w:rPr>
        <w:t>0</w:t>
      </w:r>
      <w:r w:rsidR="0039336C" w:rsidRPr="008E1B2C">
        <w:rPr>
          <w:rFonts w:ascii="Times New Roman" w:hAnsi="Times New Roman"/>
          <w:color w:val="000000"/>
          <w:sz w:val="24"/>
          <w:szCs w:val="24"/>
        </w:rPr>
        <w:t xml:space="preserve"> d.</w:t>
      </w:r>
      <w:r w:rsidR="000010B7" w:rsidRPr="008E1B2C">
        <w:rPr>
          <w:rFonts w:ascii="Times New Roman" w:hAnsi="Times New Roman"/>
          <w:color w:val="000000"/>
          <w:sz w:val="24"/>
          <w:szCs w:val="24"/>
        </w:rPr>
        <w:t xml:space="preserve"> – 201</w:t>
      </w:r>
      <w:r w:rsidR="00516FE0">
        <w:rPr>
          <w:rFonts w:ascii="Times New Roman" w:hAnsi="Times New Roman"/>
          <w:color w:val="000000"/>
          <w:sz w:val="24"/>
          <w:szCs w:val="24"/>
        </w:rPr>
        <w:t>7</w:t>
      </w:r>
      <w:r w:rsidR="000010B7" w:rsidRPr="008E1B2C">
        <w:rPr>
          <w:rFonts w:ascii="Times New Roman" w:hAnsi="Times New Roman"/>
          <w:color w:val="000000"/>
          <w:sz w:val="24"/>
          <w:szCs w:val="24"/>
        </w:rPr>
        <w:t xml:space="preserve"> m.</w:t>
      </w:r>
      <w:r w:rsidR="007C7A3B" w:rsidRPr="008E1B2C">
        <w:rPr>
          <w:rFonts w:ascii="Times New Roman" w:hAnsi="Times New Roman"/>
          <w:color w:val="000000"/>
          <w:sz w:val="24"/>
          <w:szCs w:val="24"/>
        </w:rPr>
        <w:t xml:space="preserve"> </w:t>
      </w:r>
      <w:r w:rsidR="00D83561">
        <w:rPr>
          <w:rFonts w:ascii="Times New Roman" w:hAnsi="Times New Roman"/>
          <w:color w:val="000000"/>
          <w:sz w:val="24"/>
          <w:szCs w:val="24"/>
        </w:rPr>
        <w:t>rugsėjo</w:t>
      </w:r>
      <w:r w:rsidR="000A3CB5" w:rsidRPr="008E1B2C">
        <w:rPr>
          <w:rFonts w:ascii="Times New Roman" w:hAnsi="Times New Roman"/>
          <w:color w:val="000000"/>
          <w:sz w:val="24"/>
          <w:szCs w:val="24"/>
        </w:rPr>
        <w:t xml:space="preserve"> </w:t>
      </w:r>
      <w:r w:rsidR="00516FE0">
        <w:rPr>
          <w:rFonts w:ascii="Times New Roman" w:hAnsi="Times New Roman"/>
          <w:color w:val="000000"/>
          <w:sz w:val="24"/>
          <w:szCs w:val="24"/>
        </w:rPr>
        <w:t>9</w:t>
      </w:r>
      <w:r w:rsidR="007C7A3B" w:rsidRPr="008E1B2C">
        <w:rPr>
          <w:rFonts w:ascii="Times New Roman" w:hAnsi="Times New Roman"/>
          <w:color w:val="000000"/>
          <w:sz w:val="24"/>
          <w:szCs w:val="24"/>
        </w:rPr>
        <w:t xml:space="preserve"> </w:t>
      </w:r>
      <w:r w:rsidR="00806A29" w:rsidRPr="008E1B2C">
        <w:rPr>
          <w:rFonts w:ascii="Times New Roman" w:hAnsi="Times New Roman"/>
          <w:color w:val="000000"/>
          <w:sz w:val="24"/>
          <w:szCs w:val="24"/>
        </w:rPr>
        <w:t>d.</w:t>
      </w:r>
      <w:r w:rsidRPr="008E1B2C">
        <w:rPr>
          <w:rFonts w:ascii="Times New Roman" w:hAnsi="Times New Roman"/>
          <w:color w:val="000000"/>
          <w:sz w:val="24"/>
          <w:szCs w:val="24"/>
        </w:rPr>
        <w:t>)</w:t>
      </w:r>
    </w:p>
    <w:p w14:paraId="442E6F62" w14:textId="77777777" w:rsidR="00E257E2" w:rsidRPr="008E1B2C" w:rsidRDefault="00E257E2" w:rsidP="00D77B66">
      <w:pPr>
        <w:tabs>
          <w:tab w:val="left" w:pos="0"/>
        </w:tabs>
        <w:spacing w:line="240" w:lineRule="auto"/>
        <w:jc w:val="center"/>
        <w:rPr>
          <w:rFonts w:ascii="Times New Roman" w:hAnsi="Times New Roman"/>
          <w:color w:val="000000"/>
          <w:sz w:val="24"/>
          <w:szCs w:val="24"/>
        </w:rPr>
      </w:pPr>
    </w:p>
    <w:p w14:paraId="4473E0F0" w14:textId="77777777" w:rsidR="00A37A96" w:rsidRPr="008E1B2C" w:rsidRDefault="00A37A96" w:rsidP="00D77B66">
      <w:pPr>
        <w:keepNext/>
        <w:tabs>
          <w:tab w:val="left" w:pos="0"/>
        </w:tabs>
        <w:spacing w:line="240" w:lineRule="auto"/>
        <w:ind w:firstLine="851"/>
        <w:jc w:val="center"/>
        <w:outlineLvl w:val="0"/>
        <w:rPr>
          <w:rFonts w:ascii="Times New Roman" w:hAnsi="Times New Roman"/>
          <w:b/>
          <w:bCs/>
          <w:color w:val="000000"/>
          <w:sz w:val="24"/>
          <w:szCs w:val="24"/>
        </w:rPr>
      </w:pPr>
      <w:r w:rsidRPr="008E1B2C">
        <w:rPr>
          <w:rFonts w:ascii="Times New Roman" w:hAnsi="Times New Roman"/>
          <w:color w:val="000000"/>
          <w:sz w:val="24"/>
          <w:szCs w:val="24"/>
        </w:rPr>
        <w:br w:type="page"/>
      </w:r>
      <w:r w:rsidRPr="008E1B2C">
        <w:rPr>
          <w:rFonts w:ascii="Times New Roman" w:hAnsi="Times New Roman"/>
          <w:b/>
          <w:bCs/>
          <w:color w:val="000000"/>
          <w:sz w:val="24"/>
          <w:szCs w:val="24"/>
        </w:rPr>
        <w:lastRenderedPageBreak/>
        <w:t xml:space="preserve">I. BENDROJI </w:t>
      </w:r>
      <w:r w:rsidR="00516FE0">
        <w:rPr>
          <w:rFonts w:ascii="Times New Roman" w:hAnsi="Times New Roman"/>
          <w:b/>
          <w:bCs/>
          <w:color w:val="000000"/>
          <w:sz w:val="24"/>
          <w:szCs w:val="24"/>
        </w:rPr>
        <w:t>VALSTYBĖS VALDYMO IR SAVIVALDYBIŲ</w:t>
      </w:r>
      <w:r w:rsidRPr="008E1B2C">
        <w:rPr>
          <w:rFonts w:ascii="Times New Roman" w:hAnsi="Times New Roman"/>
          <w:b/>
          <w:bCs/>
          <w:color w:val="000000"/>
          <w:sz w:val="24"/>
          <w:szCs w:val="24"/>
        </w:rPr>
        <w:t xml:space="preserve"> KOMITETO INFORMACIJA</w:t>
      </w:r>
    </w:p>
    <w:p w14:paraId="2C8924F7" w14:textId="77777777" w:rsidR="00A37A96" w:rsidRPr="008E1B2C" w:rsidRDefault="00D83561" w:rsidP="00D77B66">
      <w:pPr>
        <w:tabs>
          <w:tab w:val="left" w:pos="0"/>
        </w:tabs>
        <w:spacing w:line="240" w:lineRule="auto"/>
        <w:ind w:firstLine="851"/>
        <w:jc w:val="center"/>
        <w:rPr>
          <w:rFonts w:ascii="Times New Roman" w:hAnsi="Times New Roman"/>
          <w:color w:val="000000"/>
          <w:sz w:val="24"/>
          <w:szCs w:val="24"/>
        </w:rPr>
      </w:pPr>
      <w:r w:rsidRPr="008E1B2C">
        <w:rPr>
          <w:rFonts w:ascii="Times New Roman" w:hAnsi="Times New Roman"/>
          <w:color w:val="000000"/>
          <w:sz w:val="24"/>
          <w:szCs w:val="24"/>
        </w:rPr>
        <w:t>(201</w:t>
      </w:r>
      <w:r>
        <w:rPr>
          <w:rFonts w:ascii="Times New Roman" w:hAnsi="Times New Roman"/>
          <w:color w:val="000000"/>
          <w:sz w:val="24"/>
          <w:szCs w:val="24"/>
        </w:rPr>
        <w:t>7</w:t>
      </w:r>
      <w:r w:rsidRPr="008E1B2C">
        <w:rPr>
          <w:rFonts w:ascii="Times New Roman" w:hAnsi="Times New Roman"/>
          <w:color w:val="000000"/>
          <w:sz w:val="24"/>
          <w:szCs w:val="24"/>
        </w:rPr>
        <w:t xml:space="preserve"> m. </w:t>
      </w:r>
      <w:r>
        <w:rPr>
          <w:rFonts w:ascii="Times New Roman" w:hAnsi="Times New Roman"/>
          <w:color w:val="000000"/>
          <w:sz w:val="24"/>
          <w:szCs w:val="24"/>
        </w:rPr>
        <w:t>kovo</w:t>
      </w:r>
      <w:r w:rsidRPr="008E1B2C">
        <w:rPr>
          <w:rFonts w:ascii="Times New Roman" w:hAnsi="Times New Roman"/>
          <w:color w:val="000000"/>
          <w:sz w:val="24"/>
          <w:szCs w:val="24"/>
        </w:rPr>
        <w:t xml:space="preserve"> 1</w:t>
      </w:r>
      <w:r>
        <w:rPr>
          <w:rFonts w:ascii="Times New Roman" w:hAnsi="Times New Roman"/>
          <w:color w:val="000000"/>
          <w:sz w:val="24"/>
          <w:szCs w:val="24"/>
        </w:rPr>
        <w:t>0</w:t>
      </w:r>
      <w:r w:rsidRPr="008E1B2C">
        <w:rPr>
          <w:rFonts w:ascii="Times New Roman" w:hAnsi="Times New Roman"/>
          <w:color w:val="000000"/>
          <w:sz w:val="24"/>
          <w:szCs w:val="24"/>
        </w:rPr>
        <w:t xml:space="preserve"> d. – 201</w:t>
      </w:r>
      <w:r>
        <w:rPr>
          <w:rFonts w:ascii="Times New Roman" w:hAnsi="Times New Roman"/>
          <w:color w:val="000000"/>
          <w:sz w:val="24"/>
          <w:szCs w:val="24"/>
        </w:rPr>
        <w:t>7</w:t>
      </w:r>
      <w:r w:rsidRPr="008E1B2C">
        <w:rPr>
          <w:rFonts w:ascii="Times New Roman" w:hAnsi="Times New Roman"/>
          <w:color w:val="000000"/>
          <w:sz w:val="24"/>
          <w:szCs w:val="24"/>
        </w:rPr>
        <w:t xml:space="preserve"> m. </w:t>
      </w:r>
      <w:r>
        <w:rPr>
          <w:rFonts w:ascii="Times New Roman" w:hAnsi="Times New Roman"/>
          <w:color w:val="000000"/>
          <w:sz w:val="24"/>
          <w:szCs w:val="24"/>
        </w:rPr>
        <w:t>rugsėjo</w:t>
      </w:r>
      <w:r w:rsidRPr="008E1B2C">
        <w:rPr>
          <w:rFonts w:ascii="Times New Roman" w:hAnsi="Times New Roman"/>
          <w:color w:val="000000"/>
          <w:sz w:val="24"/>
          <w:szCs w:val="24"/>
        </w:rPr>
        <w:t xml:space="preserve"> </w:t>
      </w:r>
      <w:r>
        <w:rPr>
          <w:rFonts w:ascii="Times New Roman" w:hAnsi="Times New Roman"/>
          <w:color w:val="000000"/>
          <w:sz w:val="24"/>
          <w:szCs w:val="24"/>
        </w:rPr>
        <w:t>9</w:t>
      </w:r>
      <w:r w:rsidRPr="008E1B2C">
        <w:rPr>
          <w:rFonts w:ascii="Times New Roman" w:hAnsi="Times New Roman"/>
          <w:color w:val="000000"/>
          <w:sz w:val="24"/>
          <w:szCs w:val="24"/>
        </w:rPr>
        <w:t xml:space="preserve"> d.)</w:t>
      </w: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96"/>
        <w:gridCol w:w="1396"/>
      </w:tblGrid>
      <w:tr w:rsidR="00A37A96" w:rsidRPr="00B117FA" w14:paraId="73AE9DF8" w14:textId="77777777" w:rsidTr="005670A5">
        <w:tc>
          <w:tcPr>
            <w:tcW w:w="8467" w:type="dxa"/>
            <w:gridSpan w:val="3"/>
          </w:tcPr>
          <w:p w14:paraId="245BE00A" w14:textId="77777777" w:rsidR="00A37A96" w:rsidRPr="00B117FA" w:rsidRDefault="00A37A96" w:rsidP="00D77B66">
            <w:pPr>
              <w:tabs>
                <w:tab w:val="left" w:pos="0"/>
              </w:tabs>
              <w:spacing w:after="0" w:line="240" w:lineRule="auto"/>
              <w:ind w:firstLine="851"/>
              <w:jc w:val="both"/>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1. Įstatymų ir kitų teisės aktų projektų svarstymas</w:t>
            </w:r>
          </w:p>
        </w:tc>
      </w:tr>
      <w:tr w:rsidR="00A37A96" w:rsidRPr="00B117FA" w14:paraId="4A53D3BF" w14:textId="77777777" w:rsidTr="005670A5">
        <w:trPr>
          <w:trHeight w:val="210"/>
        </w:trPr>
        <w:tc>
          <w:tcPr>
            <w:tcW w:w="675" w:type="dxa"/>
            <w:vAlign w:val="center"/>
          </w:tcPr>
          <w:p w14:paraId="0CEF3818" w14:textId="77777777" w:rsidR="00A37A96" w:rsidRPr="008E1B2C" w:rsidRDefault="003D590F" w:rsidP="00D77B66">
            <w:pPr>
              <w:tabs>
                <w:tab w:val="left" w:pos="0"/>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1.1.</w:t>
            </w:r>
          </w:p>
        </w:tc>
        <w:tc>
          <w:tcPr>
            <w:tcW w:w="6396" w:type="dxa"/>
          </w:tcPr>
          <w:p w14:paraId="5047B414" w14:textId="77777777" w:rsidR="00A37A96" w:rsidRPr="008E1B2C" w:rsidRDefault="00A37A96" w:rsidP="00D77B66">
            <w:pPr>
              <w:tabs>
                <w:tab w:val="left" w:pos="0"/>
              </w:tabs>
              <w:spacing w:after="0" w:line="240" w:lineRule="auto"/>
              <w:rPr>
                <w:rFonts w:ascii="Times New Roman" w:hAnsi="Times New Roman"/>
                <w:color w:val="000000"/>
                <w:sz w:val="24"/>
                <w:szCs w:val="24"/>
              </w:rPr>
            </w:pPr>
            <w:r w:rsidRPr="008E1B2C">
              <w:rPr>
                <w:rFonts w:ascii="Times New Roman" w:hAnsi="Times New Roman"/>
                <w:caps/>
                <w:color w:val="000000"/>
                <w:sz w:val="24"/>
                <w:szCs w:val="24"/>
              </w:rPr>
              <w:t>S</w:t>
            </w:r>
            <w:r w:rsidRPr="008E1B2C">
              <w:rPr>
                <w:rFonts w:ascii="Times New Roman" w:hAnsi="Times New Roman"/>
                <w:color w:val="000000"/>
                <w:sz w:val="24"/>
                <w:szCs w:val="24"/>
              </w:rPr>
              <w:t>eimo pavedimai komitetui</w:t>
            </w:r>
          </w:p>
          <w:p w14:paraId="69D4486B" w14:textId="77777777" w:rsidR="00A37A96" w:rsidRPr="008E1B2C" w:rsidRDefault="00A37A96" w:rsidP="00D77B66">
            <w:pPr>
              <w:tabs>
                <w:tab w:val="left" w:pos="0"/>
              </w:tabs>
              <w:spacing w:after="0" w:line="240" w:lineRule="auto"/>
              <w:rPr>
                <w:rFonts w:ascii="Times New Roman" w:hAnsi="Times New Roman"/>
                <w:color w:val="000000"/>
                <w:sz w:val="24"/>
                <w:szCs w:val="24"/>
              </w:rPr>
            </w:pPr>
            <w:r w:rsidRPr="008E1B2C">
              <w:rPr>
                <w:rFonts w:ascii="Times New Roman" w:hAnsi="Times New Roman"/>
                <w:color w:val="000000"/>
                <w:sz w:val="24"/>
                <w:szCs w:val="24"/>
              </w:rPr>
              <w:t xml:space="preserve">   </w:t>
            </w:r>
            <w:r w:rsidR="00796EF8" w:rsidRPr="008E1B2C">
              <w:rPr>
                <w:rFonts w:ascii="Times New Roman" w:hAnsi="Times New Roman"/>
                <w:color w:val="000000"/>
                <w:sz w:val="24"/>
                <w:szCs w:val="24"/>
              </w:rPr>
              <w:t xml:space="preserve">        </w:t>
            </w:r>
            <w:r w:rsidRPr="008E1B2C">
              <w:rPr>
                <w:rFonts w:ascii="Times New Roman" w:hAnsi="Times New Roman"/>
                <w:color w:val="000000"/>
                <w:sz w:val="24"/>
                <w:szCs w:val="24"/>
              </w:rPr>
              <w:t xml:space="preserve">  Iš jų kaip pagrindiniam komitetui</w:t>
            </w:r>
          </w:p>
          <w:p w14:paraId="0FEB12F5" w14:textId="77777777" w:rsidR="00A37A96" w:rsidRPr="008E1B2C" w:rsidRDefault="00A37A96" w:rsidP="00D77B66">
            <w:pPr>
              <w:tabs>
                <w:tab w:val="left" w:pos="0"/>
              </w:tabs>
              <w:spacing w:after="0" w:line="240" w:lineRule="auto"/>
              <w:rPr>
                <w:rFonts w:ascii="Times New Roman" w:hAnsi="Times New Roman"/>
                <w:color w:val="000000"/>
                <w:sz w:val="24"/>
                <w:szCs w:val="24"/>
              </w:rPr>
            </w:pPr>
            <w:r w:rsidRPr="008E1B2C">
              <w:rPr>
                <w:rFonts w:ascii="Times New Roman" w:hAnsi="Times New Roman"/>
                <w:color w:val="000000"/>
                <w:sz w:val="24"/>
                <w:szCs w:val="24"/>
              </w:rPr>
              <w:t xml:space="preserve">             kaip papildomam  komitetui</w:t>
            </w:r>
          </w:p>
        </w:tc>
        <w:tc>
          <w:tcPr>
            <w:tcW w:w="1396" w:type="dxa"/>
            <w:shd w:val="clear" w:color="auto" w:fill="FFFFFF"/>
          </w:tcPr>
          <w:p w14:paraId="204F3382" w14:textId="77777777" w:rsidR="00B117FA" w:rsidRPr="002337A6" w:rsidRDefault="00EC74F0" w:rsidP="00D77B66">
            <w:pPr>
              <w:tabs>
                <w:tab w:val="left" w:pos="0"/>
              </w:tabs>
              <w:spacing w:after="0" w:line="240" w:lineRule="auto"/>
              <w:jc w:val="center"/>
              <w:rPr>
                <w:rFonts w:ascii="Times New Roman" w:hAnsi="Times New Roman"/>
                <w:b/>
                <w:caps/>
                <w:color w:val="000000"/>
                <w:sz w:val="24"/>
                <w:szCs w:val="24"/>
              </w:rPr>
            </w:pPr>
            <w:r w:rsidRPr="002337A6">
              <w:rPr>
                <w:rFonts w:ascii="Times New Roman" w:hAnsi="Times New Roman"/>
                <w:b/>
                <w:caps/>
                <w:color w:val="000000"/>
                <w:sz w:val="24"/>
                <w:szCs w:val="24"/>
              </w:rPr>
              <w:t>95</w:t>
            </w:r>
          </w:p>
          <w:p w14:paraId="0A9148AC" w14:textId="77777777" w:rsidR="00EC74F0" w:rsidRDefault="00EC74F0" w:rsidP="00D77B66">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49</w:t>
            </w:r>
          </w:p>
          <w:p w14:paraId="4842EB90" w14:textId="548B7ACB" w:rsidR="00EC74F0" w:rsidRPr="00B117FA" w:rsidRDefault="00EC74F0" w:rsidP="00D77B66">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46</w:t>
            </w:r>
          </w:p>
        </w:tc>
      </w:tr>
      <w:tr w:rsidR="00A37A96" w:rsidRPr="00B117FA" w14:paraId="2DF38503" w14:textId="77777777" w:rsidTr="005670A5">
        <w:trPr>
          <w:trHeight w:val="210"/>
        </w:trPr>
        <w:tc>
          <w:tcPr>
            <w:tcW w:w="675" w:type="dxa"/>
            <w:vAlign w:val="center"/>
          </w:tcPr>
          <w:p w14:paraId="0CEF1776"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1.2.</w:t>
            </w:r>
          </w:p>
        </w:tc>
        <w:tc>
          <w:tcPr>
            <w:tcW w:w="6396" w:type="dxa"/>
            <w:vAlign w:val="center"/>
          </w:tcPr>
          <w:p w14:paraId="4B63D1DF" w14:textId="77777777" w:rsidR="00A37A96" w:rsidRPr="008E1B2C" w:rsidRDefault="00796EF8" w:rsidP="00D77B66">
            <w:pPr>
              <w:tabs>
                <w:tab w:val="left" w:pos="0"/>
              </w:tabs>
              <w:spacing w:after="0" w:line="240" w:lineRule="auto"/>
              <w:rPr>
                <w:rFonts w:ascii="Times New Roman" w:hAnsi="Times New Roman"/>
                <w:color w:val="000000"/>
                <w:sz w:val="24"/>
                <w:szCs w:val="24"/>
              </w:rPr>
            </w:pPr>
            <w:r w:rsidRPr="008E1B2C">
              <w:rPr>
                <w:rFonts w:ascii="Times New Roman" w:hAnsi="Times New Roman"/>
                <w:color w:val="000000"/>
                <w:sz w:val="24"/>
                <w:szCs w:val="24"/>
              </w:rPr>
              <w:t>ES teisės aktų svarstymas</w:t>
            </w:r>
          </w:p>
        </w:tc>
        <w:tc>
          <w:tcPr>
            <w:tcW w:w="1396" w:type="dxa"/>
            <w:vAlign w:val="center"/>
          </w:tcPr>
          <w:p w14:paraId="4F774734" w14:textId="39076523" w:rsidR="00A37A96" w:rsidRPr="00B117FA" w:rsidRDefault="00E17F47" w:rsidP="00D77B66">
            <w:pPr>
              <w:tabs>
                <w:tab w:val="left" w:pos="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p>
        </w:tc>
      </w:tr>
      <w:tr w:rsidR="00A37A96" w:rsidRPr="00B117FA" w14:paraId="4D58901B" w14:textId="77777777" w:rsidTr="005670A5">
        <w:trPr>
          <w:trHeight w:val="210"/>
        </w:trPr>
        <w:tc>
          <w:tcPr>
            <w:tcW w:w="675" w:type="dxa"/>
            <w:vAlign w:val="center"/>
          </w:tcPr>
          <w:p w14:paraId="724285E0"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1.3.</w:t>
            </w:r>
          </w:p>
        </w:tc>
        <w:tc>
          <w:tcPr>
            <w:tcW w:w="6396" w:type="dxa"/>
          </w:tcPr>
          <w:p w14:paraId="7D16CEA5"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ERK pavedimu pateiktos išvados</w:t>
            </w:r>
          </w:p>
        </w:tc>
        <w:tc>
          <w:tcPr>
            <w:tcW w:w="1396" w:type="dxa"/>
          </w:tcPr>
          <w:p w14:paraId="6F027BE9" w14:textId="6DCF0968" w:rsidR="00A37A96" w:rsidRPr="00B117FA" w:rsidRDefault="00E17F47" w:rsidP="00D77B66">
            <w:pPr>
              <w:tabs>
                <w:tab w:val="left" w:pos="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2</w:t>
            </w:r>
          </w:p>
        </w:tc>
      </w:tr>
      <w:tr w:rsidR="00A37A96" w:rsidRPr="00B117FA" w14:paraId="10CF2A19" w14:textId="77777777" w:rsidTr="005670A5">
        <w:trPr>
          <w:trHeight w:val="210"/>
        </w:trPr>
        <w:tc>
          <w:tcPr>
            <w:tcW w:w="675" w:type="dxa"/>
            <w:vAlign w:val="center"/>
          </w:tcPr>
          <w:p w14:paraId="599D3C64"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1.4.</w:t>
            </w:r>
          </w:p>
        </w:tc>
        <w:tc>
          <w:tcPr>
            <w:tcW w:w="6396" w:type="dxa"/>
          </w:tcPr>
          <w:p w14:paraId="0022A757"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Komiteto iniciatyva pateiktos išvados (ES)</w:t>
            </w:r>
          </w:p>
        </w:tc>
        <w:tc>
          <w:tcPr>
            <w:tcW w:w="1396" w:type="dxa"/>
          </w:tcPr>
          <w:p w14:paraId="4C7A745E" w14:textId="794B3FF4" w:rsidR="00A37A96" w:rsidRPr="00B117FA" w:rsidRDefault="00E17F47" w:rsidP="00D77B66">
            <w:pPr>
              <w:tabs>
                <w:tab w:val="left" w:pos="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w:t>
            </w:r>
          </w:p>
        </w:tc>
      </w:tr>
      <w:tr w:rsidR="00A37A96" w:rsidRPr="00B117FA" w14:paraId="305627A1" w14:textId="77777777" w:rsidTr="005670A5">
        <w:trPr>
          <w:trHeight w:val="210"/>
        </w:trPr>
        <w:tc>
          <w:tcPr>
            <w:tcW w:w="675" w:type="dxa"/>
            <w:vAlign w:val="center"/>
          </w:tcPr>
          <w:p w14:paraId="768EAAD0"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1.5.</w:t>
            </w:r>
          </w:p>
        </w:tc>
        <w:tc>
          <w:tcPr>
            <w:tcW w:w="6396" w:type="dxa"/>
          </w:tcPr>
          <w:p w14:paraId="5A3BF46F"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Komiteto pateiktos išvados</w:t>
            </w:r>
          </w:p>
          <w:p w14:paraId="491D1E5D" w14:textId="77777777" w:rsidR="00A37A96" w:rsidRPr="008E1B2C" w:rsidRDefault="00A37A96" w:rsidP="00D77B66">
            <w:pPr>
              <w:tabs>
                <w:tab w:val="left" w:pos="0"/>
                <w:tab w:val="left" w:pos="80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796EF8" w:rsidRPr="008E1B2C">
              <w:rPr>
                <w:rFonts w:ascii="Times New Roman" w:hAnsi="Times New Roman"/>
                <w:color w:val="000000"/>
                <w:sz w:val="24"/>
                <w:szCs w:val="24"/>
              </w:rPr>
              <w:t xml:space="preserve">    </w:t>
            </w:r>
            <w:r w:rsidRPr="008E1B2C">
              <w:rPr>
                <w:rFonts w:ascii="Times New Roman" w:hAnsi="Times New Roman"/>
                <w:color w:val="000000"/>
                <w:sz w:val="24"/>
                <w:szCs w:val="24"/>
              </w:rPr>
              <w:t xml:space="preserve">    Iš jų kaip pagrindinis komitetas</w:t>
            </w:r>
          </w:p>
          <w:p w14:paraId="7D22C008" w14:textId="77777777" w:rsidR="00A37A96" w:rsidRPr="008E1B2C" w:rsidRDefault="00796EF8" w:rsidP="00D77B66">
            <w:pPr>
              <w:tabs>
                <w:tab w:val="left" w:pos="0"/>
                <w:tab w:val="left" w:pos="818"/>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A37A96" w:rsidRPr="008E1B2C">
              <w:rPr>
                <w:rFonts w:ascii="Times New Roman" w:hAnsi="Times New Roman"/>
                <w:color w:val="000000"/>
                <w:sz w:val="24"/>
                <w:szCs w:val="24"/>
              </w:rPr>
              <w:t xml:space="preserve">   kaip papildomas komitetas</w:t>
            </w:r>
          </w:p>
        </w:tc>
        <w:tc>
          <w:tcPr>
            <w:tcW w:w="1396" w:type="dxa"/>
          </w:tcPr>
          <w:p w14:paraId="0B5106F1" w14:textId="05A881C6" w:rsidR="00EC74F0" w:rsidRPr="002337A6" w:rsidRDefault="000179FE" w:rsidP="00EC74F0">
            <w:pPr>
              <w:spacing w:after="0" w:line="240" w:lineRule="auto"/>
              <w:jc w:val="center"/>
              <w:rPr>
                <w:rFonts w:ascii="Times New Roman" w:hAnsi="Times New Roman"/>
                <w:b/>
                <w:sz w:val="24"/>
                <w:szCs w:val="24"/>
              </w:rPr>
            </w:pPr>
            <w:r w:rsidRPr="002337A6">
              <w:rPr>
                <w:rFonts w:ascii="Times New Roman" w:hAnsi="Times New Roman"/>
                <w:b/>
                <w:sz w:val="24"/>
                <w:szCs w:val="24"/>
              </w:rPr>
              <w:t>98</w:t>
            </w:r>
          </w:p>
          <w:p w14:paraId="594C75B2" w14:textId="64C4E8AB" w:rsidR="000179FE" w:rsidRDefault="000179FE" w:rsidP="00EC74F0">
            <w:pPr>
              <w:spacing w:after="0" w:line="240" w:lineRule="auto"/>
              <w:jc w:val="center"/>
              <w:rPr>
                <w:rFonts w:ascii="Times New Roman" w:hAnsi="Times New Roman"/>
                <w:sz w:val="24"/>
                <w:szCs w:val="24"/>
              </w:rPr>
            </w:pPr>
            <w:r>
              <w:rPr>
                <w:rFonts w:ascii="Times New Roman" w:hAnsi="Times New Roman"/>
                <w:sz w:val="24"/>
                <w:szCs w:val="24"/>
              </w:rPr>
              <w:t>57</w:t>
            </w:r>
          </w:p>
          <w:p w14:paraId="392DE27A" w14:textId="19C512EC" w:rsidR="000179FE" w:rsidRPr="00B117FA" w:rsidRDefault="000179FE" w:rsidP="00EC74F0">
            <w:pPr>
              <w:spacing w:after="0" w:line="240" w:lineRule="auto"/>
              <w:jc w:val="center"/>
              <w:rPr>
                <w:rFonts w:ascii="Times New Roman" w:hAnsi="Times New Roman"/>
                <w:sz w:val="24"/>
                <w:szCs w:val="24"/>
              </w:rPr>
            </w:pPr>
            <w:r>
              <w:rPr>
                <w:rFonts w:ascii="Times New Roman" w:hAnsi="Times New Roman"/>
                <w:sz w:val="24"/>
                <w:szCs w:val="24"/>
              </w:rPr>
              <w:t>41</w:t>
            </w:r>
          </w:p>
        </w:tc>
      </w:tr>
      <w:tr w:rsidR="00A37A96" w:rsidRPr="00B117FA" w14:paraId="226C47F0" w14:textId="77777777" w:rsidTr="00CF077B">
        <w:trPr>
          <w:trHeight w:val="210"/>
        </w:trPr>
        <w:tc>
          <w:tcPr>
            <w:tcW w:w="675" w:type="dxa"/>
            <w:vAlign w:val="center"/>
          </w:tcPr>
          <w:p w14:paraId="743B2600"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1.6.</w:t>
            </w:r>
          </w:p>
        </w:tc>
        <w:tc>
          <w:tcPr>
            <w:tcW w:w="6396" w:type="dxa"/>
          </w:tcPr>
          <w:p w14:paraId="1C2DB807" w14:textId="77777777" w:rsidR="00A37A96" w:rsidRPr="008E1B2C" w:rsidRDefault="0038397E"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w:t>
            </w:r>
            <w:r w:rsidR="00A37A96" w:rsidRPr="008E1B2C">
              <w:rPr>
                <w:rFonts w:ascii="Times New Roman" w:hAnsi="Times New Roman"/>
                <w:color w:val="000000"/>
                <w:sz w:val="24"/>
                <w:szCs w:val="24"/>
              </w:rPr>
              <w:t>omiteto iniciatyva sudarytos darbo grupės teisės aktų projektų rengimui ir kitiems aktualiems klausimams nagrinėti</w:t>
            </w:r>
          </w:p>
        </w:tc>
        <w:tc>
          <w:tcPr>
            <w:tcW w:w="1396" w:type="dxa"/>
            <w:vAlign w:val="center"/>
          </w:tcPr>
          <w:p w14:paraId="20F998EC" w14:textId="2BD29D61" w:rsidR="000D03AF" w:rsidRPr="00B117FA" w:rsidRDefault="008F1BF7"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w:t>
            </w:r>
          </w:p>
        </w:tc>
      </w:tr>
      <w:tr w:rsidR="00A37A96" w:rsidRPr="00B117FA" w14:paraId="2983DE22" w14:textId="77777777" w:rsidTr="005670A5">
        <w:tc>
          <w:tcPr>
            <w:tcW w:w="8467" w:type="dxa"/>
            <w:gridSpan w:val="3"/>
          </w:tcPr>
          <w:p w14:paraId="2F10907D" w14:textId="77777777" w:rsidR="00A37A96" w:rsidRPr="00B117FA" w:rsidRDefault="00A37A96" w:rsidP="00D77B66">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2. Posėdžiai ir klausymai</w:t>
            </w:r>
          </w:p>
        </w:tc>
      </w:tr>
      <w:tr w:rsidR="00A37A96" w:rsidRPr="00B117FA" w14:paraId="51851CD2" w14:textId="77777777" w:rsidTr="005670A5">
        <w:tc>
          <w:tcPr>
            <w:tcW w:w="675" w:type="dxa"/>
            <w:vAlign w:val="center"/>
          </w:tcPr>
          <w:p w14:paraId="42ED8635"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2.1.</w:t>
            </w:r>
          </w:p>
        </w:tc>
        <w:tc>
          <w:tcPr>
            <w:tcW w:w="6396" w:type="dxa"/>
          </w:tcPr>
          <w:p w14:paraId="2D428083"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Komiteto posėdžiai</w:t>
            </w:r>
          </w:p>
          <w:p w14:paraId="6B48F296" w14:textId="77777777" w:rsidR="00A37A96" w:rsidRPr="008E1B2C" w:rsidRDefault="00796EF8" w:rsidP="00D77B66">
            <w:pPr>
              <w:tabs>
                <w:tab w:val="left" w:pos="0"/>
                <w:tab w:val="left" w:pos="818"/>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A37A96" w:rsidRPr="008E1B2C">
              <w:rPr>
                <w:rFonts w:ascii="Times New Roman" w:hAnsi="Times New Roman"/>
                <w:color w:val="000000"/>
                <w:sz w:val="24"/>
                <w:szCs w:val="24"/>
              </w:rPr>
              <w:t>Iš jų: išvažiuojamieji</w:t>
            </w:r>
          </w:p>
          <w:p w14:paraId="688F4BE4" w14:textId="77777777" w:rsidR="00A37A96" w:rsidRPr="008E1B2C" w:rsidRDefault="00796EF8"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A37A96" w:rsidRPr="008E1B2C">
              <w:rPr>
                <w:rFonts w:ascii="Times New Roman" w:hAnsi="Times New Roman"/>
                <w:color w:val="000000"/>
                <w:sz w:val="24"/>
                <w:szCs w:val="24"/>
              </w:rPr>
              <w:t xml:space="preserve"> bendri su kitais komitetais</w:t>
            </w:r>
          </w:p>
        </w:tc>
        <w:tc>
          <w:tcPr>
            <w:tcW w:w="1396" w:type="dxa"/>
          </w:tcPr>
          <w:p w14:paraId="5B69416E" w14:textId="271418D8" w:rsidR="001B4037" w:rsidRPr="002337A6" w:rsidRDefault="008229CB" w:rsidP="00D77B66">
            <w:pPr>
              <w:tabs>
                <w:tab w:val="left" w:pos="0"/>
              </w:tabs>
              <w:spacing w:after="0" w:line="240" w:lineRule="auto"/>
              <w:jc w:val="center"/>
              <w:rPr>
                <w:rFonts w:ascii="Times New Roman" w:hAnsi="Times New Roman"/>
                <w:b/>
                <w:caps/>
                <w:sz w:val="24"/>
                <w:szCs w:val="24"/>
              </w:rPr>
            </w:pPr>
            <w:r w:rsidRPr="002337A6">
              <w:rPr>
                <w:rFonts w:ascii="Times New Roman" w:hAnsi="Times New Roman"/>
                <w:b/>
                <w:caps/>
                <w:sz w:val="24"/>
                <w:szCs w:val="24"/>
              </w:rPr>
              <w:t>2</w:t>
            </w:r>
            <w:r w:rsidR="00BD2C4B" w:rsidRPr="002337A6">
              <w:rPr>
                <w:rFonts w:ascii="Times New Roman" w:hAnsi="Times New Roman"/>
                <w:b/>
                <w:caps/>
                <w:sz w:val="24"/>
                <w:szCs w:val="24"/>
              </w:rPr>
              <w:t>9</w:t>
            </w:r>
          </w:p>
          <w:p w14:paraId="0A39666B" w14:textId="77777777" w:rsidR="00853EEF" w:rsidRPr="00057B87" w:rsidRDefault="00853EEF" w:rsidP="00D77B66">
            <w:pPr>
              <w:tabs>
                <w:tab w:val="left" w:pos="0"/>
              </w:tabs>
              <w:spacing w:after="0" w:line="240" w:lineRule="auto"/>
              <w:jc w:val="center"/>
              <w:rPr>
                <w:rFonts w:ascii="Times New Roman" w:hAnsi="Times New Roman"/>
                <w:caps/>
                <w:sz w:val="24"/>
                <w:szCs w:val="24"/>
              </w:rPr>
            </w:pPr>
            <w:r w:rsidRPr="00057B87">
              <w:rPr>
                <w:rFonts w:ascii="Times New Roman" w:hAnsi="Times New Roman"/>
                <w:caps/>
                <w:sz w:val="24"/>
                <w:szCs w:val="24"/>
              </w:rPr>
              <w:t>-</w:t>
            </w:r>
          </w:p>
          <w:p w14:paraId="5C5F5D24" w14:textId="2C2E6F4E" w:rsidR="00853EEF" w:rsidRPr="00B117FA" w:rsidRDefault="008229CB" w:rsidP="00D77B66">
            <w:pPr>
              <w:tabs>
                <w:tab w:val="left" w:pos="0"/>
              </w:tabs>
              <w:spacing w:after="0" w:line="240" w:lineRule="auto"/>
              <w:jc w:val="center"/>
              <w:rPr>
                <w:rFonts w:ascii="Times New Roman" w:hAnsi="Times New Roman"/>
                <w:caps/>
                <w:color w:val="000000"/>
                <w:sz w:val="24"/>
                <w:szCs w:val="24"/>
              </w:rPr>
            </w:pPr>
            <w:r w:rsidRPr="00057B87">
              <w:rPr>
                <w:rFonts w:ascii="Times New Roman" w:hAnsi="Times New Roman"/>
                <w:caps/>
                <w:sz w:val="24"/>
                <w:szCs w:val="24"/>
              </w:rPr>
              <w:t>4</w:t>
            </w:r>
          </w:p>
        </w:tc>
      </w:tr>
      <w:tr w:rsidR="00A37A96" w:rsidRPr="00B117FA" w14:paraId="684A0A80" w14:textId="77777777" w:rsidTr="005670A5">
        <w:tc>
          <w:tcPr>
            <w:tcW w:w="675" w:type="dxa"/>
            <w:vAlign w:val="center"/>
          </w:tcPr>
          <w:p w14:paraId="7AAF8FF5"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2.2.</w:t>
            </w:r>
          </w:p>
        </w:tc>
        <w:tc>
          <w:tcPr>
            <w:tcW w:w="6396" w:type="dxa"/>
          </w:tcPr>
          <w:p w14:paraId="3C32AAE2"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Klausymai (teisės aktų)</w:t>
            </w:r>
          </w:p>
        </w:tc>
        <w:tc>
          <w:tcPr>
            <w:tcW w:w="1396" w:type="dxa"/>
          </w:tcPr>
          <w:p w14:paraId="7ED263C2" w14:textId="1641706D" w:rsidR="00A37A96" w:rsidRPr="00B117FA" w:rsidRDefault="00853EEF" w:rsidP="00D77B66">
            <w:pPr>
              <w:tabs>
                <w:tab w:val="left" w:pos="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1</w:t>
            </w:r>
          </w:p>
        </w:tc>
      </w:tr>
      <w:tr w:rsidR="00A37A96" w:rsidRPr="00B117FA" w14:paraId="3CF9E908" w14:textId="77777777" w:rsidTr="005670A5">
        <w:tc>
          <w:tcPr>
            <w:tcW w:w="8467" w:type="dxa"/>
            <w:gridSpan w:val="3"/>
          </w:tcPr>
          <w:p w14:paraId="7B81C89B" w14:textId="77777777" w:rsidR="00A37A96" w:rsidRPr="00B117FA" w:rsidRDefault="00A37A96" w:rsidP="00D77B66">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3. Parlamentinė kontrolė</w:t>
            </w:r>
          </w:p>
        </w:tc>
      </w:tr>
      <w:tr w:rsidR="00A37A96" w:rsidRPr="00B117FA" w14:paraId="139AC229" w14:textId="77777777" w:rsidTr="005670A5">
        <w:tc>
          <w:tcPr>
            <w:tcW w:w="675" w:type="dxa"/>
            <w:vAlign w:val="center"/>
          </w:tcPr>
          <w:p w14:paraId="5A6DA229"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3.1.</w:t>
            </w:r>
          </w:p>
        </w:tc>
        <w:tc>
          <w:tcPr>
            <w:tcW w:w="6396" w:type="dxa"/>
          </w:tcPr>
          <w:p w14:paraId="3AF2D8F5" w14:textId="77777777" w:rsidR="00A37A96" w:rsidRPr="008E1B2C" w:rsidRDefault="00A37A96" w:rsidP="00D77B66">
            <w:pPr>
              <w:tabs>
                <w:tab w:val="left" w:pos="0"/>
                <w:tab w:val="left" w:pos="82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Svarstyta </w:t>
            </w:r>
            <w:r w:rsidR="00E6196C" w:rsidRPr="008E1B2C">
              <w:rPr>
                <w:rFonts w:ascii="Times New Roman" w:hAnsi="Times New Roman"/>
                <w:color w:val="000000"/>
                <w:sz w:val="24"/>
                <w:szCs w:val="24"/>
              </w:rPr>
              <w:t>p</w:t>
            </w:r>
            <w:r w:rsidRPr="008E1B2C">
              <w:rPr>
                <w:rFonts w:ascii="Times New Roman" w:hAnsi="Times New Roman"/>
                <w:color w:val="000000"/>
                <w:sz w:val="24"/>
                <w:szCs w:val="24"/>
              </w:rPr>
              <w:t>arlamentinės kontrolės klausimų</w:t>
            </w:r>
            <w:r w:rsidR="00796EF8" w:rsidRPr="008E1B2C">
              <w:rPr>
                <w:rFonts w:ascii="Times New Roman" w:hAnsi="Times New Roman"/>
                <w:color w:val="000000"/>
                <w:sz w:val="24"/>
                <w:szCs w:val="24"/>
              </w:rPr>
              <w:t xml:space="preserve">          </w:t>
            </w:r>
            <w:r w:rsidRPr="008E1B2C">
              <w:rPr>
                <w:rFonts w:ascii="Times New Roman" w:hAnsi="Times New Roman"/>
                <w:color w:val="000000"/>
                <w:sz w:val="24"/>
                <w:szCs w:val="24"/>
              </w:rPr>
              <w:t xml:space="preserve">   </w:t>
            </w:r>
          </w:p>
        </w:tc>
        <w:tc>
          <w:tcPr>
            <w:tcW w:w="1396" w:type="dxa"/>
          </w:tcPr>
          <w:p w14:paraId="117A1595" w14:textId="2DD15547" w:rsidR="006778B7" w:rsidRPr="001B4037" w:rsidRDefault="00AD36C8"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18</w:t>
            </w:r>
          </w:p>
        </w:tc>
      </w:tr>
      <w:tr w:rsidR="00A37A96" w:rsidRPr="00B117FA" w14:paraId="1F2D6A4B" w14:textId="77777777" w:rsidTr="005670A5">
        <w:tc>
          <w:tcPr>
            <w:tcW w:w="8467" w:type="dxa"/>
            <w:gridSpan w:val="3"/>
          </w:tcPr>
          <w:p w14:paraId="331747E2" w14:textId="77777777" w:rsidR="00A37A96" w:rsidRPr="00B117FA" w:rsidRDefault="00A37A96" w:rsidP="00D77B66">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4.  Pareiškimų ir raštų nagrinėjimas</w:t>
            </w:r>
          </w:p>
        </w:tc>
      </w:tr>
      <w:tr w:rsidR="00A37A96" w:rsidRPr="00B117FA" w14:paraId="4E16640D" w14:textId="77777777" w:rsidTr="005670A5">
        <w:tc>
          <w:tcPr>
            <w:tcW w:w="675" w:type="dxa"/>
            <w:vAlign w:val="center"/>
          </w:tcPr>
          <w:p w14:paraId="2C5373C6"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4.1.</w:t>
            </w:r>
          </w:p>
        </w:tc>
        <w:tc>
          <w:tcPr>
            <w:tcW w:w="6396" w:type="dxa"/>
          </w:tcPr>
          <w:p w14:paraId="188D3312"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Gauta pareiškimų, raštų ir kitų dokumentų</w:t>
            </w:r>
          </w:p>
        </w:tc>
        <w:tc>
          <w:tcPr>
            <w:tcW w:w="1396" w:type="dxa"/>
          </w:tcPr>
          <w:p w14:paraId="7BECFF98" w14:textId="7AB53157" w:rsidR="00A37A96" w:rsidRPr="00B117FA" w:rsidRDefault="00483BFC"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560</w:t>
            </w:r>
          </w:p>
        </w:tc>
      </w:tr>
      <w:tr w:rsidR="00A37A96" w:rsidRPr="00B117FA" w14:paraId="5C23C2E9" w14:textId="77777777" w:rsidTr="005670A5">
        <w:tc>
          <w:tcPr>
            <w:tcW w:w="675" w:type="dxa"/>
            <w:vAlign w:val="center"/>
          </w:tcPr>
          <w:p w14:paraId="4C092E0C"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4.2.</w:t>
            </w:r>
          </w:p>
        </w:tc>
        <w:tc>
          <w:tcPr>
            <w:tcW w:w="6396" w:type="dxa"/>
          </w:tcPr>
          <w:p w14:paraId="17386EB5"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Parengta atsakymų ir raštų</w:t>
            </w:r>
          </w:p>
        </w:tc>
        <w:tc>
          <w:tcPr>
            <w:tcW w:w="1396" w:type="dxa"/>
          </w:tcPr>
          <w:p w14:paraId="6AFBE241" w14:textId="4F2A0FF9" w:rsidR="00A37A96" w:rsidRPr="00B117FA" w:rsidRDefault="00483BFC"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293</w:t>
            </w:r>
          </w:p>
        </w:tc>
      </w:tr>
      <w:tr w:rsidR="00A37A96" w:rsidRPr="00B117FA" w14:paraId="0F7FE57B" w14:textId="77777777" w:rsidTr="005670A5">
        <w:tc>
          <w:tcPr>
            <w:tcW w:w="8467" w:type="dxa"/>
            <w:gridSpan w:val="3"/>
          </w:tcPr>
          <w:p w14:paraId="62F942AD" w14:textId="77777777" w:rsidR="00A37A96" w:rsidRPr="00B117FA" w:rsidRDefault="00A37A96" w:rsidP="00D77B66">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lastRenderedPageBreak/>
              <w:t>5. Renginiai</w:t>
            </w:r>
          </w:p>
        </w:tc>
      </w:tr>
      <w:tr w:rsidR="00A37A96" w:rsidRPr="00B117FA" w14:paraId="52A48090" w14:textId="77777777" w:rsidTr="005670A5">
        <w:tc>
          <w:tcPr>
            <w:tcW w:w="675" w:type="dxa"/>
            <w:vAlign w:val="center"/>
          </w:tcPr>
          <w:p w14:paraId="3893521C"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5.1.</w:t>
            </w:r>
          </w:p>
        </w:tc>
        <w:tc>
          <w:tcPr>
            <w:tcW w:w="6396" w:type="dxa"/>
          </w:tcPr>
          <w:p w14:paraId="06C1DF61"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Surengta konferencijų, seminarų, diskusijų</w:t>
            </w:r>
          </w:p>
        </w:tc>
        <w:tc>
          <w:tcPr>
            <w:tcW w:w="1396" w:type="dxa"/>
          </w:tcPr>
          <w:p w14:paraId="56A35298" w14:textId="2FC073F8" w:rsidR="00A37A96" w:rsidRPr="00B117FA" w:rsidRDefault="00AD36C8"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3</w:t>
            </w:r>
          </w:p>
        </w:tc>
      </w:tr>
      <w:tr w:rsidR="00A37A96" w:rsidRPr="00B117FA" w14:paraId="7F5431D8" w14:textId="77777777" w:rsidTr="005670A5">
        <w:tc>
          <w:tcPr>
            <w:tcW w:w="675" w:type="dxa"/>
            <w:vAlign w:val="center"/>
          </w:tcPr>
          <w:p w14:paraId="0BE4EB02"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5.2.</w:t>
            </w:r>
          </w:p>
        </w:tc>
        <w:tc>
          <w:tcPr>
            <w:tcW w:w="6396" w:type="dxa"/>
          </w:tcPr>
          <w:p w14:paraId="68186545"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Kiti renginiai</w:t>
            </w:r>
          </w:p>
        </w:tc>
        <w:tc>
          <w:tcPr>
            <w:tcW w:w="1396" w:type="dxa"/>
          </w:tcPr>
          <w:p w14:paraId="0AF1F517" w14:textId="5E66DC1B" w:rsidR="00A37A96" w:rsidRPr="00B117FA" w:rsidRDefault="008F1BF7" w:rsidP="00D77B66">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w:t>
            </w:r>
          </w:p>
        </w:tc>
      </w:tr>
      <w:tr w:rsidR="00A37A96" w:rsidRPr="00B117FA" w14:paraId="63EC191D" w14:textId="77777777" w:rsidTr="005670A5">
        <w:tc>
          <w:tcPr>
            <w:tcW w:w="8467" w:type="dxa"/>
            <w:gridSpan w:val="3"/>
          </w:tcPr>
          <w:p w14:paraId="5C09180A" w14:textId="77777777" w:rsidR="00A37A96" w:rsidRPr="00B117FA" w:rsidRDefault="00A37A96" w:rsidP="00D77B66">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6. Tarptautiniai ryšiai</w:t>
            </w:r>
          </w:p>
        </w:tc>
      </w:tr>
      <w:tr w:rsidR="00A37A96" w:rsidRPr="00B117FA" w14:paraId="16CEF0FE" w14:textId="77777777" w:rsidTr="005670A5">
        <w:tc>
          <w:tcPr>
            <w:tcW w:w="675" w:type="dxa"/>
            <w:vAlign w:val="center"/>
          </w:tcPr>
          <w:p w14:paraId="738C536F"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6.1.</w:t>
            </w:r>
          </w:p>
        </w:tc>
        <w:tc>
          <w:tcPr>
            <w:tcW w:w="6396" w:type="dxa"/>
          </w:tcPr>
          <w:p w14:paraId="6969CAB9"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Surengta vizitų</w:t>
            </w:r>
          </w:p>
        </w:tc>
        <w:tc>
          <w:tcPr>
            <w:tcW w:w="1396" w:type="dxa"/>
          </w:tcPr>
          <w:p w14:paraId="1A930FB9" w14:textId="2C184620" w:rsidR="00A37A96" w:rsidRPr="00B117FA" w:rsidRDefault="000179FE"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w:t>
            </w:r>
          </w:p>
        </w:tc>
      </w:tr>
      <w:tr w:rsidR="00A37A96" w:rsidRPr="00B117FA" w14:paraId="2BBAABCF" w14:textId="77777777" w:rsidTr="005670A5">
        <w:tc>
          <w:tcPr>
            <w:tcW w:w="675" w:type="dxa"/>
            <w:vAlign w:val="center"/>
          </w:tcPr>
          <w:p w14:paraId="1C001060"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6.2.</w:t>
            </w:r>
          </w:p>
        </w:tc>
        <w:tc>
          <w:tcPr>
            <w:tcW w:w="6396" w:type="dxa"/>
          </w:tcPr>
          <w:p w14:paraId="4980ED05"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Priimta delegacijų</w:t>
            </w:r>
          </w:p>
        </w:tc>
        <w:tc>
          <w:tcPr>
            <w:tcW w:w="1396" w:type="dxa"/>
          </w:tcPr>
          <w:p w14:paraId="7211B0DB" w14:textId="3F6B51FB" w:rsidR="00A37A96" w:rsidRPr="00B117FA" w:rsidRDefault="000179FE"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2</w:t>
            </w:r>
          </w:p>
        </w:tc>
      </w:tr>
      <w:tr w:rsidR="00C1035F" w:rsidRPr="008E1B2C" w14:paraId="062164C9" w14:textId="77777777" w:rsidTr="005670A5">
        <w:tc>
          <w:tcPr>
            <w:tcW w:w="8467" w:type="dxa"/>
            <w:gridSpan w:val="3"/>
            <w:tcBorders>
              <w:left w:val="nil"/>
              <w:bottom w:val="nil"/>
              <w:right w:val="nil"/>
            </w:tcBorders>
          </w:tcPr>
          <w:p w14:paraId="335DED8E" w14:textId="77777777" w:rsidR="00170A9F" w:rsidRPr="008E1B2C" w:rsidRDefault="00170A9F" w:rsidP="00D77B66">
            <w:pPr>
              <w:tabs>
                <w:tab w:val="left" w:pos="0"/>
              </w:tabs>
              <w:spacing w:after="0" w:line="240" w:lineRule="auto"/>
              <w:jc w:val="both"/>
              <w:rPr>
                <w:rFonts w:ascii="Times New Roman" w:hAnsi="Times New Roman"/>
                <w:color w:val="000000"/>
                <w:sz w:val="24"/>
                <w:szCs w:val="24"/>
              </w:rPr>
            </w:pPr>
          </w:p>
          <w:p w14:paraId="356F33C2" w14:textId="77777777" w:rsidR="00C1035F" w:rsidRPr="008E1B2C" w:rsidRDefault="00C1035F" w:rsidP="00D77B66">
            <w:pPr>
              <w:tabs>
                <w:tab w:val="left" w:pos="0"/>
              </w:tabs>
              <w:spacing w:after="0" w:line="240" w:lineRule="auto"/>
              <w:jc w:val="both"/>
              <w:rPr>
                <w:rFonts w:ascii="Times New Roman" w:hAnsi="Times New Roman"/>
                <w:b/>
                <w:caps/>
                <w:color w:val="000000"/>
                <w:sz w:val="24"/>
                <w:szCs w:val="24"/>
              </w:rPr>
            </w:pPr>
          </w:p>
        </w:tc>
      </w:tr>
    </w:tbl>
    <w:p w14:paraId="4A241530" w14:textId="77777777" w:rsidR="00A37A96" w:rsidRPr="008E1B2C" w:rsidRDefault="00A37A96" w:rsidP="00D77B66">
      <w:pPr>
        <w:tabs>
          <w:tab w:val="left" w:pos="0"/>
        </w:tabs>
        <w:spacing w:after="0" w:line="240" w:lineRule="auto"/>
        <w:ind w:firstLine="851"/>
        <w:rPr>
          <w:rFonts w:ascii="Times New Roman" w:hAnsi="Times New Roman"/>
          <w:color w:val="000000"/>
          <w:sz w:val="24"/>
          <w:szCs w:val="24"/>
        </w:rPr>
      </w:pPr>
    </w:p>
    <w:p w14:paraId="654DA5AE" w14:textId="77777777" w:rsidR="00A37A96" w:rsidRPr="008E1B2C" w:rsidRDefault="00A37A96" w:rsidP="00D77B66">
      <w:pPr>
        <w:tabs>
          <w:tab w:val="left" w:pos="0"/>
        </w:tabs>
        <w:spacing w:after="0" w:line="240" w:lineRule="auto"/>
        <w:ind w:firstLine="851"/>
        <w:jc w:val="center"/>
        <w:rPr>
          <w:rFonts w:ascii="Times New Roman" w:hAnsi="Times New Roman"/>
          <w:b/>
          <w:bCs/>
          <w:caps/>
          <w:color w:val="000000"/>
          <w:sz w:val="24"/>
          <w:szCs w:val="24"/>
        </w:rPr>
        <w:sectPr w:rsidR="00A37A96" w:rsidRPr="008E1B2C" w:rsidSect="00C16A71">
          <w:headerReference w:type="default" r:id="rId12"/>
          <w:footerReference w:type="even" r:id="rId13"/>
          <w:footerReference w:type="default" r:id="rId14"/>
          <w:pgSz w:w="11906" w:h="16838"/>
          <w:pgMar w:top="1440" w:right="1080" w:bottom="1440" w:left="1080" w:header="709" w:footer="709" w:gutter="0"/>
          <w:cols w:space="708"/>
          <w:titlePg/>
          <w:docGrid w:linePitch="360"/>
        </w:sectPr>
      </w:pPr>
    </w:p>
    <w:p w14:paraId="6ED9FCD8" w14:textId="77777777" w:rsidR="00A56B2B" w:rsidRPr="008E1B2C" w:rsidRDefault="000C6C0C" w:rsidP="003A5159">
      <w:pPr>
        <w:tabs>
          <w:tab w:val="left" w:pos="0"/>
        </w:tabs>
        <w:spacing w:before="100" w:beforeAutospacing="1" w:after="100" w:afterAutospacing="1" w:line="240" w:lineRule="auto"/>
        <w:jc w:val="center"/>
        <w:rPr>
          <w:rFonts w:ascii="Times New Roman" w:hAnsi="Times New Roman"/>
          <w:b/>
          <w:bCs/>
          <w:color w:val="000000"/>
          <w:sz w:val="24"/>
          <w:szCs w:val="24"/>
        </w:rPr>
      </w:pPr>
      <w:r>
        <w:rPr>
          <w:rFonts w:ascii="Times New Roman" w:hAnsi="Times New Roman"/>
          <w:b/>
          <w:bCs/>
          <w:color w:val="000000"/>
          <w:sz w:val="24"/>
          <w:szCs w:val="24"/>
        </w:rPr>
        <w:lastRenderedPageBreak/>
        <w:t>II. AKTUALIAUSI DARBAI</w:t>
      </w:r>
    </w:p>
    <w:p w14:paraId="3BC5D53E" w14:textId="77777777" w:rsidR="00D12113" w:rsidRDefault="00783EC9" w:rsidP="003A5159">
      <w:pPr>
        <w:tabs>
          <w:tab w:val="left" w:pos="0"/>
        </w:tabs>
        <w:spacing w:before="100" w:beforeAutospacing="1" w:after="100" w:afterAutospacing="1" w:line="240" w:lineRule="auto"/>
        <w:jc w:val="center"/>
        <w:rPr>
          <w:rFonts w:ascii="Times New Roman" w:hAnsi="Times New Roman"/>
          <w:b/>
          <w:bCs/>
          <w:iCs/>
          <w:color w:val="000000"/>
          <w:sz w:val="24"/>
          <w:szCs w:val="24"/>
        </w:rPr>
      </w:pPr>
      <w:r w:rsidRPr="008E1B2C">
        <w:rPr>
          <w:rFonts w:ascii="Times New Roman" w:hAnsi="Times New Roman"/>
          <w:b/>
          <w:bCs/>
          <w:iCs/>
          <w:color w:val="000000"/>
          <w:sz w:val="24"/>
          <w:szCs w:val="24"/>
        </w:rPr>
        <w:t>2.1. Parengti teisės akt</w:t>
      </w:r>
      <w:r w:rsidR="000C6C0C">
        <w:rPr>
          <w:rFonts w:ascii="Times New Roman" w:hAnsi="Times New Roman"/>
          <w:b/>
          <w:bCs/>
          <w:iCs/>
          <w:color w:val="000000"/>
          <w:sz w:val="24"/>
          <w:szCs w:val="24"/>
        </w:rPr>
        <w:t>ų projektai</w:t>
      </w:r>
    </w:p>
    <w:p w14:paraId="2F927F38" w14:textId="77777777" w:rsidR="002D62F8" w:rsidRPr="009178A0"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9178A0">
        <w:rPr>
          <w:rFonts w:ascii="Times New Roman" w:eastAsia="MS Mincho" w:hAnsi="Times New Roman"/>
          <w:b/>
          <w:bCs/>
          <w:iCs/>
          <w:color w:val="000000"/>
          <w:sz w:val="24"/>
          <w:szCs w:val="24"/>
        </w:rPr>
        <w:t xml:space="preserve">Lietuvos Respublikos Seimo nutarimo </w:t>
      </w:r>
      <w:r>
        <w:rPr>
          <w:rFonts w:ascii="Times New Roman" w:eastAsia="MS Mincho" w:hAnsi="Times New Roman"/>
          <w:b/>
          <w:bCs/>
          <w:iCs/>
          <w:color w:val="000000"/>
          <w:sz w:val="24"/>
          <w:szCs w:val="24"/>
        </w:rPr>
        <w:t>„</w:t>
      </w:r>
      <w:r w:rsidRPr="009178A0">
        <w:rPr>
          <w:rFonts w:ascii="Times New Roman" w:eastAsia="MS Mincho" w:hAnsi="Times New Roman"/>
          <w:b/>
          <w:bCs/>
          <w:iCs/>
          <w:color w:val="000000"/>
          <w:sz w:val="24"/>
          <w:szCs w:val="24"/>
        </w:rPr>
        <w:t>Dėl Vyriausiosios rinkimų komisijos sudarymo</w:t>
      </w:r>
      <w:r>
        <w:rPr>
          <w:rFonts w:ascii="Times New Roman" w:eastAsia="MS Mincho" w:hAnsi="Times New Roman"/>
          <w:b/>
          <w:bCs/>
          <w:iCs/>
          <w:color w:val="000000"/>
          <w:sz w:val="24"/>
          <w:szCs w:val="24"/>
        </w:rPr>
        <w:t>“</w:t>
      </w:r>
      <w:r w:rsidRPr="009178A0">
        <w:rPr>
          <w:rFonts w:ascii="Times New Roman" w:eastAsia="MS Mincho" w:hAnsi="Times New Roman"/>
          <w:b/>
          <w:bCs/>
          <w:iCs/>
          <w:color w:val="000000"/>
          <w:sz w:val="24"/>
          <w:szCs w:val="24"/>
        </w:rPr>
        <w:t xml:space="preserve"> projektas Nr. </w:t>
      </w:r>
      <w:hyperlink r:id="rId15" w:history="1">
        <w:r w:rsidRPr="000E31EC">
          <w:rPr>
            <w:rStyle w:val="Hipersaitas"/>
            <w:rFonts w:ascii="Times New Roman" w:eastAsia="MS Mincho" w:hAnsi="Times New Roman"/>
            <w:b/>
            <w:bCs/>
            <w:iCs/>
            <w:sz w:val="24"/>
            <w:szCs w:val="24"/>
          </w:rPr>
          <w:t>XIIIP-834(2).</w:t>
        </w:r>
      </w:hyperlink>
    </w:p>
    <w:p w14:paraId="22275D10" w14:textId="77777777" w:rsidR="002D62F8" w:rsidRDefault="002D62F8"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eastAsia="MS Mincho" w:hAnsi="Times New Roman"/>
          <w:bCs/>
          <w:iCs/>
          <w:color w:val="000000"/>
          <w:sz w:val="24"/>
          <w:szCs w:val="24"/>
        </w:rPr>
        <w:t xml:space="preserve">Komiteto patobulintu nutarimo projektu </w:t>
      </w:r>
      <w:r>
        <w:rPr>
          <w:rFonts w:ascii="Times New Roman" w:hAnsi="Times New Roman"/>
          <w:sz w:val="24"/>
          <w:szCs w:val="24"/>
        </w:rPr>
        <w:t>teikiama nauja Vyriausiosios rinkimų komisijos sudėtis.</w:t>
      </w:r>
    </w:p>
    <w:p w14:paraId="5B2A00DC" w14:textId="77777777" w:rsidR="002D62F8" w:rsidRDefault="002D62F8"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sidRPr="004B71E8">
        <w:rPr>
          <w:rFonts w:ascii="Times New Roman" w:hAnsi="Times New Roman"/>
          <w:sz w:val="24"/>
          <w:szCs w:val="24"/>
        </w:rPr>
        <w:t>Lie</w:t>
      </w:r>
      <w:r>
        <w:rPr>
          <w:rFonts w:ascii="Times New Roman" w:hAnsi="Times New Roman"/>
          <w:sz w:val="24"/>
          <w:szCs w:val="24"/>
        </w:rPr>
        <w:t xml:space="preserve">tuvos Respublikos Seimo nutarimas Nr. </w:t>
      </w:r>
      <w:hyperlink r:id="rId16" w:history="1">
        <w:r w:rsidRPr="000E31EC">
          <w:rPr>
            <w:rStyle w:val="Hipersaitas"/>
            <w:rFonts w:ascii="Times New Roman" w:hAnsi="Times New Roman"/>
            <w:sz w:val="24"/>
            <w:szCs w:val="24"/>
          </w:rPr>
          <w:t>XIII-508</w:t>
        </w:r>
      </w:hyperlink>
      <w:r w:rsidRPr="004B71E8">
        <w:rPr>
          <w:rFonts w:ascii="Times New Roman" w:hAnsi="Times New Roman"/>
          <w:sz w:val="24"/>
          <w:szCs w:val="24"/>
        </w:rPr>
        <w:t xml:space="preserve"> </w:t>
      </w:r>
      <w:r>
        <w:rPr>
          <w:rFonts w:ascii="Times New Roman" w:hAnsi="Times New Roman"/>
          <w:sz w:val="24"/>
          <w:szCs w:val="24"/>
        </w:rPr>
        <w:t>„</w:t>
      </w:r>
      <w:r w:rsidRPr="004B71E8">
        <w:rPr>
          <w:rFonts w:ascii="Times New Roman" w:hAnsi="Times New Roman"/>
          <w:sz w:val="24"/>
          <w:szCs w:val="24"/>
        </w:rPr>
        <w:t>Dėl Vyriausiosios rinkimų komisijos sudarymo</w:t>
      </w:r>
      <w:r>
        <w:rPr>
          <w:rFonts w:ascii="Times New Roman" w:hAnsi="Times New Roman"/>
          <w:sz w:val="24"/>
          <w:szCs w:val="24"/>
        </w:rPr>
        <w:t>“ priimtas 2017 m. birželio 22 d.</w:t>
      </w:r>
    </w:p>
    <w:p w14:paraId="46005B52" w14:textId="77777777" w:rsidR="00AD36C8" w:rsidRDefault="00AD36C8" w:rsidP="00AD36C8">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7DC89F5A" w14:textId="1D68B57A" w:rsidR="00AD36C8" w:rsidRDefault="00AD36C8" w:rsidP="00A30450">
      <w:pPr>
        <w:tabs>
          <w:tab w:val="left" w:pos="0"/>
          <w:tab w:val="left" w:pos="240"/>
          <w:tab w:val="num" w:pos="360"/>
          <w:tab w:val="left" w:pos="709"/>
        </w:tabs>
        <w:spacing w:after="0" w:line="240" w:lineRule="auto"/>
        <w:ind w:firstLine="238"/>
        <w:jc w:val="both"/>
        <w:rPr>
          <w:rStyle w:val="Hipersaitas"/>
          <w:rFonts w:ascii="Times New Roman" w:eastAsia="MS Mincho" w:hAnsi="Times New Roman"/>
          <w:b/>
          <w:bCs/>
          <w:iCs/>
          <w:sz w:val="24"/>
          <w:szCs w:val="24"/>
        </w:rPr>
      </w:pPr>
      <w:r w:rsidRPr="009178A0">
        <w:rPr>
          <w:rFonts w:ascii="Times New Roman" w:eastAsia="MS Mincho" w:hAnsi="Times New Roman"/>
          <w:b/>
          <w:bCs/>
          <w:iCs/>
          <w:color w:val="000000"/>
          <w:sz w:val="24"/>
          <w:szCs w:val="24"/>
        </w:rPr>
        <w:t xml:space="preserve">Lietuvos Respublikos Seimo rinkimų įstatymo Nr. I-2721 38 ir 41 straipsnių pakeitimo įstatymo projektas Nr. </w:t>
      </w:r>
      <w:hyperlink r:id="rId17" w:history="1">
        <w:r w:rsidRPr="000541B4">
          <w:rPr>
            <w:rStyle w:val="Hipersaitas"/>
            <w:rFonts w:ascii="Times New Roman" w:eastAsia="MS Mincho" w:hAnsi="Times New Roman"/>
            <w:b/>
            <w:bCs/>
            <w:iCs/>
            <w:sz w:val="24"/>
            <w:szCs w:val="24"/>
          </w:rPr>
          <w:t>XIIIP-361(5).</w:t>
        </w:r>
      </w:hyperlink>
    </w:p>
    <w:p w14:paraId="22CA7FDD" w14:textId="77777777" w:rsidR="00AD36C8" w:rsidRPr="009178A0" w:rsidRDefault="00AD36C8" w:rsidP="00AD36C8">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9178A0">
        <w:rPr>
          <w:rFonts w:ascii="Times New Roman" w:eastAsia="MS Mincho" w:hAnsi="Times New Roman"/>
          <w:b/>
          <w:bCs/>
          <w:iCs/>
          <w:color w:val="000000"/>
          <w:sz w:val="24"/>
          <w:szCs w:val="24"/>
        </w:rPr>
        <w:t>Lietuvos Respublikos Prezidento rinkimų įstatymo Nr. I-28 36 straipsnio pakei</w:t>
      </w:r>
      <w:r>
        <w:rPr>
          <w:rFonts w:ascii="Times New Roman" w:eastAsia="MS Mincho" w:hAnsi="Times New Roman"/>
          <w:b/>
          <w:bCs/>
          <w:iCs/>
          <w:color w:val="000000"/>
          <w:sz w:val="24"/>
          <w:szCs w:val="24"/>
        </w:rPr>
        <w:t>timo ir Įstatymo papildymo 76</w:t>
      </w:r>
      <w:r w:rsidRPr="00A67EB3">
        <w:rPr>
          <w:rFonts w:ascii="Times New Roman" w:eastAsia="MS Mincho" w:hAnsi="Times New Roman"/>
          <w:b/>
          <w:bCs/>
          <w:iCs/>
          <w:color w:val="000000"/>
          <w:sz w:val="24"/>
          <w:szCs w:val="24"/>
          <w:vertAlign w:val="superscript"/>
        </w:rPr>
        <w:t>1</w:t>
      </w:r>
      <w:r w:rsidRPr="009178A0">
        <w:rPr>
          <w:rFonts w:ascii="Times New Roman" w:eastAsia="MS Mincho" w:hAnsi="Times New Roman"/>
          <w:b/>
          <w:bCs/>
          <w:iCs/>
          <w:color w:val="000000"/>
          <w:sz w:val="24"/>
          <w:szCs w:val="24"/>
        </w:rPr>
        <w:t xml:space="preserve"> straipsniu įstatymo projektas Nr. </w:t>
      </w:r>
      <w:hyperlink r:id="rId18" w:history="1">
        <w:r w:rsidRPr="00A67EB3">
          <w:rPr>
            <w:rStyle w:val="Hipersaitas"/>
            <w:rFonts w:ascii="Times New Roman" w:eastAsia="MS Mincho" w:hAnsi="Times New Roman"/>
            <w:b/>
            <w:bCs/>
            <w:iCs/>
            <w:sz w:val="24"/>
            <w:szCs w:val="24"/>
          </w:rPr>
          <w:t>XIIIP-362(3).</w:t>
        </w:r>
      </w:hyperlink>
      <w:r w:rsidRPr="009178A0">
        <w:rPr>
          <w:rFonts w:ascii="Times New Roman" w:eastAsia="MS Mincho" w:hAnsi="Times New Roman"/>
          <w:b/>
          <w:bCs/>
          <w:iCs/>
          <w:color w:val="000000"/>
          <w:sz w:val="24"/>
          <w:szCs w:val="24"/>
        </w:rPr>
        <w:t xml:space="preserve"> </w:t>
      </w:r>
    </w:p>
    <w:p w14:paraId="756FCDC9" w14:textId="6F64817E" w:rsidR="002D62F8" w:rsidRPr="00EF2681" w:rsidRDefault="00AD36C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9178A0">
        <w:rPr>
          <w:rFonts w:ascii="Times New Roman" w:eastAsia="MS Mincho" w:hAnsi="Times New Roman"/>
          <w:b/>
          <w:bCs/>
          <w:iCs/>
          <w:color w:val="000000"/>
          <w:sz w:val="24"/>
          <w:szCs w:val="24"/>
        </w:rPr>
        <w:t xml:space="preserve">Lietuvos Respublikos savivaldybių tarybų rinkimų įstatymo Nr. I-532 39 straipsnio pakeitimo įstatymo projektas Nr. </w:t>
      </w:r>
      <w:hyperlink r:id="rId19" w:history="1">
        <w:r w:rsidRPr="000541B4">
          <w:rPr>
            <w:rStyle w:val="Hipersaitas"/>
            <w:rFonts w:ascii="Times New Roman" w:eastAsia="MS Mincho" w:hAnsi="Times New Roman"/>
            <w:b/>
            <w:bCs/>
            <w:iCs/>
            <w:sz w:val="24"/>
            <w:szCs w:val="24"/>
          </w:rPr>
          <w:t>XIIIP-363(4).</w:t>
        </w:r>
      </w:hyperlink>
      <w:r w:rsidRPr="009178A0">
        <w:rPr>
          <w:rFonts w:ascii="Times New Roman" w:eastAsia="MS Mincho" w:hAnsi="Times New Roman"/>
          <w:b/>
          <w:bCs/>
          <w:iCs/>
          <w:color w:val="000000"/>
          <w:sz w:val="24"/>
          <w:szCs w:val="24"/>
        </w:rPr>
        <w:t xml:space="preserve"> </w:t>
      </w:r>
    </w:p>
    <w:p w14:paraId="5D369E5D" w14:textId="0234EBD8" w:rsidR="002D62F8" w:rsidRDefault="002D62F8" w:rsidP="00A30450">
      <w:pPr>
        <w:tabs>
          <w:tab w:val="left" w:pos="0"/>
          <w:tab w:val="left" w:pos="240"/>
          <w:tab w:val="num" w:pos="360"/>
          <w:tab w:val="left" w:pos="709"/>
        </w:tabs>
        <w:spacing w:after="0" w:line="240" w:lineRule="auto"/>
        <w:ind w:firstLine="238"/>
        <w:jc w:val="both"/>
        <w:rPr>
          <w:rStyle w:val="Hipersaitas"/>
          <w:rFonts w:ascii="Times New Roman" w:eastAsia="MS Mincho" w:hAnsi="Times New Roman"/>
          <w:b/>
          <w:bCs/>
          <w:iCs/>
          <w:sz w:val="24"/>
          <w:szCs w:val="24"/>
        </w:rPr>
      </w:pPr>
      <w:r w:rsidRPr="009178A0">
        <w:rPr>
          <w:rFonts w:ascii="Times New Roman" w:eastAsia="MS Mincho" w:hAnsi="Times New Roman"/>
          <w:b/>
          <w:bCs/>
          <w:iCs/>
          <w:color w:val="000000"/>
          <w:sz w:val="24"/>
          <w:szCs w:val="24"/>
        </w:rPr>
        <w:t xml:space="preserve">Lietuvos Respublikos rinkimų į Europos Parlamentą įstatymo Nr. IX-1837 39 ir 42 straipsnių pakeitimo įstatymo projektas Nr. </w:t>
      </w:r>
      <w:hyperlink r:id="rId20" w:history="1">
        <w:r w:rsidRPr="000E31EC">
          <w:rPr>
            <w:rStyle w:val="Hipersaitas"/>
            <w:rFonts w:ascii="Times New Roman" w:eastAsia="MS Mincho" w:hAnsi="Times New Roman"/>
            <w:b/>
            <w:bCs/>
            <w:iCs/>
            <w:sz w:val="24"/>
            <w:szCs w:val="24"/>
          </w:rPr>
          <w:t>XIIIP-364(4).</w:t>
        </w:r>
      </w:hyperlink>
    </w:p>
    <w:p w14:paraId="136649DA" w14:textId="04428C49" w:rsidR="002D62F8" w:rsidRPr="00EF2681"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lastRenderedPageBreak/>
        <w:t xml:space="preserve"> </w:t>
      </w:r>
      <w:r>
        <w:rPr>
          <w:rFonts w:ascii="Times New Roman" w:hAnsi="Times New Roman"/>
          <w:sz w:val="24"/>
          <w:szCs w:val="24"/>
        </w:rPr>
        <w:t>Komiteto patobulin</w:t>
      </w:r>
      <w:r w:rsidR="00AD36C8">
        <w:rPr>
          <w:rFonts w:ascii="Times New Roman" w:hAnsi="Times New Roman"/>
          <w:sz w:val="24"/>
          <w:szCs w:val="24"/>
        </w:rPr>
        <w:t>tuose</w:t>
      </w:r>
      <w:r>
        <w:rPr>
          <w:rFonts w:ascii="Times New Roman" w:hAnsi="Times New Roman"/>
          <w:sz w:val="24"/>
          <w:szCs w:val="24"/>
        </w:rPr>
        <w:t xml:space="preserve"> įstatym</w:t>
      </w:r>
      <w:r w:rsidR="00AD36C8">
        <w:rPr>
          <w:rFonts w:ascii="Times New Roman" w:hAnsi="Times New Roman"/>
          <w:sz w:val="24"/>
          <w:szCs w:val="24"/>
        </w:rPr>
        <w:t>ų</w:t>
      </w:r>
      <w:r>
        <w:rPr>
          <w:rFonts w:ascii="Times New Roman" w:hAnsi="Times New Roman"/>
          <w:sz w:val="24"/>
          <w:szCs w:val="24"/>
        </w:rPr>
        <w:t xml:space="preserve"> projekt</w:t>
      </w:r>
      <w:r w:rsidR="00AD36C8">
        <w:rPr>
          <w:rFonts w:ascii="Times New Roman" w:hAnsi="Times New Roman"/>
          <w:sz w:val="24"/>
          <w:szCs w:val="24"/>
        </w:rPr>
        <w:t>uose</w:t>
      </w:r>
      <w:r>
        <w:rPr>
          <w:rFonts w:ascii="Times New Roman" w:hAnsi="Times New Roman"/>
          <w:sz w:val="24"/>
          <w:szCs w:val="24"/>
        </w:rPr>
        <w:t xml:space="preserve"> nustatoma, kad  rinkimų užstatas yra grąžinamas per 60 dienų po galutinių rinkimų rezultatų oficialaus paskelbimo, jeigu yra įvykdytos </w:t>
      </w:r>
      <w:r w:rsidRPr="003E1346">
        <w:rPr>
          <w:rFonts w:ascii="Times New Roman" w:hAnsi="Times New Roman"/>
          <w:sz w:val="24"/>
          <w:szCs w:val="24"/>
        </w:rPr>
        <w:t xml:space="preserve">įstatyme nustatytos </w:t>
      </w:r>
      <w:r>
        <w:rPr>
          <w:rFonts w:ascii="Times New Roman" w:hAnsi="Times New Roman"/>
          <w:sz w:val="24"/>
          <w:szCs w:val="24"/>
        </w:rPr>
        <w:t>sąlygos.</w:t>
      </w:r>
    </w:p>
    <w:p w14:paraId="562BF188" w14:textId="6DBC5C3C" w:rsidR="002D62F8" w:rsidRDefault="002D62F8"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t>Į</w:t>
      </w:r>
      <w:r w:rsidRPr="003E1346">
        <w:rPr>
          <w:rFonts w:ascii="Times New Roman" w:hAnsi="Times New Roman"/>
          <w:sz w:val="24"/>
          <w:szCs w:val="24"/>
        </w:rPr>
        <w:t>statym</w:t>
      </w:r>
      <w:r w:rsidR="00AD36C8">
        <w:rPr>
          <w:rFonts w:ascii="Times New Roman" w:hAnsi="Times New Roman"/>
          <w:sz w:val="24"/>
          <w:szCs w:val="24"/>
        </w:rPr>
        <w:t>ų</w:t>
      </w:r>
      <w:r w:rsidRPr="003E1346">
        <w:rPr>
          <w:rFonts w:ascii="Times New Roman" w:hAnsi="Times New Roman"/>
          <w:sz w:val="24"/>
          <w:szCs w:val="24"/>
        </w:rPr>
        <w:t xml:space="preserve"> projekt</w:t>
      </w:r>
      <w:r w:rsidR="00AD36C8">
        <w:rPr>
          <w:rFonts w:ascii="Times New Roman" w:hAnsi="Times New Roman"/>
          <w:sz w:val="24"/>
          <w:szCs w:val="24"/>
        </w:rPr>
        <w:t>ams</w:t>
      </w:r>
      <w:r w:rsidRPr="003E1346">
        <w:rPr>
          <w:rFonts w:ascii="Times New Roman" w:hAnsi="Times New Roman"/>
          <w:sz w:val="24"/>
          <w:szCs w:val="24"/>
        </w:rPr>
        <w:t xml:space="preserve"> </w:t>
      </w:r>
      <w:r>
        <w:rPr>
          <w:rFonts w:ascii="Times New Roman" w:hAnsi="Times New Roman"/>
          <w:sz w:val="24"/>
          <w:szCs w:val="24"/>
        </w:rPr>
        <w:t xml:space="preserve">Nr. </w:t>
      </w:r>
      <w:r w:rsidR="00AD36C8">
        <w:rPr>
          <w:rFonts w:ascii="Times New Roman" w:hAnsi="Times New Roman"/>
          <w:sz w:val="24"/>
          <w:szCs w:val="24"/>
        </w:rPr>
        <w:t xml:space="preserve">XIIIP-361(5), XIIIP-362(4), XIIIP-363(4), </w:t>
      </w:r>
      <w:r>
        <w:rPr>
          <w:rFonts w:ascii="Times New Roman" w:hAnsi="Times New Roman"/>
          <w:sz w:val="24"/>
          <w:szCs w:val="24"/>
        </w:rPr>
        <w:t>XIIIP-364(4</w:t>
      </w:r>
      <w:r w:rsidRPr="003E1346">
        <w:rPr>
          <w:rFonts w:ascii="Times New Roman" w:hAnsi="Times New Roman"/>
          <w:sz w:val="24"/>
          <w:szCs w:val="24"/>
        </w:rPr>
        <w:t>) 2017 m. birželio 15 d. buvo pritarta Seime po svarstymo.</w:t>
      </w:r>
    </w:p>
    <w:p w14:paraId="6EDDD73A" w14:textId="77777777" w:rsidR="002D62F8"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36AA77B7" w14:textId="77777777" w:rsidR="00AD36C8" w:rsidRPr="009178A0" w:rsidRDefault="00AD36C8" w:rsidP="00AD36C8">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9178A0">
        <w:rPr>
          <w:rFonts w:ascii="Times New Roman" w:eastAsia="MS Mincho" w:hAnsi="Times New Roman"/>
          <w:b/>
          <w:bCs/>
          <w:iCs/>
          <w:color w:val="000000"/>
          <w:sz w:val="24"/>
          <w:szCs w:val="24"/>
        </w:rPr>
        <w:t xml:space="preserve">Lietuvos Respublikos politinių kampanijų finansavimo ir finansavimo kontrolės įstatymo Nr. IX-2428 16 straipsnio pakeitimo įstatymo projektas Nr. </w:t>
      </w:r>
      <w:hyperlink r:id="rId21" w:history="1">
        <w:r w:rsidRPr="00A67EB3">
          <w:rPr>
            <w:rStyle w:val="Hipersaitas"/>
            <w:rFonts w:ascii="Times New Roman" w:eastAsia="MS Mincho" w:hAnsi="Times New Roman"/>
            <w:b/>
            <w:bCs/>
            <w:iCs/>
            <w:sz w:val="24"/>
            <w:szCs w:val="24"/>
          </w:rPr>
          <w:t>XIIIP-592(2).</w:t>
        </w:r>
      </w:hyperlink>
      <w:r w:rsidRPr="009178A0">
        <w:rPr>
          <w:rFonts w:ascii="Times New Roman" w:eastAsia="MS Mincho" w:hAnsi="Times New Roman"/>
          <w:b/>
          <w:bCs/>
          <w:iCs/>
          <w:color w:val="000000"/>
          <w:sz w:val="24"/>
          <w:szCs w:val="24"/>
        </w:rPr>
        <w:t xml:space="preserve"> </w:t>
      </w:r>
    </w:p>
    <w:p w14:paraId="44BF7F12" w14:textId="77777777" w:rsidR="00AD36C8" w:rsidRDefault="00AD36C8" w:rsidP="00AD36C8">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t>Komiteto patobulintame į</w:t>
      </w:r>
      <w:r w:rsidRPr="00DE5EEC">
        <w:rPr>
          <w:rFonts w:ascii="Times New Roman" w:hAnsi="Times New Roman"/>
          <w:sz w:val="24"/>
          <w:szCs w:val="24"/>
        </w:rPr>
        <w:t xml:space="preserve">statymo projekte siūloma </w:t>
      </w:r>
      <w:r>
        <w:rPr>
          <w:rFonts w:ascii="Times New Roman" w:hAnsi="Times New Roman"/>
          <w:sz w:val="24"/>
          <w:szCs w:val="24"/>
        </w:rPr>
        <w:t>sutrumpinti terminą nuo 25 iki 10 dienų</w:t>
      </w:r>
      <w:r w:rsidRPr="00DE5EEC">
        <w:rPr>
          <w:rFonts w:ascii="Times New Roman" w:hAnsi="Times New Roman"/>
          <w:sz w:val="24"/>
          <w:szCs w:val="24"/>
        </w:rPr>
        <w:t xml:space="preserve"> nuo rinkimų (pakartotinių rinkimų) ar referendumo galutinių rezultatų paskelbimo dienos</w:t>
      </w:r>
      <w:r>
        <w:rPr>
          <w:rFonts w:ascii="Times New Roman" w:hAnsi="Times New Roman"/>
          <w:sz w:val="24"/>
          <w:szCs w:val="24"/>
        </w:rPr>
        <w:t xml:space="preserve">, per kurį </w:t>
      </w:r>
      <w:r w:rsidRPr="00DE5EEC">
        <w:rPr>
          <w:rFonts w:ascii="Times New Roman" w:hAnsi="Times New Roman"/>
          <w:sz w:val="24"/>
          <w:szCs w:val="24"/>
        </w:rPr>
        <w:t>viešosios informacijos rengėjai ar skleidėjai elektroninių ryšių priemonėmis Vyriausiajai rinkimų komisijai privalo pateikti viešosios informacijos rengėjo ar skleidėjo deklaraciją</w:t>
      </w:r>
      <w:r>
        <w:rPr>
          <w:rFonts w:ascii="Times New Roman" w:hAnsi="Times New Roman"/>
          <w:sz w:val="24"/>
          <w:szCs w:val="24"/>
        </w:rPr>
        <w:t>.</w:t>
      </w:r>
    </w:p>
    <w:p w14:paraId="100B8107" w14:textId="017ABC58" w:rsidR="002D62F8" w:rsidRPr="009178A0" w:rsidRDefault="00AD36C8" w:rsidP="00AD36C8">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Pr>
          <w:rFonts w:ascii="Times New Roman" w:hAnsi="Times New Roman"/>
          <w:sz w:val="24"/>
          <w:szCs w:val="24"/>
        </w:rPr>
        <w:t>Įstatymo projektui Nr. XIIIP-592(2) 2017 m. birželio 15 d. buvo pritarta Seime po svarstymo.</w:t>
      </w:r>
    </w:p>
    <w:p w14:paraId="72042C6A" w14:textId="77777777" w:rsidR="00AD36C8" w:rsidRDefault="00AD36C8" w:rsidP="00AD36C8">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1E1EBBC9" w14:textId="0C569E50" w:rsidR="00AD36C8" w:rsidRPr="009178A0" w:rsidRDefault="00AD36C8" w:rsidP="00AD36C8">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t>L</w:t>
      </w:r>
      <w:r w:rsidRPr="009178A0">
        <w:rPr>
          <w:rFonts w:ascii="Times New Roman" w:eastAsia="MS Mincho" w:hAnsi="Times New Roman"/>
          <w:b/>
          <w:bCs/>
          <w:iCs/>
          <w:color w:val="000000"/>
          <w:sz w:val="24"/>
          <w:szCs w:val="24"/>
        </w:rPr>
        <w:t xml:space="preserve">ietuvos Respublikos vietos savivaldos įstatymo Nr. I-533 16 ir 27 straipsnių pakeitimo įstatymo projektas Nr. </w:t>
      </w:r>
      <w:hyperlink r:id="rId22" w:history="1">
        <w:r w:rsidRPr="00A67EB3">
          <w:rPr>
            <w:rStyle w:val="Hipersaitas"/>
            <w:rFonts w:ascii="Times New Roman" w:eastAsia="MS Mincho" w:hAnsi="Times New Roman"/>
            <w:b/>
            <w:bCs/>
            <w:iCs/>
            <w:sz w:val="24"/>
            <w:szCs w:val="24"/>
          </w:rPr>
          <w:t>XIIIP-610(2).</w:t>
        </w:r>
      </w:hyperlink>
      <w:r w:rsidRPr="009178A0">
        <w:rPr>
          <w:rFonts w:ascii="Times New Roman" w:eastAsia="MS Mincho" w:hAnsi="Times New Roman"/>
          <w:b/>
          <w:bCs/>
          <w:iCs/>
          <w:color w:val="000000"/>
          <w:sz w:val="24"/>
          <w:szCs w:val="24"/>
        </w:rPr>
        <w:t xml:space="preserve"> </w:t>
      </w:r>
    </w:p>
    <w:p w14:paraId="1C16DBF3" w14:textId="77777777" w:rsidR="00AD36C8" w:rsidRDefault="00AD36C8" w:rsidP="00AD36C8">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t xml:space="preserve">Komiteto patobulintame įstatymo projekte konkrečiai </w:t>
      </w:r>
      <w:r w:rsidRPr="007A5414">
        <w:rPr>
          <w:rFonts w:ascii="Times New Roman" w:hAnsi="Times New Roman"/>
          <w:sz w:val="24"/>
          <w:szCs w:val="24"/>
        </w:rPr>
        <w:t>nustatyt</w:t>
      </w:r>
      <w:r>
        <w:rPr>
          <w:rFonts w:ascii="Times New Roman" w:hAnsi="Times New Roman"/>
          <w:sz w:val="24"/>
          <w:szCs w:val="24"/>
        </w:rPr>
        <w:t>os</w:t>
      </w:r>
      <w:r w:rsidRPr="00B52C3A">
        <w:rPr>
          <w:rFonts w:ascii="Times New Roman" w:hAnsi="Times New Roman"/>
          <w:sz w:val="24"/>
          <w:szCs w:val="24"/>
        </w:rPr>
        <w:t xml:space="preserve"> vietos valdžio</w:t>
      </w:r>
      <w:r>
        <w:rPr>
          <w:rFonts w:ascii="Times New Roman" w:hAnsi="Times New Roman"/>
          <w:sz w:val="24"/>
          <w:szCs w:val="24"/>
        </w:rPr>
        <w:t>s partnerystės projektų rengime bei</w:t>
      </w:r>
      <w:r w:rsidRPr="00B52C3A">
        <w:rPr>
          <w:rFonts w:ascii="Times New Roman" w:hAnsi="Times New Roman"/>
          <w:sz w:val="24"/>
          <w:szCs w:val="24"/>
        </w:rPr>
        <w:t xml:space="preserve"> vertinime</w:t>
      </w:r>
      <w:r>
        <w:rPr>
          <w:rFonts w:ascii="Times New Roman" w:hAnsi="Times New Roman"/>
          <w:sz w:val="24"/>
          <w:szCs w:val="24"/>
        </w:rPr>
        <w:t xml:space="preserve"> dalyvaujančių subjektų funkcijo</w:t>
      </w:r>
      <w:r w:rsidRPr="00B52C3A">
        <w:rPr>
          <w:rFonts w:ascii="Times New Roman" w:hAnsi="Times New Roman"/>
          <w:sz w:val="24"/>
          <w:szCs w:val="24"/>
        </w:rPr>
        <w:t>s</w:t>
      </w:r>
      <w:r>
        <w:rPr>
          <w:rFonts w:ascii="Times New Roman" w:hAnsi="Times New Roman"/>
          <w:sz w:val="24"/>
          <w:szCs w:val="24"/>
        </w:rPr>
        <w:t>, detalizuojamas savivaldybės kontrolieriaus išvados dėl partnerystės projektų turinys.</w:t>
      </w:r>
    </w:p>
    <w:p w14:paraId="061EE3ED" w14:textId="3400A928" w:rsidR="002D62F8" w:rsidRDefault="00AD36C8" w:rsidP="00AD36C8">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A17E0C">
        <w:rPr>
          <w:rFonts w:ascii="Times New Roman" w:hAnsi="Times New Roman"/>
          <w:sz w:val="24"/>
          <w:szCs w:val="24"/>
        </w:rPr>
        <w:lastRenderedPageBreak/>
        <w:t xml:space="preserve">Lietuvos Respublikos vietos savivaldos įstatymo Nr. I-533 16 ir 27 straipsnių pakeitimo įstatymas Nr. </w:t>
      </w:r>
      <w:hyperlink r:id="rId23" w:history="1">
        <w:r w:rsidRPr="00A67EB3">
          <w:rPr>
            <w:rStyle w:val="Hipersaitas"/>
            <w:rFonts w:ascii="Times New Roman" w:hAnsi="Times New Roman"/>
            <w:sz w:val="24"/>
            <w:szCs w:val="24"/>
          </w:rPr>
          <w:t>XIII-443</w:t>
        </w:r>
      </w:hyperlink>
      <w:r w:rsidRPr="00A17E0C">
        <w:rPr>
          <w:rFonts w:ascii="Times New Roman" w:hAnsi="Times New Roman"/>
          <w:sz w:val="24"/>
          <w:szCs w:val="24"/>
        </w:rPr>
        <w:t xml:space="preserve"> priimtas 2017 m. birželio 15 d.</w:t>
      </w:r>
    </w:p>
    <w:p w14:paraId="6A1A9C5D" w14:textId="77777777" w:rsidR="002D62F8" w:rsidRPr="009178A0"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9178A0">
        <w:rPr>
          <w:rFonts w:ascii="Times New Roman" w:eastAsia="MS Mincho" w:hAnsi="Times New Roman"/>
          <w:b/>
          <w:bCs/>
          <w:iCs/>
          <w:color w:val="000000"/>
          <w:sz w:val="24"/>
          <w:szCs w:val="24"/>
        </w:rPr>
        <w:t>Lietuvos Respublikos investicijų įstatymo Nr. VIII-1312 15</w:t>
      </w:r>
      <w:r w:rsidRPr="009178A0">
        <w:rPr>
          <w:rFonts w:ascii="Times New Roman" w:eastAsia="MS Mincho" w:hAnsi="Times New Roman"/>
          <w:b/>
          <w:bCs/>
          <w:iCs/>
          <w:color w:val="000000"/>
          <w:sz w:val="24"/>
          <w:szCs w:val="24"/>
          <w:vertAlign w:val="superscript"/>
        </w:rPr>
        <w:t>2</w:t>
      </w:r>
      <w:r w:rsidRPr="009178A0">
        <w:rPr>
          <w:rFonts w:ascii="Times New Roman" w:eastAsia="MS Mincho" w:hAnsi="Times New Roman"/>
          <w:b/>
          <w:bCs/>
          <w:iCs/>
          <w:color w:val="000000"/>
          <w:sz w:val="24"/>
          <w:szCs w:val="24"/>
        </w:rPr>
        <w:t xml:space="preserve"> straipsnio pakeitimo įstatymo projektas Nr. </w:t>
      </w:r>
      <w:hyperlink r:id="rId24" w:history="1">
        <w:r w:rsidRPr="00A67EB3">
          <w:rPr>
            <w:rStyle w:val="Hipersaitas"/>
            <w:rFonts w:ascii="Times New Roman" w:eastAsia="MS Mincho" w:hAnsi="Times New Roman"/>
            <w:b/>
            <w:bCs/>
            <w:iCs/>
            <w:sz w:val="24"/>
            <w:szCs w:val="24"/>
          </w:rPr>
          <w:t>XIIIP-611(2).</w:t>
        </w:r>
      </w:hyperlink>
      <w:r w:rsidRPr="009178A0">
        <w:rPr>
          <w:rFonts w:ascii="Times New Roman" w:eastAsia="MS Mincho" w:hAnsi="Times New Roman"/>
          <w:b/>
          <w:bCs/>
          <w:iCs/>
          <w:color w:val="000000"/>
          <w:sz w:val="24"/>
          <w:szCs w:val="24"/>
        </w:rPr>
        <w:t xml:space="preserve"> </w:t>
      </w:r>
    </w:p>
    <w:p w14:paraId="19ED8E81" w14:textId="77777777" w:rsidR="002D62F8" w:rsidRPr="00EF2681"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hAnsi="Times New Roman"/>
          <w:sz w:val="24"/>
          <w:szCs w:val="24"/>
        </w:rPr>
        <w:t>Komiteto patobulintame į</w:t>
      </w:r>
      <w:r w:rsidRPr="00A523AD">
        <w:rPr>
          <w:rFonts w:ascii="Times New Roman" w:hAnsi="Times New Roman"/>
          <w:sz w:val="24"/>
          <w:szCs w:val="24"/>
        </w:rPr>
        <w:t xml:space="preserve">statymo projekte </w:t>
      </w:r>
      <w:r>
        <w:rPr>
          <w:rFonts w:ascii="Times New Roman" w:hAnsi="Times New Roman"/>
          <w:sz w:val="24"/>
          <w:szCs w:val="24"/>
        </w:rPr>
        <w:t>konkrečiai nustatyta</w:t>
      </w:r>
      <w:r w:rsidRPr="00A523AD">
        <w:rPr>
          <w:rFonts w:ascii="Times New Roman" w:hAnsi="Times New Roman"/>
          <w:sz w:val="24"/>
          <w:szCs w:val="24"/>
        </w:rPr>
        <w:t xml:space="preserve"> valdžios</w:t>
      </w:r>
      <w:r w:rsidRPr="007A5414">
        <w:rPr>
          <w:rFonts w:ascii="Times New Roman" w:hAnsi="Times New Roman"/>
          <w:sz w:val="24"/>
          <w:szCs w:val="24"/>
        </w:rPr>
        <w:t xml:space="preserve"> </w:t>
      </w:r>
      <w:r w:rsidRPr="00A523AD">
        <w:rPr>
          <w:rFonts w:ascii="Times New Roman" w:hAnsi="Times New Roman"/>
          <w:sz w:val="24"/>
          <w:szCs w:val="24"/>
        </w:rPr>
        <w:t>ir privataus subjektų partnerystės projektų  rengime, vertinime</w:t>
      </w:r>
      <w:r>
        <w:rPr>
          <w:rFonts w:ascii="Times New Roman" w:hAnsi="Times New Roman"/>
          <w:sz w:val="24"/>
          <w:szCs w:val="24"/>
        </w:rPr>
        <w:t xml:space="preserve"> dalyvaujančių subjektų funkcijo</w:t>
      </w:r>
      <w:r w:rsidRPr="00A523AD">
        <w:rPr>
          <w:rFonts w:ascii="Times New Roman" w:hAnsi="Times New Roman"/>
          <w:sz w:val="24"/>
          <w:szCs w:val="24"/>
        </w:rPr>
        <w:t>s</w:t>
      </w:r>
      <w:r>
        <w:rPr>
          <w:rFonts w:ascii="Times New Roman" w:hAnsi="Times New Roman"/>
          <w:sz w:val="24"/>
          <w:szCs w:val="24"/>
        </w:rPr>
        <w:t xml:space="preserve"> ir atliekamų procedūrų eiliškumas.</w:t>
      </w:r>
    </w:p>
    <w:p w14:paraId="4980A1DC" w14:textId="77777777" w:rsidR="002D62F8"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A17E0C">
        <w:rPr>
          <w:rFonts w:ascii="Times New Roman" w:hAnsi="Times New Roman"/>
          <w:sz w:val="24"/>
          <w:szCs w:val="24"/>
        </w:rPr>
        <w:t>Lietuvos Respublikos</w:t>
      </w:r>
      <w:r w:rsidRPr="007A5414">
        <w:rPr>
          <w:rFonts w:ascii="Times New Roman" w:hAnsi="Times New Roman"/>
          <w:sz w:val="24"/>
          <w:szCs w:val="24"/>
        </w:rPr>
        <w:t xml:space="preserve"> </w:t>
      </w:r>
      <w:r w:rsidRPr="00A17E0C">
        <w:rPr>
          <w:rFonts w:ascii="Times New Roman" w:hAnsi="Times New Roman"/>
          <w:sz w:val="24"/>
          <w:szCs w:val="24"/>
        </w:rPr>
        <w:t>investicijų įstatymo Nr. VIII-1312 15</w:t>
      </w:r>
      <w:r w:rsidRPr="00A17E0C">
        <w:rPr>
          <w:rFonts w:ascii="Times New Roman" w:hAnsi="Times New Roman"/>
          <w:sz w:val="24"/>
          <w:szCs w:val="24"/>
          <w:vertAlign w:val="superscript"/>
        </w:rPr>
        <w:t>2</w:t>
      </w:r>
      <w:r w:rsidRPr="00A17E0C">
        <w:rPr>
          <w:rFonts w:ascii="Times New Roman" w:hAnsi="Times New Roman"/>
          <w:sz w:val="24"/>
          <w:szCs w:val="24"/>
        </w:rPr>
        <w:t xml:space="preserve"> straipsnio pakeitimo įstatymas Nr. </w:t>
      </w:r>
      <w:hyperlink r:id="rId25" w:history="1">
        <w:r w:rsidRPr="00A67EB3">
          <w:rPr>
            <w:rStyle w:val="Hipersaitas"/>
            <w:rFonts w:ascii="Times New Roman" w:hAnsi="Times New Roman"/>
            <w:sz w:val="24"/>
            <w:szCs w:val="24"/>
          </w:rPr>
          <w:t>XIII-444</w:t>
        </w:r>
      </w:hyperlink>
      <w:r w:rsidRPr="007A5414">
        <w:rPr>
          <w:rFonts w:ascii="Times New Roman" w:hAnsi="Times New Roman"/>
          <w:sz w:val="24"/>
          <w:szCs w:val="24"/>
        </w:rPr>
        <w:t xml:space="preserve"> </w:t>
      </w:r>
      <w:r w:rsidRPr="00A17E0C">
        <w:rPr>
          <w:rFonts w:ascii="Times New Roman" w:hAnsi="Times New Roman"/>
          <w:sz w:val="24"/>
          <w:szCs w:val="24"/>
        </w:rPr>
        <w:t>priimtas 2017 m. birželio 15 d.</w:t>
      </w:r>
    </w:p>
    <w:p w14:paraId="66CE5B32" w14:textId="77777777" w:rsidR="002D62F8"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37F21F12" w14:textId="0DAC17EE" w:rsidR="002D62F8" w:rsidRPr="00A17E0C" w:rsidRDefault="002D62F8" w:rsidP="00A30450">
      <w:pPr>
        <w:spacing w:after="0" w:line="240" w:lineRule="auto"/>
        <w:ind w:firstLine="238"/>
        <w:jc w:val="both"/>
        <w:rPr>
          <w:rFonts w:ascii="Times New Roman" w:hAnsi="Times New Roman"/>
          <w:sz w:val="24"/>
          <w:szCs w:val="24"/>
        </w:rPr>
      </w:pPr>
    </w:p>
    <w:p w14:paraId="5E9EB84C" w14:textId="77777777" w:rsidR="002D62F8" w:rsidRPr="00EF2681"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426D920B" w14:textId="6B7AB204" w:rsidR="002D62F8" w:rsidRDefault="002D62F8"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p>
    <w:p w14:paraId="0088863E" w14:textId="77777777" w:rsidR="002D62F8" w:rsidRPr="00383033"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lang w:val="en-US"/>
        </w:rPr>
      </w:pPr>
    </w:p>
    <w:p w14:paraId="327B3AE5" w14:textId="2B548BCB" w:rsidR="002D62F8" w:rsidRPr="009178A0"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Pr>
          <w:rFonts w:ascii="Times New Roman" w:hAnsi="Times New Roman"/>
          <w:sz w:val="24"/>
          <w:szCs w:val="24"/>
        </w:rPr>
        <w:tab/>
      </w:r>
      <w:r w:rsidRPr="009178A0">
        <w:rPr>
          <w:rFonts w:ascii="Times New Roman" w:eastAsia="MS Mincho" w:hAnsi="Times New Roman"/>
          <w:b/>
          <w:bCs/>
          <w:iCs/>
          <w:color w:val="000000"/>
          <w:sz w:val="24"/>
          <w:szCs w:val="24"/>
        </w:rPr>
        <w:t>Lietuvos Respublikos Vyriausiosios tarnybinės etikos komisijos įstatymo Nr. X-1666 6 ir 16</w:t>
      </w:r>
      <w:r w:rsidRPr="009178A0">
        <w:rPr>
          <w:rFonts w:ascii="Times New Roman" w:eastAsia="MS Mincho" w:hAnsi="Times New Roman"/>
          <w:b/>
          <w:bCs/>
          <w:iCs/>
          <w:color w:val="000000"/>
          <w:sz w:val="24"/>
          <w:szCs w:val="24"/>
          <w:vertAlign w:val="superscript"/>
        </w:rPr>
        <w:t>1</w:t>
      </w:r>
      <w:r w:rsidRPr="009178A0">
        <w:rPr>
          <w:rFonts w:ascii="Times New Roman" w:eastAsia="MS Mincho" w:hAnsi="Times New Roman"/>
          <w:b/>
          <w:bCs/>
          <w:iCs/>
          <w:color w:val="000000"/>
          <w:sz w:val="24"/>
          <w:szCs w:val="24"/>
        </w:rPr>
        <w:t xml:space="preserve"> straipsnių pakeitimo įstatymo projektas Nr. </w:t>
      </w:r>
      <w:hyperlink r:id="rId26" w:history="1">
        <w:r w:rsidRPr="00A67EB3">
          <w:rPr>
            <w:rStyle w:val="Hipersaitas"/>
            <w:rFonts w:ascii="Times New Roman" w:eastAsia="MS Mincho" w:hAnsi="Times New Roman"/>
            <w:b/>
            <w:bCs/>
            <w:iCs/>
            <w:sz w:val="24"/>
            <w:szCs w:val="24"/>
          </w:rPr>
          <w:t>XIIIP-475(4).</w:t>
        </w:r>
      </w:hyperlink>
    </w:p>
    <w:p w14:paraId="3C8F38FC" w14:textId="77777777" w:rsidR="002D62F8" w:rsidRDefault="002D62F8"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t xml:space="preserve">Komiteto patobulintame įstatymo projekte nustatomi subjektai, kurie teikia </w:t>
      </w:r>
      <w:r w:rsidRPr="00881490">
        <w:rPr>
          <w:rFonts w:ascii="Times New Roman" w:hAnsi="Times New Roman"/>
          <w:sz w:val="24"/>
          <w:szCs w:val="24"/>
        </w:rPr>
        <w:t>Seimui</w:t>
      </w:r>
      <w:r>
        <w:rPr>
          <w:rFonts w:ascii="Times New Roman" w:hAnsi="Times New Roman"/>
          <w:sz w:val="24"/>
          <w:szCs w:val="24"/>
        </w:rPr>
        <w:t xml:space="preserve"> kandidatus į Vyriausiosios tarnybinės etikos komisijos (</w:t>
      </w:r>
      <w:r w:rsidRPr="00881490">
        <w:rPr>
          <w:rFonts w:ascii="Times New Roman" w:hAnsi="Times New Roman"/>
          <w:sz w:val="24"/>
          <w:szCs w:val="24"/>
        </w:rPr>
        <w:t>VTEK</w:t>
      </w:r>
      <w:r>
        <w:rPr>
          <w:rFonts w:ascii="Times New Roman" w:hAnsi="Times New Roman"/>
          <w:sz w:val="24"/>
          <w:szCs w:val="24"/>
        </w:rPr>
        <w:t>)</w:t>
      </w:r>
      <w:r w:rsidRPr="00881490">
        <w:rPr>
          <w:rFonts w:ascii="Times New Roman" w:hAnsi="Times New Roman"/>
          <w:sz w:val="24"/>
          <w:szCs w:val="24"/>
        </w:rPr>
        <w:t xml:space="preserve"> </w:t>
      </w:r>
      <w:r>
        <w:rPr>
          <w:rFonts w:ascii="Times New Roman" w:hAnsi="Times New Roman"/>
          <w:sz w:val="24"/>
          <w:szCs w:val="24"/>
        </w:rPr>
        <w:t xml:space="preserve">narius, įtvirtinama, kad VTEK sprendimai priimami atviru </w:t>
      </w:r>
      <w:r>
        <w:rPr>
          <w:rFonts w:ascii="Times New Roman" w:hAnsi="Times New Roman"/>
          <w:sz w:val="24"/>
          <w:szCs w:val="24"/>
        </w:rPr>
        <w:lastRenderedPageBreak/>
        <w:t xml:space="preserve">vardiniu balsavimu, VTEK sprendimai ir balsavimo rezultatai yra vieši ir skelbiami VTEK interneto svetainėje. </w:t>
      </w:r>
    </w:p>
    <w:p w14:paraId="5D89F48F" w14:textId="77777777" w:rsidR="002D62F8"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A17E0C">
        <w:rPr>
          <w:rFonts w:ascii="Times New Roman" w:hAnsi="Times New Roman"/>
          <w:sz w:val="24"/>
          <w:szCs w:val="24"/>
        </w:rPr>
        <w:t>Lietuvos Respublikos Vyriausiosios tarnybinės etikos komisijos įstatymo Nr. X-1666 6 ir 16</w:t>
      </w:r>
      <w:r w:rsidRPr="00A17E0C">
        <w:rPr>
          <w:rFonts w:ascii="Times New Roman" w:hAnsi="Times New Roman"/>
          <w:sz w:val="24"/>
          <w:szCs w:val="24"/>
          <w:vertAlign w:val="superscript"/>
        </w:rPr>
        <w:t>1</w:t>
      </w:r>
      <w:r w:rsidRPr="00A17E0C">
        <w:rPr>
          <w:rFonts w:ascii="Times New Roman" w:hAnsi="Times New Roman"/>
          <w:sz w:val="24"/>
          <w:szCs w:val="24"/>
        </w:rPr>
        <w:t xml:space="preserve"> straipsnių pakeitimo įstatymas Nr. </w:t>
      </w:r>
      <w:hyperlink r:id="rId27" w:history="1">
        <w:r w:rsidRPr="00A67EB3">
          <w:rPr>
            <w:rStyle w:val="Hipersaitas"/>
            <w:rFonts w:ascii="Times New Roman" w:hAnsi="Times New Roman"/>
            <w:sz w:val="24"/>
            <w:szCs w:val="24"/>
          </w:rPr>
          <w:t>XIII-385</w:t>
        </w:r>
      </w:hyperlink>
      <w:r w:rsidRPr="00A17E0C">
        <w:rPr>
          <w:rFonts w:ascii="Times New Roman" w:hAnsi="Times New Roman"/>
          <w:sz w:val="24"/>
          <w:szCs w:val="24"/>
        </w:rPr>
        <w:t xml:space="preserve"> priimtas 2017 m. gegužės 25 d.</w:t>
      </w:r>
    </w:p>
    <w:p w14:paraId="10780A10" w14:textId="611B2AC7" w:rsidR="002D62F8"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10A5CF77" w14:textId="41299D25" w:rsidR="00F87D25" w:rsidRPr="00F87D25" w:rsidRDefault="00F87D25"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F87D25">
        <w:rPr>
          <w:rFonts w:ascii="Times New Roman" w:eastAsia="MS Mincho" w:hAnsi="Times New Roman"/>
          <w:b/>
          <w:bCs/>
          <w:iCs/>
          <w:color w:val="000000"/>
          <w:sz w:val="24"/>
          <w:szCs w:val="24"/>
        </w:rPr>
        <w:t xml:space="preserve">Lietuvos Respublikos Vyriausiosios rinkimų komisijos įstatymo Nr. IX-985 7, 10, 12 ir 14 straipsnių pakeitimo įstatymo projektas Nr. </w:t>
      </w:r>
      <w:hyperlink r:id="rId28" w:history="1">
        <w:r w:rsidRPr="00AA30A7">
          <w:rPr>
            <w:rStyle w:val="Hipersaitas"/>
            <w:rFonts w:ascii="Times New Roman" w:eastAsia="MS Mincho" w:hAnsi="Times New Roman"/>
            <w:b/>
            <w:bCs/>
            <w:iCs/>
            <w:sz w:val="24"/>
            <w:szCs w:val="24"/>
          </w:rPr>
          <w:t>XIIIP-488(3).</w:t>
        </w:r>
      </w:hyperlink>
      <w:r w:rsidRPr="00F87D25">
        <w:rPr>
          <w:rFonts w:ascii="Times New Roman" w:eastAsia="MS Mincho" w:hAnsi="Times New Roman"/>
          <w:b/>
          <w:bCs/>
          <w:iCs/>
          <w:color w:val="000000"/>
          <w:sz w:val="24"/>
          <w:szCs w:val="24"/>
        </w:rPr>
        <w:t xml:space="preserve"> </w:t>
      </w:r>
    </w:p>
    <w:p w14:paraId="77AB1346" w14:textId="3AC540D0" w:rsidR="0050155F" w:rsidRDefault="00F87D25"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F87D25">
        <w:rPr>
          <w:rFonts w:ascii="Times New Roman" w:eastAsia="MS Mincho" w:hAnsi="Times New Roman"/>
          <w:bCs/>
          <w:iCs/>
          <w:color w:val="000000"/>
          <w:sz w:val="24"/>
          <w:szCs w:val="24"/>
        </w:rPr>
        <w:t>Valstybės valdymo ir savivaldybių komitetas</w:t>
      </w:r>
      <w:r w:rsidR="00510901">
        <w:rPr>
          <w:rFonts w:ascii="Times New Roman" w:eastAsia="MS Mincho" w:hAnsi="Times New Roman"/>
          <w:bCs/>
          <w:iCs/>
          <w:color w:val="000000"/>
          <w:sz w:val="24"/>
          <w:szCs w:val="24"/>
        </w:rPr>
        <w:t>, tobulinda</w:t>
      </w:r>
      <w:r w:rsidR="0050155F">
        <w:rPr>
          <w:rFonts w:ascii="Times New Roman" w:eastAsia="MS Mincho" w:hAnsi="Times New Roman"/>
          <w:bCs/>
          <w:iCs/>
          <w:color w:val="000000"/>
          <w:sz w:val="24"/>
          <w:szCs w:val="24"/>
        </w:rPr>
        <w:t>mas įstatymo projektą, pasiūlė, kad Vyriausiosios rinkimų komisijos nariais Seimo slaptu balsavimu būtų skiriami trys Teisėjų tarybos ir trys Lietuvos teisininkų draugijos pasiūlyti aukštąjį universitetinį teisinį išsilavinimą ir darbo apylinkės, apygardos ar savivaldybės rinkimų komisijose turintys asmenys</w:t>
      </w:r>
      <w:r w:rsidR="00AD36C8">
        <w:rPr>
          <w:rFonts w:ascii="Times New Roman" w:eastAsia="MS Mincho" w:hAnsi="Times New Roman"/>
          <w:bCs/>
          <w:iCs/>
          <w:color w:val="000000"/>
          <w:sz w:val="24"/>
          <w:szCs w:val="24"/>
        </w:rPr>
        <w:t>.</w:t>
      </w:r>
      <w:r w:rsidRPr="00F87D25">
        <w:rPr>
          <w:rFonts w:ascii="Times New Roman" w:eastAsia="MS Mincho" w:hAnsi="Times New Roman"/>
          <w:bCs/>
          <w:iCs/>
          <w:color w:val="000000"/>
          <w:sz w:val="24"/>
          <w:szCs w:val="24"/>
        </w:rPr>
        <w:t xml:space="preserve"> </w:t>
      </w:r>
      <w:r w:rsidR="0050155F">
        <w:rPr>
          <w:rFonts w:ascii="Times New Roman" w:eastAsia="MS Mincho" w:hAnsi="Times New Roman"/>
          <w:bCs/>
          <w:iCs/>
          <w:color w:val="000000"/>
          <w:sz w:val="24"/>
          <w:szCs w:val="24"/>
        </w:rPr>
        <w:t xml:space="preserve">Taip pat Vyriausiosios rinkimų komisijos nariais Seimo slaptu balsavimu būtų skiriami Lietuvos Respublikos Prezidento pasiūlyti du aukštąjį universitetinį išsilavinimą turintys asmenys. </w:t>
      </w:r>
    </w:p>
    <w:p w14:paraId="5953A7BB" w14:textId="34915B81" w:rsidR="00AA30A7" w:rsidRDefault="00AD36C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K</w:t>
      </w:r>
      <w:r w:rsidR="0050155F">
        <w:rPr>
          <w:rFonts w:ascii="Times New Roman" w:eastAsia="MS Mincho" w:hAnsi="Times New Roman"/>
          <w:bCs/>
          <w:iCs/>
          <w:color w:val="000000"/>
          <w:sz w:val="24"/>
          <w:szCs w:val="24"/>
        </w:rPr>
        <w:t>omitetas pasiūlė nustatyti reikalavimą Vyriausiosios rinkimų komisijos pirmininkui ir nariams darbo komisijoje laikotarpiu</w:t>
      </w:r>
      <w:r w:rsidR="00AA30A7">
        <w:rPr>
          <w:rFonts w:ascii="Times New Roman" w:eastAsia="MS Mincho" w:hAnsi="Times New Roman"/>
          <w:bCs/>
          <w:iCs/>
          <w:color w:val="000000"/>
          <w:sz w:val="24"/>
          <w:szCs w:val="24"/>
        </w:rPr>
        <w:t xml:space="preserve"> sustabdyti savo narystę politinėje partijoje ir nedalyvauti jos veikloje. </w:t>
      </w:r>
    </w:p>
    <w:p w14:paraId="0E28DE53" w14:textId="6B8CC61D" w:rsidR="00F87D25" w:rsidRPr="00F87D25" w:rsidRDefault="00F87D25"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F87D25">
        <w:rPr>
          <w:rFonts w:ascii="Times New Roman" w:eastAsia="MS Mincho" w:hAnsi="Times New Roman"/>
          <w:bCs/>
          <w:iCs/>
          <w:color w:val="000000"/>
          <w:sz w:val="24"/>
          <w:szCs w:val="24"/>
        </w:rPr>
        <w:t>Seimas 2017</w:t>
      </w:r>
      <w:r w:rsidR="00AD36C8">
        <w:rPr>
          <w:rFonts w:ascii="Times New Roman" w:eastAsia="MS Mincho" w:hAnsi="Times New Roman"/>
          <w:bCs/>
          <w:iCs/>
          <w:color w:val="000000"/>
          <w:sz w:val="24"/>
          <w:szCs w:val="24"/>
        </w:rPr>
        <w:t xml:space="preserve"> m. gegužės 4 d.</w:t>
      </w:r>
      <w:r w:rsidRPr="00F87D25">
        <w:rPr>
          <w:rFonts w:ascii="Times New Roman" w:eastAsia="MS Mincho" w:hAnsi="Times New Roman"/>
          <w:bCs/>
          <w:iCs/>
          <w:color w:val="000000"/>
          <w:sz w:val="24"/>
          <w:szCs w:val="24"/>
        </w:rPr>
        <w:t xml:space="preserve"> nepritarė komiteto patobulintam įstatymo projektui ir nusprendė sudaryti specialiąją komisiją įstatymo projektui tobulinti. </w:t>
      </w:r>
    </w:p>
    <w:p w14:paraId="50E5C1AF" w14:textId="5F2ADB18" w:rsidR="00F87D25" w:rsidRPr="00F87D25" w:rsidRDefault="00F87D25"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F87D25">
        <w:rPr>
          <w:rFonts w:ascii="Times New Roman" w:eastAsia="MS Mincho" w:hAnsi="Times New Roman"/>
          <w:bCs/>
          <w:iCs/>
          <w:color w:val="000000"/>
          <w:sz w:val="24"/>
          <w:szCs w:val="24"/>
        </w:rPr>
        <w:lastRenderedPageBreak/>
        <w:t xml:space="preserve">Specialioji komisija </w:t>
      </w:r>
      <w:r w:rsidR="00AD36C8">
        <w:rPr>
          <w:rFonts w:ascii="Times New Roman" w:eastAsia="MS Mincho" w:hAnsi="Times New Roman"/>
          <w:bCs/>
          <w:iCs/>
          <w:color w:val="000000"/>
          <w:sz w:val="24"/>
          <w:szCs w:val="24"/>
        </w:rPr>
        <w:t>pasiūlė</w:t>
      </w:r>
      <w:r w:rsidRPr="00F87D25">
        <w:rPr>
          <w:rFonts w:ascii="Times New Roman" w:eastAsia="MS Mincho" w:hAnsi="Times New Roman"/>
          <w:bCs/>
          <w:iCs/>
          <w:color w:val="000000"/>
          <w:sz w:val="24"/>
          <w:szCs w:val="24"/>
        </w:rPr>
        <w:t xml:space="preserve"> Seimui Lietuvos Respublikos vyriausiosios rinkimų komisijos įstatymo Nr. IX-985 7, 10, 12 ir 14 straipsnių pakeitimo įstatymo projektą Nr. XIIIP-488(3)  atmesti, nesant vieningo politinio sutarimo dėl Įstatymo projekte siūlomų Vyriausiosios rinkimų komisijos sudarymo tvarkos pakeitimų.</w:t>
      </w:r>
    </w:p>
    <w:p w14:paraId="194444DF" w14:textId="04376EB7" w:rsidR="00F87D25" w:rsidRPr="00F87D25" w:rsidRDefault="00F87D25"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F87D25">
        <w:rPr>
          <w:rFonts w:ascii="Times New Roman" w:eastAsia="MS Mincho" w:hAnsi="Times New Roman"/>
          <w:bCs/>
          <w:iCs/>
          <w:color w:val="000000"/>
          <w:sz w:val="24"/>
          <w:szCs w:val="24"/>
        </w:rPr>
        <w:t>Seimas 2017</w:t>
      </w:r>
      <w:r w:rsidR="00AD36C8">
        <w:rPr>
          <w:rFonts w:ascii="Times New Roman" w:eastAsia="MS Mincho" w:hAnsi="Times New Roman"/>
          <w:bCs/>
          <w:iCs/>
          <w:color w:val="000000"/>
          <w:sz w:val="24"/>
          <w:szCs w:val="24"/>
        </w:rPr>
        <w:t xml:space="preserve"> m. birželio 1 d.</w:t>
      </w:r>
      <w:r w:rsidRPr="00F87D25">
        <w:rPr>
          <w:rFonts w:ascii="Times New Roman" w:eastAsia="MS Mincho" w:hAnsi="Times New Roman"/>
          <w:bCs/>
          <w:iCs/>
          <w:color w:val="000000"/>
          <w:sz w:val="24"/>
          <w:szCs w:val="24"/>
        </w:rPr>
        <w:t xml:space="preserve"> </w:t>
      </w:r>
      <w:r w:rsidR="00AD36C8">
        <w:rPr>
          <w:rFonts w:ascii="Times New Roman" w:eastAsia="MS Mincho" w:hAnsi="Times New Roman"/>
          <w:bCs/>
          <w:iCs/>
          <w:color w:val="000000"/>
          <w:sz w:val="24"/>
          <w:szCs w:val="24"/>
        </w:rPr>
        <w:t>įstatymo projektą atmetė</w:t>
      </w:r>
      <w:r w:rsidRPr="00F87D25">
        <w:rPr>
          <w:rFonts w:ascii="Times New Roman" w:eastAsia="MS Mincho" w:hAnsi="Times New Roman"/>
          <w:bCs/>
          <w:iCs/>
          <w:color w:val="000000"/>
          <w:sz w:val="24"/>
          <w:szCs w:val="24"/>
        </w:rPr>
        <w:t xml:space="preserve">. </w:t>
      </w:r>
    </w:p>
    <w:p w14:paraId="4C8F9E7C" w14:textId="77777777" w:rsidR="00F87D25" w:rsidRDefault="00F87D25"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6826C1CE" w14:textId="415748C6" w:rsidR="002D62F8" w:rsidRPr="009178A0"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9178A0">
        <w:rPr>
          <w:rFonts w:ascii="Times New Roman" w:eastAsia="MS Mincho" w:hAnsi="Times New Roman"/>
          <w:b/>
          <w:bCs/>
          <w:iCs/>
          <w:color w:val="000000"/>
          <w:sz w:val="24"/>
          <w:szCs w:val="24"/>
        </w:rPr>
        <w:t xml:space="preserve">Lietuvos Respublikos vandens įstatymo Nr. XIII-474 12 straipsnio pakeitimo įstatymo projektas Nr. </w:t>
      </w:r>
      <w:hyperlink r:id="rId29" w:history="1">
        <w:r w:rsidRPr="00A67EB3">
          <w:rPr>
            <w:rStyle w:val="Hipersaitas"/>
            <w:rFonts w:ascii="Times New Roman" w:eastAsia="MS Mincho" w:hAnsi="Times New Roman"/>
            <w:b/>
            <w:bCs/>
            <w:iCs/>
            <w:sz w:val="24"/>
            <w:szCs w:val="24"/>
          </w:rPr>
          <w:t>XIIP-4837(2).</w:t>
        </w:r>
      </w:hyperlink>
    </w:p>
    <w:p w14:paraId="31E5EC4E" w14:textId="77777777" w:rsidR="002D62F8" w:rsidRPr="002D62F8" w:rsidRDefault="002D62F8" w:rsidP="00A30450">
      <w:pPr>
        <w:spacing w:after="0" w:line="240" w:lineRule="auto"/>
        <w:ind w:firstLine="238"/>
        <w:jc w:val="both"/>
        <w:rPr>
          <w:rFonts w:ascii="Times New Roman" w:hAnsi="Times New Roman"/>
          <w:sz w:val="24"/>
          <w:szCs w:val="24"/>
        </w:rPr>
      </w:pPr>
      <w:r>
        <w:rPr>
          <w:rFonts w:ascii="Times New Roman" w:hAnsi="Times New Roman"/>
          <w:sz w:val="24"/>
          <w:szCs w:val="24"/>
        </w:rPr>
        <w:t>Komiteto patobulintame į</w:t>
      </w:r>
      <w:r w:rsidRPr="004E1C33">
        <w:rPr>
          <w:rFonts w:ascii="Times New Roman" w:hAnsi="Times New Roman"/>
          <w:sz w:val="24"/>
          <w:szCs w:val="24"/>
        </w:rPr>
        <w:t>statymo projekte</w:t>
      </w:r>
      <w:r>
        <w:rPr>
          <w:rFonts w:ascii="Times New Roman" w:hAnsi="Times New Roman"/>
          <w:b/>
          <w:sz w:val="24"/>
          <w:szCs w:val="24"/>
        </w:rPr>
        <w:t xml:space="preserve"> </w:t>
      </w:r>
      <w:r w:rsidRPr="002D62F8">
        <w:rPr>
          <w:rFonts w:ascii="Times New Roman" w:hAnsi="Times New Roman"/>
          <w:sz w:val="24"/>
          <w:szCs w:val="24"/>
        </w:rPr>
        <w:t>nustatyta pareiga savivaldybių taryboms tvirtinti  Saugaus elgesio paviršinių vandens telkinių vandenyje ir ant paviršinių vandens telkinių ledo taisykles, taip pat suteikiama teisė savivaldybių taryboms nustatyti draudžiamas maudytis vietas ir laiką.</w:t>
      </w:r>
    </w:p>
    <w:p w14:paraId="5CA73876" w14:textId="604F1EC2" w:rsidR="002D62F8" w:rsidRPr="00EF2681"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hAnsi="Times New Roman"/>
          <w:sz w:val="24"/>
          <w:szCs w:val="24"/>
        </w:rPr>
        <w:t>Įstatymo projektas</w:t>
      </w:r>
      <w:r w:rsidRPr="007A5414">
        <w:rPr>
          <w:rFonts w:ascii="Times New Roman" w:hAnsi="Times New Roman"/>
          <w:sz w:val="24"/>
          <w:szCs w:val="24"/>
        </w:rPr>
        <w:t xml:space="preserve"> </w:t>
      </w:r>
      <w:r w:rsidRPr="004E1C33">
        <w:rPr>
          <w:rFonts w:ascii="Times New Roman" w:hAnsi="Times New Roman"/>
          <w:sz w:val="24"/>
          <w:szCs w:val="24"/>
        </w:rPr>
        <w:t>Nr. XIIP-4837</w:t>
      </w:r>
      <w:r>
        <w:rPr>
          <w:rFonts w:ascii="Times New Roman" w:hAnsi="Times New Roman"/>
          <w:sz w:val="24"/>
          <w:szCs w:val="24"/>
        </w:rPr>
        <w:t>(2) bus svarstomas Seime kartu su Lietuvos Respublikos a</w:t>
      </w:r>
      <w:r w:rsidRPr="004E1C33">
        <w:rPr>
          <w:rFonts w:ascii="Times New Roman" w:hAnsi="Times New Roman"/>
          <w:sz w:val="24"/>
          <w:szCs w:val="24"/>
        </w:rPr>
        <w:t>dministracinių nusižengimų kodekso 484 ir 491 straips</w:t>
      </w:r>
      <w:r>
        <w:rPr>
          <w:rFonts w:ascii="Times New Roman" w:hAnsi="Times New Roman"/>
          <w:sz w:val="24"/>
          <w:szCs w:val="24"/>
        </w:rPr>
        <w:t>nių pakeitimo įstatymo projektu</w:t>
      </w:r>
      <w:r w:rsidRPr="004E1C33">
        <w:rPr>
          <w:rFonts w:ascii="Times New Roman" w:hAnsi="Times New Roman"/>
          <w:sz w:val="24"/>
          <w:szCs w:val="24"/>
        </w:rPr>
        <w:t xml:space="preserve"> Nr. </w:t>
      </w:r>
      <w:hyperlink r:id="rId30" w:history="1">
        <w:r w:rsidRPr="00B82C26">
          <w:rPr>
            <w:rStyle w:val="Hipersaitas"/>
            <w:rFonts w:ascii="Times New Roman" w:hAnsi="Times New Roman"/>
            <w:sz w:val="24"/>
            <w:szCs w:val="24"/>
          </w:rPr>
          <w:t>XIIP-4836</w:t>
        </w:r>
      </w:hyperlink>
      <w:r w:rsidRPr="007A5414">
        <w:rPr>
          <w:rFonts w:ascii="Times New Roman" w:hAnsi="Times New Roman"/>
          <w:sz w:val="24"/>
          <w:szCs w:val="24"/>
        </w:rPr>
        <w:t>.</w:t>
      </w:r>
    </w:p>
    <w:p w14:paraId="162DF5B0" w14:textId="77777777" w:rsidR="002D62F8"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7C372D36" w14:textId="77777777" w:rsidR="002D62F8" w:rsidRPr="009178A0" w:rsidRDefault="002D62F8"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9178A0">
        <w:rPr>
          <w:rFonts w:ascii="Times New Roman" w:eastAsia="MS Mincho" w:hAnsi="Times New Roman"/>
          <w:b/>
          <w:bCs/>
          <w:iCs/>
          <w:color w:val="000000"/>
          <w:sz w:val="24"/>
          <w:szCs w:val="24"/>
        </w:rPr>
        <w:t xml:space="preserve">Lietuvos Respublikos viešųjų ir privačių interesų derinimo valstybinėje tarnyboje įstatymo Nr. VIII-371 4, 5, 10, 11, 13 ir 22 straipsnių pakeitimo įstatymo projektas Nr. </w:t>
      </w:r>
      <w:hyperlink r:id="rId31" w:history="1">
        <w:r w:rsidRPr="004D0B1F">
          <w:rPr>
            <w:rStyle w:val="Hipersaitas"/>
            <w:rFonts w:ascii="Times New Roman" w:eastAsia="MS Mincho" w:hAnsi="Times New Roman"/>
            <w:b/>
            <w:bCs/>
            <w:iCs/>
            <w:sz w:val="24"/>
            <w:szCs w:val="24"/>
          </w:rPr>
          <w:t>XIIIP-309(3).</w:t>
        </w:r>
      </w:hyperlink>
    </w:p>
    <w:p w14:paraId="1CAC7BC7" w14:textId="77777777" w:rsidR="00223685" w:rsidRDefault="002D62F8"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lastRenderedPageBreak/>
        <w:t xml:space="preserve">Komiteto patobulintame </w:t>
      </w:r>
      <w:r>
        <w:rPr>
          <w:rFonts w:ascii="Times New Roman" w:eastAsia="MS Mincho" w:hAnsi="Times New Roman"/>
          <w:bCs/>
          <w:iCs/>
          <w:color w:val="000000"/>
          <w:sz w:val="24"/>
          <w:szCs w:val="24"/>
        </w:rPr>
        <w:t xml:space="preserve">įstatymo projekte </w:t>
      </w:r>
      <w:r>
        <w:rPr>
          <w:rFonts w:ascii="Times New Roman" w:hAnsi="Times New Roman"/>
          <w:sz w:val="24"/>
          <w:szCs w:val="24"/>
        </w:rPr>
        <w:t xml:space="preserve">išplečiamas viešuosius ir privačius </w:t>
      </w:r>
      <w:r w:rsidRPr="00F67CAB">
        <w:rPr>
          <w:rFonts w:ascii="Times New Roman" w:hAnsi="Times New Roman"/>
          <w:sz w:val="24"/>
          <w:szCs w:val="24"/>
        </w:rPr>
        <w:t>interesus de</w:t>
      </w:r>
      <w:r>
        <w:rPr>
          <w:rFonts w:ascii="Times New Roman" w:hAnsi="Times New Roman"/>
          <w:sz w:val="24"/>
          <w:szCs w:val="24"/>
        </w:rPr>
        <w:t>klaruoti turinčių subjektų ratas,</w:t>
      </w:r>
      <w:r w:rsidRPr="005F0C1A">
        <w:rPr>
          <w:rFonts w:ascii="Times New Roman" w:hAnsi="Times New Roman"/>
          <w:sz w:val="24"/>
          <w:szCs w:val="24"/>
        </w:rPr>
        <w:t xml:space="preserve"> </w:t>
      </w:r>
      <w:r w:rsidRPr="00F67CAB">
        <w:rPr>
          <w:rFonts w:ascii="Times New Roman" w:hAnsi="Times New Roman"/>
          <w:sz w:val="24"/>
          <w:szCs w:val="24"/>
        </w:rPr>
        <w:t>kuriems nustatyta pareiga deklaruoti viešuosius ir privačius interesus bei nusišalinti priimant tam tikrus sprendimus.</w:t>
      </w:r>
      <w:r>
        <w:rPr>
          <w:rFonts w:ascii="Times New Roman" w:hAnsi="Times New Roman"/>
          <w:sz w:val="24"/>
          <w:szCs w:val="24"/>
        </w:rPr>
        <w:t xml:space="preserve"> Tai </w:t>
      </w:r>
      <w:r w:rsidRPr="0028204C">
        <w:rPr>
          <w:rFonts w:ascii="Times New Roman" w:hAnsi="Times New Roman"/>
          <w:sz w:val="24"/>
          <w:szCs w:val="24"/>
        </w:rPr>
        <w:t>viešojo pirkimo komisijos nariai, asmenys, perkančiosios organizacijos vadovo paskirti atl</w:t>
      </w:r>
      <w:r>
        <w:rPr>
          <w:rFonts w:ascii="Times New Roman" w:hAnsi="Times New Roman"/>
          <w:sz w:val="24"/>
          <w:szCs w:val="24"/>
        </w:rPr>
        <w:t>ikti supaprastintus pirkimus,</w:t>
      </w:r>
      <w:r w:rsidRPr="0028204C">
        <w:rPr>
          <w:rFonts w:ascii="Times New Roman" w:hAnsi="Times New Roman"/>
          <w:sz w:val="24"/>
          <w:szCs w:val="24"/>
        </w:rPr>
        <w:t xml:space="preserve"> viešųjų pirkimų proce</w:t>
      </w:r>
      <w:r>
        <w:rPr>
          <w:rFonts w:ascii="Times New Roman" w:hAnsi="Times New Roman"/>
          <w:sz w:val="24"/>
          <w:szCs w:val="24"/>
        </w:rPr>
        <w:t xml:space="preserve">dūrose dalyvaujantys ekspertai, </w:t>
      </w:r>
      <w:r w:rsidRPr="00F67CAB">
        <w:rPr>
          <w:rFonts w:ascii="Times New Roman" w:hAnsi="Times New Roman"/>
          <w:sz w:val="24"/>
          <w:szCs w:val="24"/>
        </w:rPr>
        <w:t>akcinių bendrovių ir uždarųjų akcinių bendrovių, kurių akcijos, suteikiančios daugiau kaip 1/2 balsų visuotiniame akcininkų susirinkime, nuosavybės teise priklauso valstybei ar savivaldybei, stebėtojų tarybų ir valdybų nariai bei valstybės ar savivaldybių įmonių valdybų nariai.</w:t>
      </w:r>
    </w:p>
    <w:p w14:paraId="6946BFFC" w14:textId="4070E544" w:rsidR="002D62F8" w:rsidRDefault="002D62F8"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sidRPr="006959A3">
        <w:rPr>
          <w:rFonts w:ascii="Times New Roman" w:hAnsi="Times New Roman"/>
          <w:sz w:val="24"/>
          <w:szCs w:val="24"/>
        </w:rPr>
        <w:t>Lietuvos Respublikos</w:t>
      </w:r>
      <w:r w:rsidRPr="007A5414">
        <w:rPr>
          <w:rFonts w:ascii="Times New Roman" w:hAnsi="Times New Roman"/>
          <w:sz w:val="24"/>
          <w:szCs w:val="24"/>
        </w:rPr>
        <w:t xml:space="preserve"> </w:t>
      </w:r>
      <w:r w:rsidRPr="006959A3">
        <w:rPr>
          <w:rFonts w:ascii="Times New Roman" w:hAnsi="Times New Roman"/>
          <w:sz w:val="24"/>
          <w:szCs w:val="24"/>
        </w:rPr>
        <w:t xml:space="preserve">viešųjų ir privačių interesų derinimo valstybinėje tarnyboje įstatymo Nr. VIII-371 4, 5, 10, 11, 13 ir 22 straipsnių pakeitimo įstatymas Nr. </w:t>
      </w:r>
      <w:hyperlink r:id="rId32" w:history="1">
        <w:r w:rsidRPr="004D0B1F">
          <w:rPr>
            <w:rStyle w:val="Hipersaitas"/>
            <w:rFonts w:ascii="Times New Roman" w:hAnsi="Times New Roman"/>
            <w:sz w:val="24"/>
            <w:szCs w:val="24"/>
          </w:rPr>
          <w:t>XIII-323</w:t>
        </w:r>
      </w:hyperlink>
      <w:r w:rsidRPr="006959A3">
        <w:rPr>
          <w:rFonts w:ascii="Times New Roman" w:hAnsi="Times New Roman"/>
          <w:sz w:val="24"/>
          <w:szCs w:val="24"/>
        </w:rPr>
        <w:t xml:space="preserve"> priimtas 2017 m. balandžio 27 d</w:t>
      </w:r>
      <w:r>
        <w:rPr>
          <w:rFonts w:ascii="Times New Roman" w:hAnsi="Times New Roman"/>
          <w:sz w:val="24"/>
          <w:szCs w:val="24"/>
        </w:rPr>
        <w:t>.</w:t>
      </w:r>
    </w:p>
    <w:p w14:paraId="4BF4C1A4" w14:textId="77777777" w:rsidR="00223685" w:rsidRDefault="00223685" w:rsidP="00A30450">
      <w:pPr>
        <w:tabs>
          <w:tab w:val="left" w:pos="0"/>
        </w:tabs>
        <w:spacing w:after="0" w:line="240" w:lineRule="auto"/>
        <w:ind w:firstLine="238"/>
        <w:jc w:val="both"/>
        <w:rPr>
          <w:rFonts w:ascii="Times New Roman" w:hAnsi="Times New Roman"/>
          <w:bCs/>
          <w:iCs/>
          <w:color w:val="000000"/>
          <w:sz w:val="24"/>
          <w:szCs w:val="24"/>
        </w:rPr>
      </w:pPr>
    </w:p>
    <w:p w14:paraId="09FAE207" w14:textId="761B07F8" w:rsidR="00223685" w:rsidRPr="00510901" w:rsidRDefault="00223685" w:rsidP="00A30450">
      <w:pPr>
        <w:tabs>
          <w:tab w:val="left" w:pos="0"/>
        </w:tabs>
        <w:spacing w:after="0" w:line="240" w:lineRule="auto"/>
        <w:ind w:firstLine="238"/>
        <w:jc w:val="both"/>
        <w:rPr>
          <w:rFonts w:ascii="Times New Roman" w:hAnsi="Times New Roman"/>
          <w:b/>
          <w:bCs/>
          <w:iCs/>
          <w:color w:val="000000"/>
          <w:sz w:val="24"/>
          <w:szCs w:val="24"/>
          <w:highlight w:val="yellow"/>
        </w:rPr>
      </w:pPr>
      <w:r w:rsidRPr="009A185C">
        <w:rPr>
          <w:rFonts w:ascii="Times New Roman" w:hAnsi="Times New Roman"/>
          <w:b/>
          <w:bCs/>
          <w:iCs/>
          <w:color w:val="000000"/>
          <w:sz w:val="24"/>
          <w:szCs w:val="24"/>
        </w:rPr>
        <w:t xml:space="preserve">Lietuvos Respublikos viešųjų ir privačių interesų derinimo valstybinėje tarnyboje įstatymo Nr. VIII-371 4, 10 ir 13 straipsnių pakeitimo įstatymo projektas Nr. </w:t>
      </w:r>
      <w:hyperlink r:id="rId33" w:history="1">
        <w:r w:rsidRPr="009A185C">
          <w:rPr>
            <w:rStyle w:val="Hipersaitas"/>
            <w:rFonts w:ascii="Times New Roman" w:hAnsi="Times New Roman"/>
            <w:b/>
            <w:bCs/>
            <w:iCs/>
            <w:sz w:val="24"/>
            <w:szCs w:val="24"/>
          </w:rPr>
          <w:t>XIIIP-503(2)</w:t>
        </w:r>
      </w:hyperlink>
      <w:r w:rsidRPr="009A185C">
        <w:rPr>
          <w:rFonts w:ascii="Times New Roman" w:hAnsi="Times New Roman"/>
          <w:b/>
          <w:bCs/>
          <w:iCs/>
          <w:color w:val="000000"/>
          <w:sz w:val="24"/>
          <w:szCs w:val="24"/>
        </w:rPr>
        <w:t xml:space="preserve">. </w:t>
      </w:r>
    </w:p>
    <w:p w14:paraId="77906CAA" w14:textId="23029709" w:rsidR="009A185C" w:rsidRDefault="009A185C"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Įstatymo projektu siekiama </w:t>
      </w:r>
      <w:r w:rsidRPr="009A185C">
        <w:rPr>
          <w:rFonts w:ascii="Times New Roman" w:eastAsia="MS Mincho" w:hAnsi="Times New Roman"/>
          <w:bCs/>
          <w:iCs/>
          <w:color w:val="000000"/>
          <w:sz w:val="24"/>
          <w:szCs w:val="24"/>
        </w:rPr>
        <w:t>užtikrinti Seimo komitetų patvirtintų ekspertų, Privalomojo sveikatos draudimo tarybos visuomeninių patarėjų, Nacionalinės sveikatos tarybos narių veiklos skaidrumą, nustatant jiems pareigą viešai deklaruoti privačius interesus.</w:t>
      </w:r>
      <w:r w:rsidRPr="007A5414">
        <w:rPr>
          <w:rFonts w:ascii="Times New Roman" w:hAnsi="Times New Roman"/>
          <w:sz w:val="24"/>
          <w:szCs w:val="24"/>
        </w:rPr>
        <w:t xml:space="preserve"> </w:t>
      </w:r>
      <w:r w:rsidRPr="009A185C">
        <w:rPr>
          <w:rFonts w:ascii="Times New Roman" w:hAnsi="Times New Roman"/>
          <w:sz w:val="24"/>
          <w:szCs w:val="24"/>
        </w:rPr>
        <w:t>Priėmus įstatymo pakeitimus,</w:t>
      </w:r>
      <w:r w:rsidRPr="007A5414">
        <w:rPr>
          <w:rFonts w:ascii="Times New Roman" w:hAnsi="Times New Roman"/>
          <w:sz w:val="24"/>
          <w:szCs w:val="24"/>
        </w:rPr>
        <w:t xml:space="preserve"> </w:t>
      </w:r>
      <w:r w:rsidRPr="009A185C">
        <w:rPr>
          <w:rFonts w:ascii="Times New Roman" w:eastAsia="MS Mincho" w:hAnsi="Times New Roman"/>
          <w:bCs/>
          <w:iCs/>
          <w:color w:val="000000"/>
          <w:sz w:val="24"/>
          <w:szCs w:val="24"/>
        </w:rPr>
        <w:t>Seimo komitetų patvirtinti ekspertai, Privalomojo sveikatos draudimo tarybos visuomeniniai patarėjai, Nacion</w:t>
      </w:r>
      <w:r w:rsidR="00821969">
        <w:rPr>
          <w:rFonts w:ascii="Times New Roman" w:eastAsia="MS Mincho" w:hAnsi="Times New Roman"/>
          <w:bCs/>
          <w:iCs/>
          <w:color w:val="000000"/>
          <w:sz w:val="24"/>
          <w:szCs w:val="24"/>
        </w:rPr>
        <w:t xml:space="preserve">alinės sveiktos tarybos nariai </w:t>
      </w:r>
      <w:r w:rsidRPr="009A185C">
        <w:rPr>
          <w:rFonts w:ascii="Times New Roman" w:eastAsia="MS Mincho" w:hAnsi="Times New Roman"/>
          <w:bCs/>
          <w:iCs/>
          <w:color w:val="000000"/>
          <w:sz w:val="24"/>
          <w:szCs w:val="24"/>
        </w:rPr>
        <w:t xml:space="preserve">privalės deklaruoti privačius interesus. Jų privačių interesų deklaracijos bus viešos ir prieinamos visuomenei. </w:t>
      </w:r>
      <w:r>
        <w:rPr>
          <w:rFonts w:ascii="Times New Roman" w:eastAsia="MS Mincho" w:hAnsi="Times New Roman"/>
          <w:bCs/>
          <w:iCs/>
          <w:color w:val="000000"/>
          <w:sz w:val="24"/>
          <w:szCs w:val="24"/>
        </w:rPr>
        <w:t xml:space="preserve"> </w:t>
      </w:r>
    </w:p>
    <w:p w14:paraId="46184788" w14:textId="5B512405" w:rsidR="00223685" w:rsidRPr="009A185C" w:rsidRDefault="00223685"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223685">
        <w:rPr>
          <w:rFonts w:ascii="Times New Roman" w:eastAsia="MS Mincho" w:hAnsi="Times New Roman"/>
          <w:bCs/>
          <w:iCs/>
          <w:color w:val="000000"/>
          <w:sz w:val="24"/>
          <w:szCs w:val="24"/>
        </w:rPr>
        <w:lastRenderedPageBreak/>
        <w:t xml:space="preserve">Viešųjų ir privačių interesų derinimo valstybinėje tarnyboje įstatymo Nr. VIII-371 4, 10 ir 13 straipsnių pakeitimo įstatymas Nr. </w:t>
      </w:r>
      <w:hyperlink r:id="rId34" w:history="1">
        <w:r w:rsidRPr="00F94010">
          <w:rPr>
            <w:rStyle w:val="Hipersaitas"/>
            <w:rFonts w:ascii="Times New Roman" w:eastAsia="MS Mincho" w:hAnsi="Times New Roman"/>
            <w:bCs/>
            <w:iCs/>
            <w:sz w:val="24"/>
            <w:szCs w:val="24"/>
          </w:rPr>
          <w:t>XIII-366</w:t>
        </w:r>
      </w:hyperlink>
      <w:r w:rsidR="00AD36C8">
        <w:rPr>
          <w:rFonts w:ascii="Times New Roman" w:eastAsia="MS Mincho" w:hAnsi="Times New Roman"/>
          <w:bCs/>
          <w:iCs/>
          <w:color w:val="000000"/>
          <w:sz w:val="24"/>
          <w:szCs w:val="24"/>
        </w:rPr>
        <w:t xml:space="preserve"> priimtas 2017 m. gegužės 4 d.</w:t>
      </w:r>
    </w:p>
    <w:p w14:paraId="5A4004BB" w14:textId="77777777" w:rsidR="002D62F8" w:rsidRDefault="002D62F8"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p>
    <w:p w14:paraId="65026022" w14:textId="4DA521E1" w:rsidR="003A5159" w:rsidRPr="003A5159" w:rsidRDefault="00AD36C8" w:rsidP="00A30450">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
          <w:bCs/>
          <w:iCs/>
          <w:color w:val="000000"/>
          <w:sz w:val="24"/>
          <w:szCs w:val="24"/>
        </w:rPr>
        <w:t>Lietuvos Respublikos v</w:t>
      </w:r>
      <w:r w:rsidR="003A5159" w:rsidRPr="003A5159">
        <w:rPr>
          <w:rFonts w:ascii="Times New Roman" w:hAnsi="Times New Roman"/>
          <w:b/>
          <w:bCs/>
          <w:iCs/>
          <w:color w:val="000000"/>
          <w:sz w:val="24"/>
          <w:szCs w:val="24"/>
        </w:rPr>
        <w:t>yriausiosios tarnybinės etikos komisijos įstatymo</w:t>
      </w:r>
      <w:r w:rsidR="003A5159" w:rsidRPr="003A5159">
        <w:rPr>
          <w:rFonts w:ascii="Times New Roman" w:hAnsi="Times New Roman"/>
          <w:bCs/>
          <w:iCs/>
          <w:color w:val="000000"/>
          <w:sz w:val="24"/>
          <w:szCs w:val="24"/>
        </w:rPr>
        <w:t xml:space="preserve"> </w:t>
      </w:r>
      <w:r w:rsidR="003A5159" w:rsidRPr="003A5159">
        <w:rPr>
          <w:rFonts w:ascii="Times New Roman" w:hAnsi="Times New Roman"/>
          <w:b/>
          <w:bCs/>
          <w:iCs/>
          <w:color w:val="000000"/>
          <w:sz w:val="24"/>
          <w:szCs w:val="24"/>
        </w:rPr>
        <w:t>Nr. X-1666 27 straipsnio pakeit</w:t>
      </w:r>
      <w:r w:rsidR="00DA4840">
        <w:rPr>
          <w:rFonts w:ascii="Times New Roman" w:hAnsi="Times New Roman"/>
          <w:b/>
          <w:bCs/>
          <w:iCs/>
          <w:color w:val="000000"/>
          <w:sz w:val="24"/>
          <w:szCs w:val="24"/>
        </w:rPr>
        <w:t>imo įstatymo projektas</w:t>
      </w:r>
      <w:r w:rsidR="003A5159" w:rsidRPr="003A5159">
        <w:rPr>
          <w:rFonts w:ascii="Times New Roman" w:hAnsi="Times New Roman"/>
          <w:b/>
          <w:bCs/>
          <w:iCs/>
          <w:color w:val="000000"/>
          <w:sz w:val="24"/>
          <w:szCs w:val="24"/>
        </w:rPr>
        <w:t xml:space="preserve"> Nr.</w:t>
      </w:r>
      <w:r w:rsidR="003A5159" w:rsidRPr="003A5159">
        <w:rPr>
          <w:rFonts w:ascii="Times New Roman" w:hAnsi="Times New Roman"/>
          <w:bCs/>
          <w:iCs/>
          <w:color w:val="000000"/>
          <w:sz w:val="24"/>
          <w:szCs w:val="24"/>
        </w:rPr>
        <w:t xml:space="preserve"> </w:t>
      </w:r>
      <w:hyperlink r:id="rId35" w:history="1">
        <w:r w:rsidR="003A5159" w:rsidRPr="00DA4840">
          <w:rPr>
            <w:rStyle w:val="Hipersaitas"/>
            <w:rFonts w:ascii="Times New Roman" w:hAnsi="Times New Roman"/>
            <w:b/>
            <w:bCs/>
            <w:iCs/>
            <w:sz w:val="24"/>
            <w:szCs w:val="24"/>
          </w:rPr>
          <w:t>XIIIP-565</w:t>
        </w:r>
        <w:r w:rsidR="00DA4840" w:rsidRPr="00DA4840">
          <w:rPr>
            <w:rStyle w:val="Hipersaitas"/>
            <w:rFonts w:ascii="Times New Roman" w:hAnsi="Times New Roman"/>
            <w:b/>
            <w:bCs/>
            <w:iCs/>
            <w:sz w:val="24"/>
            <w:szCs w:val="24"/>
          </w:rPr>
          <w:t>(2)</w:t>
        </w:r>
      </w:hyperlink>
      <w:r w:rsidR="00902013">
        <w:rPr>
          <w:rStyle w:val="Hipersaitas"/>
          <w:rFonts w:ascii="Times New Roman" w:hAnsi="Times New Roman"/>
          <w:b/>
          <w:bCs/>
          <w:iCs/>
          <w:sz w:val="24"/>
          <w:szCs w:val="24"/>
        </w:rPr>
        <w:t>.</w:t>
      </w:r>
    </w:p>
    <w:p w14:paraId="272EEF44" w14:textId="549405FE" w:rsidR="003A5159" w:rsidRPr="003A5159" w:rsidRDefault="00AD36C8" w:rsidP="00A30450">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
          <w:bCs/>
          <w:iCs/>
          <w:color w:val="000000"/>
          <w:sz w:val="24"/>
          <w:szCs w:val="24"/>
        </w:rPr>
        <w:t>Lietuvos Respublikos m</w:t>
      </w:r>
      <w:r w:rsidR="003A5159" w:rsidRPr="003A5159">
        <w:rPr>
          <w:rFonts w:ascii="Times New Roman" w:hAnsi="Times New Roman"/>
          <w:b/>
          <w:bCs/>
          <w:iCs/>
          <w:color w:val="000000"/>
          <w:sz w:val="24"/>
          <w:szCs w:val="24"/>
        </w:rPr>
        <w:t>okslo ir studijų įstatymo</w:t>
      </w:r>
      <w:r w:rsidR="003A5159" w:rsidRPr="003A5159">
        <w:rPr>
          <w:rFonts w:ascii="Times New Roman" w:hAnsi="Times New Roman"/>
          <w:bCs/>
          <w:iCs/>
          <w:color w:val="000000"/>
          <w:sz w:val="24"/>
          <w:szCs w:val="24"/>
        </w:rPr>
        <w:t xml:space="preserve"> </w:t>
      </w:r>
      <w:r w:rsidR="003A5159" w:rsidRPr="003A5159">
        <w:rPr>
          <w:rFonts w:ascii="Times New Roman" w:hAnsi="Times New Roman"/>
          <w:b/>
          <w:bCs/>
          <w:iCs/>
          <w:color w:val="000000"/>
          <w:sz w:val="24"/>
          <w:szCs w:val="24"/>
        </w:rPr>
        <w:t>Nr. XI-242 17 straip</w:t>
      </w:r>
      <w:r w:rsidR="00DA4840">
        <w:rPr>
          <w:rFonts w:ascii="Times New Roman" w:hAnsi="Times New Roman"/>
          <w:b/>
          <w:bCs/>
          <w:iCs/>
          <w:color w:val="000000"/>
          <w:sz w:val="24"/>
          <w:szCs w:val="24"/>
        </w:rPr>
        <w:t>snio pakeitimo įstatymo projektas</w:t>
      </w:r>
      <w:r w:rsidR="003A5159" w:rsidRPr="003A5159">
        <w:rPr>
          <w:rFonts w:ascii="Times New Roman" w:hAnsi="Times New Roman"/>
          <w:b/>
          <w:bCs/>
          <w:iCs/>
          <w:color w:val="000000"/>
          <w:sz w:val="24"/>
          <w:szCs w:val="24"/>
        </w:rPr>
        <w:t xml:space="preserve"> Nr.</w:t>
      </w:r>
      <w:r w:rsidR="003A5159" w:rsidRPr="003A5159">
        <w:rPr>
          <w:rFonts w:ascii="Times New Roman" w:hAnsi="Times New Roman"/>
          <w:bCs/>
          <w:iCs/>
          <w:color w:val="000000"/>
          <w:sz w:val="24"/>
          <w:szCs w:val="24"/>
        </w:rPr>
        <w:t xml:space="preserve"> </w:t>
      </w:r>
      <w:hyperlink r:id="rId36" w:history="1">
        <w:r w:rsidR="003A5159" w:rsidRPr="00CA0CA5">
          <w:rPr>
            <w:rStyle w:val="Hipersaitas"/>
            <w:rFonts w:ascii="Times New Roman" w:hAnsi="Times New Roman"/>
            <w:b/>
            <w:bCs/>
            <w:iCs/>
            <w:sz w:val="24"/>
            <w:szCs w:val="24"/>
          </w:rPr>
          <w:t>XIIIP-566</w:t>
        </w:r>
        <w:r w:rsidR="00DA4840" w:rsidRPr="00CA0CA5">
          <w:rPr>
            <w:rStyle w:val="Hipersaitas"/>
            <w:rFonts w:ascii="Times New Roman" w:hAnsi="Times New Roman"/>
            <w:b/>
            <w:bCs/>
            <w:iCs/>
            <w:sz w:val="24"/>
            <w:szCs w:val="24"/>
          </w:rPr>
          <w:t xml:space="preserve"> (2)</w:t>
        </w:r>
      </w:hyperlink>
      <w:r w:rsidR="00902013">
        <w:rPr>
          <w:rStyle w:val="Hipersaitas"/>
          <w:rFonts w:ascii="Times New Roman" w:hAnsi="Times New Roman"/>
          <w:b/>
          <w:bCs/>
          <w:iCs/>
          <w:sz w:val="24"/>
          <w:szCs w:val="24"/>
        </w:rPr>
        <w:t>.</w:t>
      </w:r>
    </w:p>
    <w:p w14:paraId="4E9DC14B" w14:textId="1108C4C5" w:rsidR="003A5159" w:rsidRPr="003A5159" w:rsidRDefault="00AD36C8" w:rsidP="00A30450">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
          <w:bCs/>
          <w:iCs/>
          <w:color w:val="000000"/>
          <w:sz w:val="24"/>
          <w:szCs w:val="24"/>
        </w:rPr>
        <w:t>Lietuvos Respublikos v</w:t>
      </w:r>
      <w:r w:rsidR="003A5159" w:rsidRPr="003A5159">
        <w:rPr>
          <w:rFonts w:ascii="Times New Roman" w:hAnsi="Times New Roman"/>
          <w:b/>
          <w:bCs/>
          <w:iCs/>
          <w:color w:val="000000"/>
          <w:sz w:val="24"/>
          <w:szCs w:val="24"/>
        </w:rPr>
        <w:t>aiko teisių apsaugos kontrolieriaus įstatymo</w:t>
      </w:r>
      <w:r w:rsidR="003A5159" w:rsidRPr="003A5159">
        <w:rPr>
          <w:rFonts w:ascii="Times New Roman" w:hAnsi="Times New Roman"/>
          <w:bCs/>
          <w:iCs/>
          <w:color w:val="000000"/>
          <w:sz w:val="24"/>
          <w:szCs w:val="24"/>
        </w:rPr>
        <w:t xml:space="preserve"> </w:t>
      </w:r>
      <w:r w:rsidR="003A5159" w:rsidRPr="003A5159">
        <w:rPr>
          <w:rFonts w:ascii="Times New Roman" w:hAnsi="Times New Roman"/>
          <w:b/>
          <w:bCs/>
          <w:iCs/>
          <w:color w:val="000000"/>
          <w:sz w:val="24"/>
          <w:szCs w:val="24"/>
        </w:rPr>
        <w:t>Nr. VIII-1708 14 straip</w:t>
      </w:r>
      <w:r w:rsidR="00DA4840">
        <w:rPr>
          <w:rFonts w:ascii="Times New Roman" w:hAnsi="Times New Roman"/>
          <w:b/>
          <w:bCs/>
          <w:iCs/>
          <w:color w:val="000000"/>
          <w:sz w:val="24"/>
          <w:szCs w:val="24"/>
        </w:rPr>
        <w:t>snio pakeitimo įstatymo projektas</w:t>
      </w:r>
      <w:r w:rsidR="003A5159" w:rsidRPr="003A5159">
        <w:rPr>
          <w:rFonts w:ascii="Times New Roman" w:hAnsi="Times New Roman"/>
          <w:b/>
          <w:bCs/>
          <w:iCs/>
          <w:color w:val="000000"/>
          <w:sz w:val="24"/>
          <w:szCs w:val="24"/>
        </w:rPr>
        <w:t xml:space="preserve"> Nr.</w:t>
      </w:r>
      <w:r w:rsidR="003A5159" w:rsidRPr="003A5159">
        <w:rPr>
          <w:rFonts w:ascii="Times New Roman" w:hAnsi="Times New Roman"/>
          <w:bCs/>
          <w:iCs/>
          <w:color w:val="000000"/>
          <w:sz w:val="24"/>
          <w:szCs w:val="24"/>
        </w:rPr>
        <w:t xml:space="preserve"> </w:t>
      </w:r>
      <w:hyperlink r:id="rId37" w:history="1">
        <w:r w:rsidR="003A5159" w:rsidRPr="00CA0CA5">
          <w:rPr>
            <w:rStyle w:val="Hipersaitas"/>
            <w:rFonts w:ascii="Times New Roman" w:hAnsi="Times New Roman"/>
            <w:b/>
            <w:bCs/>
            <w:iCs/>
            <w:sz w:val="24"/>
            <w:szCs w:val="24"/>
          </w:rPr>
          <w:t>XIIIP-567</w:t>
        </w:r>
        <w:r w:rsidR="00DA4840" w:rsidRPr="00CA0CA5">
          <w:rPr>
            <w:rStyle w:val="Hipersaitas"/>
            <w:rFonts w:ascii="Times New Roman" w:hAnsi="Times New Roman"/>
            <w:b/>
            <w:bCs/>
            <w:iCs/>
            <w:sz w:val="24"/>
            <w:szCs w:val="24"/>
          </w:rPr>
          <w:t xml:space="preserve"> (2)</w:t>
        </w:r>
      </w:hyperlink>
      <w:r w:rsidR="00902013">
        <w:rPr>
          <w:rFonts w:ascii="Times New Roman" w:hAnsi="Times New Roman"/>
          <w:b/>
          <w:bCs/>
          <w:iCs/>
          <w:color w:val="000000"/>
          <w:sz w:val="24"/>
          <w:szCs w:val="24"/>
        </w:rPr>
        <w:t>.</w:t>
      </w:r>
    </w:p>
    <w:p w14:paraId="150D3FED" w14:textId="38BB6F2C" w:rsidR="003A5159" w:rsidRPr="003A5159" w:rsidRDefault="00AD36C8" w:rsidP="00A30450">
      <w:pPr>
        <w:tabs>
          <w:tab w:val="left" w:pos="0"/>
        </w:tabs>
        <w:spacing w:after="0" w:line="240" w:lineRule="auto"/>
        <w:ind w:firstLine="238"/>
        <w:jc w:val="both"/>
        <w:rPr>
          <w:rFonts w:ascii="Times New Roman" w:hAnsi="Times New Roman"/>
          <w:b/>
          <w:bCs/>
          <w:iCs/>
          <w:color w:val="000000"/>
          <w:sz w:val="24"/>
          <w:szCs w:val="24"/>
        </w:rPr>
      </w:pPr>
      <w:r>
        <w:rPr>
          <w:rFonts w:ascii="Times New Roman" w:hAnsi="Times New Roman"/>
          <w:b/>
          <w:bCs/>
          <w:iCs/>
          <w:color w:val="000000"/>
          <w:sz w:val="24"/>
          <w:szCs w:val="24"/>
        </w:rPr>
        <w:t>Lietuvos Respublikos l</w:t>
      </w:r>
      <w:r w:rsidR="003A5159" w:rsidRPr="003A5159">
        <w:rPr>
          <w:rFonts w:ascii="Times New Roman" w:hAnsi="Times New Roman"/>
          <w:b/>
          <w:bCs/>
          <w:iCs/>
          <w:color w:val="000000"/>
          <w:sz w:val="24"/>
          <w:szCs w:val="24"/>
        </w:rPr>
        <w:t>ygių galimybių įstatymo</w:t>
      </w:r>
      <w:r w:rsidR="003A5159" w:rsidRPr="003A5159">
        <w:rPr>
          <w:rFonts w:ascii="Times New Roman" w:hAnsi="Times New Roman"/>
          <w:bCs/>
          <w:iCs/>
          <w:color w:val="000000"/>
          <w:sz w:val="24"/>
          <w:szCs w:val="24"/>
        </w:rPr>
        <w:t xml:space="preserve"> </w:t>
      </w:r>
      <w:r w:rsidR="003A5159" w:rsidRPr="003A5159">
        <w:rPr>
          <w:rFonts w:ascii="Times New Roman" w:hAnsi="Times New Roman"/>
          <w:b/>
          <w:bCs/>
          <w:iCs/>
          <w:color w:val="000000"/>
          <w:sz w:val="24"/>
          <w:szCs w:val="24"/>
        </w:rPr>
        <w:t>Nr. IX-1826 30 straip</w:t>
      </w:r>
      <w:r w:rsidR="00DA4840">
        <w:rPr>
          <w:rFonts w:ascii="Times New Roman" w:hAnsi="Times New Roman"/>
          <w:b/>
          <w:bCs/>
          <w:iCs/>
          <w:color w:val="000000"/>
          <w:sz w:val="24"/>
          <w:szCs w:val="24"/>
        </w:rPr>
        <w:t>snio pakeitimo įstatymo projektas</w:t>
      </w:r>
      <w:r w:rsidR="003A5159" w:rsidRPr="003A5159">
        <w:rPr>
          <w:rFonts w:ascii="Times New Roman" w:hAnsi="Times New Roman"/>
          <w:b/>
          <w:bCs/>
          <w:iCs/>
          <w:color w:val="000000"/>
          <w:sz w:val="24"/>
          <w:szCs w:val="24"/>
        </w:rPr>
        <w:t xml:space="preserve"> Nr.</w:t>
      </w:r>
      <w:r w:rsidR="003A5159" w:rsidRPr="003A5159">
        <w:rPr>
          <w:rFonts w:ascii="Times New Roman" w:hAnsi="Times New Roman"/>
          <w:bCs/>
          <w:iCs/>
          <w:color w:val="000000"/>
          <w:sz w:val="24"/>
          <w:szCs w:val="24"/>
        </w:rPr>
        <w:t xml:space="preserve"> </w:t>
      </w:r>
      <w:hyperlink r:id="rId38" w:history="1">
        <w:r w:rsidR="003A5159" w:rsidRPr="00ED5F2E">
          <w:rPr>
            <w:rStyle w:val="Hipersaitas"/>
            <w:rFonts w:ascii="Times New Roman" w:hAnsi="Times New Roman"/>
            <w:b/>
            <w:bCs/>
            <w:iCs/>
            <w:sz w:val="24"/>
            <w:szCs w:val="24"/>
          </w:rPr>
          <w:t>XIIIP-568</w:t>
        </w:r>
        <w:r w:rsidR="00DA4840" w:rsidRPr="00ED5F2E">
          <w:rPr>
            <w:rStyle w:val="Hipersaitas"/>
            <w:rFonts w:ascii="Times New Roman" w:hAnsi="Times New Roman"/>
            <w:b/>
            <w:bCs/>
            <w:iCs/>
            <w:sz w:val="24"/>
            <w:szCs w:val="24"/>
          </w:rPr>
          <w:t xml:space="preserve"> (2)</w:t>
        </w:r>
      </w:hyperlink>
      <w:r w:rsidR="00902013">
        <w:rPr>
          <w:rStyle w:val="Hipersaitas"/>
          <w:rFonts w:ascii="Times New Roman" w:hAnsi="Times New Roman"/>
          <w:b/>
          <w:bCs/>
          <w:iCs/>
          <w:sz w:val="24"/>
          <w:szCs w:val="24"/>
        </w:rPr>
        <w:t>.</w:t>
      </w:r>
      <w:r w:rsidR="003A5159" w:rsidRPr="003A5159">
        <w:rPr>
          <w:rFonts w:ascii="Times New Roman" w:hAnsi="Times New Roman"/>
          <w:b/>
          <w:bCs/>
          <w:iCs/>
          <w:color w:val="000000"/>
          <w:sz w:val="24"/>
          <w:szCs w:val="24"/>
        </w:rPr>
        <w:t xml:space="preserve"> </w:t>
      </w:r>
    </w:p>
    <w:p w14:paraId="385A2D3B" w14:textId="0C120298" w:rsidR="003A5159" w:rsidRPr="003A5159" w:rsidRDefault="00AD36C8" w:rsidP="00A30450">
      <w:pPr>
        <w:tabs>
          <w:tab w:val="left" w:pos="0"/>
        </w:tabs>
        <w:spacing w:after="0" w:line="240" w:lineRule="auto"/>
        <w:ind w:firstLine="238"/>
        <w:jc w:val="both"/>
        <w:rPr>
          <w:rFonts w:ascii="Times New Roman" w:hAnsi="Times New Roman"/>
          <w:b/>
          <w:bCs/>
          <w:iCs/>
          <w:color w:val="000000"/>
          <w:sz w:val="24"/>
          <w:szCs w:val="24"/>
        </w:rPr>
      </w:pPr>
      <w:r>
        <w:rPr>
          <w:rFonts w:ascii="Times New Roman" w:hAnsi="Times New Roman"/>
          <w:b/>
          <w:bCs/>
          <w:iCs/>
          <w:color w:val="000000"/>
          <w:sz w:val="24"/>
          <w:szCs w:val="24"/>
        </w:rPr>
        <w:t xml:space="preserve">Lietuvos Respublikos </w:t>
      </w:r>
      <w:r w:rsidR="003A5159" w:rsidRPr="003A5159">
        <w:rPr>
          <w:rFonts w:ascii="Times New Roman" w:hAnsi="Times New Roman"/>
          <w:b/>
          <w:bCs/>
          <w:iCs/>
          <w:color w:val="000000"/>
          <w:sz w:val="24"/>
          <w:szCs w:val="24"/>
        </w:rPr>
        <w:t>Seimo kontrolierių įstatymo Nr. VIII-950 20 straip</w:t>
      </w:r>
      <w:r w:rsidR="00DA4840">
        <w:rPr>
          <w:rFonts w:ascii="Times New Roman" w:hAnsi="Times New Roman"/>
          <w:b/>
          <w:bCs/>
          <w:iCs/>
          <w:color w:val="000000"/>
          <w:sz w:val="24"/>
          <w:szCs w:val="24"/>
        </w:rPr>
        <w:t>snio pakeitimo įstatymo projektas</w:t>
      </w:r>
      <w:r w:rsidR="003A5159" w:rsidRPr="003A5159">
        <w:rPr>
          <w:rFonts w:ascii="Times New Roman" w:hAnsi="Times New Roman"/>
          <w:b/>
          <w:bCs/>
          <w:iCs/>
          <w:color w:val="000000"/>
          <w:sz w:val="24"/>
          <w:szCs w:val="24"/>
        </w:rPr>
        <w:t xml:space="preserve"> Nr.</w:t>
      </w:r>
      <w:r w:rsidR="003A5159" w:rsidRPr="003A5159">
        <w:rPr>
          <w:rFonts w:ascii="Times New Roman" w:hAnsi="Times New Roman"/>
          <w:bCs/>
          <w:iCs/>
          <w:color w:val="000000"/>
          <w:sz w:val="24"/>
          <w:szCs w:val="24"/>
        </w:rPr>
        <w:t xml:space="preserve"> </w:t>
      </w:r>
      <w:hyperlink r:id="rId39" w:history="1">
        <w:r w:rsidR="003A5159" w:rsidRPr="00ED5F2E">
          <w:rPr>
            <w:rStyle w:val="Hipersaitas"/>
            <w:rFonts w:ascii="Times New Roman" w:hAnsi="Times New Roman"/>
            <w:b/>
            <w:bCs/>
            <w:iCs/>
            <w:sz w:val="24"/>
            <w:szCs w:val="24"/>
          </w:rPr>
          <w:t>XIIIP-569</w:t>
        </w:r>
        <w:r w:rsidR="00DA4840" w:rsidRPr="00ED5F2E">
          <w:rPr>
            <w:rStyle w:val="Hipersaitas"/>
            <w:rFonts w:ascii="Times New Roman" w:hAnsi="Times New Roman"/>
            <w:bCs/>
            <w:iCs/>
            <w:sz w:val="24"/>
            <w:szCs w:val="24"/>
          </w:rPr>
          <w:t xml:space="preserve"> </w:t>
        </w:r>
        <w:r w:rsidR="00DA4840" w:rsidRPr="00ED5F2E">
          <w:rPr>
            <w:rStyle w:val="Hipersaitas"/>
            <w:rFonts w:ascii="Times New Roman" w:hAnsi="Times New Roman"/>
            <w:b/>
            <w:bCs/>
            <w:iCs/>
            <w:sz w:val="24"/>
            <w:szCs w:val="24"/>
          </w:rPr>
          <w:t>(2)</w:t>
        </w:r>
      </w:hyperlink>
      <w:r w:rsidR="00902013">
        <w:rPr>
          <w:rStyle w:val="Hipersaitas"/>
          <w:rFonts w:ascii="Times New Roman" w:hAnsi="Times New Roman"/>
          <w:b/>
          <w:bCs/>
          <w:iCs/>
          <w:sz w:val="24"/>
          <w:szCs w:val="24"/>
        </w:rPr>
        <w:t>.</w:t>
      </w:r>
    </w:p>
    <w:p w14:paraId="76860ADE" w14:textId="771D729C" w:rsidR="003A5159" w:rsidRPr="003A5159" w:rsidRDefault="003A5159" w:rsidP="00A30450">
      <w:pPr>
        <w:tabs>
          <w:tab w:val="left" w:pos="0"/>
        </w:tabs>
        <w:spacing w:after="0" w:line="240" w:lineRule="auto"/>
        <w:ind w:firstLine="238"/>
        <w:jc w:val="both"/>
        <w:rPr>
          <w:rFonts w:ascii="Times New Roman" w:eastAsia="Times New Roman" w:hAnsi="Times New Roman"/>
          <w:sz w:val="24"/>
          <w:szCs w:val="24"/>
          <w:lang w:eastAsia="lt-LT"/>
        </w:rPr>
      </w:pPr>
      <w:r w:rsidRPr="003A5159">
        <w:rPr>
          <w:rFonts w:ascii="Times New Roman" w:eastAsia="Times New Roman" w:hAnsi="Times New Roman"/>
          <w:sz w:val="24"/>
          <w:szCs w:val="24"/>
          <w:lang w:eastAsia="lt-LT"/>
        </w:rPr>
        <w:t xml:space="preserve">Įstatymų projektai parengti Seimo Valstybės valdymo ir savivaldybių komitete įvertinus Seimui atskaitingų institucijų (Seimo kontrolierių įstaigos, Lygių galimybių kontrolieriaus tarnybos, Vaiko teisių apsaugos kontrolieriaus įstaigos, Akademinės etikos ir procedūrų kontrolieriaus tarnybos, Žurnalistų etikos inspektoriaus tarnybos, Vyriausiosios tarnybinės etikos komisijos, Valstybinės kainų ir energetikos kontrolės </w:t>
      </w:r>
      <w:r w:rsidRPr="003A5159">
        <w:rPr>
          <w:rFonts w:ascii="Times New Roman" w:eastAsia="Times New Roman" w:hAnsi="Times New Roman"/>
          <w:sz w:val="24"/>
          <w:szCs w:val="24"/>
          <w:lang w:eastAsia="lt-LT"/>
        </w:rPr>
        <w:lastRenderedPageBreak/>
        <w:t>komisijos pateiktą informacija apie tikslingumą reglamentuoti jų teikiamų rekomendacijų (išnagrinėjus skundus) įgyvendinimo terminus.</w:t>
      </w:r>
    </w:p>
    <w:p w14:paraId="0F5BF012" w14:textId="3116D79B" w:rsidR="003A5159" w:rsidRDefault="003A5159" w:rsidP="00A30450">
      <w:pPr>
        <w:tabs>
          <w:tab w:val="left" w:pos="0"/>
        </w:tabs>
        <w:spacing w:after="0" w:line="240" w:lineRule="auto"/>
        <w:ind w:firstLine="238"/>
        <w:jc w:val="both"/>
        <w:rPr>
          <w:rFonts w:ascii="Times New Roman" w:eastAsia="Times New Roman" w:hAnsi="Times New Roman"/>
          <w:sz w:val="24"/>
          <w:szCs w:val="24"/>
          <w:lang w:eastAsia="lt-LT"/>
        </w:rPr>
      </w:pPr>
      <w:r w:rsidRPr="003A5159">
        <w:rPr>
          <w:rFonts w:ascii="Times New Roman" w:eastAsia="Times New Roman" w:hAnsi="Times New Roman"/>
          <w:sz w:val="24"/>
          <w:szCs w:val="24"/>
          <w:lang w:eastAsia="lt-LT"/>
        </w:rPr>
        <w:t>Įstatymų projektų tikslas – nustatyti, kad subjektai, kuriems adresuojamos rekomendacijos, nedelsdami informuotų kontrolierius, kai priima sprendimus dėl rekomendacijų įgyvendinimo. Visais atvejais informacija kontrolieriams turi būti pateikiama ne vėliau kaip per 30 dienų nuo rekomendacijos gavimo.</w:t>
      </w:r>
    </w:p>
    <w:p w14:paraId="545A35AA" w14:textId="6B7EFF75" w:rsidR="00DA4840" w:rsidRPr="00DA4840" w:rsidRDefault="00AD36C8" w:rsidP="00A30450">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Cs/>
          <w:iCs/>
          <w:color w:val="000000"/>
          <w:sz w:val="24"/>
          <w:szCs w:val="24"/>
        </w:rPr>
        <w:t>Į</w:t>
      </w:r>
      <w:r w:rsidR="00DA4840" w:rsidRPr="007A5414">
        <w:rPr>
          <w:rFonts w:ascii="Times New Roman" w:hAnsi="Times New Roman"/>
          <w:bCs/>
          <w:iCs/>
          <w:color w:val="000000"/>
          <w:sz w:val="24"/>
          <w:szCs w:val="24"/>
        </w:rPr>
        <w:t xml:space="preserve">statymai Nr. </w:t>
      </w:r>
      <w:hyperlink r:id="rId40" w:history="1">
        <w:r w:rsidR="00DA4840" w:rsidRPr="004C14B1">
          <w:rPr>
            <w:rStyle w:val="Hipersaitas"/>
            <w:rFonts w:ascii="Times New Roman" w:hAnsi="Times New Roman"/>
            <w:bCs/>
            <w:iCs/>
            <w:sz w:val="24"/>
            <w:szCs w:val="24"/>
          </w:rPr>
          <w:t>XIII-454</w:t>
        </w:r>
      </w:hyperlink>
      <w:r w:rsidR="00F94010">
        <w:rPr>
          <w:rFonts w:ascii="Times New Roman" w:hAnsi="Times New Roman"/>
          <w:bCs/>
          <w:iCs/>
          <w:color w:val="000000"/>
          <w:sz w:val="24"/>
          <w:szCs w:val="24"/>
        </w:rPr>
        <w:t xml:space="preserve">, </w:t>
      </w:r>
      <w:hyperlink r:id="rId41" w:history="1">
        <w:r w:rsidR="00F94010" w:rsidRPr="004C14B1">
          <w:rPr>
            <w:rStyle w:val="Hipersaitas"/>
            <w:rFonts w:ascii="Times New Roman" w:hAnsi="Times New Roman"/>
            <w:bCs/>
            <w:iCs/>
            <w:sz w:val="24"/>
            <w:szCs w:val="24"/>
          </w:rPr>
          <w:t>XIII-455</w:t>
        </w:r>
      </w:hyperlink>
      <w:r w:rsidR="00F94010">
        <w:rPr>
          <w:rFonts w:ascii="Times New Roman" w:hAnsi="Times New Roman"/>
          <w:bCs/>
          <w:iCs/>
          <w:color w:val="000000"/>
          <w:sz w:val="24"/>
          <w:szCs w:val="24"/>
        </w:rPr>
        <w:t xml:space="preserve">, </w:t>
      </w:r>
      <w:hyperlink r:id="rId42" w:history="1">
        <w:r w:rsidR="004C14B1" w:rsidRPr="000C0845">
          <w:rPr>
            <w:rStyle w:val="Hipersaitas"/>
            <w:rFonts w:ascii="Times New Roman" w:hAnsi="Times New Roman"/>
            <w:bCs/>
            <w:iCs/>
            <w:sz w:val="24"/>
            <w:szCs w:val="24"/>
          </w:rPr>
          <w:t>XIII-456,</w:t>
        </w:r>
      </w:hyperlink>
      <w:r w:rsidR="004C14B1" w:rsidRPr="004C14B1">
        <w:rPr>
          <w:rFonts w:ascii="Times New Roman" w:hAnsi="Times New Roman"/>
          <w:bCs/>
          <w:iCs/>
          <w:color w:val="000000"/>
          <w:sz w:val="24"/>
          <w:szCs w:val="24"/>
        </w:rPr>
        <w:t xml:space="preserve"> </w:t>
      </w:r>
      <w:hyperlink r:id="rId43" w:history="1">
        <w:r w:rsidR="004C14B1" w:rsidRPr="000C0845">
          <w:rPr>
            <w:rStyle w:val="Hipersaitas"/>
            <w:rFonts w:ascii="Times New Roman" w:hAnsi="Times New Roman"/>
            <w:bCs/>
            <w:iCs/>
            <w:sz w:val="24"/>
            <w:szCs w:val="24"/>
          </w:rPr>
          <w:t>XIII-457</w:t>
        </w:r>
      </w:hyperlink>
      <w:r w:rsidR="004C14B1">
        <w:rPr>
          <w:rFonts w:ascii="Times New Roman" w:hAnsi="Times New Roman"/>
          <w:bCs/>
          <w:iCs/>
          <w:color w:val="000000"/>
          <w:sz w:val="24"/>
          <w:szCs w:val="24"/>
        </w:rPr>
        <w:t xml:space="preserve">, </w:t>
      </w:r>
      <w:hyperlink r:id="rId44" w:history="1">
        <w:r w:rsidR="004C14B1" w:rsidRPr="000C0845">
          <w:rPr>
            <w:rStyle w:val="Hipersaitas"/>
            <w:rFonts w:ascii="Times New Roman" w:hAnsi="Times New Roman"/>
            <w:bCs/>
            <w:iCs/>
            <w:sz w:val="24"/>
            <w:szCs w:val="24"/>
          </w:rPr>
          <w:t>XIII-458</w:t>
        </w:r>
      </w:hyperlink>
      <w:r>
        <w:rPr>
          <w:rStyle w:val="Hipersaitas"/>
          <w:rFonts w:ascii="Times New Roman" w:hAnsi="Times New Roman"/>
          <w:bCs/>
          <w:iCs/>
          <w:sz w:val="24"/>
          <w:szCs w:val="24"/>
        </w:rPr>
        <w:t xml:space="preserve"> </w:t>
      </w:r>
      <w:r w:rsidRPr="00AD36C8">
        <w:rPr>
          <w:rFonts w:ascii="Times New Roman" w:eastAsia="Times New Roman" w:hAnsi="Times New Roman"/>
          <w:sz w:val="24"/>
          <w:szCs w:val="24"/>
          <w:lang w:eastAsia="lt-LT"/>
        </w:rPr>
        <w:t>priimti 2017 m. birželio 13 d</w:t>
      </w:r>
      <w:r w:rsidR="004C14B1" w:rsidRPr="00AD36C8">
        <w:rPr>
          <w:rFonts w:ascii="Times New Roman" w:eastAsia="Times New Roman" w:hAnsi="Times New Roman"/>
          <w:sz w:val="24"/>
          <w:szCs w:val="24"/>
          <w:lang w:eastAsia="lt-LT"/>
        </w:rPr>
        <w:t>.</w:t>
      </w:r>
    </w:p>
    <w:p w14:paraId="55159B1C" w14:textId="77777777" w:rsidR="003A5159" w:rsidRPr="003A5159" w:rsidRDefault="003A5159" w:rsidP="00A30450">
      <w:pPr>
        <w:tabs>
          <w:tab w:val="left" w:pos="0"/>
        </w:tabs>
        <w:spacing w:after="0" w:line="240" w:lineRule="auto"/>
        <w:ind w:firstLine="238"/>
        <w:jc w:val="both"/>
        <w:rPr>
          <w:rFonts w:ascii="Times New Roman" w:hAnsi="Times New Roman"/>
          <w:b/>
          <w:bCs/>
          <w:iCs/>
          <w:color w:val="000000"/>
          <w:sz w:val="24"/>
          <w:szCs w:val="24"/>
        </w:rPr>
      </w:pPr>
    </w:p>
    <w:p w14:paraId="38EC6055" w14:textId="38DB4CD2" w:rsidR="003A5159" w:rsidRPr="003A5159" w:rsidRDefault="00AD36C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hAnsi="Times New Roman"/>
          <w:b/>
          <w:bCs/>
          <w:iCs/>
          <w:color w:val="000000"/>
          <w:sz w:val="24"/>
          <w:szCs w:val="24"/>
        </w:rPr>
        <w:t>Lietuvos Respublikos v</w:t>
      </w:r>
      <w:r w:rsidR="003A5159" w:rsidRPr="003A5159">
        <w:rPr>
          <w:rFonts w:ascii="Times New Roman" w:eastAsia="MS Mincho" w:hAnsi="Times New Roman"/>
          <w:b/>
          <w:bCs/>
          <w:iCs/>
          <w:color w:val="000000"/>
          <w:sz w:val="24"/>
          <w:szCs w:val="24"/>
        </w:rPr>
        <w:t xml:space="preserve">alstybės tarnybos įstatymo 17 straipsnio pakeitimo įstatymo </w:t>
      </w:r>
      <w:r w:rsidR="003A5159" w:rsidRPr="007A5414">
        <w:rPr>
          <w:rFonts w:ascii="Times New Roman" w:eastAsia="MS Mincho" w:hAnsi="Times New Roman"/>
          <w:b/>
          <w:bCs/>
          <w:iCs/>
          <w:color w:val="000000"/>
          <w:sz w:val="24"/>
          <w:szCs w:val="24"/>
        </w:rPr>
        <w:t>projekt</w:t>
      </w:r>
      <w:r w:rsidR="00902013">
        <w:rPr>
          <w:rFonts w:ascii="Times New Roman" w:eastAsia="MS Mincho" w:hAnsi="Times New Roman"/>
          <w:b/>
          <w:bCs/>
          <w:iCs/>
          <w:color w:val="000000"/>
          <w:sz w:val="24"/>
          <w:szCs w:val="24"/>
        </w:rPr>
        <w:t>as</w:t>
      </w:r>
      <w:r w:rsidR="003A5159" w:rsidRPr="003A5159">
        <w:rPr>
          <w:rFonts w:ascii="Times New Roman" w:eastAsia="MS Mincho" w:hAnsi="Times New Roman"/>
          <w:b/>
          <w:bCs/>
          <w:iCs/>
          <w:color w:val="000000"/>
          <w:sz w:val="24"/>
          <w:szCs w:val="24"/>
        </w:rPr>
        <w:t xml:space="preserve"> Nr.</w:t>
      </w:r>
      <w:r w:rsidR="003A5159" w:rsidRPr="003A5159">
        <w:rPr>
          <w:rFonts w:ascii="Times New Roman" w:eastAsia="MS Mincho" w:hAnsi="Times New Roman"/>
          <w:bCs/>
          <w:iCs/>
          <w:color w:val="000000"/>
          <w:sz w:val="24"/>
          <w:szCs w:val="24"/>
        </w:rPr>
        <w:t xml:space="preserve"> </w:t>
      </w:r>
      <w:hyperlink r:id="rId45" w:history="1">
        <w:r w:rsidR="003A5159" w:rsidRPr="004C00B2">
          <w:rPr>
            <w:rStyle w:val="Hipersaitas"/>
            <w:rFonts w:ascii="Times New Roman" w:eastAsia="MS Mincho" w:hAnsi="Times New Roman"/>
            <w:b/>
            <w:bCs/>
            <w:iCs/>
            <w:sz w:val="24"/>
            <w:szCs w:val="24"/>
          </w:rPr>
          <w:t>XIIIP-552</w:t>
        </w:r>
        <w:r w:rsidR="003A5159" w:rsidRPr="004C00B2">
          <w:rPr>
            <w:rStyle w:val="Hipersaitas"/>
            <w:rFonts w:ascii="Times New Roman" w:eastAsia="MS Mincho" w:hAnsi="Times New Roman"/>
            <w:bCs/>
            <w:iCs/>
            <w:sz w:val="24"/>
            <w:szCs w:val="24"/>
          </w:rPr>
          <w:t>.</w:t>
        </w:r>
      </w:hyperlink>
    </w:p>
    <w:p w14:paraId="5F386A94" w14:textId="24EFDB62" w:rsidR="003A5159" w:rsidRPr="003A5159" w:rsidRDefault="003A5159" w:rsidP="00A30450">
      <w:pPr>
        <w:tabs>
          <w:tab w:val="left" w:pos="0"/>
        </w:tabs>
        <w:spacing w:after="0" w:line="240" w:lineRule="auto"/>
        <w:ind w:firstLine="238"/>
        <w:jc w:val="both"/>
        <w:rPr>
          <w:rFonts w:ascii="Times New Roman" w:hAnsi="Times New Roman"/>
          <w:bCs/>
          <w:iCs/>
          <w:color w:val="000000"/>
          <w:sz w:val="24"/>
          <w:szCs w:val="24"/>
        </w:rPr>
      </w:pPr>
      <w:r w:rsidRPr="003A5159">
        <w:rPr>
          <w:rFonts w:ascii="Times New Roman" w:hAnsi="Times New Roman"/>
          <w:bCs/>
          <w:iCs/>
          <w:color w:val="000000"/>
          <w:sz w:val="24"/>
          <w:szCs w:val="24"/>
        </w:rPr>
        <w:t>Įstatymo projektas parengtas atsižvelgiant į Seimo kanceliarijos Teisės departamento išvadoje dėl Vyriausiosios rinkimų komisijos įstatymo Nr. IX-985 7, 10, 12 ir 14 straipsnių pakeitimo įstatymo projekto Nr. XIIIP-488(2) pateiktas pastabas.</w:t>
      </w:r>
    </w:p>
    <w:p w14:paraId="125D9778" w14:textId="5075D5B9" w:rsidR="003A5159" w:rsidRDefault="00AD36C8" w:rsidP="00A30450">
      <w:pPr>
        <w:tabs>
          <w:tab w:val="left" w:pos="0"/>
          <w:tab w:val="left" w:pos="240"/>
          <w:tab w:val="num" w:pos="360"/>
          <w:tab w:val="left" w:pos="709"/>
        </w:tabs>
        <w:spacing w:after="0" w:line="240" w:lineRule="auto"/>
        <w:ind w:firstLine="238"/>
        <w:jc w:val="both"/>
        <w:rPr>
          <w:rFonts w:ascii="Times New Roman" w:hAnsi="Times New Roman"/>
          <w:bCs/>
          <w:iCs/>
          <w:color w:val="000000"/>
          <w:sz w:val="24"/>
          <w:szCs w:val="24"/>
        </w:rPr>
      </w:pPr>
      <w:r>
        <w:rPr>
          <w:rFonts w:ascii="Times New Roman" w:hAnsi="Times New Roman"/>
          <w:bCs/>
          <w:iCs/>
          <w:color w:val="000000"/>
          <w:sz w:val="24"/>
          <w:szCs w:val="24"/>
        </w:rPr>
        <w:t>Projektu siūloma nustatyti</w:t>
      </w:r>
      <w:r w:rsidR="003A5159" w:rsidRPr="003A5159">
        <w:rPr>
          <w:rFonts w:ascii="Times New Roman" w:hAnsi="Times New Roman"/>
          <w:bCs/>
          <w:iCs/>
          <w:color w:val="000000"/>
          <w:sz w:val="24"/>
          <w:szCs w:val="24"/>
        </w:rPr>
        <w:t>, kad Vyriausiosios rinkimų komisijos pirmininkas, pavaduotojai ir kiti šios komisijos nariai tol, kol eina savo pareigas, negali būti politinio (asmeninio) pasitikėjimo valstybės tarnautojais.</w:t>
      </w:r>
    </w:p>
    <w:p w14:paraId="3FFD8F06" w14:textId="3EBAD810" w:rsidR="004C00B2" w:rsidRPr="004C00B2" w:rsidRDefault="004C00B2" w:rsidP="00A30450">
      <w:pPr>
        <w:tabs>
          <w:tab w:val="left" w:pos="0"/>
        </w:tabs>
        <w:spacing w:after="0" w:line="240" w:lineRule="auto"/>
        <w:ind w:firstLine="238"/>
        <w:jc w:val="both"/>
        <w:rPr>
          <w:rFonts w:ascii="Times New Roman" w:hAnsi="Times New Roman"/>
          <w:bCs/>
          <w:iCs/>
          <w:color w:val="000000"/>
          <w:sz w:val="24"/>
          <w:szCs w:val="24"/>
        </w:rPr>
      </w:pPr>
      <w:r w:rsidRPr="004C00B2">
        <w:rPr>
          <w:rFonts w:ascii="Times New Roman" w:hAnsi="Times New Roman"/>
          <w:bCs/>
          <w:iCs/>
          <w:color w:val="000000"/>
          <w:sz w:val="24"/>
          <w:szCs w:val="24"/>
        </w:rPr>
        <w:t>Valstybės valdymo ir savivaldybių komitetas nusprendė įstatymo projektą Nr. XIIIP-552 atmesti, atsižvelgiant į tai, kad 2017 m. birželio 1 d. Seimas priėmė sprendimą atmesti projektą Nr. XIIIP-488(3).</w:t>
      </w:r>
    </w:p>
    <w:p w14:paraId="3774579F" w14:textId="6619701E" w:rsidR="003B6033" w:rsidRDefault="00AD36C8" w:rsidP="00AD36C8">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Cs/>
          <w:iCs/>
          <w:color w:val="000000"/>
          <w:sz w:val="24"/>
          <w:szCs w:val="24"/>
        </w:rPr>
        <w:t>Seimas 2017 m. birželio 20 d. projektą atmetė.</w:t>
      </w:r>
    </w:p>
    <w:p w14:paraId="78EF0EBB" w14:textId="77777777" w:rsidR="00AD36C8" w:rsidRDefault="00AD36C8" w:rsidP="00AD36C8">
      <w:pPr>
        <w:tabs>
          <w:tab w:val="left" w:pos="0"/>
        </w:tabs>
        <w:spacing w:after="0" w:line="240" w:lineRule="auto"/>
        <w:ind w:firstLine="238"/>
        <w:jc w:val="both"/>
        <w:rPr>
          <w:rFonts w:ascii="Times New Roman" w:hAnsi="Times New Roman"/>
          <w:sz w:val="24"/>
          <w:szCs w:val="24"/>
        </w:rPr>
      </w:pPr>
    </w:p>
    <w:p w14:paraId="6285CBC8" w14:textId="409D0170" w:rsidR="00982565" w:rsidRDefault="00982565" w:rsidP="00A30450">
      <w:pPr>
        <w:spacing w:after="0" w:line="240" w:lineRule="auto"/>
        <w:ind w:firstLine="238"/>
        <w:jc w:val="both"/>
        <w:rPr>
          <w:rFonts w:ascii="Times New Roman" w:eastAsia="Times New Roman" w:hAnsi="Times New Roman"/>
          <w:sz w:val="24"/>
          <w:szCs w:val="24"/>
          <w:lang w:eastAsia="lt-LT"/>
        </w:rPr>
      </w:pPr>
      <w:r w:rsidRPr="007A403F">
        <w:rPr>
          <w:rFonts w:ascii="Times New Roman" w:hAnsi="Times New Roman"/>
          <w:b/>
          <w:sz w:val="24"/>
          <w:szCs w:val="24"/>
        </w:rPr>
        <w:t>Lietuvos Respublikos vietos savivaldos įstatymo Nr. I-533 3, 14, 15, 16, 31, 34 ir 35 straipsnių pakeitimo įstatymo projekt</w:t>
      </w:r>
      <w:r w:rsidR="008B0C04">
        <w:rPr>
          <w:rFonts w:ascii="Times New Roman" w:hAnsi="Times New Roman"/>
          <w:b/>
          <w:sz w:val="24"/>
          <w:szCs w:val="24"/>
        </w:rPr>
        <w:t>as</w:t>
      </w:r>
      <w:r w:rsidRPr="00905D52">
        <w:rPr>
          <w:rFonts w:ascii="Times New Roman" w:eastAsia="Times New Roman" w:hAnsi="Times New Roman"/>
          <w:sz w:val="24"/>
          <w:szCs w:val="24"/>
          <w:lang w:eastAsia="lt-LT"/>
        </w:rPr>
        <w:t xml:space="preserve"> </w:t>
      </w:r>
      <w:r w:rsidRPr="00905D52">
        <w:rPr>
          <w:rFonts w:ascii="Times New Roman" w:eastAsia="Times New Roman" w:hAnsi="Times New Roman"/>
          <w:b/>
          <w:sz w:val="24"/>
          <w:szCs w:val="24"/>
          <w:lang w:eastAsia="lt-LT"/>
        </w:rPr>
        <w:t xml:space="preserve">Nr. </w:t>
      </w:r>
      <w:hyperlink r:id="rId46" w:history="1">
        <w:r w:rsidRPr="00905D52">
          <w:rPr>
            <w:rStyle w:val="Hipersaitas"/>
            <w:rFonts w:ascii="Times New Roman" w:eastAsia="Times New Roman" w:hAnsi="Times New Roman"/>
            <w:b/>
            <w:sz w:val="24"/>
            <w:szCs w:val="24"/>
            <w:lang w:eastAsia="lt-LT"/>
          </w:rPr>
          <w:t>XIIP-786</w:t>
        </w:r>
      </w:hyperlink>
      <w:r w:rsidRPr="00905D52">
        <w:rPr>
          <w:rFonts w:ascii="Times New Roman" w:eastAsia="Times New Roman" w:hAnsi="Times New Roman"/>
          <w:sz w:val="24"/>
          <w:szCs w:val="24"/>
          <w:lang w:eastAsia="lt-LT"/>
        </w:rPr>
        <w:t xml:space="preserve">. </w:t>
      </w:r>
    </w:p>
    <w:p w14:paraId="17157935" w14:textId="17280FFD" w:rsidR="00982565" w:rsidRDefault="00982565" w:rsidP="00A30450">
      <w:pPr>
        <w:spacing w:after="0" w:line="240" w:lineRule="auto"/>
        <w:ind w:firstLine="238"/>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Projektu siūloma reglamentuoti </w:t>
      </w:r>
      <w:r w:rsidRPr="00BD59C3">
        <w:rPr>
          <w:rFonts w:ascii="Times New Roman" w:eastAsia="Times New Roman" w:hAnsi="Times New Roman"/>
          <w:sz w:val="24"/>
          <w:szCs w:val="24"/>
          <w:lang w:eastAsia="lt-LT"/>
        </w:rPr>
        <w:t>išplėstinė</w:t>
      </w:r>
      <w:r>
        <w:rPr>
          <w:rFonts w:ascii="Times New Roman" w:eastAsia="Times New Roman" w:hAnsi="Times New Roman"/>
          <w:sz w:val="24"/>
          <w:szCs w:val="24"/>
          <w:lang w:eastAsia="lt-LT"/>
        </w:rPr>
        <w:t>s</w:t>
      </w:r>
      <w:r w:rsidRPr="00BD59C3">
        <w:rPr>
          <w:rFonts w:ascii="Times New Roman" w:eastAsia="Times New Roman" w:hAnsi="Times New Roman"/>
          <w:sz w:val="24"/>
          <w:szCs w:val="24"/>
          <w:lang w:eastAsia="lt-LT"/>
        </w:rPr>
        <w:t xml:space="preserve"> seniūnaičių sueig</w:t>
      </w:r>
      <w:r>
        <w:rPr>
          <w:rFonts w:ascii="Times New Roman" w:eastAsia="Times New Roman" w:hAnsi="Times New Roman"/>
          <w:sz w:val="24"/>
          <w:szCs w:val="24"/>
          <w:lang w:eastAsia="lt-LT"/>
        </w:rPr>
        <w:t>os</w:t>
      </w:r>
      <w:r w:rsidRPr="00BD59C3">
        <w:rPr>
          <w:rFonts w:ascii="Times New Roman" w:eastAsia="Times New Roman" w:hAnsi="Times New Roman"/>
          <w:sz w:val="24"/>
          <w:szCs w:val="24"/>
          <w:lang w:eastAsia="lt-LT"/>
        </w:rPr>
        <w:t xml:space="preserve"> statusą, sudarymą, veiklą i</w:t>
      </w:r>
      <w:r>
        <w:rPr>
          <w:rFonts w:ascii="Times New Roman" w:eastAsia="Times New Roman" w:hAnsi="Times New Roman"/>
          <w:sz w:val="24"/>
          <w:szCs w:val="24"/>
          <w:lang w:eastAsia="lt-LT"/>
        </w:rPr>
        <w:t>r</w:t>
      </w:r>
      <w:r w:rsidRPr="00BD59C3">
        <w:rPr>
          <w:rFonts w:ascii="Times New Roman" w:eastAsia="Times New Roman" w:hAnsi="Times New Roman"/>
          <w:sz w:val="24"/>
          <w:szCs w:val="24"/>
          <w:lang w:eastAsia="lt-LT"/>
        </w:rPr>
        <w:t xml:space="preserve"> sprendimų priėmimą </w:t>
      </w:r>
      <w:r>
        <w:rPr>
          <w:rFonts w:ascii="Times New Roman" w:eastAsia="Times New Roman" w:hAnsi="Times New Roman"/>
          <w:sz w:val="24"/>
          <w:szCs w:val="24"/>
          <w:lang w:eastAsia="lt-LT"/>
        </w:rPr>
        <w:t xml:space="preserve">bei nustatyti, kad </w:t>
      </w:r>
      <w:r w:rsidRPr="00BD59C3">
        <w:rPr>
          <w:rFonts w:ascii="Times New Roman" w:eastAsia="Times New Roman" w:hAnsi="Times New Roman"/>
          <w:sz w:val="24"/>
          <w:szCs w:val="24"/>
          <w:lang w:eastAsia="lt-LT"/>
        </w:rPr>
        <w:t>savivaldybės taryb</w:t>
      </w:r>
      <w:r>
        <w:rPr>
          <w:rFonts w:ascii="Times New Roman" w:eastAsia="Times New Roman" w:hAnsi="Times New Roman"/>
          <w:sz w:val="24"/>
          <w:szCs w:val="24"/>
          <w:lang w:eastAsia="lt-LT"/>
        </w:rPr>
        <w:t>a</w:t>
      </w:r>
      <w:r w:rsidRPr="00BD59C3">
        <w:rPr>
          <w:rFonts w:ascii="Times New Roman" w:eastAsia="Times New Roman" w:hAnsi="Times New Roman"/>
          <w:sz w:val="24"/>
          <w:szCs w:val="24"/>
          <w:lang w:eastAsia="lt-LT"/>
        </w:rPr>
        <w:t xml:space="preserve"> tvirtina išplėstinės seniūnaičių sueigos reglament</w:t>
      </w:r>
      <w:r>
        <w:rPr>
          <w:rFonts w:ascii="Times New Roman" w:eastAsia="Times New Roman" w:hAnsi="Times New Roman"/>
          <w:sz w:val="24"/>
          <w:szCs w:val="24"/>
          <w:lang w:eastAsia="lt-LT"/>
        </w:rPr>
        <w:t>ą.</w:t>
      </w:r>
    </w:p>
    <w:p w14:paraId="2DD7B528" w14:textId="4969058C" w:rsidR="00982565" w:rsidRDefault="00982565" w:rsidP="00A30450">
      <w:pPr>
        <w:spacing w:after="0" w:line="240" w:lineRule="auto"/>
        <w:ind w:firstLine="238"/>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Seimas 2017 m. birželio 13 d. po pateikimo šiam įstatymo projektui pritarė. </w:t>
      </w:r>
      <w:r w:rsidR="00D30BBD">
        <w:rPr>
          <w:rFonts w:ascii="Times New Roman" w:eastAsia="Times New Roman" w:hAnsi="Times New Roman"/>
          <w:sz w:val="24"/>
          <w:szCs w:val="24"/>
          <w:lang w:eastAsia="lt-LT"/>
        </w:rPr>
        <w:t>P</w:t>
      </w:r>
      <w:r>
        <w:rPr>
          <w:rFonts w:ascii="Times New Roman" w:eastAsia="Times New Roman" w:hAnsi="Times New Roman"/>
          <w:sz w:val="24"/>
          <w:szCs w:val="24"/>
          <w:lang w:eastAsia="lt-LT"/>
        </w:rPr>
        <w:t xml:space="preserve">rojektą numatoma svarstyti </w:t>
      </w:r>
      <w:r w:rsidR="00D30BBD">
        <w:rPr>
          <w:rFonts w:ascii="Times New Roman" w:eastAsia="Times New Roman" w:hAnsi="Times New Roman"/>
          <w:sz w:val="24"/>
          <w:szCs w:val="24"/>
          <w:lang w:eastAsia="lt-LT"/>
        </w:rPr>
        <w:t>III (</w:t>
      </w:r>
      <w:r>
        <w:rPr>
          <w:rFonts w:ascii="Times New Roman" w:eastAsia="Times New Roman" w:hAnsi="Times New Roman"/>
          <w:sz w:val="24"/>
          <w:szCs w:val="24"/>
          <w:lang w:eastAsia="lt-LT"/>
        </w:rPr>
        <w:t>rudens</w:t>
      </w:r>
      <w:r w:rsidR="00D30BBD">
        <w:rPr>
          <w:rFonts w:ascii="Times New Roman" w:eastAsia="Times New Roman" w:hAnsi="Times New Roman"/>
          <w:sz w:val="24"/>
          <w:szCs w:val="24"/>
          <w:lang w:eastAsia="lt-LT"/>
        </w:rPr>
        <w:t>)</w:t>
      </w:r>
      <w:r>
        <w:rPr>
          <w:rFonts w:ascii="Times New Roman" w:eastAsia="Times New Roman" w:hAnsi="Times New Roman"/>
          <w:sz w:val="24"/>
          <w:szCs w:val="24"/>
          <w:lang w:eastAsia="lt-LT"/>
        </w:rPr>
        <w:t xml:space="preserve"> sesijoje.</w:t>
      </w:r>
    </w:p>
    <w:p w14:paraId="474D7D46" w14:textId="77777777" w:rsidR="00982565" w:rsidRDefault="00982565" w:rsidP="00A30450">
      <w:pPr>
        <w:spacing w:after="0" w:line="240" w:lineRule="auto"/>
        <w:ind w:firstLine="238"/>
        <w:jc w:val="both"/>
        <w:rPr>
          <w:rFonts w:ascii="Times New Roman" w:eastAsia="Times New Roman" w:hAnsi="Times New Roman"/>
          <w:sz w:val="24"/>
          <w:szCs w:val="24"/>
          <w:lang w:eastAsia="lt-LT"/>
        </w:rPr>
      </w:pPr>
    </w:p>
    <w:p w14:paraId="08D7077E" w14:textId="77777777" w:rsidR="008B0C04" w:rsidRDefault="00982565" w:rsidP="00A30450">
      <w:pPr>
        <w:tabs>
          <w:tab w:val="left" w:pos="0"/>
        </w:tabs>
        <w:spacing w:after="100" w:afterAutospacing="1" w:line="240" w:lineRule="auto"/>
        <w:ind w:firstLine="238"/>
        <w:jc w:val="both"/>
        <w:rPr>
          <w:rFonts w:ascii="Times New Roman" w:eastAsia="MS Mincho" w:hAnsi="Times New Roman"/>
          <w:b/>
          <w:bCs/>
          <w:iCs/>
          <w:color w:val="000000"/>
          <w:sz w:val="24"/>
          <w:szCs w:val="24"/>
        </w:rPr>
      </w:pPr>
      <w:r w:rsidRPr="007D3C02">
        <w:rPr>
          <w:rFonts w:ascii="Times New Roman" w:eastAsia="MS Mincho" w:hAnsi="Times New Roman"/>
          <w:b/>
          <w:bCs/>
          <w:iCs/>
          <w:color w:val="000000"/>
          <w:sz w:val="24"/>
          <w:szCs w:val="24"/>
        </w:rPr>
        <w:t xml:space="preserve">Lietuvos Respublikos </w:t>
      </w:r>
      <w:r>
        <w:rPr>
          <w:rFonts w:ascii="Times New Roman" w:eastAsia="MS Mincho" w:hAnsi="Times New Roman"/>
          <w:b/>
          <w:bCs/>
          <w:iCs/>
          <w:color w:val="000000"/>
          <w:sz w:val="24"/>
          <w:szCs w:val="24"/>
        </w:rPr>
        <w:t>v</w:t>
      </w:r>
      <w:r w:rsidRPr="007D3C02">
        <w:rPr>
          <w:rFonts w:ascii="Times New Roman" w:eastAsia="MS Mincho" w:hAnsi="Times New Roman"/>
          <w:b/>
          <w:bCs/>
          <w:iCs/>
          <w:color w:val="000000"/>
          <w:sz w:val="24"/>
          <w:szCs w:val="24"/>
        </w:rPr>
        <w:t>ietos savivaldos įstatymo Nr. I-533 4, 9 straipsnių pakeitimo ir Įstatymo papildymo 9</w:t>
      </w:r>
      <w:r w:rsidRPr="007D3C02">
        <w:rPr>
          <w:rFonts w:ascii="Times New Roman" w:eastAsia="MS Mincho" w:hAnsi="Times New Roman"/>
          <w:b/>
          <w:bCs/>
          <w:iCs/>
          <w:color w:val="000000"/>
          <w:sz w:val="24"/>
          <w:szCs w:val="24"/>
          <w:vertAlign w:val="superscript"/>
        </w:rPr>
        <w:t>1</w:t>
      </w:r>
      <w:r w:rsidRPr="007D3C02">
        <w:rPr>
          <w:rFonts w:ascii="Times New Roman" w:eastAsia="MS Mincho" w:hAnsi="Times New Roman"/>
          <w:b/>
          <w:bCs/>
          <w:iCs/>
          <w:color w:val="000000"/>
          <w:sz w:val="24"/>
          <w:szCs w:val="24"/>
        </w:rPr>
        <w:t xml:space="preserve"> straipsniu įstatymo Nr. XII-2741 pakeitimo įstatymo projekt</w:t>
      </w:r>
      <w:r w:rsidR="008B0C04">
        <w:rPr>
          <w:rFonts w:ascii="Times New Roman" w:eastAsia="MS Mincho" w:hAnsi="Times New Roman"/>
          <w:b/>
          <w:bCs/>
          <w:iCs/>
          <w:color w:val="000000"/>
          <w:sz w:val="24"/>
          <w:szCs w:val="24"/>
        </w:rPr>
        <w:t>as</w:t>
      </w:r>
      <w:r>
        <w:rPr>
          <w:rFonts w:ascii="Times New Roman" w:eastAsia="MS Mincho" w:hAnsi="Times New Roman"/>
          <w:b/>
          <w:bCs/>
          <w:iCs/>
          <w:color w:val="000000"/>
          <w:sz w:val="24"/>
          <w:szCs w:val="24"/>
        </w:rPr>
        <w:br/>
        <w:t>Nr.</w:t>
      </w:r>
      <w:hyperlink r:id="rId47" w:history="1">
        <w:r w:rsidRPr="007D3C02">
          <w:rPr>
            <w:rStyle w:val="Hipersaitas"/>
            <w:rFonts w:ascii="Times New Roman" w:eastAsia="MS Mincho" w:hAnsi="Times New Roman"/>
            <w:b/>
            <w:bCs/>
            <w:iCs/>
            <w:sz w:val="24"/>
            <w:szCs w:val="24"/>
          </w:rPr>
          <w:t xml:space="preserve"> XIIIP-787</w:t>
        </w:r>
      </w:hyperlink>
      <w:r>
        <w:rPr>
          <w:rFonts w:ascii="Times New Roman" w:eastAsia="MS Mincho" w:hAnsi="Times New Roman"/>
          <w:b/>
          <w:bCs/>
          <w:iCs/>
          <w:color w:val="000000"/>
          <w:sz w:val="24"/>
          <w:szCs w:val="24"/>
        </w:rPr>
        <w:t xml:space="preserve">. </w:t>
      </w:r>
    </w:p>
    <w:p w14:paraId="2B88990F" w14:textId="40EA74B3" w:rsidR="00D83561" w:rsidRDefault="00982565" w:rsidP="00A30450">
      <w:pPr>
        <w:tabs>
          <w:tab w:val="left" w:pos="0"/>
        </w:tabs>
        <w:spacing w:after="100" w:afterAutospacing="1" w:line="240" w:lineRule="auto"/>
        <w:ind w:firstLine="238"/>
        <w:jc w:val="both"/>
        <w:rPr>
          <w:rFonts w:ascii="Times New Roman" w:eastAsia="MS Mincho" w:hAnsi="Times New Roman"/>
          <w:bCs/>
          <w:iCs/>
          <w:color w:val="000000"/>
          <w:sz w:val="24"/>
          <w:szCs w:val="24"/>
        </w:rPr>
      </w:pPr>
      <w:r w:rsidRPr="007A403F">
        <w:rPr>
          <w:rFonts w:ascii="Times New Roman" w:eastAsia="MS Mincho" w:hAnsi="Times New Roman"/>
          <w:bCs/>
          <w:iCs/>
          <w:color w:val="000000"/>
          <w:sz w:val="24"/>
          <w:szCs w:val="24"/>
        </w:rPr>
        <w:t>Projektu siūloma</w:t>
      </w:r>
      <w:r>
        <w:rPr>
          <w:rFonts w:ascii="Times New Roman" w:eastAsia="MS Mincho" w:hAnsi="Times New Roman"/>
          <w:bCs/>
          <w:iCs/>
          <w:color w:val="000000"/>
          <w:sz w:val="24"/>
          <w:szCs w:val="24"/>
        </w:rPr>
        <w:t xml:space="preserve"> </w:t>
      </w:r>
      <w:r w:rsidRPr="007A403F">
        <w:rPr>
          <w:rFonts w:ascii="Times New Roman" w:eastAsia="MS Mincho" w:hAnsi="Times New Roman"/>
          <w:bCs/>
          <w:iCs/>
          <w:color w:val="000000"/>
          <w:sz w:val="24"/>
          <w:szCs w:val="24"/>
        </w:rPr>
        <w:t>aiškiai nustatyti, kas yra laikoma nauja ūkine veikla</w:t>
      </w:r>
      <w:r>
        <w:rPr>
          <w:rFonts w:ascii="Times New Roman" w:eastAsia="MS Mincho" w:hAnsi="Times New Roman"/>
          <w:bCs/>
          <w:iCs/>
          <w:color w:val="000000"/>
          <w:sz w:val="24"/>
          <w:szCs w:val="24"/>
        </w:rPr>
        <w:t>, ir</w:t>
      </w:r>
      <w:r w:rsidRPr="007A403F">
        <w:rPr>
          <w:rFonts w:ascii="Times New Roman" w:eastAsia="MS Mincho" w:hAnsi="Times New Roman"/>
          <w:bCs/>
          <w:iCs/>
          <w:color w:val="000000"/>
          <w:sz w:val="24"/>
          <w:szCs w:val="24"/>
        </w:rPr>
        <w:t xml:space="preserve"> savivaldybėms vietoje prievolės nustatyti teisę kreiptis išvados į Konkurencijos tarybą</w:t>
      </w:r>
      <w:r>
        <w:rPr>
          <w:rFonts w:ascii="Times New Roman" w:eastAsia="MS Mincho" w:hAnsi="Times New Roman"/>
          <w:bCs/>
          <w:iCs/>
          <w:color w:val="000000"/>
          <w:sz w:val="24"/>
          <w:szCs w:val="24"/>
        </w:rPr>
        <w:t xml:space="preserve"> dėl numat</w:t>
      </w:r>
      <w:r w:rsidRPr="007A403F">
        <w:rPr>
          <w:rFonts w:ascii="Times New Roman" w:eastAsia="MS Mincho" w:hAnsi="Times New Roman"/>
          <w:bCs/>
          <w:iCs/>
          <w:color w:val="000000"/>
          <w:sz w:val="24"/>
          <w:szCs w:val="24"/>
        </w:rPr>
        <w:t>om</w:t>
      </w:r>
      <w:r>
        <w:rPr>
          <w:rFonts w:ascii="Times New Roman" w:eastAsia="MS Mincho" w:hAnsi="Times New Roman"/>
          <w:bCs/>
          <w:iCs/>
          <w:color w:val="000000"/>
          <w:sz w:val="24"/>
          <w:szCs w:val="24"/>
        </w:rPr>
        <w:t>o</w:t>
      </w:r>
      <w:r w:rsidRPr="007A403F">
        <w:rPr>
          <w:rFonts w:ascii="Times New Roman" w:eastAsia="MS Mincho" w:hAnsi="Times New Roman"/>
          <w:bCs/>
          <w:iCs/>
          <w:color w:val="000000"/>
          <w:sz w:val="24"/>
          <w:szCs w:val="24"/>
        </w:rPr>
        <w:t xml:space="preserve"> </w:t>
      </w:r>
      <w:r>
        <w:rPr>
          <w:rFonts w:ascii="Times New Roman" w:eastAsia="MS Mincho" w:hAnsi="Times New Roman"/>
          <w:bCs/>
          <w:iCs/>
          <w:color w:val="000000"/>
          <w:sz w:val="24"/>
          <w:szCs w:val="24"/>
        </w:rPr>
        <w:t xml:space="preserve">priimti </w:t>
      </w:r>
      <w:r w:rsidRPr="007A403F">
        <w:rPr>
          <w:rFonts w:ascii="Times New Roman" w:eastAsia="MS Mincho" w:hAnsi="Times New Roman"/>
          <w:bCs/>
          <w:iCs/>
          <w:color w:val="000000"/>
          <w:sz w:val="24"/>
          <w:szCs w:val="24"/>
        </w:rPr>
        <w:t>sprendim</w:t>
      </w:r>
      <w:r>
        <w:rPr>
          <w:rFonts w:ascii="Times New Roman" w:eastAsia="MS Mincho" w:hAnsi="Times New Roman"/>
          <w:bCs/>
          <w:iCs/>
          <w:color w:val="000000"/>
          <w:sz w:val="24"/>
          <w:szCs w:val="24"/>
        </w:rPr>
        <w:t>o</w:t>
      </w:r>
      <w:r w:rsidRPr="007A403F">
        <w:rPr>
          <w:rFonts w:ascii="Times New Roman" w:eastAsia="MS Mincho" w:hAnsi="Times New Roman"/>
          <w:bCs/>
          <w:iCs/>
          <w:color w:val="000000"/>
          <w:sz w:val="24"/>
          <w:szCs w:val="24"/>
        </w:rPr>
        <w:t xml:space="preserve"> </w:t>
      </w:r>
      <w:r>
        <w:rPr>
          <w:rFonts w:ascii="Times New Roman" w:eastAsia="MS Mincho" w:hAnsi="Times New Roman"/>
          <w:bCs/>
          <w:iCs/>
          <w:color w:val="000000"/>
          <w:sz w:val="24"/>
          <w:szCs w:val="24"/>
        </w:rPr>
        <w:t xml:space="preserve">atitikimo įstatymu nustatytiems reikalavimams dėl </w:t>
      </w:r>
      <w:r w:rsidRPr="007A403F">
        <w:rPr>
          <w:rFonts w:ascii="Times New Roman" w:eastAsia="MS Mincho" w:hAnsi="Times New Roman"/>
          <w:bCs/>
          <w:iCs/>
          <w:color w:val="000000"/>
          <w:sz w:val="24"/>
          <w:szCs w:val="24"/>
        </w:rPr>
        <w:t xml:space="preserve">konkurencijos </w:t>
      </w:r>
      <w:r>
        <w:rPr>
          <w:rFonts w:ascii="Times New Roman" w:eastAsia="MS Mincho" w:hAnsi="Times New Roman"/>
          <w:bCs/>
          <w:iCs/>
          <w:color w:val="000000"/>
          <w:sz w:val="24"/>
          <w:szCs w:val="24"/>
        </w:rPr>
        <w:t>neribojimo.</w:t>
      </w:r>
    </w:p>
    <w:p w14:paraId="533C91FE" w14:textId="3ADB69D8" w:rsidR="008B0C04" w:rsidRPr="008B0C04" w:rsidRDefault="008B0C04"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FF"/>
          <w:sz w:val="24"/>
          <w:szCs w:val="24"/>
          <w:u w:val="single"/>
        </w:rPr>
      </w:pPr>
      <w:r w:rsidRPr="008B0C04">
        <w:rPr>
          <w:rFonts w:ascii="Times New Roman" w:eastAsia="MS Mincho" w:hAnsi="Times New Roman"/>
          <w:b/>
          <w:bCs/>
          <w:iCs/>
          <w:color w:val="000000"/>
          <w:sz w:val="24"/>
          <w:szCs w:val="24"/>
        </w:rPr>
        <w:lastRenderedPageBreak/>
        <w:t>Lietuvos Respublikos vietos savivaldos įstatymo Nr. I-533 4, 9 straipsnių pakeitimo ir Įstatymo papildymo 9</w:t>
      </w:r>
      <w:r w:rsidRPr="008B0C04">
        <w:rPr>
          <w:rFonts w:ascii="Times New Roman" w:eastAsia="MS Mincho" w:hAnsi="Times New Roman"/>
          <w:b/>
          <w:bCs/>
          <w:iCs/>
          <w:color w:val="000000"/>
          <w:sz w:val="24"/>
          <w:szCs w:val="24"/>
          <w:vertAlign w:val="superscript"/>
        </w:rPr>
        <w:t>1</w:t>
      </w:r>
      <w:r w:rsidRPr="008B0C04">
        <w:rPr>
          <w:rFonts w:ascii="Times New Roman" w:eastAsia="MS Mincho" w:hAnsi="Times New Roman"/>
          <w:b/>
          <w:bCs/>
          <w:iCs/>
          <w:color w:val="000000"/>
          <w:sz w:val="24"/>
          <w:szCs w:val="24"/>
        </w:rPr>
        <w:t xml:space="preserve"> straipsniu įstatymo Nr. XII-2741 pakeitimo įstatymo projekt</w:t>
      </w:r>
      <w:r>
        <w:rPr>
          <w:rFonts w:ascii="Times New Roman" w:eastAsia="MS Mincho" w:hAnsi="Times New Roman"/>
          <w:b/>
          <w:bCs/>
          <w:iCs/>
          <w:color w:val="000000"/>
          <w:sz w:val="24"/>
          <w:szCs w:val="24"/>
        </w:rPr>
        <w:t>as</w:t>
      </w:r>
      <w:r w:rsidR="008A0CE8">
        <w:rPr>
          <w:rFonts w:ascii="Times New Roman" w:eastAsia="MS Mincho" w:hAnsi="Times New Roman"/>
          <w:b/>
          <w:bCs/>
          <w:iCs/>
          <w:color w:val="000000"/>
          <w:sz w:val="24"/>
          <w:szCs w:val="24"/>
        </w:rPr>
        <w:br/>
      </w:r>
      <w:r w:rsidRPr="008B0C04">
        <w:rPr>
          <w:rFonts w:ascii="Times New Roman" w:eastAsia="MS Mincho" w:hAnsi="Times New Roman"/>
          <w:b/>
          <w:bCs/>
          <w:iCs/>
          <w:color w:val="000000"/>
          <w:sz w:val="24"/>
          <w:szCs w:val="24"/>
        </w:rPr>
        <w:t xml:space="preserve"> Nr. </w:t>
      </w:r>
      <w:r w:rsidRPr="008B0C04">
        <w:rPr>
          <w:rFonts w:ascii="Times New Roman" w:eastAsia="MS Mincho" w:hAnsi="Times New Roman"/>
          <w:b/>
          <w:bCs/>
          <w:iCs/>
          <w:color w:val="000000"/>
          <w:sz w:val="24"/>
          <w:szCs w:val="24"/>
        </w:rPr>
        <w:fldChar w:fldCharType="begin"/>
      </w:r>
      <w:r w:rsidRPr="008B0C04">
        <w:rPr>
          <w:rFonts w:ascii="Times New Roman" w:eastAsia="MS Mincho" w:hAnsi="Times New Roman"/>
          <w:b/>
          <w:bCs/>
          <w:iCs/>
          <w:color w:val="000000"/>
          <w:sz w:val="24"/>
          <w:szCs w:val="24"/>
        </w:rPr>
        <w:instrText xml:space="preserve"> HYPERLINK "https://e-seimas.lrs.lt/portal/legalAct/lt/TAP/c1f5b560573811e78869ae36ddd5784f?positionInSearchResults=0&amp;searchModelUUID=973d042d-6bc9-4227-b8c5-f62ccefd3f81" </w:instrText>
      </w:r>
      <w:r w:rsidRPr="008B0C04">
        <w:rPr>
          <w:rFonts w:ascii="Times New Roman" w:eastAsia="MS Mincho" w:hAnsi="Times New Roman"/>
          <w:b/>
          <w:bCs/>
          <w:iCs/>
          <w:color w:val="000000"/>
          <w:sz w:val="24"/>
          <w:szCs w:val="24"/>
        </w:rPr>
        <w:fldChar w:fldCharType="separate"/>
      </w:r>
      <w:r w:rsidRPr="008B0C04">
        <w:rPr>
          <w:rFonts w:ascii="Times New Roman" w:eastAsia="MS Mincho" w:hAnsi="Times New Roman"/>
          <w:b/>
          <w:bCs/>
          <w:iCs/>
          <w:color w:val="0000FF"/>
          <w:sz w:val="24"/>
          <w:szCs w:val="24"/>
          <w:u w:val="single"/>
        </w:rPr>
        <w:t>XIIIP-787(2)</w:t>
      </w:r>
    </w:p>
    <w:p w14:paraId="7D0B0C88" w14:textId="419657F1" w:rsidR="008B0C04" w:rsidRDefault="008B0C04"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8B0C04">
        <w:rPr>
          <w:rFonts w:ascii="Times New Roman" w:eastAsia="MS Mincho" w:hAnsi="Times New Roman"/>
          <w:b/>
          <w:bCs/>
          <w:iCs/>
          <w:color w:val="000000"/>
          <w:sz w:val="24"/>
          <w:szCs w:val="24"/>
        </w:rPr>
        <w:fldChar w:fldCharType="end"/>
      </w:r>
      <w:r w:rsidRPr="008B0C04">
        <w:rPr>
          <w:rFonts w:ascii="Times New Roman" w:eastAsia="MS Mincho" w:hAnsi="Times New Roman"/>
          <w:bCs/>
          <w:iCs/>
          <w:color w:val="000000"/>
          <w:sz w:val="24"/>
          <w:szCs w:val="24"/>
        </w:rPr>
        <w:t xml:space="preserve">Komiteto patobulintame įstatymo projekte </w:t>
      </w:r>
      <w:r>
        <w:rPr>
          <w:rFonts w:ascii="Times New Roman" w:eastAsia="MS Mincho" w:hAnsi="Times New Roman"/>
          <w:bCs/>
          <w:iCs/>
          <w:color w:val="000000"/>
          <w:sz w:val="24"/>
          <w:szCs w:val="24"/>
        </w:rPr>
        <w:t>nuostatos patikslintos nurodant</w:t>
      </w:r>
      <w:r w:rsidRPr="008B0C04">
        <w:rPr>
          <w:rFonts w:ascii="Times New Roman" w:eastAsia="MS Mincho" w:hAnsi="Times New Roman"/>
          <w:bCs/>
          <w:iCs/>
          <w:color w:val="000000"/>
          <w:sz w:val="24"/>
          <w:szCs w:val="24"/>
        </w:rPr>
        <w:t xml:space="preserve">, kad ūkinės veiklos vykdymu nelaikoma tokia viešosios paslaugos teikėjo veikla, kuri papildo jo teikiamą viešąją paslaugą ir teikiama kartu su šia viešąją paslauga. Įstatymo projekto nuostatos dėl ūkinę veiklą vykdančių juridinių asmenų reorganizavimo </w:t>
      </w:r>
      <w:r>
        <w:rPr>
          <w:rFonts w:ascii="Times New Roman" w:eastAsia="MS Mincho" w:hAnsi="Times New Roman"/>
          <w:bCs/>
          <w:iCs/>
          <w:color w:val="000000"/>
          <w:sz w:val="24"/>
          <w:szCs w:val="24"/>
        </w:rPr>
        <w:t xml:space="preserve">buvo </w:t>
      </w:r>
      <w:r w:rsidRPr="008B0C04">
        <w:rPr>
          <w:rFonts w:ascii="Times New Roman" w:eastAsia="MS Mincho" w:hAnsi="Times New Roman"/>
          <w:bCs/>
          <w:iCs/>
          <w:color w:val="000000"/>
          <w:sz w:val="24"/>
          <w:szCs w:val="24"/>
        </w:rPr>
        <w:t xml:space="preserve">suderintos su Civilinio kodekso nuostatomis. Taip pat buvo patikslintas įstatymo projekte įtvirtintas reikalavimas, pagal kurį savivaldybės valdomi juridiniai asmenys naują ūkinę veiklą gali pradėti vykdyti tik, kai tai yra pavedama savivaldybės sprendimu, nurodant, kad nauja ūkinė veikla turi būti susijusi su savivaldybės administruojamų viešųjų paslaugų teikimu. Be to, įstatymo projektas papildytas nauju reikalavimu, kad savivaldybės tarybos sprendime dėl naujos ūkinės veiklos vykdymo privaloma nurodyti motyvus, pagrindžiančius, kad laikomasi įstatymu nustatytų reikalavimų. </w:t>
      </w:r>
    </w:p>
    <w:p w14:paraId="2276F2BB" w14:textId="62559F81" w:rsidR="008B0C04" w:rsidRDefault="008B0C04" w:rsidP="00A30450">
      <w:pPr>
        <w:spacing w:after="0" w:line="240" w:lineRule="auto"/>
        <w:ind w:firstLine="238"/>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Šį projektą Seime numatoma svarstyti </w:t>
      </w:r>
      <w:r w:rsidR="00D30BBD">
        <w:rPr>
          <w:rFonts w:ascii="Times New Roman" w:eastAsia="Times New Roman" w:hAnsi="Times New Roman"/>
          <w:sz w:val="24"/>
          <w:szCs w:val="24"/>
          <w:lang w:eastAsia="lt-LT"/>
        </w:rPr>
        <w:t xml:space="preserve">III (rudens) </w:t>
      </w:r>
      <w:r>
        <w:rPr>
          <w:rFonts w:ascii="Times New Roman" w:eastAsia="Times New Roman" w:hAnsi="Times New Roman"/>
          <w:sz w:val="24"/>
          <w:szCs w:val="24"/>
          <w:lang w:eastAsia="lt-LT"/>
        </w:rPr>
        <w:t>sesijoje, gavus n</w:t>
      </w:r>
      <w:r>
        <w:rPr>
          <w:rFonts w:ascii="Times New Roman" w:eastAsia="MS Mincho" w:hAnsi="Times New Roman"/>
          <w:bCs/>
          <w:iCs/>
          <w:color w:val="000000"/>
          <w:sz w:val="24"/>
          <w:szCs w:val="24"/>
        </w:rPr>
        <w:t>e</w:t>
      </w:r>
      <w:r w:rsidRPr="00DD3CFF">
        <w:rPr>
          <w:rFonts w:ascii="Times New Roman" w:eastAsia="MS Mincho" w:hAnsi="Times New Roman"/>
          <w:bCs/>
          <w:iCs/>
          <w:color w:val="000000"/>
          <w:sz w:val="24"/>
          <w:szCs w:val="24"/>
        </w:rPr>
        <w:t xml:space="preserve">priklausomo ekpertinio </w:t>
      </w:r>
      <w:r w:rsidR="007E4971">
        <w:rPr>
          <w:rFonts w:ascii="Times New Roman" w:eastAsia="MS Mincho" w:hAnsi="Times New Roman"/>
          <w:bCs/>
          <w:iCs/>
          <w:color w:val="000000"/>
          <w:sz w:val="24"/>
          <w:szCs w:val="24"/>
        </w:rPr>
        <w:t>įvertinimo išvadą.</w:t>
      </w:r>
      <w:r>
        <w:rPr>
          <w:rFonts w:ascii="Times New Roman" w:eastAsia="Times New Roman" w:hAnsi="Times New Roman"/>
          <w:sz w:val="24"/>
          <w:szCs w:val="24"/>
          <w:lang w:eastAsia="lt-LT"/>
        </w:rPr>
        <w:t xml:space="preserve"> </w:t>
      </w:r>
    </w:p>
    <w:p w14:paraId="70A8A57A" w14:textId="04CB74CF" w:rsidR="007E4971" w:rsidRDefault="007E4971" w:rsidP="00A30450">
      <w:pPr>
        <w:spacing w:after="0" w:line="240" w:lineRule="auto"/>
        <w:ind w:firstLine="238"/>
        <w:jc w:val="both"/>
        <w:rPr>
          <w:rFonts w:ascii="Times New Roman" w:eastAsia="Times New Roman" w:hAnsi="Times New Roman"/>
          <w:sz w:val="24"/>
          <w:szCs w:val="24"/>
          <w:lang w:eastAsia="lt-LT"/>
        </w:rPr>
      </w:pPr>
    </w:p>
    <w:p w14:paraId="7D42E7CD" w14:textId="77777777" w:rsidR="008A0CE8" w:rsidRDefault="008A0CE8"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8A0CE8">
        <w:rPr>
          <w:rFonts w:ascii="Times New Roman" w:eastAsia="MS Mincho" w:hAnsi="Times New Roman"/>
          <w:b/>
          <w:bCs/>
          <w:iCs/>
          <w:color w:val="000000"/>
          <w:sz w:val="24"/>
          <w:szCs w:val="24"/>
        </w:rPr>
        <w:t>Lietuvos Respublikos vietos savivaldos įstatymo Nr. I-533 26 straipsnio pakeitimo įstatymo projekt</w:t>
      </w:r>
      <w:r>
        <w:rPr>
          <w:rFonts w:ascii="Times New Roman" w:eastAsia="MS Mincho" w:hAnsi="Times New Roman"/>
          <w:b/>
          <w:bCs/>
          <w:iCs/>
          <w:color w:val="000000"/>
          <w:sz w:val="24"/>
          <w:szCs w:val="24"/>
        </w:rPr>
        <w:t>as</w:t>
      </w:r>
      <w:r w:rsidRPr="008A0CE8">
        <w:rPr>
          <w:rFonts w:ascii="Times New Roman" w:eastAsia="MS Mincho" w:hAnsi="Times New Roman"/>
          <w:b/>
          <w:bCs/>
          <w:iCs/>
          <w:color w:val="000000"/>
          <w:sz w:val="24"/>
          <w:szCs w:val="24"/>
        </w:rPr>
        <w:t xml:space="preserve"> Nr. </w:t>
      </w:r>
      <w:hyperlink r:id="rId48" w:history="1">
        <w:r w:rsidRPr="008A0CE8">
          <w:rPr>
            <w:rFonts w:ascii="Times New Roman" w:eastAsia="MS Mincho" w:hAnsi="Times New Roman"/>
            <w:b/>
            <w:bCs/>
            <w:iCs/>
            <w:color w:val="0000FF"/>
            <w:sz w:val="24"/>
            <w:szCs w:val="24"/>
            <w:u w:val="single"/>
          </w:rPr>
          <w:t>XIIIP-493(2)</w:t>
        </w:r>
      </w:hyperlink>
      <w:r w:rsidRPr="008A0CE8">
        <w:rPr>
          <w:rFonts w:ascii="Times New Roman" w:eastAsia="MS Mincho" w:hAnsi="Times New Roman"/>
          <w:b/>
          <w:bCs/>
          <w:iCs/>
          <w:color w:val="000000"/>
          <w:sz w:val="24"/>
          <w:szCs w:val="24"/>
        </w:rPr>
        <w:t xml:space="preserve">. </w:t>
      </w:r>
    </w:p>
    <w:p w14:paraId="028034D8" w14:textId="4999B7E1" w:rsidR="008A0CE8" w:rsidRPr="008A0CE8" w:rsidRDefault="008A0CE8"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8A0CE8">
        <w:rPr>
          <w:rFonts w:ascii="Times New Roman" w:eastAsia="MS Mincho" w:hAnsi="Times New Roman"/>
          <w:bCs/>
          <w:iCs/>
          <w:color w:val="000000"/>
          <w:sz w:val="24"/>
          <w:szCs w:val="24"/>
        </w:rPr>
        <w:lastRenderedPageBreak/>
        <w:t>Komitet</w:t>
      </w:r>
      <w:r>
        <w:rPr>
          <w:rFonts w:ascii="Times New Roman" w:eastAsia="MS Mincho" w:hAnsi="Times New Roman"/>
          <w:bCs/>
          <w:iCs/>
          <w:color w:val="000000"/>
          <w:sz w:val="24"/>
          <w:szCs w:val="24"/>
        </w:rPr>
        <w:t>eto patobulintas</w:t>
      </w:r>
      <w:r w:rsidRPr="008A0CE8">
        <w:rPr>
          <w:rFonts w:ascii="Times New Roman" w:eastAsia="MS Mincho" w:hAnsi="Times New Roman"/>
          <w:bCs/>
          <w:iCs/>
          <w:color w:val="000000"/>
          <w:sz w:val="24"/>
          <w:szCs w:val="24"/>
        </w:rPr>
        <w:t xml:space="preserve"> projekt</w:t>
      </w:r>
      <w:r>
        <w:rPr>
          <w:rFonts w:ascii="Times New Roman" w:eastAsia="MS Mincho" w:hAnsi="Times New Roman"/>
          <w:bCs/>
          <w:iCs/>
          <w:color w:val="000000"/>
          <w:sz w:val="24"/>
          <w:szCs w:val="24"/>
        </w:rPr>
        <w:t>as</w:t>
      </w:r>
      <w:r w:rsidRPr="008A0CE8">
        <w:rPr>
          <w:rFonts w:ascii="Times New Roman" w:eastAsia="MS Mincho" w:hAnsi="Times New Roman"/>
          <w:bCs/>
          <w:iCs/>
          <w:color w:val="000000"/>
          <w:sz w:val="24"/>
          <w:szCs w:val="24"/>
        </w:rPr>
        <w:t xml:space="preserve"> papild</w:t>
      </w:r>
      <w:r>
        <w:rPr>
          <w:rFonts w:ascii="Times New Roman" w:eastAsia="MS Mincho" w:hAnsi="Times New Roman"/>
          <w:bCs/>
          <w:iCs/>
          <w:color w:val="000000"/>
          <w:sz w:val="24"/>
          <w:szCs w:val="24"/>
        </w:rPr>
        <w:t xml:space="preserve">ytas </w:t>
      </w:r>
      <w:r w:rsidRPr="008A0CE8">
        <w:rPr>
          <w:rFonts w:ascii="Times New Roman" w:eastAsia="MS Mincho" w:hAnsi="Times New Roman"/>
          <w:bCs/>
          <w:iCs/>
          <w:color w:val="000000"/>
          <w:sz w:val="24"/>
          <w:szCs w:val="24"/>
        </w:rPr>
        <w:t>nuostatomis dėl įsigaliojimo ir įgyvendinimo, numatant, kad įstatymas įsigalioja nuo 2017</w:t>
      </w:r>
      <w:r>
        <w:rPr>
          <w:rFonts w:ascii="Times New Roman" w:eastAsia="MS Mincho" w:hAnsi="Times New Roman"/>
          <w:bCs/>
          <w:iCs/>
          <w:color w:val="000000"/>
          <w:sz w:val="24"/>
          <w:szCs w:val="24"/>
        </w:rPr>
        <w:t xml:space="preserve"> m. liepos 1 d.</w:t>
      </w:r>
      <w:r w:rsidRPr="008A0CE8">
        <w:rPr>
          <w:rFonts w:ascii="Times New Roman" w:eastAsia="MS Mincho" w:hAnsi="Times New Roman"/>
          <w:bCs/>
          <w:iCs/>
          <w:color w:val="000000"/>
          <w:sz w:val="24"/>
          <w:szCs w:val="24"/>
        </w:rPr>
        <w:t>, o savivaldybių tarybos iki 2017</w:t>
      </w:r>
      <w:r>
        <w:rPr>
          <w:rFonts w:ascii="Times New Roman" w:eastAsia="MS Mincho" w:hAnsi="Times New Roman"/>
          <w:bCs/>
          <w:iCs/>
          <w:color w:val="000000"/>
          <w:sz w:val="24"/>
          <w:szCs w:val="24"/>
        </w:rPr>
        <w:t xml:space="preserve"> m. birželio </w:t>
      </w:r>
      <w:r w:rsidRPr="008A0CE8">
        <w:rPr>
          <w:rFonts w:ascii="Times New Roman" w:eastAsia="MS Mincho" w:hAnsi="Times New Roman"/>
          <w:bCs/>
          <w:iCs/>
          <w:color w:val="000000"/>
          <w:sz w:val="24"/>
          <w:szCs w:val="24"/>
        </w:rPr>
        <w:t xml:space="preserve">31 </w:t>
      </w:r>
      <w:r>
        <w:rPr>
          <w:rFonts w:ascii="Times New Roman" w:eastAsia="MS Mincho" w:hAnsi="Times New Roman"/>
          <w:bCs/>
          <w:iCs/>
          <w:color w:val="000000"/>
          <w:sz w:val="24"/>
          <w:szCs w:val="24"/>
        </w:rPr>
        <w:t xml:space="preserve">d. </w:t>
      </w:r>
      <w:r w:rsidRPr="008A0CE8">
        <w:rPr>
          <w:rFonts w:ascii="Times New Roman" w:eastAsia="MS Mincho" w:hAnsi="Times New Roman"/>
          <w:bCs/>
          <w:iCs/>
          <w:color w:val="000000"/>
          <w:sz w:val="24"/>
          <w:szCs w:val="24"/>
        </w:rPr>
        <w:t>priima šio įstatymo įgyvendinamuosius teisės aktus.</w:t>
      </w:r>
    </w:p>
    <w:p w14:paraId="14E3ADED" w14:textId="487D2A60" w:rsidR="008A0CE8" w:rsidRPr="008A0CE8" w:rsidRDefault="008A0CE8"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8A0CE8">
        <w:rPr>
          <w:rFonts w:ascii="Times New Roman" w:eastAsia="MS Mincho" w:hAnsi="Times New Roman"/>
          <w:bCs/>
          <w:iCs/>
          <w:color w:val="000000"/>
          <w:sz w:val="24"/>
          <w:szCs w:val="24"/>
        </w:rPr>
        <w:t>Lietuvos Respublikos vietos savivaldos įstatymo Nr. I-533 26 straipsnio pakeitimo įstatym</w:t>
      </w:r>
      <w:r>
        <w:rPr>
          <w:rFonts w:ascii="Times New Roman" w:eastAsia="MS Mincho" w:hAnsi="Times New Roman"/>
          <w:bCs/>
          <w:iCs/>
          <w:color w:val="000000"/>
          <w:sz w:val="24"/>
          <w:szCs w:val="24"/>
        </w:rPr>
        <w:t>as</w:t>
      </w:r>
      <w:r w:rsidRPr="008A0CE8">
        <w:rPr>
          <w:rFonts w:ascii="Times New Roman" w:eastAsia="MS Mincho" w:hAnsi="Times New Roman"/>
          <w:bCs/>
          <w:iCs/>
          <w:color w:val="000000"/>
          <w:sz w:val="24"/>
          <w:szCs w:val="24"/>
        </w:rPr>
        <w:t xml:space="preserve"> Nr</w:t>
      </w:r>
      <w:r w:rsidRPr="00D30BBD">
        <w:rPr>
          <w:rFonts w:ascii="Times New Roman" w:eastAsia="MS Mincho" w:hAnsi="Times New Roman"/>
          <w:bCs/>
          <w:iCs/>
          <w:color w:val="000000"/>
          <w:sz w:val="24"/>
          <w:szCs w:val="24"/>
        </w:rPr>
        <w:t xml:space="preserve">. </w:t>
      </w:r>
      <w:hyperlink r:id="rId49" w:history="1">
        <w:r w:rsidRPr="00D30BBD">
          <w:rPr>
            <w:rFonts w:ascii="Times New Roman" w:eastAsia="MS Mincho" w:hAnsi="Times New Roman"/>
            <w:bCs/>
            <w:iCs/>
            <w:color w:val="0000FF"/>
            <w:sz w:val="24"/>
            <w:szCs w:val="24"/>
            <w:u w:val="single"/>
          </w:rPr>
          <w:t>XIII-378</w:t>
        </w:r>
      </w:hyperlink>
      <w:r>
        <w:rPr>
          <w:rFonts w:ascii="Times New Roman" w:eastAsia="MS Mincho" w:hAnsi="Times New Roman"/>
          <w:b/>
          <w:bCs/>
          <w:iCs/>
          <w:color w:val="000000"/>
          <w:sz w:val="24"/>
          <w:szCs w:val="24"/>
        </w:rPr>
        <w:t xml:space="preserve"> </w:t>
      </w:r>
      <w:r w:rsidRPr="008A0CE8">
        <w:rPr>
          <w:rFonts w:ascii="Times New Roman" w:eastAsia="MS Mincho" w:hAnsi="Times New Roman"/>
          <w:bCs/>
          <w:iCs/>
          <w:color w:val="000000"/>
          <w:sz w:val="24"/>
          <w:szCs w:val="24"/>
        </w:rPr>
        <w:t>priimtas</w:t>
      </w:r>
      <w:r>
        <w:rPr>
          <w:rFonts w:ascii="Times New Roman" w:eastAsia="MS Mincho" w:hAnsi="Times New Roman"/>
          <w:bCs/>
          <w:iCs/>
          <w:color w:val="000000"/>
          <w:sz w:val="24"/>
          <w:szCs w:val="24"/>
        </w:rPr>
        <w:t xml:space="preserve"> 2017 m. gegužės 23 d</w:t>
      </w:r>
      <w:r w:rsidRPr="008A0CE8">
        <w:rPr>
          <w:rFonts w:ascii="Times New Roman" w:eastAsia="MS Mincho" w:hAnsi="Times New Roman"/>
          <w:bCs/>
          <w:iCs/>
          <w:color w:val="000000"/>
          <w:sz w:val="24"/>
          <w:szCs w:val="24"/>
        </w:rPr>
        <w:t xml:space="preserve">. </w:t>
      </w:r>
    </w:p>
    <w:p w14:paraId="0C4CEA9D" w14:textId="41E107A4" w:rsidR="007E4971" w:rsidRDefault="007E4971" w:rsidP="00A30450">
      <w:pPr>
        <w:spacing w:after="0" w:line="240" w:lineRule="auto"/>
        <w:ind w:firstLine="238"/>
        <w:jc w:val="both"/>
        <w:rPr>
          <w:rFonts w:ascii="Times New Roman" w:eastAsia="Times New Roman" w:hAnsi="Times New Roman"/>
          <w:sz w:val="24"/>
          <w:szCs w:val="24"/>
          <w:lang w:eastAsia="lt-LT"/>
        </w:rPr>
      </w:pPr>
    </w:p>
    <w:p w14:paraId="5744E339" w14:textId="77777777" w:rsidR="00BE2C12" w:rsidRDefault="00BE2C12"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BE2C12">
        <w:rPr>
          <w:rFonts w:ascii="Times New Roman" w:eastAsia="MS Mincho" w:hAnsi="Times New Roman"/>
          <w:b/>
          <w:bCs/>
          <w:iCs/>
          <w:color w:val="000000"/>
          <w:sz w:val="24"/>
          <w:szCs w:val="24"/>
        </w:rPr>
        <w:t>Lietuvos Respublikos vietos savivaldos įstatymo Nr. I-533 14 straipsnio pakeitimo įstatymo projekt</w:t>
      </w:r>
      <w:r>
        <w:rPr>
          <w:rFonts w:ascii="Times New Roman" w:eastAsia="MS Mincho" w:hAnsi="Times New Roman"/>
          <w:b/>
          <w:bCs/>
          <w:iCs/>
          <w:color w:val="000000"/>
          <w:sz w:val="24"/>
          <w:szCs w:val="24"/>
        </w:rPr>
        <w:t>as</w:t>
      </w:r>
      <w:r w:rsidRPr="00BE2C12">
        <w:rPr>
          <w:rFonts w:ascii="Times New Roman" w:eastAsia="MS Mincho" w:hAnsi="Times New Roman"/>
          <w:b/>
          <w:bCs/>
          <w:iCs/>
          <w:color w:val="000000"/>
          <w:sz w:val="24"/>
          <w:szCs w:val="24"/>
        </w:rPr>
        <w:t xml:space="preserve"> Nr. </w:t>
      </w:r>
      <w:hyperlink r:id="rId50" w:history="1">
        <w:r w:rsidRPr="00BE2C12">
          <w:rPr>
            <w:rStyle w:val="Hipersaitas"/>
            <w:rFonts w:ascii="Times New Roman" w:eastAsia="MS Mincho" w:hAnsi="Times New Roman"/>
            <w:b/>
            <w:bCs/>
            <w:iCs/>
            <w:sz w:val="24"/>
            <w:szCs w:val="24"/>
          </w:rPr>
          <w:t>XIIIP-343(2)</w:t>
        </w:r>
      </w:hyperlink>
      <w:r w:rsidRPr="00BE2C12">
        <w:rPr>
          <w:rFonts w:ascii="Times New Roman" w:eastAsia="MS Mincho" w:hAnsi="Times New Roman"/>
          <w:b/>
          <w:bCs/>
          <w:iCs/>
          <w:color w:val="000000"/>
          <w:sz w:val="24"/>
          <w:szCs w:val="24"/>
        </w:rPr>
        <w:t xml:space="preserve">. </w:t>
      </w:r>
    </w:p>
    <w:p w14:paraId="68B6F350" w14:textId="2FA0804E" w:rsidR="00BE2C12" w:rsidRDefault="00BE2C12"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Komitetas įstatymo projektą papildė, nustatant, kad Kontrolės komitetas už savo veiklą atsiskaito kiekvienų metų pradžioje savivaldybės tarybos reglamento nustatyta tvarka. Taip pat įstatymo projektas papildytas nuostatomis, pagal kurias Kontrolės komitetui priskirta funkcija </w:t>
      </w:r>
      <w:r w:rsidRPr="001A50BC">
        <w:rPr>
          <w:rFonts w:ascii="Times New Roman" w:eastAsia="MS Mincho" w:hAnsi="Times New Roman"/>
          <w:bCs/>
          <w:iCs/>
          <w:color w:val="000000"/>
          <w:sz w:val="24"/>
          <w:szCs w:val="24"/>
        </w:rPr>
        <w:t>nagrinė</w:t>
      </w:r>
      <w:r>
        <w:rPr>
          <w:rFonts w:ascii="Times New Roman" w:eastAsia="MS Mincho" w:hAnsi="Times New Roman"/>
          <w:bCs/>
          <w:iCs/>
          <w:color w:val="000000"/>
          <w:sz w:val="24"/>
          <w:szCs w:val="24"/>
        </w:rPr>
        <w:t>ti</w:t>
      </w:r>
      <w:r w:rsidRPr="001A50BC">
        <w:rPr>
          <w:rFonts w:ascii="Times New Roman" w:eastAsia="MS Mincho" w:hAnsi="Times New Roman"/>
          <w:bCs/>
          <w:iCs/>
          <w:color w:val="000000"/>
          <w:sz w:val="24"/>
          <w:szCs w:val="24"/>
        </w:rPr>
        <w:t xml:space="preserve"> iš gyventojų gaunamus prašymus, pranešimus, skundus ir pareiškimus dėl savivaldybės administracijos, įmonių, įstaigų ir jų vadovų veiklos ir teik</w:t>
      </w:r>
      <w:r>
        <w:rPr>
          <w:rFonts w:ascii="Times New Roman" w:eastAsia="MS Mincho" w:hAnsi="Times New Roman"/>
          <w:bCs/>
          <w:iCs/>
          <w:color w:val="000000"/>
          <w:sz w:val="24"/>
          <w:szCs w:val="24"/>
        </w:rPr>
        <w:t>ti</w:t>
      </w:r>
      <w:r w:rsidRPr="001A50BC">
        <w:rPr>
          <w:rFonts w:ascii="Times New Roman" w:eastAsia="MS Mincho" w:hAnsi="Times New Roman"/>
          <w:bCs/>
          <w:iCs/>
          <w:color w:val="000000"/>
          <w:sz w:val="24"/>
          <w:szCs w:val="24"/>
        </w:rPr>
        <w:t xml:space="preserve"> siūlymus savivaldybės administracijai ir savivaldybės tarybai</w:t>
      </w:r>
      <w:r>
        <w:rPr>
          <w:rFonts w:ascii="Times New Roman" w:eastAsia="MS Mincho" w:hAnsi="Times New Roman"/>
          <w:bCs/>
          <w:iCs/>
          <w:color w:val="000000"/>
          <w:sz w:val="24"/>
          <w:szCs w:val="24"/>
        </w:rPr>
        <w:t>.</w:t>
      </w:r>
    </w:p>
    <w:p w14:paraId="3E37DCB6" w14:textId="7A889E7A" w:rsidR="00BE2C12" w:rsidRDefault="00BE2C12"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C377AF">
        <w:rPr>
          <w:rFonts w:ascii="Times New Roman" w:eastAsia="MS Mincho" w:hAnsi="Times New Roman"/>
          <w:bCs/>
          <w:iCs/>
          <w:color w:val="000000"/>
          <w:sz w:val="24"/>
          <w:szCs w:val="24"/>
        </w:rPr>
        <w:t>Lietuvos Respublikos</w:t>
      </w:r>
      <w:r>
        <w:rPr>
          <w:rFonts w:ascii="Times New Roman" w:eastAsia="MS Mincho" w:hAnsi="Times New Roman"/>
          <w:bCs/>
          <w:iCs/>
          <w:color w:val="000000"/>
          <w:sz w:val="24"/>
          <w:szCs w:val="24"/>
        </w:rPr>
        <w:t xml:space="preserve"> </w:t>
      </w:r>
      <w:r w:rsidRPr="00FB7EDE">
        <w:rPr>
          <w:rFonts w:ascii="Times New Roman" w:eastAsia="MS Mincho" w:hAnsi="Times New Roman"/>
          <w:bCs/>
          <w:iCs/>
          <w:color w:val="000000"/>
          <w:sz w:val="24"/>
          <w:szCs w:val="24"/>
        </w:rPr>
        <w:t xml:space="preserve">vietos savivaldos įstatymo Nr. I-533 </w:t>
      </w:r>
      <w:r>
        <w:rPr>
          <w:rFonts w:ascii="Times New Roman" w:eastAsia="MS Mincho" w:hAnsi="Times New Roman"/>
          <w:bCs/>
          <w:iCs/>
          <w:color w:val="000000"/>
          <w:sz w:val="24"/>
          <w:szCs w:val="24"/>
        </w:rPr>
        <w:t xml:space="preserve">14 straipsnio </w:t>
      </w:r>
      <w:r w:rsidRPr="00FB7EDE">
        <w:rPr>
          <w:rFonts w:ascii="Times New Roman" w:eastAsia="MS Mincho" w:hAnsi="Times New Roman"/>
          <w:bCs/>
          <w:iCs/>
          <w:color w:val="000000"/>
          <w:sz w:val="24"/>
          <w:szCs w:val="24"/>
        </w:rPr>
        <w:t>pakeitimo įstatym</w:t>
      </w:r>
      <w:r>
        <w:rPr>
          <w:rFonts w:ascii="Times New Roman" w:eastAsia="MS Mincho" w:hAnsi="Times New Roman"/>
          <w:bCs/>
          <w:iCs/>
          <w:color w:val="000000"/>
          <w:sz w:val="24"/>
          <w:szCs w:val="24"/>
        </w:rPr>
        <w:t>as</w:t>
      </w:r>
      <w:r w:rsidRPr="00391A22">
        <w:rPr>
          <w:rFonts w:ascii="Times New Roman" w:eastAsia="MS Mincho" w:hAnsi="Times New Roman"/>
          <w:bCs/>
          <w:iCs/>
          <w:color w:val="000000"/>
          <w:sz w:val="24"/>
          <w:szCs w:val="24"/>
        </w:rPr>
        <w:t xml:space="preserve"> Nr.</w:t>
      </w:r>
      <w:r>
        <w:rPr>
          <w:rFonts w:ascii="Times New Roman" w:eastAsia="MS Mincho" w:hAnsi="Times New Roman"/>
          <w:bCs/>
          <w:iCs/>
          <w:color w:val="000000"/>
          <w:sz w:val="24"/>
          <w:szCs w:val="24"/>
        </w:rPr>
        <w:t xml:space="preserve"> </w:t>
      </w:r>
      <w:hyperlink r:id="rId51" w:history="1">
        <w:r w:rsidRPr="00D30BBD">
          <w:rPr>
            <w:rStyle w:val="Hipersaitas"/>
            <w:rFonts w:ascii="Times New Roman" w:eastAsia="MS Mincho" w:hAnsi="Times New Roman"/>
            <w:bCs/>
            <w:iCs/>
            <w:sz w:val="24"/>
            <w:szCs w:val="24"/>
          </w:rPr>
          <w:t>XIII-384</w:t>
        </w:r>
      </w:hyperlink>
      <w:r w:rsidRPr="00D30BBD">
        <w:rPr>
          <w:rFonts w:ascii="Times New Roman" w:eastAsia="MS Mincho" w:hAnsi="Times New Roman"/>
          <w:bCs/>
          <w:iCs/>
          <w:color w:val="000000"/>
          <w:sz w:val="24"/>
          <w:szCs w:val="24"/>
        </w:rPr>
        <w:t xml:space="preserve"> pr</w:t>
      </w:r>
      <w:r>
        <w:rPr>
          <w:rFonts w:ascii="Times New Roman" w:eastAsia="MS Mincho" w:hAnsi="Times New Roman"/>
          <w:bCs/>
          <w:iCs/>
          <w:color w:val="000000"/>
          <w:sz w:val="24"/>
          <w:szCs w:val="24"/>
        </w:rPr>
        <w:t xml:space="preserve">iimtas 2017 m. gegužės 25 d. </w:t>
      </w:r>
    </w:p>
    <w:p w14:paraId="70EEFC89" w14:textId="6AB48DEB" w:rsidR="007E4971" w:rsidRDefault="007E4971" w:rsidP="00A30450">
      <w:pPr>
        <w:spacing w:after="0" w:line="240" w:lineRule="auto"/>
        <w:ind w:firstLine="238"/>
        <w:jc w:val="both"/>
        <w:rPr>
          <w:rFonts w:ascii="Times New Roman" w:eastAsia="Times New Roman" w:hAnsi="Times New Roman"/>
          <w:sz w:val="24"/>
          <w:szCs w:val="24"/>
          <w:lang w:eastAsia="lt-LT"/>
        </w:rPr>
      </w:pPr>
    </w:p>
    <w:p w14:paraId="2264883F" w14:textId="77777777" w:rsidR="00D30BBD" w:rsidRDefault="00BC6D0F"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BC6D0F">
        <w:rPr>
          <w:rFonts w:ascii="Times New Roman" w:eastAsia="MS Mincho" w:hAnsi="Times New Roman"/>
          <w:b/>
          <w:bCs/>
          <w:iCs/>
          <w:color w:val="000000"/>
          <w:sz w:val="24"/>
          <w:szCs w:val="24"/>
        </w:rPr>
        <w:t>Lietuvos Respublikos geodezijos ir kartografijos įstatymo Nr. IX-415 4, 6, 7, 8, 9, 10, 11, 18, 19, 20, 21, 23, 25 ir 27 straipsnių pakeitimo įstatymo projekt</w:t>
      </w:r>
      <w:r>
        <w:rPr>
          <w:rFonts w:ascii="Times New Roman" w:eastAsia="MS Mincho" w:hAnsi="Times New Roman"/>
          <w:b/>
          <w:bCs/>
          <w:iCs/>
          <w:color w:val="000000"/>
          <w:sz w:val="24"/>
          <w:szCs w:val="24"/>
        </w:rPr>
        <w:t>as</w:t>
      </w:r>
      <w:r w:rsidRPr="00BC6D0F">
        <w:rPr>
          <w:rFonts w:ascii="Times New Roman" w:eastAsia="MS Mincho" w:hAnsi="Times New Roman"/>
          <w:b/>
          <w:bCs/>
          <w:iCs/>
          <w:color w:val="000000"/>
          <w:sz w:val="24"/>
          <w:szCs w:val="24"/>
        </w:rPr>
        <w:t xml:space="preserve"> Nr. </w:t>
      </w:r>
      <w:hyperlink r:id="rId52" w:history="1">
        <w:r w:rsidRPr="00BC6D0F">
          <w:rPr>
            <w:rStyle w:val="Hipersaitas"/>
            <w:rFonts w:ascii="Times New Roman" w:eastAsia="MS Mincho" w:hAnsi="Times New Roman"/>
            <w:b/>
            <w:bCs/>
            <w:iCs/>
            <w:sz w:val="24"/>
            <w:szCs w:val="24"/>
          </w:rPr>
          <w:t>XIIIP-933(2</w:t>
        </w:r>
      </w:hyperlink>
      <w:r w:rsidRPr="00BC6D0F">
        <w:rPr>
          <w:rFonts w:ascii="Times New Roman" w:eastAsia="MS Mincho" w:hAnsi="Times New Roman"/>
          <w:b/>
          <w:bCs/>
          <w:iCs/>
          <w:color w:val="000000"/>
          <w:sz w:val="24"/>
          <w:szCs w:val="24"/>
        </w:rPr>
        <w:t xml:space="preserve">) </w:t>
      </w:r>
    </w:p>
    <w:p w14:paraId="1342ABE7" w14:textId="3A27C2AF" w:rsidR="00BC6D0F" w:rsidRDefault="00BC6D0F"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BC6D0F">
        <w:rPr>
          <w:rFonts w:ascii="Times New Roman" w:eastAsia="MS Mincho" w:hAnsi="Times New Roman"/>
          <w:b/>
          <w:bCs/>
          <w:iCs/>
          <w:color w:val="000000"/>
          <w:sz w:val="24"/>
          <w:szCs w:val="24"/>
        </w:rPr>
        <w:lastRenderedPageBreak/>
        <w:t>Lietuvos Respublikos vietos savivaldos įstatymo Nr. I-533 6 ir 7 straipsnių pakeitimo įstatymo projekt</w:t>
      </w:r>
      <w:r>
        <w:rPr>
          <w:rFonts w:ascii="Times New Roman" w:eastAsia="MS Mincho" w:hAnsi="Times New Roman"/>
          <w:b/>
          <w:bCs/>
          <w:iCs/>
          <w:color w:val="000000"/>
          <w:sz w:val="24"/>
          <w:szCs w:val="24"/>
        </w:rPr>
        <w:t>as</w:t>
      </w:r>
      <w:r w:rsidRPr="00BC6D0F">
        <w:rPr>
          <w:rFonts w:ascii="Times New Roman" w:eastAsia="MS Mincho" w:hAnsi="Times New Roman"/>
          <w:b/>
          <w:bCs/>
          <w:iCs/>
          <w:color w:val="000000"/>
          <w:sz w:val="24"/>
          <w:szCs w:val="24"/>
        </w:rPr>
        <w:t xml:space="preserve"> Nr. </w:t>
      </w:r>
      <w:hyperlink r:id="rId53" w:history="1">
        <w:r w:rsidRPr="00BC6D0F">
          <w:rPr>
            <w:rStyle w:val="Hipersaitas"/>
            <w:rFonts w:ascii="Times New Roman" w:eastAsia="MS Mincho" w:hAnsi="Times New Roman"/>
            <w:b/>
            <w:bCs/>
            <w:iCs/>
            <w:sz w:val="24"/>
            <w:szCs w:val="24"/>
          </w:rPr>
          <w:t>XIIIP-934(2)</w:t>
        </w:r>
      </w:hyperlink>
      <w:r w:rsidRPr="00BC6D0F">
        <w:rPr>
          <w:rFonts w:ascii="Times New Roman" w:eastAsia="MS Mincho" w:hAnsi="Times New Roman"/>
          <w:b/>
          <w:bCs/>
          <w:iCs/>
          <w:color w:val="000000"/>
          <w:sz w:val="24"/>
          <w:szCs w:val="24"/>
        </w:rPr>
        <w:t xml:space="preserve">. </w:t>
      </w:r>
    </w:p>
    <w:p w14:paraId="62577015" w14:textId="049FCE13" w:rsidR="00BC6D0F" w:rsidRDefault="00BC6D0F"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Komitetas patobulino įstatymų projektus ir patikslino žemės ūkio ministro, Žemės ūkio ministerijos, Vyriausybės įgaliotos institucijos, savivaldybių kompetencijas geodezijos, kartografijos ir valstybinių georeferencinių erdvinių duomenų rinkinių rengimo srityje, taip pat </w:t>
      </w:r>
      <w:r w:rsidRPr="003D03FB">
        <w:rPr>
          <w:rFonts w:ascii="Times New Roman" w:eastAsia="MS Mincho" w:hAnsi="Times New Roman"/>
          <w:bCs/>
          <w:iCs/>
          <w:color w:val="000000"/>
          <w:sz w:val="24"/>
          <w:szCs w:val="24"/>
        </w:rPr>
        <w:t xml:space="preserve">Geodezijos ir kartografijos įstatymo </w:t>
      </w:r>
      <w:r>
        <w:rPr>
          <w:rFonts w:ascii="Times New Roman" w:eastAsia="MS Mincho" w:hAnsi="Times New Roman"/>
          <w:bCs/>
          <w:iCs/>
          <w:color w:val="000000"/>
          <w:sz w:val="24"/>
          <w:szCs w:val="24"/>
        </w:rPr>
        <w:t>pakeistų nuostatų įsigaliojimą ir įgyvendinimą.</w:t>
      </w:r>
    </w:p>
    <w:p w14:paraId="264187B2" w14:textId="6FFC7392" w:rsidR="00BC6D0F" w:rsidRDefault="00BC6D0F"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91A22">
        <w:rPr>
          <w:rFonts w:ascii="Times New Roman" w:eastAsia="MS Mincho" w:hAnsi="Times New Roman"/>
          <w:bCs/>
          <w:iCs/>
          <w:color w:val="000000"/>
          <w:sz w:val="24"/>
          <w:szCs w:val="24"/>
        </w:rPr>
        <w:t>Lietuvos Respublikos geodezijos ir kartografijos įstatymo Nr. IX-415 4, 6, 7, 8, 9, 10, 11, 18, 19, 20, 21, 23, 25 ir 27 straipsnių pakeitimo įstatym</w:t>
      </w:r>
      <w:r>
        <w:rPr>
          <w:rFonts w:ascii="Times New Roman" w:eastAsia="MS Mincho" w:hAnsi="Times New Roman"/>
          <w:bCs/>
          <w:iCs/>
          <w:color w:val="000000"/>
          <w:sz w:val="24"/>
          <w:szCs w:val="24"/>
        </w:rPr>
        <w:t>as</w:t>
      </w:r>
      <w:r w:rsidRPr="00391A22">
        <w:rPr>
          <w:rFonts w:ascii="Times New Roman" w:eastAsia="MS Mincho" w:hAnsi="Times New Roman"/>
          <w:bCs/>
          <w:iCs/>
          <w:color w:val="000000"/>
          <w:sz w:val="24"/>
          <w:szCs w:val="24"/>
        </w:rPr>
        <w:t xml:space="preserve"> Nr. </w:t>
      </w:r>
      <w:hyperlink r:id="rId54" w:history="1">
        <w:r w:rsidRPr="00391A22">
          <w:rPr>
            <w:rStyle w:val="Hipersaitas"/>
            <w:rFonts w:ascii="Times New Roman" w:eastAsia="MS Mincho" w:hAnsi="Times New Roman"/>
            <w:b/>
            <w:bCs/>
            <w:iCs/>
            <w:sz w:val="24"/>
            <w:szCs w:val="24"/>
          </w:rPr>
          <w:t>XIII-601</w:t>
        </w:r>
      </w:hyperlink>
      <w:r>
        <w:rPr>
          <w:rFonts w:ascii="Times New Roman" w:eastAsia="MS Mincho" w:hAnsi="Times New Roman"/>
          <w:bCs/>
          <w:iCs/>
          <w:color w:val="000000"/>
          <w:sz w:val="24"/>
          <w:szCs w:val="24"/>
        </w:rPr>
        <w:t xml:space="preserve"> ir </w:t>
      </w:r>
      <w:r w:rsidRPr="00391A22">
        <w:rPr>
          <w:rFonts w:ascii="Times New Roman" w:eastAsia="MS Mincho" w:hAnsi="Times New Roman"/>
          <w:bCs/>
          <w:iCs/>
          <w:color w:val="000000"/>
          <w:sz w:val="24"/>
          <w:szCs w:val="24"/>
        </w:rPr>
        <w:t>Lietuvos Respublikos vietos savivaldos įstatymo Nr. I-533 6 ir</w:t>
      </w:r>
      <w:r>
        <w:rPr>
          <w:rFonts w:ascii="Times New Roman" w:eastAsia="MS Mincho" w:hAnsi="Times New Roman"/>
          <w:bCs/>
          <w:iCs/>
          <w:color w:val="000000"/>
          <w:sz w:val="24"/>
          <w:szCs w:val="24"/>
        </w:rPr>
        <w:t xml:space="preserve"> 7 straipsnių pakeitimo įstatymas Nr. </w:t>
      </w:r>
      <w:hyperlink r:id="rId55" w:history="1">
        <w:r w:rsidRPr="00391A22">
          <w:rPr>
            <w:rStyle w:val="Hipersaitas"/>
            <w:rFonts w:ascii="Times New Roman" w:eastAsia="MS Mincho" w:hAnsi="Times New Roman"/>
            <w:b/>
            <w:bCs/>
            <w:iCs/>
            <w:sz w:val="24"/>
            <w:szCs w:val="24"/>
          </w:rPr>
          <w:t>XIII-602</w:t>
        </w:r>
      </w:hyperlink>
      <w:r>
        <w:rPr>
          <w:rFonts w:ascii="Times New Roman" w:eastAsia="MS Mincho" w:hAnsi="Times New Roman"/>
          <w:bCs/>
          <w:iCs/>
          <w:color w:val="000000"/>
          <w:sz w:val="24"/>
          <w:szCs w:val="24"/>
        </w:rPr>
        <w:t xml:space="preserve"> ypatingos skubos tvarka priimti 2017 m. liepos 4 d.</w:t>
      </w:r>
    </w:p>
    <w:p w14:paraId="42EAAE3C" w14:textId="7B503EE0" w:rsidR="003B6033" w:rsidRDefault="003B6033"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675D1742" w14:textId="654719EF" w:rsidR="003B6033" w:rsidRPr="003B6033" w:rsidRDefault="003B6033"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3B6033">
        <w:rPr>
          <w:rFonts w:ascii="Times New Roman" w:eastAsia="MS Mincho" w:hAnsi="Times New Roman"/>
          <w:b/>
          <w:bCs/>
          <w:iCs/>
          <w:color w:val="000000"/>
          <w:sz w:val="24"/>
          <w:szCs w:val="24"/>
        </w:rPr>
        <w:t xml:space="preserve">Lietuvos Respublikos </w:t>
      </w:r>
      <w:r w:rsidR="00D30BBD">
        <w:rPr>
          <w:rFonts w:ascii="Times New Roman" w:eastAsia="MS Mincho" w:hAnsi="Times New Roman"/>
          <w:b/>
          <w:bCs/>
          <w:iCs/>
          <w:color w:val="000000"/>
          <w:sz w:val="24"/>
          <w:szCs w:val="24"/>
        </w:rPr>
        <w:t>g</w:t>
      </w:r>
      <w:r w:rsidRPr="003B6033">
        <w:rPr>
          <w:rFonts w:ascii="Times New Roman" w:eastAsia="MS Mincho" w:hAnsi="Times New Roman"/>
          <w:b/>
          <w:bCs/>
          <w:iCs/>
          <w:color w:val="000000"/>
          <w:sz w:val="24"/>
          <w:szCs w:val="24"/>
        </w:rPr>
        <w:t>yvenamosios vietos deklaravimo įstatymo Nr. VIII-840 5, 6, 9, 10 ir 13 straip</w:t>
      </w:r>
      <w:r>
        <w:rPr>
          <w:rFonts w:ascii="Times New Roman" w:eastAsia="MS Mincho" w:hAnsi="Times New Roman"/>
          <w:b/>
          <w:bCs/>
          <w:iCs/>
          <w:color w:val="000000"/>
          <w:sz w:val="24"/>
          <w:szCs w:val="24"/>
        </w:rPr>
        <w:t>snių pakeitimo įstatymo projektas</w:t>
      </w:r>
      <w:r w:rsidRPr="003B6033">
        <w:rPr>
          <w:rFonts w:ascii="Times New Roman" w:eastAsia="MS Mincho" w:hAnsi="Times New Roman"/>
          <w:b/>
          <w:bCs/>
          <w:iCs/>
          <w:color w:val="000000"/>
          <w:sz w:val="24"/>
          <w:szCs w:val="24"/>
        </w:rPr>
        <w:t xml:space="preserve"> Nr. </w:t>
      </w:r>
      <w:hyperlink r:id="rId56" w:history="1">
        <w:r w:rsidRPr="003B6033">
          <w:rPr>
            <w:rStyle w:val="Hipersaitas"/>
            <w:rFonts w:ascii="Times New Roman" w:eastAsia="MS Mincho" w:hAnsi="Times New Roman"/>
            <w:b/>
            <w:bCs/>
            <w:iCs/>
            <w:sz w:val="24"/>
            <w:szCs w:val="24"/>
          </w:rPr>
          <w:t>XIIIP-583(2)</w:t>
        </w:r>
      </w:hyperlink>
      <w:r w:rsidRPr="003B6033">
        <w:rPr>
          <w:rFonts w:ascii="Times New Roman" w:eastAsia="MS Mincho" w:hAnsi="Times New Roman"/>
          <w:b/>
          <w:bCs/>
          <w:iCs/>
          <w:color w:val="000000"/>
          <w:sz w:val="24"/>
          <w:szCs w:val="24"/>
        </w:rPr>
        <w:t xml:space="preserve">. </w:t>
      </w:r>
    </w:p>
    <w:p w14:paraId="619F6CC8" w14:textId="77777777" w:rsidR="003B6033" w:rsidRPr="003B6033" w:rsidRDefault="003B6033"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B6033">
        <w:rPr>
          <w:rFonts w:ascii="Times New Roman" w:eastAsia="MS Mincho" w:hAnsi="Times New Roman"/>
          <w:bCs/>
          <w:iCs/>
          <w:color w:val="000000"/>
          <w:sz w:val="24"/>
          <w:szCs w:val="24"/>
        </w:rPr>
        <w:t xml:space="preserve">Įstatymo projektu </w:t>
      </w:r>
      <w:r w:rsidRPr="00510901">
        <w:rPr>
          <w:rFonts w:ascii="Times New Roman" w:eastAsia="MS Mincho" w:hAnsi="Times New Roman"/>
          <w:bCs/>
          <w:iCs/>
          <w:color w:val="000000"/>
          <w:sz w:val="24"/>
          <w:szCs w:val="24"/>
        </w:rPr>
        <w:t>siūloma</w:t>
      </w:r>
      <w:r w:rsidRPr="003B6033">
        <w:rPr>
          <w:rFonts w:ascii="Times New Roman" w:eastAsia="MS Mincho" w:hAnsi="Times New Roman"/>
          <w:bCs/>
          <w:iCs/>
          <w:color w:val="000000"/>
          <w:sz w:val="24"/>
          <w:szCs w:val="24"/>
        </w:rPr>
        <w:t xml:space="preserve"> sudaryti galimybę įtraukti į gyvenamosios vietos neturinčių asmenų apskaitą užsieniečius, kuriems suteiktas prieglobstis Lietuvos Respublikoje, Lietuvos valstybės paramos integracijai teikimo laikotarpiu – pagal savivaldybę, kurios teritorijoje jie faktiškai gyvena.</w:t>
      </w:r>
    </w:p>
    <w:p w14:paraId="3C1D1264" w14:textId="2D401655" w:rsidR="003B6033" w:rsidRPr="003B6033" w:rsidRDefault="003B6033"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B6033">
        <w:rPr>
          <w:rFonts w:ascii="Times New Roman" w:eastAsia="MS Mincho" w:hAnsi="Times New Roman"/>
          <w:bCs/>
          <w:iCs/>
          <w:color w:val="000000"/>
          <w:sz w:val="24"/>
          <w:szCs w:val="24"/>
        </w:rPr>
        <w:t xml:space="preserve">Valstybės valdymo ir savivaldybių komitetas patikslino įstatymo įsigaliojimo datą. </w:t>
      </w:r>
    </w:p>
    <w:p w14:paraId="42576915" w14:textId="4B9C10A7" w:rsidR="003B6033" w:rsidRPr="003B6033" w:rsidRDefault="003B6033"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B6033">
        <w:rPr>
          <w:rFonts w:ascii="Times New Roman" w:eastAsia="MS Mincho" w:hAnsi="Times New Roman"/>
          <w:bCs/>
          <w:iCs/>
          <w:color w:val="000000"/>
          <w:sz w:val="24"/>
          <w:szCs w:val="24"/>
        </w:rPr>
        <w:lastRenderedPageBreak/>
        <w:t xml:space="preserve">Gyvenamosios vietos deklaravimo įstatymo Nr. VIII-840 5, 6, 9, 10 ir 13 straipsnių pakeitimo </w:t>
      </w:r>
      <w:r w:rsidRPr="007A5414">
        <w:rPr>
          <w:rFonts w:ascii="Times New Roman" w:eastAsia="MS Mincho" w:hAnsi="Times New Roman"/>
          <w:bCs/>
          <w:iCs/>
          <w:color w:val="000000"/>
          <w:sz w:val="24"/>
          <w:szCs w:val="24"/>
        </w:rPr>
        <w:t>įstatym</w:t>
      </w:r>
      <w:r w:rsidR="00D30BBD">
        <w:rPr>
          <w:rFonts w:ascii="Times New Roman" w:eastAsia="MS Mincho" w:hAnsi="Times New Roman"/>
          <w:bCs/>
          <w:iCs/>
          <w:color w:val="000000"/>
          <w:sz w:val="24"/>
          <w:szCs w:val="24"/>
        </w:rPr>
        <w:t>as</w:t>
      </w:r>
      <w:r w:rsidRPr="003B6033">
        <w:rPr>
          <w:rFonts w:ascii="Times New Roman" w:eastAsia="MS Mincho" w:hAnsi="Times New Roman"/>
          <w:bCs/>
          <w:iCs/>
          <w:color w:val="000000"/>
          <w:sz w:val="24"/>
          <w:szCs w:val="24"/>
        </w:rPr>
        <w:t xml:space="preserve"> Nr. </w:t>
      </w:r>
      <w:hyperlink r:id="rId57" w:history="1">
        <w:r w:rsidRPr="00AC3755">
          <w:rPr>
            <w:rStyle w:val="Hipersaitas"/>
            <w:rFonts w:ascii="Times New Roman" w:eastAsia="MS Mincho" w:hAnsi="Times New Roman"/>
            <w:bCs/>
            <w:iCs/>
            <w:sz w:val="24"/>
            <w:szCs w:val="24"/>
          </w:rPr>
          <w:t>XIII-600</w:t>
        </w:r>
        <w:r w:rsidR="00D30BBD">
          <w:rPr>
            <w:rStyle w:val="Hipersaitas"/>
            <w:rFonts w:ascii="Times New Roman" w:eastAsia="MS Mincho" w:hAnsi="Times New Roman"/>
            <w:bCs/>
            <w:iCs/>
            <w:sz w:val="24"/>
            <w:szCs w:val="24"/>
          </w:rPr>
          <w:t xml:space="preserve"> </w:t>
        </w:r>
        <w:r w:rsidR="00D30BBD" w:rsidRPr="00D30BBD">
          <w:rPr>
            <w:rStyle w:val="Hipersaitas"/>
            <w:rFonts w:ascii="Times New Roman" w:eastAsia="MS Mincho" w:hAnsi="Times New Roman"/>
            <w:bCs/>
            <w:iCs/>
            <w:color w:val="auto"/>
            <w:sz w:val="24"/>
            <w:szCs w:val="24"/>
            <w:u w:val="none"/>
          </w:rPr>
          <w:t>priimtas 2017 m. liepos 4 d</w:t>
        </w:r>
        <w:r w:rsidRPr="00D30BBD">
          <w:rPr>
            <w:rStyle w:val="Hipersaitas"/>
            <w:rFonts w:ascii="Times New Roman" w:eastAsia="MS Mincho" w:hAnsi="Times New Roman"/>
            <w:bCs/>
            <w:iCs/>
            <w:color w:val="auto"/>
            <w:sz w:val="24"/>
            <w:szCs w:val="24"/>
            <w:u w:val="none"/>
          </w:rPr>
          <w:t>.</w:t>
        </w:r>
      </w:hyperlink>
      <w:r w:rsidRPr="007A5414">
        <w:rPr>
          <w:rFonts w:ascii="Times New Roman" w:eastAsia="MS Mincho" w:hAnsi="Times New Roman"/>
          <w:bCs/>
          <w:iCs/>
          <w:color w:val="000000"/>
          <w:sz w:val="24"/>
          <w:szCs w:val="24"/>
        </w:rPr>
        <w:t xml:space="preserve"> </w:t>
      </w:r>
    </w:p>
    <w:p w14:paraId="50890871" w14:textId="77777777" w:rsidR="003B6033" w:rsidRDefault="003B6033"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556EB458" w14:textId="77777777" w:rsidR="00E9353F" w:rsidRDefault="00A15622"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sidRPr="00057B87">
        <w:rPr>
          <w:rFonts w:ascii="Times New Roman" w:hAnsi="Times New Roman"/>
          <w:b/>
          <w:sz w:val="24"/>
          <w:szCs w:val="24"/>
        </w:rPr>
        <w:t>Seimo nutarimo „Dėl demografijos, migracijos ir integracijos procesų valdymo“ projektas Nr</w:t>
      </w:r>
      <w:r w:rsidRPr="00057B87">
        <w:rPr>
          <w:rFonts w:ascii="Times New Roman" w:hAnsi="Times New Roman"/>
          <w:sz w:val="24"/>
          <w:szCs w:val="24"/>
        </w:rPr>
        <w:t xml:space="preserve">. </w:t>
      </w:r>
      <w:hyperlink r:id="rId58" w:history="1">
        <w:r w:rsidRPr="00D30BBD">
          <w:rPr>
            <w:rStyle w:val="Hipersaitas"/>
            <w:rFonts w:ascii="Times New Roman" w:hAnsi="Times New Roman"/>
            <w:b/>
            <w:sz w:val="24"/>
            <w:szCs w:val="24"/>
          </w:rPr>
          <w:t>XIIIP-501(2)</w:t>
        </w:r>
      </w:hyperlink>
      <w:r w:rsidR="00AE0054" w:rsidRPr="00D30BBD">
        <w:rPr>
          <w:rFonts w:ascii="Times New Roman" w:hAnsi="Times New Roman"/>
          <w:b/>
          <w:sz w:val="24"/>
          <w:szCs w:val="24"/>
        </w:rPr>
        <w:t>.</w:t>
      </w:r>
      <w:r w:rsidR="00AE0054" w:rsidRPr="00057B87">
        <w:rPr>
          <w:rFonts w:ascii="Times New Roman" w:hAnsi="Times New Roman"/>
          <w:sz w:val="24"/>
          <w:szCs w:val="24"/>
        </w:rPr>
        <w:t xml:space="preserve"> </w:t>
      </w:r>
    </w:p>
    <w:p w14:paraId="5879C1F2" w14:textId="77777777" w:rsidR="00E9353F" w:rsidRDefault="00AE0054"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sidRPr="00057B87">
        <w:rPr>
          <w:rFonts w:ascii="Times New Roman" w:hAnsi="Times New Roman"/>
          <w:sz w:val="24"/>
          <w:szCs w:val="24"/>
        </w:rPr>
        <w:t xml:space="preserve">Komiteto patobulintame Seimo nutarimo projekte Vyriausybei siūlomi konkretūs veiksmai ir terminai aktualiausioms migracijos, demografijos ir integracijos problemoms identifikuoti ir pateikti sprendimų variantus. </w:t>
      </w:r>
    </w:p>
    <w:p w14:paraId="7B1E9EED" w14:textId="1391B92D" w:rsidR="00AE0054" w:rsidRPr="00057B87" w:rsidRDefault="00AE0054"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sidRPr="00057B87">
        <w:rPr>
          <w:rFonts w:ascii="Times New Roman" w:hAnsi="Times New Roman"/>
          <w:sz w:val="24"/>
          <w:szCs w:val="24"/>
        </w:rPr>
        <w:t xml:space="preserve">Seimo nutarimas Nr. </w:t>
      </w:r>
      <w:hyperlink r:id="rId59" w:history="1">
        <w:r w:rsidRPr="00057B87">
          <w:rPr>
            <w:rStyle w:val="Hipersaitas"/>
            <w:rFonts w:ascii="Times New Roman" w:hAnsi="Times New Roman"/>
            <w:sz w:val="24"/>
            <w:szCs w:val="24"/>
          </w:rPr>
          <w:t>XIII-297</w:t>
        </w:r>
      </w:hyperlink>
      <w:r w:rsidRPr="00057B87">
        <w:rPr>
          <w:rFonts w:ascii="Times New Roman" w:hAnsi="Times New Roman"/>
          <w:sz w:val="24"/>
          <w:szCs w:val="24"/>
        </w:rPr>
        <w:t xml:space="preserve"> priimtas 2017 m. balandžio 20 d.</w:t>
      </w:r>
    </w:p>
    <w:p w14:paraId="66E8A171" w14:textId="77777777" w:rsidR="00A15622" w:rsidRPr="007A5414" w:rsidRDefault="00A15622" w:rsidP="00A30450">
      <w:pPr>
        <w:spacing w:after="0" w:line="240" w:lineRule="auto"/>
        <w:ind w:firstLine="238"/>
        <w:jc w:val="both"/>
        <w:rPr>
          <w:rFonts w:ascii="Times New Roman" w:hAnsi="Times New Roman"/>
          <w:sz w:val="24"/>
          <w:szCs w:val="24"/>
        </w:rPr>
      </w:pPr>
    </w:p>
    <w:p w14:paraId="5DFB8BEF" w14:textId="3B483ABC" w:rsidR="00A15622" w:rsidRPr="00D82C04" w:rsidRDefault="00A15622" w:rsidP="00A30450">
      <w:pPr>
        <w:spacing w:after="0" w:line="240" w:lineRule="auto"/>
        <w:ind w:firstLine="238"/>
        <w:jc w:val="both"/>
        <w:rPr>
          <w:rFonts w:ascii="Times New Roman" w:hAnsi="Times New Roman"/>
          <w:b/>
          <w:sz w:val="24"/>
          <w:szCs w:val="24"/>
        </w:rPr>
      </w:pPr>
      <w:r w:rsidRPr="00D82C04">
        <w:rPr>
          <w:rFonts w:ascii="Times New Roman" w:hAnsi="Times New Roman"/>
          <w:b/>
          <w:sz w:val="24"/>
          <w:szCs w:val="24"/>
        </w:rPr>
        <w:t xml:space="preserve">Vyriausiosios rinkimų komisijos įstatymo Nr. IX-985 7 straipsnio pakeitimo įstatymo projektas Nr. </w:t>
      </w:r>
      <w:hyperlink r:id="rId60" w:history="1">
        <w:r w:rsidRPr="008C552C">
          <w:rPr>
            <w:rStyle w:val="Hipersaitas"/>
            <w:rFonts w:ascii="Times New Roman" w:hAnsi="Times New Roman"/>
            <w:b/>
            <w:sz w:val="24"/>
            <w:szCs w:val="24"/>
          </w:rPr>
          <w:t>XIIIP-843(2)</w:t>
        </w:r>
      </w:hyperlink>
      <w:r w:rsidR="00D82C04">
        <w:rPr>
          <w:rFonts w:ascii="Times New Roman" w:hAnsi="Times New Roman"/>
          <w:b/>
          <w:sz w:val="24"/>
          <w:szCs w:val="24"/>
        </w:rPr>
        <w:t>.</w:t>
      </w:r>
    </w:p>
    <w:p w14:paraId="6394FEA6" w14:textId="02C516D6" w:rsidR="00057B87" w:rsidRDefault="008C552C" w:rsidP="00A30450">
      <w:pPr>
        <w:spacing w:after="0" w:line="240" w:lineRule="auto"/>
        <w:ind w:firstLine="238"/>
        <w:jc w:val="both"/>
        <w:rPr>
          <w:rFonts w:ascii="Times New Roman" w:hAnsi="Times New Roman"/>
          <w:sz w:val="24"/>
          <w:szCs w:val="24"/>
        </w:rPr>
      </w:pPr>
      <w:r>
        <w:rPr>
          <w:rFonts w:ascii="Times New Roman" w:hAnsi="Times New Roman"/>
          <w:sz w:val="24"/>
          <w:szCs w:val="24"/>
        </w:rPr>
        <w:t>Komiteto patobulintame</w:t>
      </w:r>
      <w:r w:rsidR="00057B87">
        <w:rPr>
          <w:rFonts w:ascii="Times New Roman" w:hAnsi="Times New Roman"/>
          <w:sz w:val="24"/>
          <w:szCs w:val="24"/>
        </w:rPr>
        <w:t xml:space="preserve"> </w:t>
      </w:r>
      <w:r>
        <w:rPr>
          <w:rFonts w:ascii="Times New Roman" w:hAnsi="Times New Roman"/>
          <w:sz w:val="24"/>
          <w:szCs w:val="24"/>
        </w:rPr>
        <w:t xml:space="preserve">projekte papildomai nustatoma, kad </w:t>
      </w:r>
      <w:r w:rsidR="00057B87">
        <w:rPr>
          <w:rFonts w:ascii="Times New Roman" w:hAnsi="Times New Roman"/>
          <w:sz w:val="24"/>
          <w:szCs w:val="24"/>
        </w:rPr>
        <w:t>kandidat</w:t>
      </w:r>
      <w:r>
        <w:rPr>
          <w:rFonts w:ascii="Times New Roman" w:hAnsi="Times New Roman"/>
          <w:sz w:val="24"/>
          <w:szCs w:val="24"/>
        </w:rPr>
        <w:t>ai</w:t>
      </w:r>
      <w:r w:rsidR="00057B87">
        <w:rPr>
          <w:rFonts w:ascii="Times New Roman" w:hAnsi="Times New Roman"/>
          <w:sz w:val="24"/>
          <w:szCs w:val="24"/>
        </w:rPr>
        <w:t xml:space="preserve"> į Vyriausiosios rinkimų komisijos narius </w:t>
      </w:r>
      <w:r>
        <w:rPr>
          <w:rFonts w:ascii="Times New Roman" w:hAnsi="Times New Roman"/>
          <w:sz w:val="24"/>
          <w:szCs w:val="24"/>
        </w:rPr>
        <w:t xml:space="preserve">turi turėti </w:t>
      </w:r>
      <w:r w:rsidR="00057B87">
        <w:rPr>
          <w:rFonts w:ascii="Times New Roman" w:hAnsi="Times New Roman"/>
          <w:sz w:val="24"/>
          <w:szCs w:val="24"/>
        </w:rPr>
        <w:t xml:space="preserve">darbo </w:t>
      </w:r>
      <w:r>
        <w:rPr>
          <w:rFonts w:ascii="Times New Roman" w:hAnsi="Times New Roman"/>
          <w:sz w:val="24"/>
          <w:szCs w:val="24"/>
        </w:rPr>
        <w:t xml:space="preserve">patirties </w:t>
      </w:r>
      <w:r w:rsidR="00057B87">
        <w:rPr>
          <w:rFonts w:ascii="Times New Roman" w:hAnsi="Times New Roman"/>
          <w:sz w:val="24"/>
          <w:szCs w:val="24"/>
        </w:rPr>
        <w:t>rinkimų komisijose, organizuojančiose ir vykdančiose Seimo, Respublikos Prezidento, savivaldybių tarybų rinkimus, rinkimus į Europos Parlamentą, referendumą.</w:t>
      </w:r>
    </w:p>
    <w:p w14:paraId="5938F521" w14:textId="0CE66091" w:rsidR="00057B87" w:rsidRPr="007A5414" w:rsidRDefault="00057B87" w:rsidP="00A30450">
      <w:pPr>
        <w:spacing w:line="240" w:lineRule="auto"/>
        <w:ind w:firstLine="238"/>
        <w:jc w:val="both"/>
        <w:rPr>
          <w:rFonts w:ascii="Times New Roman" w:hAnsi="Times New Roman"/>
          <w:sz w:val="24"/>
          <w:szCs w:val="24"/>
        </w:rPr>
      </w:pPr>
      <w:r>
        <w:rPr>
          <w:rFonts w:ascii="Times New Roman" w:hAnsi="Times New Roman"/>
          <w:sz w:val="24"/>
          <w:szCs w:val="24"/>
        </w:rPr>
        <w:t xml:space="preserve">Komiteto patobulintas įstatymo projektas Nr. </w:t>
      </w:r>
      <w:hyperlink r:id="rId61" w:history="1">
        <w:r>
          <w:rPr>
            <w:rStyle w:val="Hipersaitas"/>
            <w:rFonts w:ascii="Times New Roman" w:hAnsi="Times New Roman"/>
            <w:sz w:val="24"/>
            <w:szCs w:val="24"/>
          </w:rPr>
          <w:t>XIIIP-843(2)</w:t>
        </w:r>
      </w:hyperlink>
      <w:r>
        <w:rPr>
          <w:rFonts w:ascii="Times New Roman" w:hAnsi="Times New Roman"/>
          <w:sz w:val="24"/>
          <w:szCs w:val="24"/>
        </w:rPr>
        <w:t xml:space="preserve"> </w:t>
      </w:r>
      <w:r w:rsidR="00D30BBD">
        <w:rPr>
          <w:rFonts w:ascii="Times New Roman" w:hAnsi="Times New Roman"/>
          <w:sz w:val="24"/>
          <w:szCs w:val="24"/>
        </w:rPr>
        <w:t>Seime apsvarstytas 2017 m. birželio 27 d.</w:t>
      </w:r>
    </w:p>
    <w:p w14:paraId="02F19E0C" w14:textId="4114EC9B" w:rsidR="00F4062C" w:rsidRDefault="00F4062C" w:rsidP="00A30450">
      <w:pPr>
        <w:spacing w:after="0" w:line="240" w:lineRule="auto"/>
        <w:ind w:firstLine="238"/>
        <w:jc w:val="both"/>
        <w:rPr>
          <w:rFonts w:ascii="Times New Roman" w:hAnsi="Times New Roman"/>
          <w:sz w:val="24"/>
          <w:szCs w:val="24"/>
        </w:rPr>
      </w:pPr>
      <w:r>
        <w:rPr>
          <w:rFonts w:ascii="Times New Roman" w:hAnsi="Times New Roman"/>
          <w:b/>
          <w:sz w:val="24"/>
          <w:szCs w:val="24"/>
        </w:rPr>
        <w:lastRenderedPageBreak/>
        <w:t>Lietuvos Respublikos regioninės plėtros įstatymo Nr. VIII-1889 15 straipsni</w:t>
      </w:r>
      <w:r w:rsidR="00D30BBD">
        <w:rPr>
          <w:rFonts w:ascii="Times New Roman" w:hAnsi="Times New Roman"/>
          <w:b/>
          <w:sz w:val="24"/>
          <w:szCs w:val="24"/>
        </w:rPr>
        <w:t>o</w:t>
      </w:r>
      <w:r>
        <w:rPr>
          <w:rFonts w:ascii="Times New Roman" w:hAnsi="Times New Roman"/>
          <w:b/>
          <w:sz w:val="24"/>
          <w:szCs w:val="24"/>
        </w:rPr>
        <w:t xml:space="preserve"> pakeitimo įstatymo projektas Nr. </w:t>
      </w:r>
      <w:hyperlink r:id="rId62" w:history="1">
        <w:r w:rsidRPr="00AC3755">
          <w:rPr>
            <w:rStyle w:val="Hipersaitas"/>
            <w:rFonts w:ascii="Times New Roman" w:hAnsi="Times New Roman"/>
            <w:b/>
            <w:sz w:val="24"/>
            <w:szCs w:val="24"/>
          </w:rPr>
          <w:t>XIIP-4464</w:t>
        </w:r>
        <w:r w:rsidR="008C552C" w:rsidRPr="00AC3755">
          <w:rPr>
            <w:rStyle w:val="Hipersaitas"/>
            <w:rFonts w:ascii="Times New Roman" w:hAnsi="Times New Roman"/>
            <w:b/>
            <w:sz w:val="24"/>
            <w:szCs w:val="24"/>
          </w:rPr>
          <w:t>(2)</w:t>
        </w:r>
        <w:r w:rsidRPr="00AC3755">
          <w:rPr>
            <w:rStyle w:val="Hipersaitas"/>
            <w:rFonts w:ascii="Times New Roman" w:hAnsi="Times New Roman"/>
            <w:b/>
            <w:sz w:val="24"/>
            <w:szCs w:val="24"/>
          </w:rPr>
          <w:t>.</w:t>
        </w:r>
      </w:hyperlink>
    </w:p>
    <w:p w14:paraId="27DA291C" w14:textId="25051E6F" w:rsidR="00F4062C" w:rsidRDefault="00F4062C" w:rsidP="00A30450">
      <w:pPr>
        <w:spacing w:after="0" w:line="240" w:lineRule="auto"/>
        <w:ind w:firstLine="238"/>
        <w:jc w:val="both"/>
        <w:rPr>
          <w:rFonts w:ascii="Times New Roman" w:hAnsi="Times New Roman"/>
          <w:sz w:val="24"/>
          <w:szCs w:val="24"/>
        </w:rPr>
      </w:pPr>
      <w:r>
        <w:rPr>
          <w:rFonts w:ascii="Times New Roman" w:hAnsi="Times New Roman"/>
          <w:sz w:val="24"/>
          <w:szCs w:val="24"/>
        </w:rPr>
        <w:t>Komiteto patobulintame įstatymo projekte nustatoma, kad 1</w:t>
      </w:r>
      <w:r>
        <w:rPr>
          <w:rFonts w:ascii="Times New Roman" w:hAnsi="Times New Roman"/>
          <w:color w:val="000000"/>
          <w:sz w:val="24"/>
          <w:szCs w:val="24"/>
        </w:rPr>
        <w:t xml:space="preserve">/3 visų apskrityse sudaromų regionų plėtros tarybų narių turi sudaryti socialinių ekonominių partnerių atstovai, kurie šių tarybų veikloje dalyvauja su balso teise ir kurie skiriami bei atšaukiami Vyriausybės nustatyta tvarka; taip pat kad regiono plėtros tarybos pirmąjį posėdį šaukia regiono plėtros tarybos narys, kurį į šias pareigas skiria Vyriausybė arba jos įgaliota institucija. </w:t>
      </w:r>
    </w:p>
    <w:p w14:paraId="7767E862" w14:textId="4581228B" w:rsidR="00F4062C" w:rsidRPr="0072401A" w:rsidRDefault="00F4062C" w:rsidP="00A30450">
      <w:pPr>
        <w:spacing w:line="240" w:lineRule="auto"/>
        <w:ind w:firstLine="238"/>
        <w:jc w:val="both"/>
        <w:textAlignment w:val="top"/>
        <w:rPr>
          <w:rFonts w:ascii="Times New Roman" w:hAnsi="Times New Roman"/>
          <w:sz w:val="24"/>
          <w:szCs w:val="24"/>
          <w:lang w:eastAsia="lt-LT"/>
        </w:rPr>
      </w:pPr>
      <w:r>
        <w:rPr>
          <w:rFonts w:ascii="Times New Roman" w:hAnsi="Times New Roman"/>
          <w:sz w:val="24"/>
          <w:szCs w:val="24"/>
          <w:lang w:eastAsia="lt-LT"/>
        </w:rPr>
        <w:t xml:space="preserve">Seimas 2017 m. birželio 30 d. priėmė </w:t>
      </w:r>
      <w:r w:rsidRPr="0072401A">
        <w:rPr>
          <w:rFonts w:ascii="Times New Roman" w:hAnsi="Times New Roman"/>
          <w:sz w:val="24"/>
          <w:szCs w:val="24"/>
          <w:lang w:eastAsia="lt-LT"/>
        </w:rPr>
        <w:t>Lietuvos Respublikos regioninės plėtros įstatymo Nr. VIII-1889 1</w:t>
      </w:r>
      <w:r w:rsidRPr="00416956">
        <w:rPr>
          <w:rFonts w:ascii="Times New Roman" w:hAnsi="Times New Roman"/>
          <w:sz w:val="24"/>
          <w:szCs w:val="24"/>
          <w:lang w:eastAsia="lt-LT"/>
        </w:rPr>
        <w:t xml:space="preserve">5 straipsnio pakeitimo įstatymą Nr. </w:t>
      </w:r>
      <w:hyperlink r:id="rId63" w:history="1">
        <w:r w:rsidRPr="00AC3755">
          <w:rPr>
            <w:rStyle w:val="Hipersaitas"/>
            <w:rFonts w:ascii="Times New Roman" w:hAnsi="Times New Roman"/>
            <w:sz w:val="24"/>
            <w:szCs w:val="24"/>
            <w:lang w:eastAsia="lt-LT"/>
          </w:rPr>
          <w:t>XIII-583</w:t>
        </w:r>
      </w:hyperlink>
      <w:r w:rsidRPr="007A5414">
        <w:rPr>
          <w:rFonts w:ascii="Times New Roman" w:hAnsi="Times New Roman"/>
          <w:sz w:val="24"/>
          <w:szCs w:val="24"/>
          <w:lang w:eastAsia="lt-LT"/>
        </w:rPr>
        <w:t>.</w:t>
      </w:r>
    </w:p>
    <w:p w14:paraId="3F4A6FE7" w14:textId="3E378429" w:rsidR="00A15622" w:rsidRPr="007A5414" w:rsidRDefault="00A15622" w:rsidP="00A30450">
      <w:pPr>
        <w:spacing w:after="0" w:line="240" w:lineRule="auto"/>
        <w:ind w:firstLine="238"/>
        <w:jc w:val="both"/>
        <w:rPr>
          <w:rFonts w:ascii="Times New Roman" w:hAnsi="Times New Roman"/>
          <w:sz w:val="24"/>
          <w:szCs w:val="24"/>
        </w:rPr>
      </w:pPr>
    </w:p>
    <w:p w14:paraId="011B589F" w14:textId="6474F1CC" w:rsidR="00FF56A8" w:rsidRDefault="00FF56A8" w:rsidP="00A30450">
      <w:pPr>
        <w:spacing w:after="0" w:line="240" w:lineRule="auto"/>
        <w:ind w:firstLine="238"/>
        <w:jc w:val="both"/>
        <w:rPr>
          <w:rFonts w:ascii="Times New Roman" w:hAnsi="Times New Roman"/>
          <w:b/>
          <w:sz w:val="24"/>
          <w:szCs w:val="24"/>
        </w:rPr>
      </w:pPr>
      <w:r>
        <w:rPr>
          <w:rFonts w:ascii="Times New Roman" w:hAnsi="Times New Roman"/>
          <w:b/>
          <w:sz w:val="24"/>
          <w:szCs w:val="24"/>
        </w:rPr>
        <w:t xml:space="preserve">Lietuvos Respublikos valstybės tarnybos įstatymo Nr. VIII-1316  </w:t>
      </w:r>
      <w:r>
        <w:rPr>
          <w:rFonts w:ascii="Times New Roman" w:hAnsi="Times New Roman"/>
          <w:b/>
          <w:caps/>
          <w:sz w:val="24"/>
          <w:szCs w:val="24"/>
        </w:rPr>
        <w:t xml:space="preserve">9, 10, 11, 13, 14, 23, 26, 32, 33, 36, 41, 43, 44, 45, 48, 49 </w:t>
      </w:r>
      <w:r>
        <w:rPr>
          <w:rFonts w:ascii="Times New Roman" w:hAnsi="Times New Roman"/>
          <w:b/>
          <w:sz w:val="24"/>
          <w:szCs w:val="24"/>
        </w:rPr>
        <w:t xml:space="preserve"> straipsnių pakeitimo įstatymo projektas Nr. </w:t>
      </w:r>
      <w:hyperlink r:id="rId64" w:history="1">
        <w:r w:rsidRPr="00AC3755">
          <w:rPr>
            <w:rStyle w:val="Hipersaitas"/>
            <w:rFonts w:ascii="Times New Roman" w:hAnsi="Times New Roman"/>
            <w:b/>
            <w:sz w:val="24"/>
            <w:szCs w:val="24"/>
          </w:rPr>
          <w:t>XIIIP-624</w:t>
        </w:r>
        <w:r w:rsidR="008C552C" w:rsidRPr="00AC3755">
          <w:rPr>
            <w:rStyle w:val="Hipersaitas"/>
            <w:rFonts w:ascii="Times New Roman" w:hAnsi="Times New Roman"/>
            <w:b/>
            <w:sz w:val="24"/>
            <w:szCs w:val="24"/>
          </w:rPr>
          <w:t>(2</w:t>
        </w:r>
      </w:hyperlink>
      <w:r w:rsidR="008C552C" w:rsidRPr="007A5414">
        <w:rPr>
          <w:rFonts w:ascii="Times New Roman" w:hAnsi="Times New Roman"/>
          <w:b/>
          <w:sz w:val="24"/>
          <w:szCs w:val="24"/>
        </w:rPr>
        <w:t>)</w:t>
      </w:r>
      <w:r w:rsidRPr="007A5414">
        <w:rPr>
          <w:rFonts w:ascii="Times New Roman" w:hAnsi="Times New Roman"/>
          <w:b/>
          <w:sz w:val="24"/>
          <w:szCs w:val="24"/>
        </w:rPr>
        <w:t>.</w:t>
      </w:r>
    </w:p>
    <w:p w14:paraId="78234BE2" w14:textId="383532A7" w:rsidR="00E23E66" w:rsidRDefault="00FF56A8" w:rsidP="00A30450">
      <w:pPr>
        <w:spacing w:after="0" w:line="240" w:lineRule="auto"/>
        <w:ind w:firstLine="238"/>
        <w:jc w:val="both"/>
        <w:rPr>
          <w:rFonts w:ascii="Times New Roman" w:hAnsi="Times New Roman"/>
          <w:sz w:val="24"/>
          <w:szCs w:val="24"/>
        </w:rPr>
      </w:pPr>
      <w:r>
        <w:rPr>
          <w:rFonts w:ascii="Times New Roman" w:hAnsi="Times New Roman"/>
          <w:sz w:val="24"/>
          <w:szCs w:val="24"/>
        </w:rPr>
        <w:t xml:space="preserve">Komiteto patobulintame Įstatymo projekte Nr. XIIIP-624(2) pasiūlyta nustatyti, kad valstybės tarnautojų atostogos ir toliau būtų skaičiuojamos ne darbo, bet kalendorinėmis dienomis; kad valstybės tarnautojams maksimali priedų ir priemokų suma </w:t>
      </w:r>
      <w:r w:rsidR="000C76AF">
        <w:rPr>
          <w:rFonts w:ascii="Times New Roman" w:hAnsi="Times New Roman"/>
          <w:sz w:val="24"/>
          <w:szCs w:val="24"/>
        </w:rPr>
        <w:t>gali</w:t>
      </w:r>
      <w:r>
        <w:rPr>
          <w:rFonts w:ascii="Times New Roman" w:hAnsi="Times New Roman"/>
          <w:sz w:val="24"/>
          <w:szCs w:val="24"/>
        </w:rPr>
        <w:t xml:space="preserve"> būti didinama, bet </w:t>
      </w:r>
      <w:r w:rsidR="000C76AF">
        <w:rPr>
          <w:rFonts w:ascii="Times New Roman" w:hAnsi="Times New Roman"/>
          <w:sz w:val="24"/>
          <w:szCs w:val="24"/>
        </w:rPr>
        <w:t xml:space="preserve">ne 20, </w:t>
      </w:r>
      <w:r w:rsidR="008C552C">
        <w:rPr>
          <w:rFonts w:ascii="Times New Roman" w:hAnsi="Times New Roman"/>
          <w:sz w:val="24"/>
          <w:szCs w:val="24"/>
        </w:rPr>
        <w:t>o</w:t>
      </w:r>
      <w:r>
        <w:rPr>
          <w:rFonts w:ascii="Times New Roman" w:hAnsi="Times New Roman"/>
          <w:sz w:val="24"/>
          <w:szCs w:val="24"/>
        </w:rPr>
        <w:t xml:space="preserve"> 10 procentinių punktų; kad neįgalus valstybės tarnautojas, </w:t>
      </w:r>
      <w:r w:rsidR="00E23E66">
        <w:rPr>
          <w:rFonts w:ascii="Times New Roman" w:hAnsi="Times New Roman"/>
          <w:sz w:val="24"/>
          <w:szCs w:val="24"/>
        </w:rPr>
        <w:t xml:space="preserve">taip pat </w:t>
      </w:r>
      <w:r>
        <w:rPr>
          <w:rFonts w:ascii="Times New Roman" w:hAnsi="Times New Roman"/>
          <w:sz w:val="24"/>
          <w:szCs w:val="24"/>
        </w:rPr>
        <w:t xml:space="preserve">asmuo, auginantis nepilnamečius  ar neįgalius vaikus dėl atleidimo iš pareigų dėl pareigybės panaikinimo būtų ir toliau </w:t>
      </w:r>
      <w:r w:rsidR="00E23E66">
        <w:rPr>
          <w:rFonts w:ascii="Times New Roman" w:hAnsi="Times New Roman"/>
          <w:sz w:val="24"/>
          <w:szCs w:val="24"/>
        </w:rPr>
        <w:t xml:space="preserve">būtų </w:t>
      </w:r>
      <w:r>
        <w:rPr>
          <w:rFonts w:ascii="Times New Roman" w:hAnsi="Times New Roman"/>
          <w:sz w:val="24"/>
          <w:szCs w:val="24"/>
        </w:rPr>
        <w:t>įspėjamas prieš 4 mėnesius ir kt.</w:t>
      </w:r>
    </w:p>
    <w:p w14:paraId="0D1FC24D" w14:textId="66673E5D" w:rsidR="00FF56A8" w:rsidRDefault="00FF56A8" w:rsidP="00A30450">
      <w:pPr>
        <w:spacing w:after="0" w:line="240" w:lineRule="auto"/>
        <w:ind w:firstLine="238"/>
        <w:jc w:val="both"/>
        <w:rPr>
          <w:rFonts w:ascii="Times New Roman" w:hAnsi="Times New Roman"/>
          <w:sz w:val="24"/>
          <w:szCs w:val="24"/>
        </w:rPr>
      </w:pPr>
      <w:r>
        <w:rPr>
          <w:rFonts w:ascii="Times New Roman" w:hAnsi="Times New Roman"/>
          <w:sz w:val="24"/>
          <w:szCs w:val="24"/>
          <w:lang w:eastAsia="lt-LT"/>
        </w:rPr>
        <w:lastRenderedPageBreak/>
        <w:t>Seimas Komiteto patobulintą projektą Nr. XIIIP-624</w:t>
      </w:r>
      <w:r w:rsidR="00E9353F">
        <w:rPr>
          <w:rFonts w:ascii="Times New Roman" w:hAnsi="Times New Roman"/>
          <w:sz w:val="24"/>
          <w:szCs w:val="24"/>
          <w:lang w:eastAsia="lt-LT"/>
        </w:rPr>
        <w:t xml:space="preserve"> </w:t>
      </w:r>
      <w:r>
        <w:rPr>
          <w:rFonts w:ascii="Times New Roman" w:hAnsi="Times New Roman"/>
          <w:sz w:val="24"/>
          <w:szCs w:val="24"/>
          <w:lang w:eastAsia="lt-LT"/>
        </w:rPr>
        <w:t>(2) svarstė 2017 m. liepos 4 d. ir priėmė sprendimą jį atmesti.</w:t>
      </w:r>
    </w:p>
    <w:p w14:paraId="659C31DC" w14:textId="77777777" w:rsidR="00E23E66" w:rsidRDefault="00E23E66" w:rsidP="00A30450">
      <w:pPr>
        <w:spacing w:after="0" w:line="240" w:lineRule="auto"/>
        <w:ind w:firstLine="238"/>
        <w:jc w:val="both"/>
        <w:rPr>
          <w:rFonts w:ascii="Times New Roman" w:hAnsi="Times New Roman"/>
          <w:b/>
          <w:sz w:val="24"/>
          <w:szCs w:val="24"/>
          <w:lang w:eastAsia="lt-LT"/>
        </w:rPr>
      </w:pPr>
    </w:p>
    <w:p w14:paraId="6E57341A" w14:textId="5381B770" w:rsidR="008C552C" w:rsidRDefault="00FF56A8" w:rsidP="00A30450">
      <w:pPr>
        <w:spacing w:after="0" w:line="240" w:lineRule="auto"/>
        <w:ind w:firstLine="238"/>
        <w:jc w:val="both"/>
        <w:rPr>
          <w:rFonts w:ascii="Times New Roman" w:hAnsi="Times New Roman"/>
          <w:b/>
          <w:sz w:val="24"/>
          <w:szCs w:val="24"/>
          <w:lang w:eastAsia="lt-LT"/>
        </w:rPr>
      </w:pPr>
      <w:r>
        <w:rPr>
          <w:rFonts w:ascii="Times New Roman" w:hAnsi="Times New Roman"/>
          <w:b/>
          <w:sz w:val="24"/>
          <w:szCs w:val="24"/>
          <w:lang w:eastAsia="lt-LT"/>
        </w:rPr>
        <w:t xml:space="preserve">Lietuvos Respublikos privačios detektyvinės veiklos įstatymo Nr. XII-1615 8 straipsnio pakeitimo įstatymo pakeitimo projektas Nr. </w:t>
      </w:r>
      <w:hyperlink r:id="rId65" w:history="1">
        <w:r w:rsidRPr="00AC3755">
          <w:rPr>
            <w:rStyle w:val="Hipersaitas"/>
            <w:rFonts w:ascii="Times New Roman" w:hAnsi="Times New Roman"/>
            <w:b/>
            <w:sz w:val="24"/>
            <w:szCs w:val="24"/>
            <w:lang w:eastAsia="lt-LT"/>
          </w:rPr>
          <w:t>XIIIP-625</w:t>
        </w:r>
        <w:r w:rsidR="008C552C" w:rsidRPr="00AC3755">
          <w:rPr>
            <w:rStyle w:val="Hipersaitas"/>
            <w:rFonts w:ascii="Times New Roman" w:hAnsi="Times New Roman"/>
            <w:b/>
            <w:sz w:val="24"/>
            <w:szCs w:val="24"/>
            <w:lang w:eastAsia="lt-LT"/>
          </w:rPr>
          <w:t>(2)</w:t>
        </w:r>
        <w:r w:rsidR="00A30450" w:rsidRPr="00AC3755">
          <w:rPr>
            <w:rStyle w:val="Hipersaitas"/>
            <w:rFonts w:ascii="Times New Roman" w:hAnsi="Times New Roman"/>
            <w:b/>
            <w:sz w:val="24"/>
            <w:szCs w:val="24"/>
            <w:lang w:eastAsia="lt-LT"/>
          </w:rPr>
          <w:t>,</w:t>
        </w:r>
      </w:hyperlink>
    </w:p>
    <w:p w14:paraId="166DC71C" w14:textId="2C9D6201" w:rsidR="00FF56A8" w:rsidRDefault="00FF56A8" w:rsidP="00A30450">
      <w:pPr>
        <w:spacing w:after="0" w:line="240" w:lineRule="auto"/>
        <w:ind w:firstLine="238"/>
        <w:jc w:val="both"/>
        <w:rPr>
          <w:rFonts w:ascii="Times New Roman" w:hAnsi="Times New Roman"/>
          <w:b/>
          <w:sz w:val="24"/>
          <w:szCs w:val="24"/>
          <w:lang w:eastAsia="lt-LT"/>
        </w:rPr>
      </w:pPr>
      <w:r>
        <w:rPr>
          <w:rFonts w:ascii="Times New Roman" w:hAnsi="Times New Roman"/>
          <w:b/>
          <w:sz w:val="24"/>
          <w:szCs w:val="24"/>
          <w:lang w:eastAsia="lt-LT"/>
        </w:rPr>
        <w:t xml:space="preserve">Lietuvos Respublikos asmenų delegavimo į tarptautines ir Europos Sąjungos institucijas ar užsienio valstybių institucijas įstatymo Nr. X-1262  5, 6, 7, 9, 12, 14, 15 ir 17 straipsnių pakeitimo įstatymo projektas Nr. </w:t>
      </w:r>
      <w:hyperlink r:id="rId66" w:history="1">
        <w:r w:rsidRPr="00AC3755">
          <w:rPr>
            <w:rStyle w:val="Hipersaitas"/>
            <w:rFonts w:ascii="Times New Roman" w:hAnsi="Times New Roman"/>
            <w:b/>
            <w:sz w:val="24"/>
            <w:szCs w:val="24"/>
            <w:lang w:eastAsia="lt-LT"/>
          </w:rPr>
          <w:t>XIIIP-626</w:t>
        </w:r>
        <w:r w:rsidR="008C552C" w:rsidRPr="00AC3755">
          <w:rPr>
            <w:rStyle w:val="Hipersaitas"/>
            <w:rFonts w:ascii="Times New Roman" w:hAnsi="Times New Roman"/>
            <w:b/>
            <w:sz w:val="24"/>
            <w:szCs w:val="24"/>
            <w:lang w:eastAsia="lt-LT"/>
          </w:rPr>
          <w:t>(2)</w:t>
        </w:r>
      </w:hyperlink>
      <w:r w:rsidRPr="007A5414">
        <w:rPr>
          <w:rFonts w:ascii="Times New Roman" w:hAnsi="Times New Roman"/>
          <w:b/>
          <w:sz w:val="24"/>
          <w:szCs w:val="24"/>
          <w:lang w:eastAsia="lt-LT"/>
        </w:rPr>
        <w:t>.</w:t>
      </w:r>
    </w:p>
    <w:p w14:paraId="46BA2339" w14:textId="22C63CDF" w:rsidR="00FF56A8" w:rsidRDefault="00FF56A8"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 xml:space="preserve">Šie </w:t>
      </w:r>
      <w:r w:rsidR="00E23E66">
        <w:rPr>
          <w:rFonts w:ascii="Times New Roman" w:hAnsi="Times New Roman"/>
          <w:sz w:val="24"/>
          <w:szCs w:val="24"/>
          <w:lang w:eastAsia="lt-LT"/>
        </w:rPr>
        <w:t xml:space="preserve">Įstatymų </w:t>
      </w:r>
      <w:r>
        <w:rPr>
          <w:rFonts w:ascii="Times New Roman" w:hAnsi="Times New Roman"/>
          <w:sz w:val="24"/>
          <w:szCs w:val="24"/>
          <w:lang w:eastAsia="lt-LT"/>
        </w:rPr>
        <w:t xml:space="preserve">projektai parengti </w:t>
      </w:r>
      <w:r w:rsidR="00E23E66">
        <w:rPr>
          <w:rFonts w:ascii="Times New Roman" w:hAnsi="Times New Roman"/>
          <w:sz w:val="24"/>
          <w:szCs w:val="24"/>
          <w:lang w:eastAsia="lt-LT"/>
        </w:rPr>
        <w:t xml:space="preserve">siekiant </w:t>
      </w:r>
      <w:r>
        <w:rPr>
          <w:rFonts w:ascii="Times New Roman" w:hAnsi="Times New Roman"/>
          <w:sz w:val="24"/>
          <w:szCs w:val="24"/>
          <w:lang w:eastAsia="lt-LT"/>
        </w:rPr>
        <w:t xml:space="preserve">įgyvendinti Įstatymo projektą Nr. XIIIP-624. </w:t>
      </w:r>
    </w:p>
    <w:p w14:paraId="6DE62CB4" w14:textId="708CE49C" w:rsidR="00FF56A8" w:rsidRDefault="00FF56A8"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Komitet</w:t>
      </w:r>
      <w:r w:rsidR="00E23E66">
        <w:rPr>
          <w:rFonts w:ascii="Times New Roman" w:hAnsi="Times New Roman"/>
          <w:sz w:val="24"/>
          <w:szCs w:val="24"/>
          <w:lang w:eastAsia="lt-LT"/>
        </w:rPr>
        <w:t>o</w:t>
      </w:r>
      <w:r>
        <w:rPr>
          <w:rFonts w:ascii="Times New Roman" w:hAnsi="Times New Roman"/>
          <w:sz w:val="24"/>
          <w:szCs w:val="24"/>
          <w:lang w:eastAsia="lt-LT"/>
        </w:rPr>
        <w:t xml:space="preserve"> </w:t>
      </w:r>
      <w:r w:rsidR="00E23E66">
        <w:rPr>
          <w:rFonts w:ascii="Times New Roman" w:hAnsi="Times New Roman"/>
          <w:sz w:val="24"/>
          <w:szCs w:val="24"/>
          <w:lang w:eastAsia="lt-LT"/>
        </w:rPr>
        <w:t>patobulintuose projektuose</w:t>
      </w:r>
      <w:r w:rsidR="008C552C">
        <w:rPr>
          <w:rFonts w:ascii="Times New Roman" w:hAnsi="Times New Roman"/>
          <w:sz w:val="24"/>
          <w:szCs w:val="24"/>
          <w:lang w:eastAsia="lt-LT"/>
        </w:rPr>
        <w:t xml:space="preserve"> Nr. XIIIP-625</w:t>
      </w:r>
      <w:r w:rsidR="00E23E66">
        <w:rPr>
          <w:rFonts w:ascii="Times New Roman" w:hAnsi="Times New Roman"/>
          <w:sz w:val="24"/>
          <w:szCs w:val="24"/>
          <w:lang w:eastAsia="lt-LT"/>
        </w:rPr>
        <w:t xml:space="preserve">(2) </w:t>
      </w:r>
      <w:r>
        <w:rPr>
          <w:rFonts w:ascii="Times New Roman" w:hAnsi="Times New Roman"/>
          <w:sz w:val="24"/>
          <w:szCs w:val="24"/>
          <w:lang w:eastAsia="lt-LT"/>
        </w:rPr>
        <w:t>ir Nr. XIIIP-626</w:t>
      </w:r>
      <w:r w:rsidR="00E23E66">
        <w:rPr>
          <w:rFonts w:ascii="Times New Roman" w:hAnsi="Times New Roman"/>
          <w:sz w:val="24"/>
          <w:szCs w:val="24"/>
          <w:lang w:eastAsia="lt-LT"/>
        </w:rPr>
        <w:t>(2)</w:t>
      </w:r>
      <w:r>
        <w:rPr>
          <w:rFonts w:ascii="Times New Roman" w:hAnsi="Times New Roman"/>
          <w:sz w:val="24"/>
          <w:szCs w:val="24"/>
          <w:lang w:eastAsia="lt-LT"/>
        </w:rPr>
        <w:t xml:space="preserve"> </w:t>
      </w:r>
      <w:r w:rsidR="00E23E66">
        <w:rPr>
          <w:rFonts w:ascii="Times New Roman" w:hAnsi="Times New Roman"/>
          <w:sz w:val="24"/>
          <w:szCs w:val="24"/>
          <w:lang w:eastAsia="lt-LT"/>
        </w:rPr>
        <w:t>pasiūlyta nustatyti šių teisės aktų įsigaliojimą datą</w:t>
      </w:r>
      <w:r>
        <w:rPr>
          <w:rFonts w:ascii="Times New Roman" w:hAnsi="Times New Roman"/>
          <w:sz w:val="24"/>
          <w:szCs w:val="24"/>
          <w:lang w:eastAsia="lt-LT"/>
        </w:rPr>
        <w:t>.</w:t>
      </w:r>
    </w:p>
    <w:p w14:paraId="704742D4" w14:textId="19EA8D28" w:rsidR="00FF56A8" w:rsidRDefault="00FF56A8"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Seimas Komiteto patobulintus projektus Nr. XIIIP-625 (2) ir Nr. XIIIP-626 (2) svarstė 2017 m. liepos 4  d. ir priėmė sprendimą juos atmesti.</w:t>
      </w:r>
    </w:p>
    <w:p w14:paraId="7389C940" w14:textId="77777777" w:rsidR="00E23E66" w:rsidRDefault="00E23E66" w:rsidP="00A30450">
      <w:pPr>
        <w:spacing w:after="0" w:line="240" w:lineRule="auto"/>
        <w:ind w:firstLine="238"/>
        <w:jc w:val="both"/>
        <w:rPr>
          <w:rFonts w:ascii="Times New Roman" w:hAnsi="Times New Roman"/>
          <w:b/>
          <w:sz w:val="24"/>
          <w:szCs w:val="24"/>
          <w:lang w:eastAsia="lt-LT"/>
        </w:rPr>
      </w:pPr>
    </w:p>
    <w:p w14:paraId="2BEBB0A1" w14:textId="3C6B98E6" w:rsidR="008C552C" w:rsidRDefault="00FF56A8" w:rsidP="00A30450">
      <w:pPr>
        <w:spacing w:after="0" w:line="240" w:lineRule="auto"/>
        <w:ind w:firstLine="238"/>
        <w:jc w:val="both"/>
        <w:rPr>
          <w:rFonts w:ascii="Times New Roman" w:hAnsi="Times New Roman"/>
          <w:b/>
          <w:sz w:val="24"/>
          <w:szCs w:val="24"/>
          <w:lang w:eastAsia="lt-LT"/>
        </w:rPr>
      </w:pPr>
      <w:r>
        <w:rPr>
          <w:rFonts w:ascii="Times New Roman" w:hAnsi="Times New Roman"/>
          <w:b/>
          <w:sz w:val="24"/>
          <w:szCs w:val="24"/>
          <w:lang w:eastAsia="lt-LT"/>
        </w:rPr>
        <w:t xml:space="preserve">Lietuvos Respublikos viešojo administravimo įstatymo Nr. VIII-1234 11 straipsnio pakeitimo įstatymo pakeitimo projektas Nr. </w:t>
      </w:r>
      <w:hyperlink r:id="rId67" w:history="1">
        <w:r w:rsidRPr="00AC3755">
          <w:rPr>
            <w:rStyle w:val="Hipersaitas"/>
            <w:rFonts w:ascii="Times New Roman" w:hAnsi="Times New Roman"/>
            <w:b/>
            <w:sz w:val="24"/>
            <w:szCs w:val="24"/>
            <w:lang w:eastAsia="lt-LT"/>
          </w:rPr>
          <w:t>XIIIP-627</w:t>
        </w:r>
        <w:r w:rsidR="008C552C" w:rsidRPr="00AC3755">
          <w:rPr>
            <w:rStyle w:val="Hipersaitas"/>
            <w:rFonts w:ascii="Times New Roman" w:hAnsi="Times New Roman"/>
            <w:b/>
            <w:sz w:val="24"/>
            <w:szCs w:val="24"/>
            <w:lang w:eastAsia="lt-LT"/>
          </w:rPr>
          <w:t>(2)</w:t>
        </w:r>
        <w:r w:rsidR="00A30450" w:rsidRPr="00AC3755">
          <w:rPr>
            <w:rStyle w:val="Hipersaitas"/>
            <w:rFonts w:ascii="Times New Roman" w:hAnsi="Times New Roman"/>
            <w:b/>
            <w:sz w:val="24"/>
            <w:szCs w:val="24"/>
            <w:lang w:eastAsia="lt-LT"/>
          </w:rPr>
          <w:t>,</w:t>
        </w:r>
      </w:hyperlink>
    </w:p>
    <w:p w14:paraId="78DBC3A3" w14:textId="1EE1AB46" w:rsidR="00FF56A8" w:rsidRDefault="00FF56A8" w:rsidP="00A30450">
      <w:pPr>
        <w:spacing w:after="0" w:line="240" w:lineRule="auto"/>
        <w:ind w:firstLine="238"/>
        <w:jc w:val="both"/>
        <w:rPr>
          <w:rFonts w:ascii="Times New Roman" w:hAnsi="Times New Roman"/>
          <w:b/>
          <w:sz w:val="24"/>
          <w:szCs w:val="24"/>
          <w:lang w:eastAsia="lt-LT"/>
        </w:rPr>
      </w:pPr>
      <w:r>
        <w:rPr>
          <w:rFonts w:ascii="Times New Roman" w:hAnsi="Times New Roman"/>
          <w:b/>
          <w:sz w:val="24"/>
          <w:szCs w:val="24"/>
          <w:lang w:eastAsia="lt-LT"/>
        </w:rPr>
        <w:lastRenderedPageBreak/>
        <w:t xml:space="preserve">Lietuvos Respublikos valstybės tarnybos įstatymo 3 priedo pakeitimo ir kai kurių su juo susijusių įstatymų pripažinimo netekusiais galios įstatymo Nr. XII-681 3 straipsnio pakeitimo įstatymo </w:t>
      </w:r>
      <w:r>
        <w:rPr>
          <w:rFonts w:ascii="Times New Roman" w:hAnsi="Times New Roman"/>
          <w:b/>
          <w:noProof/>
          <w:sz w:val="24"/>
          <w:szCs w:val="24"/>
          <w:lang w:eastAsia="lt-LT"/>
        </w:rPr>
        <w:t xml:space="preserve">projektas Nr. </w:t>
      </w:r>
      <w:hyperlink r:id="rId68" w:history="1">
        <w:r w:rsidRPr="00AC3755">
          <w:rPr>
            <w:rStyle w:val="Hipersaitas"/>
            <w:rFonts w:ascii="Times New Roman" w:hAnsi="Times New Roman"/>
            <w:b/>
            <w:noProof/>
            <w:sz w:val="24"/>
            <w:szCs w:val="24"/>
            <w:lang w:eastAsia="lt-LT"/>
          </w:rPr>
          <w:t>XIIIP-628</w:t>
        </w:r>
        <w:r w:rsidR="008C552C" w:rsidRPr="00AC3755">
          <w:rPr>
            <w:rStyle w:val="Hipersaitas"/>
            <w:rFonts w:ascii="Times New Roman" w:hAnsi="Times New Roman"/>
            <w:b/>
            <w:noProof/>
            <w:sz w:val="24"/>
            <w:szCs w:val="24"/>
            <w:lang w:eastAsia="lt-LT"/>
          </w:rPr>
          <w:t>(2)</w:t>
        </w:r>
        <w:r w:rsidRPr="00AC3755">
          <w:rPr>
            <w:rStyle w:val="Hipersaitas"/>
            <w:rFonts w:ascii="Times New Roman" w:hAnsi="Times New Roman"/>
            <w:b/>
            <w:sz w:val="24"/>
            <w:szCs w:val="24"/>
            <w:lang w:eastAsia="lt-LT"/>
          </w:rPr>
          <w:t xml:space="preserve">.  </w:t>
        </w:r>
      </w:hyperlink>
      <w:r w:rsidRPr="007A5414">
        <w:rPr>
          <w:rFonts w:ascii="Times New Roman" w:hAnsi="Times New Roman"/>
          <w:b/>
          <w:sz w:val="24"/>
          <w:szCs w:val="24"/>
          <w:lang w:eastAsia="lt-LT"/>
        </w:rPr>
        <w:t xml:space="preserve"> </w:t>
      </w:r>
    </w:p>
    <w:p w14:paraId="3A29E74F" w14:textId="42A151A1" w:rsidR="00FF56A8" w:rsidRDefault="00E23E66"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 xml:space="preserve">Komiteto patobulintuose </w:t>
      </w:r>
      <w:r w:rsidR="00FF56A8">
        <w:rPr>
          <w:rFonts w:ascii="Times New Roman" w:hAnsi="Times New Roman"/>
          <w:sz w:val="24"/>
          <w:szCs w:val="24"/>
          <w:lang w:eastAsia="lt-LT"/>
        </w:rPr>
        <w:t>projektu</w:t>
      </w:r>
      <w:r>
        <w:rPr>
          <w:rFonts w:ascii="Times New Roman" w:hAnsi="Times New Roman"/>
          <w:sz w:val="24"/>
          <w:szCs w:val="24"/>
          <w:lang w:eastAsia="lt-LT"/>
        </w:rPr>
        <w:t>ose</w:t>
      </w:r>
      <w:r w:rsidR="00FF56A8">
        <w:rPr>
          <w:rFonts w:ascii="Times New Roman" w:hAnsi="Times New Roman"/>
          <w:sz w:val="24"/>
          <w:szCs w:val="24"/>
          <w:lang w:eastAsia="lt-LT"/>
        </w:rPr>
        <w:t xml:space="preserve"> Nr. XIIIP-627</w:t>
      </w:r>
      <w:r>
        <w:rPr>
          <w:rFonts w:ascii="Times New Roman" w:hAnsi="Times New Roman"/>
          <w:sz w:val="24"/>
          <w:szCs w:val="24"/>
          <w:lang w:eastAsia="lt-LT"/>
        </w:rPr>
        <w:t>(2)</w:t>
      </w:r>
      <w:r w:rsidR="00FF56A8">
        <w:rPr>
          <w:rFonts w:ascii="Times New Roman" w:hAnsi="Times New Roman"/>
          <w:sz w:val="24"/>
          <w:szCs w:val="24"/>
          <w:lang w:eastAsia="lt-LT"/>
        </w:rPr>
        <w:t xml:space="preserve"> ir Nr. XIIIP-628</w:t>
      </w:r>
      <w:r>
        <w:rPr>
          <w:rFonts w:ascii="Times New Roman" w:hAnsi="Times New Roman"/>
          <w:sz w:val="24"/>
          <w:szCs w:val="24"/>
          <w:lang w:eastAsia="lt-LT"/>
        </w:rPr>
        <w:t>(2) pasiūlyta nustatyti,</w:t>
      </w:r>
      <w:r w:rsidR="00FF56A8">
        <w:rPr>
          <w:rFonts w:ascii="Times New Roman" w:hAnsi="Times New Roman"/>
          <w:sz w:val="24"/>
          <w:szCs w:val="24"/>
          <w:lang w:eastAsia="lt-LT"/>
        </w:rPr>
        <w:t xml:space="preserve"> kad </w:t>
      </w:r>
      <w:r>
        <w:rPr>
          <w:rFonts w:ascii="Times New Roman" w:hAnsi="Times New Roman"/>
          <w:sz w:val="24"/>
          <w:szCs w:val="24"/>
          <w:lang w:eastAsia="lt-LT"/>
        </w:rPr>
        <w:t xml:space="preserve">viešojo administravimo įstaigos </w:t>
      </w:r>
      <w:r w:rsidR="00FF56A8">
        <w:rPr>
          <w:rFonts w:ascii="Times New Roman" w:hAnsi="Times New Roman"/>
          <w:sz w:val="24"/>
          <w:szCs w:val="24"/>
          <w:lang w:eastAsia="lt-LT"/>
        </w:rPr>
        <w:t>struktūrinis padalinys – grupė būtų sudaroma iš toje įstaigoje dirbančių valstybės tarnautojų sudėtingoms, bet laikino pobūdžio užduotims atlikti; kad struktūriniai padaliniai – skyriai savivaldybių viešojo administravimo subjektuose būtų sudaromi ne iš 5, bet iš 4 pareigybių, taip pat, kad savivaldybių viešojo administravimo subjektuose galėtų būti steigiami skyrių vedėjų pavaduotojų pareigybės; kad ir toliau galėtų būti sudaromi struktūriniai padaliniai – poskyriai ir kt.</w:t>
      </w:r>
    </w:p>
    <w:p w14:paraId="11688646" w14:textId="0E956790" w:rsidR="00FF56A8" w:rsidRDefault="00FF56A8"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Seimas Komiteto patobulintus projektus Nr. XIIIP-627 (2) ir Nr. XIIIP-628 (2) svarstė 2017 m. liepos 4 d. ir priėmė sprendimą juos atmesti.</w:t>
      </w:r>
    </w:p>
    <w:p w14:paraId="4FA4E638" w14:textId="77777777" w:rsidR="00FF56A8" w:rsidRDefault="00FF56A8" w:rsidP="00A30450">
      <w:pPr>
        <w:spacing w:after="0" w:line="240" w:lineRule="auto"/>
        <w:ind w:firstLine="238"/>
        <w:jc w:val="both"/>
        <w:rPr>
          <w:rFonts w:ascii="Times New Roman" w:eastAsia="Times New Roman" w:hAnsi="Times New Roman"/>
          <w:sz w:val="24"/>
          <w:szCs w:val="24"/>
          <w:lang w:eastAsia="lt-LT"/>
        </w:rPr>
      </w:pPr>
    </w:p>
    <w:p w14:paraId="32648C59" w14:textId="6451BF39" w:rsidR="00802F8A" w:rsidRDefault="00532C1E" w:rsidP="00F80A7E">
      <w:pPr>
        <w:tabs>
          <w:tab w:val="left" w:pos="0"/>
        </w:tabs>
        <w:spacing w:after="0" w:line="240" w:lineRule="auto"/>
        <w:ind w:firstLine="238"/>
        <w:jc w:val="center"/>
        <w:rPr>
          <w:rFonts w:ascii="Times New Roman" w:hAnsi="Times New Roman"/>
          <w:b/>
          <w:bCs/>
          <w:color w:val="000000"/>
          <w:sz w:val="24"/>
          <w:szCs w:val="24"/>
        </w:rPr>
      </w:pPr>
      <w:r w:rsidRPr="008E1B2C">
        <w:rPr>
          <w:rFonts w:ascii="Times New Roman" w:hAnsi="Times New Roman"/>
          <w:b/>
          <w:bCs/>
          <w:color w:val="000000"/>
          <w:sz w:val="24"/>
          <w:szCs w:val="24"/>
        </w:rPr>
        <w:t>2.2. Įstatymų ir kitų teisės aktų projektų svarstymas</w:t>
      </w:r>
    </w:p>
    <w:p w14:paraId="2F21CA52" w14:textId="77777777" w:rsidR="00F80A7E" w:rsidRDefault="00F80A7E" w:rsidP="00F80A7E">
      <w:pPr>
        <w:tabs>
          <w:tab w:val="left" w:pos="0"/>
        </w:tabs>
        <w:spacing w:after="0" w:line="240" w:lineRule="auto"/>
        <w:ind w:firstLine="238"/>
        <w:jc w:val="center"/>
        <w:rPr>
          <w:rFonts w:ascii="Times New Roman" w:hAnsi="Times New Roman"/>
          <w:b/>
          <w:bCs/>
          <w:color w:val="000000"/>
          <w:sz w:val="24"/>
          <w:szCs w:val="24"/>
        </w:rPr>
      </w:pPr>
    </w:p>
    <w:p w14:paraId="5668F923" w14:textId="29B1B41C" w:rsidR="00DE4030" w:rsidRDefault="00DE4030" w:rsidP="00F80A7E">
      <w:pPr>
        <w:tabs>
          <w:tab w:val="left" w:pos="0"/>
          <w:tab w:val="left" w:pos="240"/>
          <w:tab w:val="num" w:pos="360"/>
          <w:tab w:val="left" w:pos="709"/>
        </w:tabs>
        <w:spacing w:after="100" w:afterAutospacing="1" w:line="240" w:lineRule="auto"/>
        <w:ind w:firstLine="238"/>
        <w:jc w:val="center"/>
        <w:rPr>
          <w:rFonts w:ascii="Times New Roman" w:eastAsia="MS Mincho" w:hAnsi="Times New Roman"/>
          <w:b/>
          <w:bCs/>
          <w:i/>
          <w:iCs/>
          <w:color w:val="000000"/>
          <w:sz w:val="24"/>
          <w:szCs w:val="24"/>
        </w:rPr>
      </w:pPr>
      <w:r>
        <w:rPr>
          <w:rFonts w:ascii="Times New Roman" w:eastAsia="MS Mincho" w:hAnsi="Times New Roman"/>
          <w:b/>
          <w:bCs/>
          <w:i/>
          <w:iCs/>
          <w:color w:val="000000"/>
          <w:sz w:val="24"/>
          <w:szCs w:val="24"/>
        </w:rPr>
        <w:t>2.2.1</w:t>
      </w:r>
      <w:r w:rsidRPr="008E1B2C">
        <w:rPr>
          <w:rFonts w:ascii="Times New Roman" w:eastAsia="MS Mincho" w:hAnsi="Times New Roman"/>
          <w:b/>
          <w:bCs/>
          <w:i/>
          <w:iCs/>
          <w:color w:val="000000"/>
          <w:sz w:val="24"/>
          <w:szCs w:val="24"/>
        </w:rPr>
        <w:t xml:space="preserve">. </w:t>
      </w:r>
      <w:r w:rsidRPr="00802F8A">
        <w:rPr>
          <w:rFonts w:ascii="Times New Roman" w:eastAsia="MS Mincho" w:hAnsi="Times New Roman"/>
          <w:b/>
          <w:bCs/>
          <w:i/>
          <w:iCs/>
          <w:color w:val="000000"/>
          <w:sz w:val="24"/>
          <w:szCs w:val="24"/>
        </w:rPr>
        <w:t>Valstybės valdymo ir savivaldybių</w:t>
      </w:r>
      <w:r w:rsidRPr="008E1B2C">
        <w:rPr>
          <w:rFonts w:ascii="Times New Roman" w:eastAsia="Times New Roman" w:hAnsi="Times New Roman"/>
          <w:b/>
          <w:i/>
          <w:color w:val="000000"/>
          <w:sz w:val="24"/>
          <w:szCs w:val="24"/>
        </w:rPr>
        <w:t xml:space="preserve"> k</w:t>
      </w:r>
      <w:r w:rsidRPr="008E1B2C">
        <w:rPr>
          <w:rFonts w:ascii="Times New Roman" w:eastAsia="MS Mincho" w:hAnsi="Times New Roman"/>
          <w:b/>
          <w:bCs/>
          <w:i/>
          <w:iCs/>
          <w:color w:val="000000"/>
          <w:sz w:val="24"/>
          <w:szCs w:val="24"/>
        </w:rPr>
        <w:t>omitetas, kaip pa</w:t>
      </w:r>
      <w:r>
        <w:rPr>
          <w:rFonts w:ascii="Times New Roman" w:eastAsia="MS Mincho" w:hAnsi="Times New Roman"/>
          <w:b/>
          <w:bCs/>
          <w:i/>
          <w:iCs/>
          <w:color w:val="000000"/>
          <w:sz w:val="24"/>
          <w:szCs w:val="24"/>
        </w:rPr>
        <w:t>grindinis</w:t>
      </w:r>
      <w:r w:rsidRPr="008E1B2C">
        <w:rPr>
          <w:rFonts w:ascii="Times New Roman" w:eastAsia="MS Mincho" w:hAnsi="Times New Roman"/>
          <w:b/>
          <w:bCs/>
          <w:i/>
          <w:iCs/>
          <w:color w:val="000000"/>
          <w:sz w:val="24"/>
          <w:szCs w:val="24"/>
        </w:rPr>
        <w:t xml:space="preserve"> komitetas, svarstė šiuos teisės aktų projektus:</w:t>
      </w:r>
    </w:p>
    <w:p w14:paraId="563714FE" w14:textId="6AEBBFFF" w:rsidR="00405FD3" w:rsidRDefault="004200EB" w:rsidP="00A30450">
      <w:pPr>
        <w:spacing w:after="0" w:line="240" w:lineRule="auto"/>
        <w:ind w:firstLine="238"/>
        <w:jc w:val="both"/>
        <w:rPr>
          <w:rFonts w:ascii="Times New Roman" w:hAnsi="Times New Roman"/>
          <w:b/>
          <w:sz w:val="24"/>
          <w:szCs w:val="24"/>
        </w:rPr>
      </w:pPr>
      <w:r>
        <w:rPr>
          <w:rFonts w:ascii="Times New Roman" w:hAnsi="Times New Roman"/>
          <w:b/>
          <w:sz w:val="24"/>
          <w:szCs w:val="24"/>
        </w:rPr>
        <w:lastRenderedPageBreak/>
        <w:t xml:space="preserve">Lietuvos Respublikos </w:t>
      </w:r>
      <w:r w:rsidR="004E1A41">
        <w:rPr>
          <w:rFonts w:ascii="Times New Roman" w:hAnsi="Times New Roman"/>
          <w:b/>
          <w:sz w:val="24"/>
          <w:szCs w:val="24"/>
        </w:rPr>
        <w:t>v</w:t>
      </w:r>
      <w:r w:rsidRPr="00F74EE9">
        <w:rPr>
          <w:rFonts w:ascii="Times New Roman" w:hAnsi="Times New Roman"/>
          <w:b/>
          <w:sz w:val="24"/>
          <w:szCs w:val="24"/>
        </w:rPr>
        <w:t>yriausiosios tarnybinės etikos komisijos</w:t>
      </w:r>
      <w:r>
        <w:rPr>
          <w:rFonts w:ascii="Times New Roman" w:hAnsi="Times New Roman"/>
          <w:b/>
          <w:sz w:val="24"/>
          <w:szCs w:val="24"/>
        </w:rPr>
        <w:t xml:space="preserve"> įstatymo Nr. X-1666 5, 6 ir 16</w:t>
      </w:r>
      <w:r w:rsidRPr="00F74EE9">
        <w:rPr>
          <w:rFonts w:ascii="Times New Roman" w:hAnsi="Times New Roman"/>
          <w:b/>
          <w:sz w:val="24"/>
          <w:szCs w:val="24"/>
          <w:vertAlign w:val="superscript"/>
        </w:rPr>
        <w:t>1</w:t>
      </w:r>
      <w:r w:rsidRPr="00F74EE9">
        <w:rPr>
          <w:rFonts w:ascii="Times New Roman" w:hAnsi="Times New Roman"/>
          <w:b/>
          <w:sz w:val="24"/>
          <w:szCs w:val="24"/>
        </w:rPr>
        <w:t xml:space="preserve"> straipsnių pakeitimo įstatymo</w:t>
      </w:r>
      <w:r>
        <w:rPr>
          <w:rFonts w:ascii="Times New Roman" w:hAnsi="Times New Roman"/>
          <w:b/>
          <w:sz w:val="24"/>
          <w:szCs w:val="24"/>
        </w:rPr>
        <w:t xml:space="preserve"> projektą Nr. </w:t>
      </w:r>
      <w:hyperlink r:id="rId69" w:history="1">
        <w:r w:rsidRPr="0002507D">
          <w:rPr>
            <w:rStyle w:val="Hipersaitas"/>
            <w:rFonts w:ascii="Times New Roman" w:hAnsi="Times New Roman"/>
            <w:b/>
            <w:sz w:val="24"/>
            <w:szCs w:val="24"/>
          </w:rPr>
          <w:t>XIIIP-475(2)</w:t>
        </w:r>
      </w:hyperlink>
      <w:r>
        <w:rPr>
          <w:rFonts w:ascii="Times New Roman" w:hAnsi="Times New Roman"/>
          <w:b/>
          <w:sz w:val="24"/>
          <w:szCs w:val="24"/>
        </w:rPr>
        <w:t>.</w:t>
      </w:r>
    </w:p>
    <w:p w14:paraId="4EA3D1A2" w14:textId="2900576A" w:rsidR="004200EB" w:rsidRDefault="004200EB" w:rsidP="00A30450">
      <w:pPr>
        <w:spacing w:after="0" w:line="240" w:lineRule="auto"/>
        <w:ind w:firstLine="238"/>
        <w:jc w:val="both"/>
        <w:rPr>
          <w:rFonts w:ascii="Times New Roman" w:hAnsi="Times New Roman"/>
          <w:b/>
          <w:sz w:val="24"/>
          <w:szCs w:val="24"/>
        </w:rPr>
      </w:pPr>
      <w:r>
        <w:rPr>
          <w:rFonts w:ascii="Times New Roman" w:hAnsi="Times New Roman"/>
          <w:sz w:val="24"/>
          <w:szCs w:val="24"/>
        </w:rPr>
        <w:t>Įstatymo p</w:t>
      </w:r>
      <w:r w:rsidRPr="00B850F6">
        <w:rPr>
          <w:rFonts w:ascii="Times New Roman" w:hAnsi="Times New Roman"/>
          <w:sz w:val="24"/>
          <w:szCs w:val="24"/>
        </w:rPr>
        <w:t>rojekte siūloma pakeisti Vyriausiosios tarnybinės etikos ko</w:t>
      </w:r>
      <w:r>
        <w:rPr>
          <w:rFonts w:ascii="Times New Roman" w:hAnsi="Times New Roman"/>
          <w:sz w:val="24"/>
          <w:szCs w:val="24"/>
        </w:rPr>
        <w:t>misijos (VTEK) formavimo tvarką.</w:t>
      </w:r>
      <w:r w:rsidRPr="00B850F6">
        <w:rPr>
          <w:rFonts w:ascii="Times New Roman" w:hAnsi="Times New Roman"/>
          <w:sz w:val="24"/>
          <w:szCs w:val="24"/>
        </w:rPr>
        <w:t xml:space="preserve"> </w:t>
      </w:r>
      <w:r>
        <w:rPr>
          <w:rFonts w:ascii="Times New Roman" w:hAnsi="Times New Roman"/>
          <w:sz w:val="24"/>
          <w:szCs w:val="24"/>
        </w:rPr>
        <w:t xml:space="preserve">Komitetas, atsižvelgdamas į suinteresuotų subjektų pasiūlymus, nusprendė, </w:t>
      </w:r>
      <w:r w:rsidRPr="00B850F6">
        <w:rPr>
          <w:rFonts w:ascii="Times New Roman" w:hAnsi="Times New Roman"/>
          <w:sz w:val="24"/>
          <w:szCs w:val="24"/>
        </w:rPr>
        <w:t>kad po</w:t>
      </w:r>
      <w:r w:rsidRPr="007A5414">
        <w:rPr>
          <w:rFonts w:ascii="Times New Roman" w:hAnsi="Times New Roman"/>
          <w:sz w:val="24"/>
          <w:szCs w:val="24"/>
        </w:rPr>
        <w:t xml:space="preserve"> </w:t>
      </w:r>
      <w:r w:rsidRPr="00881490">
        <w:rPr>
          <w:rFonts w:ascii="Times New Roman" w:hAnsi="Times New Roman"/>
          <w:sz w:val="24"/>
          <w:szCs w:val="24"/>
        </w:rPr>
        <w:t xml:space="preserve">vieną kandidatą į VTEK narius Seimui teikia Respublikos Prezidentas, Seimo Pirmininkas, Ministras Pirmininkas, du kandidatus – Lietuvos teisininkų draugija. </w:t>
      </w:r>
      <w:r>
        <w:rPr>
          <w:rFonts w:ascii="Times New Roman" w:hAnsi="Times New Roman"/>
          <w:sz w:val="24"/>
          <w:szCs w:val="24"/>
        </w:rPr>
        <w:t xml:space="preserve">Taip pat projekte siūloma įtvirtinti, kad sprendimai priimami </w:t>
      </w:r>
      <w:r w:rsidRPr="00881490">
        <w:rPr>
          <w:rFonts w:ascii="Times New Roman" w:hAnsi="Times New Roman"/>
          <w:sz w:val="24"/>
          <w:szCs w:val="24"/>
        </w:rPr>
        <w:t xml:space="preserve">atviru vardiniu balsavimu. </w:t>
      </w:r>
      <w:r>
        <w:rPr>
          <w:rFonts w:ascii="Times New Roman" w:hAnsi="Times New Roman"/>
          <w:sz w:val="24"/>
          <w:szCs w:val="24"/>
        </w:rPr>
        <w:t xml:space="preserve">VTEK sprendimai ir balsavimo rezultatai yra vieši ir skelbiami VTEK interneto svetainėje. </w:t>
      </w:r>
      <w:r w:rsidRPr="00881490">
        <w:rPr>
          <w:rFonts w:ascii="Times New Roman" w:hAnsi="Times New Roman"/>
          <w:sz w:val="24"/>
          <w:szCs w:val="24"/>
        </w:rPr>
        <w:t xml:space="preserve">VTEK narys, turintis kitą nuomonę dėl priimto sprendimo, turi teisę raštu išdėstyti motyvuotą atskirąją nuomonę. </w:t>
      </w:r>
    </w:p>
    <w:p w14:paraId="7DAE1C4C" w14:textId="5A623756" w:rsidR="004200EB" w:rsidRDefault="004200EB" w:rsidP="00A30450">
      <w:pPr>
        <w:spacing w:after="0" w:line="240" w:lineRule="auto"/>
        <w:ind w:firstLine="238"/>
        <w:jc w:val="both"/>
        <w:rPr>
          <w:rFonts w:ascii="Times New Roman" w:hAnsi="Times New Roman"/>
          <w:sz w:val="24"/>
          <w:szCs w:val="24"/>
        </w:rPr>
      </w:pPr>
      <w:r w:rsidRPr="00D261AC">
        <w:rPr>
          <w:rFonts w:ascii="Times New Roman" w:hAnsi="Times New Roman"/>
          <w:sz w:val="24"/>
          <w:szCs w:val="24"/>
        </w:rPr>
        <w:t>Komitetas</w:t>
      </w:r>
      <w:r>
        <w:rPr>
          <w:rFonts w:ascii="Times New Roman" w:hAnsi="Times New Roman"/>
          <w:sz w:val="24"/>
          <w:szCs w:val="24"/>
        </w:rPr>
        <w:t xml:space="preserve"> svarstė šį įstatymo projektą kartu su įstatymų projektais </w:t>
      </w:r>
      <w:r w:rsidRPr="00D261AC">
        <w:rPr>
          <w:rFonts w:ascii="Times New Roman" w:hAnsi="Times New Roman"/>
          <w:sz w:val="24"/>
          <w:szCs w:val="24"/>
        </w:rPr>
        <w:t>Nr. XIIIP-67</w:t>
      </w:r>
      <w:r>
        <w:rPr>
          <w:rFonts w:ascii="Times New Roman" w:hAnsi="Times New Roman"/>
          <w:sz w:val="24"/>
          <w:szCs w:val="24"/>
        </w:rPr>
        <w:t xml:space="preserve"> ir Nr. XIIP-4266(3), kuriuose siūlomi alternatyvūs subjektai, teikiantis kandidatus į VTEK narius. Komitetas pritarė įstatymo projektui</w:t>
      </w:r>
      <w:r w:rsidRPr="00D261AC">
        <w:rPr>
          <w:rFonts w:ascii="Times New Roman" w:hAnsi="Times New Roman"/>
          <w:sz w:val="24"/>
          <w:szCs w:val="24"/>
        </w:rPr>
        <w:t xml:space="preserve"> </w:t>
      </w:r>
      <w:r w:rsidRPr="001D6BDA">
        <w:rPr>
          <w:rFonts w:ascii="Times New Roman" w:hAnsi="Times New Roman"/>
          <w:sz w:val="24"/>
          <w:szCs w:val="24"/>
        </w:rPr>
        <w:t xml:space="preserve">Nr. </w:t>
      </w:r>
      <w:hyperlink r:id="rId70" w:history="1">
        <w:r w:rsidRPr="0002507D">
          <w:rPr>
            <w:rStyle w:val="Hipersaitas"/>
            <w:rFonts w:ascii="Times New Roman" w:hAnsi="Times New Roman"/>
            <w:sz w:val="24"/>
            <w:szCs w:val="24"/>
          </w:rPr>
          <w:t>XIIIP-475(3).</w:t>
        </w:r>
      </w:hyperlink>
    </w:p>
    <w:p w14:paraId="1B8097C2" w14:textId="77777777" w:rsidR="004200EB" w:rsidRPr="00D261AC"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ab/>
      </w:r>
    </w:p>
    <w:p w14:paraId="41915D24" w14:textId="273A956F" w:rsidR="00405FD3" w:rsidRDefault="004200EB" w:rsidP="00A30450">
      <w:pPr>
        <w:spacing w:after="0" w:line="240" w:lineRule="auto"/>
        <w:ind w:firstLine="238"/>
        <w:jc w:val="both"/>
        <w:rPr>
          <w:rFonts w:ascii="Times New Roman" w:hAnsi="Times New Roman"/>
          <w:sz w:val="24"/>
          <w:szCs w:val="24"/>
        </w:rPr>
      </w:pPr>
      <w:r>
        <w:rPr>
          <w:rFonts w:ascii="Times New Roman" w:hAnsi="Times New Roman"/>
          <w:b/>
          <w:sz w:val="24"/>
          <w:szCs w:val="24"/>
        </w:rPr>
        <w:t xml:space="preserve">Lietuvos Respublikos </w:t>
      </w:r>
      <w:r w:rsidR="0082346F">
        <w:rPr>
          <w:rFonts w:ascii="Times New Roman" w:hAnsi="Times New Roman"/>
          <w:b/>
          <w:sz w:val="24"/>
          <w:szCs w:val="24"/>
        </w:rPr>
        <w:t>v</w:t>
      </w:r>
      <w:r w:rsidRPr="00F74EE9">
        <w:rPr>
          <w:rFonts w:ascii="Times New Roman" w:hAnsi="Times New Roman"/>
          <w:b/>
          <w:sz w:val="24"/>
          <w:szCs w:val="24"/>
        </w:rPr>
        <w:t>yriausiosios tarnybinės etikos komisijos</w:t>
      </w:r>
      <w:r>
        <w:rPr>
          <w:rFonts w:ascii="Times New Roman" w:hAnsi="Times New Roman"/>
          <w:b/>
          <w:sz w:val="24"/>
          <w:szCs w:val="24"/>
        </w:rPr>
        <w:t xml:space="preserve"> įstatymo Nr. X-1666 6 ir 16</w:t>
      </w:r>
      <w:r w:rsidRPr="00F74EE9">
        <w:rPr>
          <w:rFonts w:ascii="Times New Roman" w:hAnsi="Times New Roman"/>
          <w:b/>
          <w:sz w:val="24"/>
          <w:szCs w:val="24"/>
          <w:vertAlign w:val="superscript"/>
        </w:rPr>
        <w:t>1</w:t>
      </w:r>
      <w:r w:rsidRPr="00F74EE9">
        <w:rPr>
          <w:rFonts w:ascii="Times New Roman" w:hAnsi="Times New Roman"/>
          <w:b/>
          <w:sz w:val="24"/>
          <w:szCs w:val="24"/>
        </w:rPr>
        <w:t xml:space="preserve"> straipsnių pakeitimo įstatymo</w:t>
      </w:r>
      <w:r>
        <w:rPr>
          <w:rFonts w:ascii="Times New Roman" w:hAnsi="Times New Roman"/>
          <w:b/>
          <w:sz w:val="24"/>
          <w:szCs w:val="24"/>
        </w:rPr>
        <w:t xml:space="preserve"> projektą Nr. </w:t>
      </w:r>
      <w:hyperlink r:id="rId71" w:history="1">
        <w:r w:rsidRPr="0002507D">
          <w:rPr>
            <w:rStyle w:val="Hipersaitas"/>
            <w:rFonts w:ascii="Times New Roman" w:hAnsi="Times New Roman"/>
            <w:b/>
            <w:sz w:val="24"/>
            <w:szCs w:val="24"/>
          </w:rPr>
          <w:t>XIIIP-475(3).</w:t>
        </w:r>
      </w:hyperlink>
      <w:r w:rsidRPr="00F74EE9">
        <w:rPr>
          <w:rFonts w:ascii="Times New Roman" w:hAnsi="Times New Roman"/>
          <w:sz w:val="24"/>
          <w:szCs w:val="24"/>
        </w:rPr>
        <w:t xml:space="preserve"> </w:t>
      </w:r>
    </w:p>
    <w:p w14:paraId="2F4AA29A" w14:textId="328F6138" w:rsidR="004200EB" w:rsidRDefault="004200EB" w:rsidP="00A30450">
      <w:pPr>
        <w:spacing w:after="0" w:line="240" w:lineRule="auto"/>
        <w:ind w:firstLine="238"/>
        <w:jc w:val="both"/>
        <w:rPr>
          <w:rFonts w:ascii="Times New Roman" w:hAnsi="Times New Roman"/>
          <w:b/>
          <w:sz w:val="24"/>
          <w:szCs w:val="24"/>
        </w:rPr>
      </w:pPr>
      <w:r>
        <w:rPr>
          <w:rFonts w:ascii="Times New Roman" w:hAnsi="Times New Roman"/>
          <w:sz w:val="24"/>
          <w:szCs w:val="24"/>
        </w:rPr>
        <w:t xml:space="preserve">Komitetas, svarstydamas pasiūlymus įstatymo projektui Nr. XIIIP-475(3), nusprendė atsisakyti reikalavimo kandidatui į VTEK narius turėti teisinį išsilavinimą ir pritarė patobulintam įstatymo projektui Nr. </w:t>
      </w:r>
      <w:hyperlink r:id="rId72" w:history="1">
        <w:r w:rsidRPr="0002507D">
          <w:rPr>
            <w:rStyle w:val="Hipersaitas"/>
            <w:rFonts w:ascii="Times New Roman" w:hAnsi="Times New Roman"/>
            <w:sz w:val="24"/>
            <w:szCs w:val="24"/>
          </w:rPr>
          <w:t>XIIIP-475(4).</w:t>
        </w:r>
      </w:hyperlink>
    </w:p>
    <w:p w14:paraId="5D4CBF77" w14:textId="732FC1C1" w:rsidR="004200EB" w:rsidRPr="00A17E0C" w:rsidRDefault="004200EB" w:rsidP="00A30450">
      <w:pPr>
        <w:spacing w:after="0" w:line="240" w:lineRule="auto"/>
        <w:ind w:firstLine="238"/>
        <w:jc w:val="both"/>
        <w:rPr>
          <w:rFonts w:ascii="Times New Roman" w:hAnsi="Times New Roman"/>
          <w:sz w:val="24"/>
          <w:szCs w:val="24"/>
        </w:rPr>
      </w:pPr>
      <w:r w:rsidRPr="00A17E0C">
        <w:rPr>
          <w:rFonts w:ascii="Times New Roman" w:hAnsi="Times New Roman"/>
          <w:sz w:val="24"/>
          <w:szCs w:val="24"/>
        </w:rPr>
        <w:lastRenderedPageBreak/>
        <w:t>Lietuvos Respublikos Vyriausiosios tarnybinės etikos komisijos įstatymo Nr. X-1666 6 ir 16</w:t>
      </w:r>
      <w:r w:rsidRPr="00A17E0C">
        <w:rPr>
          <w:rFonts w:ascii="Times New Roman" w:hAnsi="Times New Roman"/>
          <w:sz w:val="24"/>
          <w:szCs w:val="24"/>
          <w:vertAlign w:val="superscript"/>
        </w:rPr>
        <w:t>1</w:t>
      </w:r>
      <w:r w:rsidRPr="00A17E0C">
        <w:rPr>
          <w:rFonts w:ascii="Times New Roman" w:hAnsi="Times New Roman"/>
          <w:sz w:val="24"/>
          <w:szCs w:val="24"/>
        </w:rPr>
        <w:t xml:space="preserve"> straipsnių pakeitimo įstatymas Nr. </w:t>
      </w:r>
      <w:hyperlink r:id="rId73" w:history="1">
        <w:r w:rsidRPr="00E907DF">
          <w:rPr>
            <w:rStyle w:val="Hipersaitas"/>
            <w:rFonts w:ascii="Times New Roman" w:hAnsi="Times New Roman"/>
            <w:sz w:val="24"/>
            <w:szCs w:val="24"/>
          </w:rPr>
          <w:t>XIII-385</w:t>
        </w:r>
      </w:hyperlink>
      <w:r w:rsidRPr="00A17E0C">
        <w:rPr>
          <w:rFonts w:ascii="Times New Roman" w:hAnsi="Times New Roman"/>
          <w:sz w:val="24"/>
          <w:szCs w:val="24"/>
        </w:rPr>
        <w:t xml:space="preserve"> priimtas 2017 m. gegužės 25 d.</w:t>
      </w:r>
    </w:p>
    <w:p w14:paraId="645A2A0B" w14:textId="77777777" w:rsidR="004200EB" w:rsidRDefault="004200EB" w:rsidP="00A30450">
      <w:pPr>
        <w:spacing w:after="0" w:line="240" w:lineRule="auto"/>
        <w:ind w:firstLine="238"/>
        <w:jc w:val="both"/>
        <w:rPr>
          <w:rFonts w:ascii="Times New Roman" w:hAnsi="Times New Roman"/>
          <w:b/>
          <w:sz w:val="24"/>
          <w:szCs w:val="24"/>
        </w:rPr>
      </w:pPr>
    </w:p>
    <w:p w14:paraId="114CD8EB" w14:textId="247568D7" w:rsidR="00405FD3" w:rsidRDefault="004200EB" w:rsidP="00A30450">
      <w:pPr>
        <w:spacing w:after="0" w:line="240" w:lineRule="auto"/>
        <w:ind w:firstLine="238"/>
        <w:jc w:val="both"/>
        <w:rPr>
          <w:rFonts w:ascii="Times New Roman" w:hAnsi="Times New Roman"/>
          <w:sz w:val="24"/>
          <w:szCs w:val="24"/>
        </w:rPr>
      </w:pPr>
      <w:r>
        <w:rPr>
          <w:rFonts w:ascii="Times New Roman" w:hAnsi="Times New Roman"/>
          <w:b/>
          <w:sz w:val="24"/>
          <w:szCs w:val="24"/>
        </w:rPr>
        <w:t xml:space="preserve">Lietuvos Respublikos </w:t>
      </w:r>
      <w:r w:rsidR="0082346F">
        <w:rPr>
          <w:rFonts w:ascii="Times New Roman" w:hAnsi="Times New Roman"/>
          <w:b/>
          <w:sz w:val="24"/>
          <w:szCs w:val="24"/>
        </w:rPr>
        <w:t>v</w:t>
      </w:r>
      <w:r w:rsidRPr="00B850F6">
        <w:rPr>
          <w:rFonts w:ascii="Times New Roman" w:hAnsi="Times New Roman"/>
          <w:b/>
          <w:sz w:val="24"/>
          <w:szCs w:val="24"/>
        </w:rPr>
        <w:t xml:space="preserve">yriausiosios tarnybinės etikos komisijos įstatymo Nr. X-1666 6 straipsnio pakeitimo įstatymo projektą Nr. </w:t>
      </w:r>
      <w:hyperlink r:id="rId74" w:history="1">
        <w:r w:rsidRPr="00E907DF">
          <w:rPr>
            <w:rStyle w:val="Hipersaitas"/>
            <w:rFonts w:ascii="Times New Roman" w:hAnsi="Times New Roman"/>
            <w:b/>
            <w:sz w:val="24"/>
            <w:szCs w:val="24"/>
          </w:rPr>
          <w:t>XIIIP-67</w:t>
        </w:r>
      </w:hyperlink>
      <w:r>
        <w:rPr>
          <w:rFonts w:ascii="Times New Roman" w:hAnsi="Times New Roman"/>
          <w:sz w:val="24"/>
          <w:szCs w:val="24"/>
        </w:rPr>
        <w:t>.</w:t>
      </w:r>
      <w:r w:rsidRPr="00B850F6">
        <w:rPr>
          <w:rFonts w:ascii="Times New Roman" w:hAnsi="Times New Roman"/>
          <w:sz w:val="24"/>
          <w:szCs w:val="24"/>
        </w:rPr>
        <w:t xml:space="preserve"> </w:t>
      </w:r>
    </w:p>
    <w:p w14:paraId="720BE4D3" w14:textId="4E2C3728" w:rsidR="004200EB" w:rsidRPr="00B850F6" w:rsidRDefault="004200EB" w:rsidP="00A30450">
      <w:pPr>
        <w:spacing w:after="0" w:line="240" w:lineRule="auto"/>
        <w:ind w:firstLine="238"/>
        <w:jc w:val="both"/>
        <w:rPr>
          <w:rFonts w:ascii="Times New Roman" w:hAnsi="Times New Roman"/>
          <w:sz w:val="24"/>
          <w:szCs w:val="24"/>
        </w:rPr>
      </w:pPr>
      <w:r w:rsidRPr="00B850F6">
        <w:rPr>
          <w:rFonts w:ascii="Times New Roman" w:hAnsi="Times New Roman"/>
          <w:sz w:val="24"/>
          <w:szCs w:val="24"/>
        </w:rPr>
        <w:t>Projekte siūloma pakeisti Vyriausiosios tarnybinės etikos komisijos (VTEK) formavimo tvarką, nustatant, kad po du kandidatus į VTEK narius Seimui teikia Teisėjų taryba ir Lietuvos teisininkų draugija, vieną kandidatą – viešosios įstaigos „Transparency International“ Lietuvos skyrius.</w:t>
      </w:r>
    </w:p>
    <w:p w14:paraId="4D566405" w14:textId="5020C9C3" w:rsidR="004200EB" w:rsidRDefault="004200EB" w:rsidP="00A30450">
      <w:pPr>
        <w:spacing w:after="0" w:line="240" w:lineRule="auto"/>
        <w:ind w:firstLine="238"/>
        <w:jc w:val="both"/>
        <w:rPr>
          <w:rFonts w:ascii="Times New Roman" w:hAnsi="Times New Roman"/>
          <w:sz w:val="24"/>
          <w:szCs w:val="24"/>
        </w:rPr>
      </w:pPr>
      <w:r w:rsidRPr="00B850F6">
        <w:rPr>
          <w:rFonts w:ascii="Times New Roman" w:hAnsi="Times New Roman"/>
          <w:sz w:val="24"/>
          <w:szCs w:val="24"/>
        </w:rPr>
        <w:t>Komitetas, atsižvelgdamas į tai, kad buvo pritarta kartu svarstomam Vyriausiosios tarnybinės etikos komisijos įstatymo Nr. X-1666 5, 6 ir 16</w:t>
      </w:r>
      <w:r w:rsidRPr="00B850F6">
        <w:rPr>
          <w:rFonts w:ascii="Times New Roman" w:hAnsi="Times New Roman"/>
          <w:sz w:val="24"/>
          <w:szCs w:val="24"/>
          <w:vertAlign w:val="superscript"/>
        </w:rPr>
        <w:t>1</w:t>
      </w:r>
      <w:r w:rsidRPr="00B850F6">
        <w:rPr>
          <w:rFonts w:ascii="Times New Roman" w:hAnsi="Times New Roman"/>
          <w:sz w:val="24"/>
          <w:szCs w:val="24"/>
        </w:rPr>
        <w:t xml:space="preserve"> straipsnių pakeitimo įstatymo projektui Nr. XIIIP-475(3), kuris analogiškas nuostatas reglamentuoja kitaip, nutarė įstatymo projektą Nr. XIIIP-67 atmesti.</w:t>
      </w:r>
    </w:p>
    <w:p w14:paraId="0647E6EA" w14:textId="106C8D2B"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 xml:space="preserve">Seimas </w:t>
      </w:r>
      <w:r w:rsidRPr="00A17E0C">
        <w:rPr>
          <w:rFonts w:ascii="Times New Roman" w:hAnsi="Times New Roman"/>
          <w:sz w:val="24"/>
          <w:szCs w:val="24"/>
        </w:rPr>
        <w:t>2017 m. gegužės 25 d.</w:t>
      </w:r>
      <w:r>
        <w:rPr>
          <w:rFonts w:ascii="Times New Roman" w:hAnsi="Times New Roman"/>
          <w:sz w:val="24"/>
          <w:szCs w:val="24"/>
        </w:rPr>
        <w:t xml:space="preserve"> </w:t>
      </w:r>
      <w:r w:rsidRPr="00B850F6">
        <w:rPr>
          <w:rFonts w:ascii="Times New Roman" w:hAnsi="Times New Roman"/>
          <w:sz w:val="24"/>
          <w:szCs w:val="24"/>
        </w:rPr>
        <w:t>įstatym</w:t>
      </w:r>
      <w:r>
        <w:rPr>
          <w:rFonts w:ascii="Times New Roman" w:hAnsi="Times New Roman"/>
          <w:sz w:val="24"/>
          <w:szCs w:val="24"/>
        </w:rPr>
        <w:t>o projektą Nr. XIIIP-67 atmetė.</w:t>
      </w:r>
    </w:p>
    <w:p w14:paraId="0F726359" w14:textId="77777777" w:rsidR="004200EB" w:rsidRDefault="004200EB" w:rsidP="00A30450">
      <w:pPr>
        <w:spacing w:after="0" w:line="240" w:lineRule="auto"/>
        <w:ind w:firstLine="238"/>
        <w:jc w:val="both"/>
        <w:rPr>
          <w:rFonts w:ascii="Times New Roman" w:hAnsi="Times New Roman"/>
          <w:sz w:val="24"/>
          <w:szCs w:val="24"/>
        </w:rPr>
      </w:pPr>
    </w:p>
    <w:p w14:paraId="329B0B01" w14:textId="2529B9CE" w:rsidR="00405FD3" w:rsidRDefault="004200EB" w:rsidP="00A30450">
      <w:pPr>
        <w:spacing w:after="0" w:line="240" w:lineRule="auto"/>
        <w:ind w:firstLine="238"/>
        <w:jc w:val="both"/>
        <w:rPr>
          <w:rFonts w:ascii="Times New Roman" w:hAnsi="Times New Roman"/>
          <w:sz w:val="24"/>
          <w:szCs w:val="24"/>
        </w:rPr>
      </w:pPr>
      <w:r w:rsidRPr="00E179C3">
        <w:rPr>
          <w:rFonts w:ascii="Times New Roman" w:hAnsi="Times New Roman"/>
          <w:b/>
          <w:sz w:val="24"/>
          <w:szCs w:val="24"/>
        </w:rPr>
        <w:t>Lietuvos Respublikos</w:t>
      </w:r>
      <w:r>
        <w:rPr>
          <w:rFonts w:ascii="Times New Roman" w:hAnsi="Times New Roman"/>
          <w:sz w:val="24"/>
          <w:szCs w:val="24"/>
        </w:rPr>
        <w:t xml:space="preserve"> </w:t>
      </w:r>
      <w:r w:rsidR="0082346F">
        <w:rPr>
          <w:rFonts w:ascii="Times New Roman" w:hAnsi="Times New Roman"/>
          <w:b/>
          <w:sz w:val="24"/>
          <w:szCs w:val="24"/>
        </w:rPr>
        <w:t>v</w:t>
      </w:r>
      <w:r w:rsidRPr="008F4D93">
        <w:rPr>
          <w:rFonts w:ascii="Times New Roman" w:hAnsi="Times New Roman"/>
          <w:b/>
          <w:sz w:val="24"/>
          <w:szCs w:val="24"/>
        </w:rPr>
        <w:t xml:space="preserve">yriausiosios tarnybinės etikos komisijos įstatymo Nr. X-1666 6 straipsnio pakeitimo įstatymo projektą Nr. </w:t>
      </w:r>
      <w:hyperlink r:id="rId75" w:history="1">
        <w:r w:rsidRPr="00E907DF">
          <w:rPr>
            <w:rStyle w:val="Hipersaitas"/>
            <w:rFonts w:ascii="Times New Roman" w:hAnsi="Times New Roman"/>
            <w:b/>
            <w:sz w:val="24"/>
            <w:szCs w:val="24"/>
          </w:rPr>
          <w:t>XIIP-4266(3).</w:t>
        </w:r>
      </w:hyperlink>
      <w:r w:rsidRPr="008F4D93">
        <w:rPr>
          <w:rFonts w:ascii="Times New Roman" w:hAnsi="Times New Roman"/>
          <w:sz w:val="24"/>
          <w:szCs w:val="24"/>
        </w:rPr>
        <w:t xml:space="preserve"> </w:t>
      </w:r>
    </w:p>
    <w:p w14:paraId="3259F39F" w14:textId="2F2B7E5A" w:rsidR="004200EB" w:rsidRDefault="004200EB" w:rsidP="00A30450">
      <w:pPr>
        <w:spacing w:after="0" w:line="240" w:lineRule="auto"/>
        <w:ind w:firstLine="238"/>
        <w:jc w:val="both"/>
        <w:rPr>
          <w:rFonts w:ascii="Times New Roman" w:hAnsi="Times New Roman"/>
          <w:sz w:val="24"/>
          <w:szCs w:val="24"/>
        </w:rPr>
      </w:pPr>
      <w:r w:rsidRPr="00B850F6">
        <w:rPr>
          <w:rFonts w:ascii="Times New Roman" w:hAnsi="Times New Roman"/>
          <w:sz w:val="24"/>
          <w:szCs w:val="24"/>
        </w:rPr>
        <w:t xml:space="preserve">Projekte siūloma pakeisti Vyriausiosios tarnybinės etikos komisijos (VTEK) </w:t>
      </w:r>
      <w:r>
        <w:rPr>
          <w:rFonts w:ascii="Times New Roman" w:hAnsi="Times New Roman"/>
          <w:sz w:val="24"/>
          <w:szCs w:val="24"/>
        </w:rPr>
        <w:t>formavimo tvarką, nustatant, kad</w:t>
      </w:r>
      <w:r>
        <w:rPr>
          <w:rFonts w:ascii="Times New Roman" w:hAnsi="Times New Roman"/>
          <w:b/>
          <w:sz w:val="24"/>
          <w:szCs w:val="24"/>
        </w:rPr>
        <w:t xml:space="preserve"> </w:t>
      </w:r>
      <w:r w:rsidRPr="00F74EE9">
        <w:rPr>
          <w:rFonts w:ascii="Times New Roman" w:hAnsi="Times New Roman"/>
          <w:sz w:val="24"/>
          <w:szCs w:val="24"/>
        </w:rPr>
        <w:t>p</w:t>
      </w:r>
      <w:r>
        <w:rPr>
          <w:rFonts w:ascii="Times New Roman" w:hAnsi="Times New Roman"/>
          <w:sz w:val="24"/>
          <w:szCs w:val="24"/>
        </w:rPr>
        <w:t xml:space="preserve">o </w:t>
      </w:r>
      <w:r w:rsidRPr="008F4D93">
        <w:rPr>
          <w:rFonts w:ascii="Times New Roman" w:hAnsi="Times New Roman"/>
          <w:sz w:val="24"/>
          <w:szCs w:val="24"/>
        </w:rPr>
        <w:t xml:space="preserve">vieną kandidatą į VTEK narius Seimui teikia Teisėjų taryba, Lietuvos teisininkų draugija, viešosios </w:t>
      </w:r>
      <w:r w:rsidRPr="008F4D93">
        <w:rPr>
          <w:rFonts w:ascii="Times New Roman" w:hAnsi="Times New Roman"/>
          <w:sz w:val="24"/>
          <w:szCs w:val="24"/>
        </w:rPr>
        <w:lastRenderedPageBreak/>
        <w:t>įstaigos „Transparency international“ Lietuvos skyrius, Specialiųjų tyrimų tarnybos direktorius ir Lietuvos Aukščiausiojo Teismo pirmininkas.</w:t>
      </w:r>
    </w:p>
    <w:p w14:paraId="3FE3EDA2" w14:textId="412097F4" w:rsidR="004200EB" w:rsidRDefault="004200EB" w:rsidP="00A30450">
      <w:pPr>
        <w:spacing w:after="0" w:line="240" w:lineRule="auto"/>
        <w:ind w:firstLine="238"/>
        <w:jc w:val="both"/>
        <w:rPr>
          <w:rFonts w:ascii="Times New Roman" w:hAnsi="Times New Roman"/>
          <w:sz w:val="24"/>
          <w:szCs w:val="24"/>
        </w:rPr>
      </w:pPr>
      <w:r w:rsidRPr="008F4D93">
        <w:rPr>
          <w:rFonts w:ascii="Times New Roman" w:hAnsi="Times New Roman"/>
          <w:sz w:val="24"/>
          <w:szCs w:val="24"/>
        </w:rPr>
        <w:t>Komitetas, atsižvelgdamas į tai, kad buvo pritarta kartu svarstomam Vyriausiosios tarnybinės etikos komisijos įstatymo Nr. X-1666 5, 6 ir 16</w:t>
      </w:r>
      <w:r w:rsidRPr="008F4D93">
        <w:rPr>
          <w:rFonts w:ascii="Times New Roman" w:hAnsi="Times New Roman"/>
          <w:sz w:val="24"/>
          <w:szCs w:val="24"/>
          <w:vertAlign w:val="superscript"/>
        </w:rPr>
        <w:t>1</w:t>
      </w:r>
      <w:r w:rsidRPr="008F4D93">
        <w:rPr>
          <w:rFonts w:ascii="Times New Roman" w:hAnsi="Times New Roman"/>
          <w:sz w:val="24"/>
          <w:szCs w:val="24"/>
        </w:rPr>
        <w:t xml:space="preserve"> straipsnių pakeitimo įstatymo projektui Nr. XIIIP-475(3), kuris analogiškas nuostatas reglamentuoja kitaip, n</w:t>
      </w:r>
      <w:r>
        <w:rPr>
          <w:rFonts w:ascii="Times New Roman" w:hAnsi="Times New Roman"/>
          <w:sz w:val="24"/>
          <w:szCs w:val="24"/>
        </w:rPr>
        <w:t>utarė įstatymo projektą Nr. XIIP-4266(3)</w:t>
      </w:r>
      <w:r w:rsidRPr="008F4D93">
        <w:rPr>
          <w:rFonts w:ascii="Times New Roman" w:hAnsi="Times New Roman"/>
          <w:sz w:val="24"/>
          <w:szCs w:val="24"/>
        </w:rPr>
        <w:t xml:space="preserve"> atmesti.</w:t>
      </w:r>
    </w:p>
    <w:p w14:paraId="262035A5" w14:textId="5E363A6E"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 xml:space="preserve">Seimas </w:t>
      </w:r>
      <w:r w:rsidRPr="00A17E0C">
        <w:rPr>
          <w:rFonts w:ascii="Times New Roman" w:hAnsi="Times New Roman"/>
          <w:sz w:val="24"/>
          <w:szCs w:val="24"/>
        </w:rPr>
        <w:t>2017 m. gegužės 25 d.</w:t>
      </w:r>
      <w:r>
        <w:rPr>
          <w:rFonts w:ascii="Times New Roman" w:hAnsi="Times New Roman"/>
          <w:sz w:val="24"/>
          <w:szCs w:val="24"/>
        </w:rPr>
        <w:t xml:space="preserve"> </w:t>
      </w:r>
      <w:r w:rsidRPr="00B850F6">
        <w:rPr>
          <w:rFonts w:ascii="Times New Roman" w:hAnsi="Times New Roman"/>
          <w:sz w:val="24"/>
          <w:szCs w:val="24"/>
        </w:rPr>
        <w:t>įstatym</w:t>
      </w:r>
      <w:r>
        <w:rPr>
          <w:rFonts w:ascii="Times New Roman" w:hAnsi="Times New Roman"/>
          <w:sz w:val="24"/>
          <w:szCs w:val="24"/>
        </w:rPr>
        <w:t>o projektą Nr. XIIP-4266(3) atmetė.</w:t>
      </w:r>
    </w:p>
    <w:p w14:paraId="3CB6D3F5" w14:textId="77777777" w:rsidR="004200EB" w:rsidRDefault="004200EB" w:rsidP="00A30450">
      <w:pPr>
        <w:spacing w:after="0" w:line="240" w:lineRule="auto"/>
        <w:ind w:firstLine="238"/>
        <w:jc w:val="both"/>
        <w:rPr>
          <w:rFonts w:ascii="Times New Roman" w:hAnsi="Times New Roman"/>
          <w:sz w:val="24"/>
          <w:szCs w:val="24"/>
        </w:rPr>
      </w:pPr>
    </w:p>
    <w:p w14:paraId="4CEE2FC0" w14:textId="21CFA070" w:rsidR="004200EB" w:rsidRDefault="004200EB" w:rsidP="00A30450">
      <w:pPr>
        <w:spacing w:after="0" w:line="240" w:lineRule="auto"/>
        <w:ind w:firstLine="238"/>
        <w:jc w:val="both"/>
        <w:rPr>
          <w:rFonts w:ascii="Times New Roman" w:hAnsi="Times New Roman"/>
          <w:b/>
          <w:sz w:val="24"/>
          <w:szCs w:val="24"/>
        </w:rPr>
      </w:pPr>
      <w:r>
        <w:rPr>
          <w:rFonts w:ascii="Times New Roman" w:hAnsi="Times New Roman"/>
          <w:b/>
          <w:sz w:val="24"/>
          <w:szCs w:val="24"/>
        </w:rPr>
        <w:t>Lietuvos Respublikos v</w:t>
      </w:r>
      <w:r w:rsidRPr="00A15A89">
        <w:rPr>
          <w:rFonts w:ascii="Times New Roman" w:hAnsi="Times New Roman"/>
          <w:b/>
          <w:sz w:val="24"/>
          <w:szCs w:val="24"/>
        </w:rPr>
        <w:t>iešųjų ir privačių interesų derinimo valstybinėje tarnyboje įstatymo Nr. VIII-371 2, 10 straip</w:t>
      </w:r>
      <w:r>
        <w:rPr>
          <w:rFonts w:ascii="Times New Roman" w:hAnsi="Times New Roman"/>
          <w:b/>
          <w:sz w:val="24"/>
          <w:szCs w:val="24"/>
        </w:rPr>
        <w:t xml:space="preserve">snių pakeitimo įstatymo projektą Nr. </w:t>
      </w:r>
      <w:hyperlink r:id="rId76" w:history="1">
        <w:r w:rsidRPr="00E907DF">
          <w:rPr>
            <w:rStyle w:val="Hipersaitas"/>
            <w:rFonts w:ascii="Times New Roman" w:hAnsi="Times New Roman"/>
            <w:b/>
            <w:sz w:val="24"/>
            <w:szCs w:val="24"/>
          </w:rPr>
          <w:t>XIIIP-315</w:t>
        </w:r>
      </w:hyperlink>
      <w:r w:rsidR="00405FD3">
        <w:rPr>
          <w:rStyle w:val="Hipersaitas"/>
          <w:rFonts w:ascii="Times New Roman" w:hAnsi="Times New Roman"/>
          <w:b/>
          <w:sz w:val="24"/>
          <w:szCs w:val="24"/>
        </w:rPr>
        <w:t>.</w:t>
      </w:r>
    </w:p>
    <w:p w14:paraId="68AAB91B" w14:textId="5C29EBC2" w:rsidR="004200EB" w:rsidRPr="00F67CA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 xml:space="preserve">Įstatymo projekto tikslas – </w:t>
      </w:r>
      <w:r w:rsidRPr="00F67CAB">
        <w:rPr>
          <w:rFonts w:ascii="Times New Roman" w:hAnsi="Times New Roman"/>
          <w:sz w:val="24"/>
          <w:szCs w:val="24"/>
        </w:rPr>
        <w:t xml:space="preserve">išplėsti </w:t>
      </w:r>
      <w:r>
        <w:rPr>
          <w:rFonts w:ascii="Times New Roman" w:hAnsi="Times New Roman"/>
          <w:sz w:val="24"/>
          <w:szCs w:val="24"/>
        </w:rPr>
        <w:t xml:space="preserve">viešuosius ir privačius </w:t>
      </w:r>
      <w:r w:rsidRPr="00F67CAB">
        <w:rPr>
          <w:rFonts w:ascii="Times New Roman" w:hAnsi="Times New Roman"/>
          <w:sz w:val="24"/>
          <w:szCs w:val="24"/>
        </w:rPr>
        <w:t xml:space="preserve">interesus deklaruoti turinčių subjektų ratą, kuriems nustatyta pareiga deklaruoti viešuosius ir privačius interesus bei nusišalinti priimant tam tikrus sprendimus. </w:t>
      </w:r>
      <w:r>
        <w:rPr>
          <w:rFonts w:ascii="Times New Roman" w:hAnsi="Times New Roman"/>
          <w:sz w:val="24"/>
          <w:szCs w:val="24"/>
        </w:rPr>
        <w:t xml:space="preserve">Tai </w:t>
      </w:r>
      <w:r w:rsidRPr="00F67CAB">
        <w:rPr>
          <w:rFonts w:ascii="Times New Roman" w:hAnsi="Times New Roman"/>
          <w:sz w:val="24"/>
          <w:szCs w:val="24"/>
        </w:rPr>
        <w:t>akcinių bendrovių ir uždarųjų akcinių bendrovių, kurių akcijos, suteikiančios daugiau kaip 1/2 balsų visuotiniame akcininkų susirinkime, nuosavybės teise priklauso valstybei ar savivaldybei, stebėtojų tarybų ir valdybų nariai bei valstybės ar savivaldybių įmonių valdybų nariai.</w:t>
      </w:r>
    </w:p>
    <w:p w14:paraId="788C3146" w14:textId="47865FB1" w:rsidR="004200EB" w:rsidRDefault="004200EB" w:rsidP="00A30450">
      <w:pPr>
        <w:spacing w:after="0" w:line="240" w:lineRule="auto"/>
        <w:ind w:firstLine="238"/>
        <w:jc w:val="both"/>
        <w:rPr>
          <w:rFonts w:ascii="Times New Roman" w:hAnsi="Times New Roman"/>
          <w:sz w:val="24"/>
          <w:szCs w:val="24"/>
        </w:rPr>
      </w:pPr>
      <w:r w:rsidRPr="00136718">
        <w:rPr>
          <w:rFonts w:ascii="Times New Roman" w:hAnsi="Times New Roman"/>
          <w:sz w:val="24"/>
          <w:szCs w:val="24"/>
        </w:rPr>
        <w:t xml:space="preserve">Komitetas nusprendė </w:t>
      </w:r>
      <w:r>
        <w:rPr>
          <w:rFonts w:ascii="Times New Roman" w:hAnsi="Times New Roman"/>
          <w:sz w:val="24"/>
          <w:szCs w:val="24"/>
        </w:rPr>
        <w:t xml:space="preserve">įstatymo projektą </w:t>
      </w:r>
      <w:r w:rsidRPr="00136718">
        <w:rPr>
          <w:rFonts w:ascii="Times New Roman" w:hAnsi="Times New Roman"/>
          <w:sz w:val="24"/>
          <w:szCs w:val="24"/>
        </w:rPr>
        <w:t xml:space="preserve">Nr. XIIIP-315 sujungti su </w:t>
      </w:r>
      <w:r>
        <w:rPr>
          <w:rFonts w:ascii="Times New Roman" w:hAnsi="Times New Roman"/>
          <w:sz w:val="24"/>
          <w:szCs w:val="24"/>
        </w:rPr>
        <w:t>V</w:t>
      </w:r>
      <w:r w:rsidRPr="00136718">
        <w:rPr>
          <w:rFonts w:ascii="Times New Roman" w:hAnsi="Times New Roman"/>
          <w:sz w:val="24"/>
          <w:szCs w:val="24"/>
        </w:rPr>
        <w:t>iešųjų ir privačių interesų derinimo valstybinėje tarnyboje įstatymo Nr. VIII-371 4, 5, 10, 13 straipsnių pakeitimo, 5 straipsnio papildymo 4 dalimi ir 11 straipsnio papildymo 8 dalimi įstatymo projektu Nr. XIIIP-309.</w:t>
      </w:r>
    </w:p>
    <w:p w14:paraId="354B3CEC" w14:textId="77777777" w:rsidR="004200EB" w:rsidRDefault="004200EB" w:rsidP="00A30450">
      <w:pPr>
        <w:spacing w:after="0" w:line="240" w:lineRule="auto"/>
        <w:ind w:firstLine="238"/>
        <w:jc w:val="both"/>
        <w:rPr>
          <w:rFonts w:ascii="Times New Roman" w:hAnsi="Times New Roman"/>
          <w:sz w:val="24"/>
          <w:szCs w:val="24"/>
        </w:rPr>
      </w:pPr>
    </w:p>
    <w:p w14:paraId="226CF231" w14:textId="096F1B3C" w:rsidR="004200EB" w:rsidRDefault="004200EB" w:rsidP="00A30450">
      <w:pPr>
        <w:spacing w:after="0" w:line="240" w:lineRule="auto"/>
        <w:ind w:firstLine="238"/>
        <w:jc w:val="both"/>
        <w:rPr>
          <w:rFonts w:ascii="Times New Roman" w:hAnsi="Times New Roman"/>
          <w:sz w:val="24"/>
          <w:szCs w:val="24"/>
        </w:rPr>
      </w:pPr>
      <w:r w:rsidRPr="00F67CAB">
        <w:rPr>
          <w:rFonts w:ascii="Times New Roman" w:hAnsi="Times New Roman"/>
          <w:b/>
          <w:sz w:val="24"/>
          <w:szCs w:val="24"/>
        </w:rPr>
        <w:lastRenderedPageBreak/>
        <w:t xml:space="preserve">Lietuvos Respublikos viešųjų ir privačių interesų derinimo valstybinėje tarnyboje įstatymo Nr. VIII-371 </w:t>
      </w:r>
      <w:r>
        <w:rPr>
          <w:rFonts w:ascii="Times New Roman" w:hAnsi="Times New Roman"/>
          <w:b/>
          <w:sz w:val="24"/>
          <w:szCs w:val="24"/>
        </w:rPr>
        <w:t xml:space="preserve">2, </w:t>
      </w:r>
      <w:r w:rsidRPr="00F67CAB">
        <w:rPr>
          <w:rFonts w:ascii="Times New Roman" w:hAnsi="Times New Roman"/>
          <w:b/>
          <w:sz w:val="24"/>
          <w:szCs w:val="24"/>
        </w:rPr>
        <w:t>4, 5, 10,</w:t>
      </w:r>
      <w:r>
        <w:rPr>
          <w:rFonts w:ascii="Times New Roman" w:hAnsi="Times New Roman"/>
          <w:b/>
          <w:sz w:val="24"/>
          <w:szCs w:val="24"/>
        </w:rPr>
        <w:t xml:space="preserve"> 11 ir 13 straipsnių pakeitimo </w:t>
      </w:r>
      <w:r w:rsidRPr="00F67CAB">
        <w:rPr>
          <w:rFonts w:ascii="Times New Roman" w:hAnsi="Times New Roman"/>
          <w:b/>
          <w:sz w:val="24"/>
          <w:szCs w:val="24"/>
        </w:rPr>
        <w:t xml:space="preserve">įstatymo projektą Nr. </w:t>
      </w:r>
      <w:hyperlink r:id="rId77" w:history="1">
        <w:r w:rsidRPr="0002507D">
          <w:rPr>
            <w:rStyle w:val="Hipersaitas"/>
            <w:rFonts w:ascii="Times New Roman" w:hAnsi="Times New Roman"/>
            <w:b/>
            <w:sz w:val="24"/>
            <w:szCs w:val="24"/>
          </w:rPr>
          <w:t>XIIIP-309(2)</w:t>
        </w:r>
        <w:r w:rsidRPr="0002507D">
          <w:rPr>
            <w:rStyle w:val="Hipersaitas"/>
            <w:rFonts w:ascii="Times New Roman" w:hAnsi="Times New Roman"/>
            <w:sz w:val="24"/>
            <w:szCs w:val="24"/>
          </w:rPr>
          <w:t>.</w:t>
        </w:r>
      </w:hyperlink>
    </w:p>
    <w:p w14:paraId="48940E14" w14:textId="75EA8FEE"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Įstatymo</w:t>
      </w:r>
      <w:r w:rsidRPr="007A5414">
        <w:rPr>
          <w:rFonts w:ascii="Times New Roman" w:hAnsi="Times New Roman"/>
          <w:sz w:val="24"/>
          <w:szCs w:val="24"/>
        </w:rPr>
        <w:t xml:space="preserve"> </w:t>
      </w:r>
      <w:r w:rsidRPr="00F67CAB">
        <w:rPr>
          <w:rFonts w:ascii="Times New Roman" w:hAnsi="Times New Roman"/>
          <w:sz w:val="24"/>
          <w:szCs w:val="24"/>
        </w:rPr>
        <w:t xml:space="preserve">projekto tikslas – </w:t>
      </w:r>
      <w:r>
        <w:rPr>
          <w:rFonts w:ascii="Times New Roman" w:hAnsi="Times New Roman"/>
          <w:sz w:val="24"/>
          <w:szCs w:val="24"/>
        </w:rPr>
        <w:t xml:space="preserve"> </w:t>
      </w:r>
      <w:r w:rsidRPr="00F67CAB">
        <w:rPr>
          <w:rFonts w:ascii="Times New Roman" w:hAnsi="Times New Roman"/>
          <w:sz w:val="24"/>
          <w:szCs w:val="24"/>
        </w:rPr>
        <w:t xml:space="preserve">išplėsti </w:t>
      </w:r>
      <w:r>
        <w:rPr>
          <w:rFonts w:ascii="Times New Roman" w:hAnsi="Times New Roman"/>
          <w:sz w:val="24"/>
          <w:szCs w:val="24"/>
        </w:rPr>
        <w:t xml:space="preserve">viešuosius ir privačius </w:t>
      </w:r>
      <w:r w:rsidRPr="00F67CAB">
        <w:rPr>
          <w:rFonts w:ascii="Times New Roman" w:hAnsi="Times New Roman"/>
          <w:sz w:val="24"/>
          <w:szCs w:val="24"/>
        </w:rPr>
        <w:t>interesus de</w:t>
      </w:r>
      <w:r>
        <w:rPr>
          <w:rFonts w:ascii="Times New Roman" w:hAnsi="Times New Roman"/>
          <w:sz w:val="24"/>
          <w:szCs w:val="24"/>
        </w:rPr>
        <w:t xml:space="preserve">klaruoti turinčių subjektų ratą. Tai </w:t>
      </w:r>
      <w:r w:rsidRPr="0028204C">
        <w:rPr>
          <w:rFonts w:ascii="Times New Roman" w:hAnsi="Times New Roman"/>
          <w:sz w:val="24"/>
          <w:szCs w:val="24"/>
        </w:rPr>
        <w:t>viešojo pirkimo komisijos nariai, asmenys, perkančiosios organizacijos vadovo paskirti atlikti supaprastintus pirkimus, ir viešųjų pirkimų procedūrose dalyvaujantys ekspertai. Šios nuostatos  padės identifikuoti viešųjų ir privačių interesų konfliktus atskiruose viešuosiuose pirkimuose, o perkančiųjų organizacijų vadovams įgyvendinti jiems nustatytą prievolę kontroliuoti viešųjų pirkimų procedūrų nešališkumą ir eliminuoti viešųjų ir privačių interesų konfliktų apraiškas. Taip pat tai padės ir patiems komisijų nariams, asmenims, vadovo paskirtiems atlikti supaprastintus viešuosius pirkimus bei ekspertams – jie aiškiau suvoks, kokios aplinkybės jiems gali sukelti interesų konfliktą, kokiose pirkimų procedūrose jie negali dalyvauti, nuo kokių procedūrų jie turi nusišalinti.</w:t>
      </w:r>
    </w:p>
    <w:p w14:paraId="72ECEBA8" w14:textId="65596BA7"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 xml:space="preserve">Komitetas nusprendė šį įstatymo projektą sujungti su įstatymo projektu Nr. XIIIP-315, papildydamas viešuosius ir privačius </w:t>
      </w:r>
      <w:r w:rsidRPr="00F67CAB">
        <w:rPr>
          <w:rFonts w:ascii="Times New Roman" w:hAnsi="Times New Roman"/>
          <w:sz w:val="24"/>
          <w:szCs w:val="24"/>
        </w:rPr>
        <w:t>interesus de</w:t>
      </w:r>
      <w:r>
        <w:rPr>
          <w:rFonts w:ascii="Times New Roman" w:hAnsi="Times New Roman"/>
          <w:sz w:val="24"/>
          <w:szCs w:val="24"/>
        </w:rPr>
        <w:t>klaruoti turinčių subjektų ratą,</w:t>
      </w:r>
      <w:r w:rsidRPr="005F0C1A">
        <w:rPr>
          <w:rFonts w:ascii="Times New Roman" w:hAnsi="Times New Roman"/>
          <w:sz w:val="24"/>
          <w:szCs w:val="24"/>
        </w:rPr>
        <w:t xml:space="preserve"> </w:t>
      </w:r>
      <w:r w:rsidRPr="00F67CAB">
        <w:rPr>
          <w:rFonts w:ascii="Times New Roman" w:hAnsi="Times New Roman"/>
          <w:sz w:val="24"/>
          <w:szCs w:val="24"/>
        </w:rPr>
        <w:t>kuriems nustatyta pareiga deklaruoti viešuosius ir privačius interesus bei nusišalinti priimant tam tikrus sprendimus</w:t>
      </w:r>
      <w:r>
        <w:rPr>
          <w:rFonts w:ascii="Times New Roman" w:hAnsi="Times New Roman"/>
          <w:sz w:val="24"/>
          <w:szCs w:val="24"/>
        </w:rPr>
        <w:t xml:space="preserve">: </w:t>
      </w:r>
      <w:r w:rsidRPr="00F67CAB">
        <w:rPr>
          <w:rFonts w:ascii="Times New Roman" w:hAnsi="Times New Roman"/>
          <w:sz w:val="24"/>
          <w:szCs w:val="24"/>
        </w:rPr>
        <w:t>akcinių bendrovių ir uždarųjų akcinių bendrovių, kurių akcijos, suteikiančios daugiau kaip 1/2 balsų visuotiniame akcininkų susirinkime, nuosavybės teise priklauso valstybei ar savivaldybei, stebėtojų tarybų ir valdybų nariai</w:t>
      </w:r>
      <w:r>
        <w:rPr>
          <w:rFonts w:ascii="Times New Roman" w:hAnsi="Times New Roman"/>
          <w:sz w:val="24"/>
          <w:szCs w:val="24"/>
        </w:rPr>
        <w:t>s</w:t>
      </w:r>
      <w:r w:rsidRPr="00F67CAB">
        <w:rPr>
          <w:rFonts w:ascii="Times New Roman" w:hAnsi="Times New Roman"/>
          <w:sz w:val="24"/>
          <w:szCs w:val="24"/>
        </w:rPr>
        <w:t xml:space="preserve"> bei valstybės ar savivaldybių įmonių valdybų nariai</w:t>
      </w:r>
      <w:r>
        <w:rPr>
          <w:rFonts w:ascii="Times New Roman" w:hAnsi="Times New Roman"/>
          <w:sz w:val="24"/>
          <w:szCs w:val="24"/>
        </w:rPr>
        <w:t xml:space="preserve">s. Komitetas pritarė patobulintam įstatymo projektui Nr. </w:t>
      </w:r>
      <w:hyperlink r:id="rId78" w:history="1">
        <w:r w:rsidRPr="0002507D">
          <w:rPr>
            <w:rStyle w:val="Hipersaitas"/>
            <w:rFonts w:ascii="Times New Roman" w:hAnsi="Times New Roman"/>
            <w:sz w:val="24"/>
            <w:szCs w:val="24"/>
          </w:rPr>
          <w:t>XIIIP-309(3).</w:t>
        </w:r>
      </w:hyperlink>
    </w:p>
    <w:p w14:paraId="0619766F" w14:textId="6F395464" w:rsidR="004200EB" w:rsidRPr="007A5414" w:rsidRDefault="004200EB" w:rsidP="00A30450">
      <w:pPr>
        <w:spacing w:after="0" w:line="240" w:lineRule="auto"/>
        <w:ind w:firstLine="238"/>
        <w:jc w:val="both"/>
        <w:rPr>
          <w:rFonts w:ascii="Times New Roman" w:hAnsi="Times New Roman"/>
          <w:sz w:val="24"/>
          <w:szCs w:val="24"/>
        </w:rPr>
      </w:pPr>
      <w:r w:rsidRPr="006959A3">
        <w:rPr>
          <w:rFonts w:ascii="Times New Roman" w:hAnsi="Times New Roman"/>
          <w:sz w:val="24"/>
          <w:szCs w:val="24"/>
        </w:rPr>
        <w:lastRenderedPageBreak/>
        <w:t>Lietuvos Respublikos</w:t>
      </w:r>
      <w:r w:rsidRPr="007A5414">
        <w:rPr>
          <w:rFonts w:ascii="Times New Roman" w:hAnsi="Times New Roman"/>
          <w:sz w:val="24"/>
          <w:szCs w:val="24"/>
        </w:rPr>
        <w:t xml:space="preserve"> </w:t>
      </w:r>
      <w:r w:rsidRPr="006959A3">
        <w:rPr>
          <w:rFonts w:ascii="Times New Roman" w:hAnsi="Times New Roman"/>
          <w:sz w:val="24"/>
          <w:szCs w:val="24"/>
        </w:rPr>
        <w:t xml:space="preserve">viešųjų ir privačių interesų derinimo valstybinėje tarnyboje įstatymo Nr. VIII-371 4, 5, 10, 11, 13 ir 22 straipsnių pakeitimo įstatymas Nr. </w:t>
      </w:r>
      <w:hyperlink r:id="rId79" w:history="1">
        <w:r w:rsidRPr="006D0799">
          <w:rPr>
            <w:rStyle w:val="Hipersaitas"/>
            <w:rFonts w:ascii="Times New Roman" w:hAnsi="Times New Roman"/>
            <w:sz w:val="24"/>
            <w:szCs w:val="24"/>
          </w:rPr>
          <w:t>XIII-323</w:t>
        </w:r>
      </w:hyperlink>
      <w:r w:rsidRPr="006959A3">
        <w:rPr>
          <w:rFonts w:ascii="Times New Roman" w:hAnsi="Times New Roman"/>
          <w:sz w:val="24"/>
          <w:szCs w:val="24"/>
        </w:rPr>
        <w:t xml:space="preserve"> priimtas 2017 m. balandžio 27 d. </w:t>
      </w:r>
      <w:r w:rsidRPr="007A5414">
        <w:rPr>
          <w:rFonts w:ascii="Times New Roman" w:hAnsi="Times New Roman"/>
          <w:sz w:val="24"/>
          <w:szCs w:val="24"/>
        </w:rPr>
        <w:t xml:space="preserve"> </w:t>
      </w:r>
    </w:p>
    <w:p w14:paraId="19E1311B" w14:textId="77777777" w:rsidR="004200EB" w:rsidRPr="007A5414" w:rsidRDefault="004200EB" w:rsidP="00A30450">
      <w:pPr>
        <w:spacing w:after="0" w:line="240" w:lineRule="auto"/>
        <w:ind w:firstLine="238"/>
        <w:jc w:val="both"/>
        <w:rPr>
          <w:rFonts w:ascii="Times New Roman" w:hAnsi="Times New Roman"/>
          <w:sz w:val="24"/>
          <w:szCs w:val="24"/>
        </w:rPr>
      </w:pPr>
    </w:p>
    <w:p w14:paraId="3AFAB496" w14:textId="77777777" w:rsidR="00405FD3" w:rsidRDefault="004200EB" w:rsidP="00A30450">
      <w:pPr>
        <w:spacing w:after="0" w:line="240" w:lineRule="auto"/>
        <w:ind w:firstLine="238"/>
        <w:jc w:val="both"/>
        <w:rPr>
          <w:rFonts w:ascii="Times New Roman" w:hAnsi="Times New Roman"/>
          <w:b/>
          <w:sz w:val="24"/>
          <w:szCs w:val="24"/>
        </w:rPr>
      </w:pPr>
      <w:r w:rsidRPr="00B802A9">
        <w:rPr>
          <w:rFonts w:ascii="Times New Roman" w:hAnsi="Times New Roman"/>
          <w:b/>
          <w:sz w:val="24"/>
          <w:szCs w:val="24"/>
        </w:rPr>
        <w:t xml:space="preserve">Lietuvos Respublikos Europos politinių partijų ir Europos politinių fondų įstatymo projektą Nr. </w:t>
      </w:r>
      <w:hyperlink r:id="rId80" w:history="1">
        <w:r w:rsidRPr="006D0799">
          <w:rPr>
            <w:rStyle w:val="Hipersaitas"/>
            <w:rFonts w:ascii="Times New Roman" w:hAnsi="Times New Roman"/>
            <w:b/>
            <w:sz w:val="24"/>
            <w:szCs w:val="24"/>
          </w:rPr>
          <w:t>XIIP-4481.</w:t>
        </w:r>
      </w:hyperlink>
    </w:p>
    <w:p w14:paraId="6F2595CC" w14:textId="21A1104A" w:rsidR="004200EB" w:rsidRPr="00557508" w:rsidRDefault="004200EB" w:rsidP="00A30450">
      <w:pPr>
        <w:spacing w:after="0" w:line="240" w:lineRule="auto"/>
        <w:ind w:firstLine="238"/>
        <w:jc w:val="both"/>
        <w:rPr>
          <w:rFonts w:ascii="Times New Roman" w:hAnsi="Times New Roman"/>
          <w:sz w:val="24"/>
          <w:szCs w:val="24"/>
        </w:rPr>
      </w:pPr>
      <w:r w:rsidRPr="00557508">
        <w:rPr>
          <w:rFonts w:ascii="Times New Roman" w:hAnsi="Times New Roman"/>
          <w:sz w:val="24"/>
          <w:szCs w:val="24"/>
        </w:rPr>
        <w:t>Įstatymo projekto tikslas –</w:t>
      </w:r>
      <w:r>
        <w:rPr>
          <w:rFonts w:ascii="Times New Roman" w:hAnsi="Times New Roman"/>
          <w:sz w:val="24"/>
          <w:szCs w:val="24"/>
        </w:rPr>
        <w:t xml:space="preserve"> </w:t>
      </w:r>
      <w:r w:rsidRPr="00557508">
        <w:rPr>
          <w:rFonts w:ascii="Times New Roman" w:hAnsi="Times New Roman"/>
          <w:sz w:val="24"/>
          <w:szCs w:val="24"/>
        </w:rPr>
        <w:t>užtikrinti Europos Parlamento ir Tarybos Reglamentą (ES, Euratomas) Nr. 1141/2014 dėl Europos politinių partijų ir Europos politinių fondų statuto ir finansavimo tinkamą įgyvendinimą.</w:t>
      </w:r>
      <w:r w:rsidRPr="00557508">
        <w:rPr>
          <w:rFonts w:ascii="Times New Roman" w:hAnsi="Times New Roman"/>
          <w:b/>
          <w:sz w:val="24"/>
          <w:szCs w:val="24"/>
        </w:rPr>
        <w:t xml:space="preserve"> </w:t>
      </w:r>
      <w:r w:rsidRPr="00557508">
        <w:rPr>
          <w:rFonts w:ascii="Times New Roman" w:hAnsi="Times New Roman"/>
          <w:sz w:val="24"/>
          <w:szCs w:val="24"/>
        </w:rPr>
        <w:t>Įstatymo projekte</w:t>
      </w:r>
      <w:r>
        <w:rPr>
          <w:rFonts w:ascii="Times New Roman" w:hAnsi="Times New Roman"/>
          <w:b/>
          <w:sz w:val="24"/>
          <w:szCs w:val="24"/>
        </w:rPr>
        <w:t xml:space="preserve"> </w:t>
      </w:r>
      <w:r>
        <w:rPr>
          <w:rFonts w:ascii="Times New Roman" w:hAnsi="Times New Roman"/>
          <w:sz w:val="24"/>
          <w:szCs w:val="24"/>
        </w:rPr>
        <w:t>nustatoma galimybė, esant tam tikroms sąlygoms, Lietuvos Respublikoje steigti Europos politinę partiją ar Europos politinį fondą. Jie būtų registruojami juridinių asmenų registre.</w:t>
      </w:r>
    </w:p>
    <w:p w14:paraId="0FF0ADC5" w14:textId="4A06B869"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Komitetas nusprendė g</w:t>
      </w:r>
      <w:r w:rsidRPr="00B802A9">
        <w:rPr>
          <w:rFonts w:ascii="Times New Roman" w:hAnsi="Times New Roman"/>
          <w:sz w:val="24"/>
          <w:szCs w:val="24"/>
        </w:rPr>
        <w:t>rąžinti įstatymo projektą Nr. XIIP-4481 iniciatoriams tobulinti, įvertinant Seimo kanceliarijos Teisės departamento pastabas bei kitų Europos Sąjungos šalių praktiką dėl Reglamento (ES, Euratomas) Nr. 1141/2014 kai kurių nuostatų įgyvendinimo nacionalinėje teisėje.</w:t>
      </w:r>
    </w:p>
    <w:p w14:paraId="1F471F62" w14:textId="4403A077"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Seimas 2017 m. balandžio 25 d. grąžino įstatymo projektą</w:t>
      </w:r>
      <w:r w:rsidRPr="007A5414">
        <w:rPr>
          <w:rFonts w:ascii="Times New Roman" w:hAnsi="Times New Roman"/>
          <w:sz w:val="24"/>
          <w:szCs w:val="24"/>
        </w:rPr>
        <w:t xml:space="preserve"> </w:t>
      </w:r>
      <w:r>
        <w:rPr>
          <w:rFonts w:ascii="Times New Roman" w:hAnsi="Times New Roman"/>
          <w:sz w:val="24"/>
          <w:szCs w:val="24"/>
        </w:rPr>
        <w:t>Nr. XIIP-4481 iniciatoriams tobulinti.</w:t>
      </w:r>
    </w:p>
    <w:p w14:paraId="068BAAA7" w14:textId="77777777" w:rsidR="004200EB" w:rsidRDefault="004200EB" w:rsidP="00A30450">
      <w:pPr>
        <w:spacing w:after="0" w:line="240" w:lineRule="auto"/>
        <w:ind w:firstLine="238"/>
        <w:jc w:val="both"/>
        <w:rPr>
          <w:rFonts w:ascii="Times New Roman" w:hAnsi="Times New Roman"/>
          <w:sz w:val="24"/>
          <w:szCs w:val="24"/>
        </w:rPr>
      </w:pPr>
    </w:p>
    <w:p w14:paraId="3C6DC7AC" w14:textId="77777777" w:rsidR="00405FD3" w:rsidRDefault="004200EB" w:rsidP="00A30450">
      <w:pPr>
        <w:spacing w:after="0" w:line="240" w:lineRule="auto"/>
        <w:ind w:firstLine="238"/>
        <w:jc w:val="both"/>
        <w:rPr>
          <w:rFonts w:ascii="Times New Roman" w:hAnsi="Times New Roman"/>
          <w:sz w:val="24"/>
          <w:szCs w:val="24"/>
        </w:rPr>
      </w:pPr>
      <w:r w:rsidRPr="002B5D96">
        <w:rPr>
          <w:rFonts w:ascii="Times New Roman" w:hAnsi="Times New Roman"/>
          <w:b/>
          <w:sz w:val="24"/>
          <w:szCs w:val="24"/>
        </w:rPr>
        <w:t xml:space="preserve">Lietuvos Respublikos politinių partijų įstatymo Nr. I-606 1 straipsnio pakeitimo įstatymo projektą Nr. </w:t>
      </w:r>
      <w:hyperlink r:id="rId81" w:history="1">
        <w:r w:rsidRPr="006D0799">
          <w:rPr>
            <w:rStyle w:val="Hipersaitas"/>
            <w:rFonts w:ascii="Times New Roman" w:hAnsi="Times New Roman"/>
            <w:b/>
            <w:sz w:val="24"/>
            <w:szCs w:val="24"/>
          </w:rPr>
          <w:t>XIIP-4482</w:t>
        </w:r>
      </w:hyperlink>
      <w:r w:rsidRPr="002B5D96">
        <w:rPr>
          <w:rFonts w:ascii="Times New Roman" w:hAnsi="Times New Roman"/>
          <w:b/>
          <w:sz w:val="24"/>
          <w:szCs w:val="24"/>
        </w:rPr>
        <w:t>.</w:t>
      </w:r>
      <w:r>
        <w:rPr>
          <w:rFonts w:ascii="Times New Roman" w:hAnsi="Times New Roman"/>
          <w:sz w:val="24"/>
          <w:szCs w:val="24"/>
        </w:rPr>
        <w:t xml:space="preserve"> </w:t>
      </w:r>
    </w:p>
    <w:p w14:paraId="371E770D" w14:textId="23EFAA87"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lastRenderedPageBreak/>
        <w:t xml:space="preserve">Įstatymo projekte įtvirtinta, kad šis įstatymas </w:t>
      </w:r>
      <w:r w:rsidRPr="00AE5698">
        <w:rPr>
          <w:rFonts w:ascii="Times New Roman" w:hAnsi="Times New Roman"/>
          <w:sz w:val="24"/>
          <w:szCs w:val="24"/>
        </w:rPr>
        <w:t xml:space="preserve">nereglamentuoja politinių partijų, kurios pagal </w:t>
      </w:r>
      <w:r>
        <w:rPr>
          <w:rFonts w:ascii="Times New Roman" w:hAnsi="Times New Roman"/>
          <w:sz w:val="24"/>
          <w:szCs w:val="24"/>
        </w:rPr>
        <w:t>R</w:t>
      </w:r>
      <w:r w:rsidRPr="00AE5698">
        <w:rPr>
          <w:rFonts w:ascii="Times New Roman" w:hAnsi="Times New Roman"/>
          <w:sz w:val="24"/>
          <w:szCs w:val="24"/>
        </w:rPr>
        <w:t>eglamentą (EB, Euratomas) Nr. 1141/2014 laikomos Europos politinėmis partijomis, finansavimo ir jų finansavimo kontrolės</w:t>
      </w:r>
      <w:r>
        <w:rPr>
          <w:rFonts w:ascii="Times New Roman" w:hAnsi="Times New Roman"/>
          <w:sz w:val="24"/>
          <w:szCs w:val="24"/>
        </w:rPr>
        <w:t xml:space="preserve">. </w:t>
      </w:r>
    </w:p>
    <w:p w14:paraId="26C9F1E9" w14:textId="6DF3B96C" w:rsidR="004200EB" w:rsidRPr="002B5D96"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 xml:space="preserve">Įstatymo projektas yra </w:t>
      </w:r>
      <w:r w:rsidRPr="00B72A2A">
        <w:rPr>
          <w:rFonts w:ascii="Times New Roman" w:hAnsi="Times New Roman"/>
          <w:sz w:val="24"/>
          <w:szCs w:val="24"/>
        </w:rPr>
        <w:t>Europos politinių partijų ir Europos p</w:t>
      </w:r>
      <w:r>
        <w:rPr>
          <w:rFonts w:ascii="Times New Roman" w:hAnsi="Times New Roman"/>
          <w:sz w:val="24"/>
          <w:szCs w:val="24"/>
        </w:rPr>
        <w:t>olitinių fondų įstatymo projekto</w:t>
      </w:r>
      <w:r w:rsidRPr="00B72A2A">
        <w:rPr>
          <w:rFonts w:ascii="Times New Roman" w:hAnsi="Times New Roman"/>
          <w:sz w:val="24"/>
          <w:szCs w:val="24"/>
        </w:rPr>
        <w:t xml:space="preserve"> Nr. XIIP-4481 </w:t>
      </w:r>
      <w:r>
        <w:rPr>
          <w:rFonts w:ascii="Times New Roman" w:hAnsi="Times New Roman"/>
          <w:sz w:val="24"/>
          <w:szCs w:val="24"/>
        </w:rPr>
        <w:t xml:space="preserve">lydimasis teisės aktas. Jis </w:t>
      </w:r>
      <w:r w:rsidRPr="00AE5698">
        <w:rPr>
          <w:rFonts w:ascii="Times New Roman" w:hAnsi="Times New Roman"/>
          <w:sz w:val="24"/>
          <w:szCs w:val="24"/>
        </w:rPr>
        <w:t>2017 m. balandžio 25 d</w:t>
      </w:r>
      <w:r w:rsidR="0082346F">
        <w:rPr>
          <w:rFonts w:ascii="Times New Roman" w:hAnsi="Times New Roman"/>
          <w:sz w:val="24"/>
          <w:szCs w:val="24"/>
        </w:rPr>
        <w:t>.</w:t>
      </w:r>
      <w:r w:rsidRPr="00AE5698">
        <w:rPr>
          <w:rFonts w:ascii="Times New Roman" w:hAnsi="Times New Roman"/>
          <w:sz w:val="24"/>
          <w:szCs w:val="24"/>
        </w:rPr>
        <w:t xml:space="preserve"> </w:t>
      </w:r>
      <w:r>
        <w:rPr>
          <w:rFonts w:ascii="Times New Roman" w:hAnsi="Times New Roman"/>
          <w:sz w:val="24"/>
          <w:szCs w:val="24"/>
        </w:rPr>
        <w:t xml:space="preserve">buvo grąžintas iniciatoriams tobulinti kartu su pagrindiniu įstatymo projektu. </w:t>
      </w:r>
    </w:p>
    <w:p w14:paraId="2C52365C" w14:textId="77777777" w:rsidR="004200EB" w:rsidRDefault="004200EB" w:rsidP="00A30450">
      <w:pPr>
        <w:spacing w:after="0" w:line="240" w:lineRule="auto"/>
        <w:ind w:firstLine="238"/>
        <w:jc w:val="both"/>
        <w:rPr>
          <w:rFonts w:ascii="Times New Roman" w:hAnsi="Times New Roman"/>
          <w:sz w:val="24"/>
          <w:szCs w:val="24"/>
        </w:rPr>
      </w:pPr>
    </w:p>
    <w:p w14:paraId="7D4A57DA" w14:textId="77777777" w:rsidR="00405FD3" w:rsidRDefault="004200EB" w:rsidP="00A30450">
      <w:pPr>
        <w:spacing w:after="0" w:line="240" w:lineRule="auto"/>
        <w:ind w:firstLine="238"/>
        <w:jc w:val="both"/>
        <w:rPr>
          <w:rFonts w:ascii="Times New Roman" w:hAnsi="Times New Roman"/>
          <w:b/>
          <w:sz w:val="24"/>
          <w:szCs w:val="24"/>
        </w:rPr>
      </w:pPr>
      <w:r w:rsidRPr="0012009E">
        <w:rPr>
          <w:rFonts w:ascii="Times New Roman" w:hAnsi="Times New Roman"/>
          <w:b/>
          <w:sz w:val="24"/>
          <w:szCs w:val="24"/>
        </w:rPr>
        <w:t>Lietuvos Respublikos vandens įstatymo Nr. XIII-474 12 straips</w:t>
      </w:r>
      <w:r>
        <w:rPr>
          <w:rFonts w:ascii="Times New Roman" w:hAnsi="Times New Roman"/>
          <w:b/>
          <w:sz w:val="24"/>
          <w:szCs w:val="24"/>
        </w:rPr>
        <w:t>nio pakeitimo įstatymo projektą</w:t>
      </w:r>
      <w:r w:rsidRPr="0012009E">
        <w:rPr>
          <w:rFonts w:ascii="Times New Roman" w:hAnsi="Times New Roman"/>
          <w:b/>
          <w:sz w:val="24"/>
          <w:szCs w:val="24"/>
        </w:rPr>
        <w:t xml:space="preserve"> Nr. </w:t>
      </w:r>
      <w:hyperlink r:id="rId82" w:history="1">
        <w:r w:rsidRPr="00CA0D82">
          <w:rPr>
            <w:rStyle w:val="Hipersaitas"/>
            <w:rFonts w:ascii="Times New Roman" w:hAnsi="Times New Roman"/>
            <w:b/>
            <w:sz w:val="24"/>
            <w:szCs w:val="24"/>
          </w:rPr>
          <w:t>XIIP-4837</w:t>
        </w:r>
      </w:hyperlink>
      <w:r>
        <w:rPr>
          <w:rFonts w:ascii="Times New Roman" w:hAnsi="Times New Roman"/>
          <w:b/>
          <w:sz w:val="24"/>
          <w:szCs w:val="24"/>
        </w:rPr>
        <w:t xml:space="preserve">. </w:t>
      </w:r>
    </w:p>
    <w:p w14:paraId="68FC4288" w14:textId="3A2374F3" w:rsidR="004200EB" w:rsidRDefault="004200EB" w:rsidP="00A30450">
      <w:pPr>
        <w:spacing w:after="0" w:line="240" w:lineRule="auto"/>
        <w:ind w:firstLine="238"/>
        <w:jc w:val="both"/>
        <w:rPr>
          <w:rFonts w:ascii="Times New Roman" w:eastAsiaTheme="minorHAnsi" w:hAnsi="Times New Roman"/>
          <w:sz w:val="24"/>
          <w:szCs w:val="24"/>
        </w:rPr>
      </w:pPr>
      <w:r w:rsidRPr="004E1C33">
        <w:rPr>
          <w:rFonts w:ascii="Times New Roman" w:hAnsi="Times New Roman"/>
          <w:sz w:val="24"/>
          <w:szCs w:val="24"/>
        </w:rPr>
        <w:t>Įstatymo projekte</w:t>
      </w:r>
      <w:r>
        <w:rPr>
          <w:rFonts w:ascii="Times New Roman" w:hAnsi="Times New Roman"/>
          <w:b/>
          <w:sz w:val="24"/>
          <w:szCs w:val="24"/>
        </w:rPr>
        <w:t xml:space="preserve"> </w:t>
      </w:r>
      <w:r>
        <w:rPr>
          <w:rFonts w:ascii="Times New Roman" w:eastAsiaTheme="minorHAnsi" w:hAnsi="Times New Roman"/>
          <w:sz w:val="24"/>
          <w:szCs w:val="24"/>
        </w:rPr>
        <w:t xml:space="preserve">nustatyta pareiga savivaldybių taryboms tvirtinti </w:t>
      </w:r>
      <w:r w:rsidRPr="00CC33AB">
        <w:rPr>
          <w:rFonts w:ascii="Times New Roman" w:eastAsiaTheme="minorHAnsi" w:hAnsi="Times New Roman"/>
          <w:sz w:val="24"/>
          <w:szCs w:val="24"/>
        </w:rPr>
        <w:t xml:space="preserve"> Saugaus elgesio paviršinių vandens telkinių vandenyje ir ant paviršinių vandens telkinių ledo taisykl</w:t>
      </w:r>
      <w:r>
        <w:rPr>
          <w:rFonts w:ascii="Times New Roman" w:eastAsiaTheme="minorHAnsi" w:hAnsi="Times New Roman"/>
          <w:sz w:val="24"/>
          <w:szCs w:val="24"/>
        </w:rPr>
        <w:t>es</w:t>
      </w:r>
      <w:r w:rsidRPr="00CC33AB">
        <w:rPr>
          <w:rFonts w:ascii="Times New Roman" w:eastAsiaTheme="minorHAnsi" w:hAnsi="Times New Roman"/>
          <w:sz w:val="24"/>
          <w:szCs w:val="24"/>
        </w:rPr>
        <w:t>.</w:t>
      </w:r>
      <w:r>
        <w:rPr>
          <w:rFonts w:ascii="Times New Roman" w:eastAsiaTheme="minorHAnsi" w:hAnsi="Times New Roman"/>
          <w:sz w:val="24"/>
          <w:szCs w:val="24"/>
        </w:rPr>
        <w:t xml:space="preserve"> </w:t>
      </w:r>
    </w:p>
    <w:p w14:paraId="309156D0" w14:textId="5D15F635" w:rsidR="004200EB" w:rsidRPr="004E1C33" w:rsidRDefault="004200EB" w:rsidP="00A30450">
      <w:pPr>
        <w:spacing w:after="0" w:line="240" w:lineRule="auto"/>
        <w:ind w:firstLine="238"/>
        <w:jc w:val="both"/>
        <w:rPr>
          <w:rFonts w:ascii="Times New Roman" w:hAnsi="Times New Roman"/>
          <w:sz w:val="24"/>
          <w:szCs w:val="24"/>
        </w:rPr>
      </w:pPr>
      <w:r>
        <w:rPr>
          <w:rFonts w:ascii="Times New Roman" w:eastAsiaTheme="minorHAnsi" w:hAnsi="Times New Roman"/>
          <w:sz w:val="24"/>
          <w:szCs w:val="24"/>
        </w:rPr>
        <w:t>Komitetas, siekdamas teisinio reguliavimo aiškumo, įstatymo projektą papildė nuostata, kad savivaldybių tarybos p</w:t>
      </w:r>
      <w:r w:rsidRPr="004E1C33">
        <w:rPr>
          <w:rFonts w:ascii="Times New Roman" w:eastAsiaTheme="minorHAnsi" w:hAnsi="Times New Roman"/>
          <w:sz w:val="24"/>
          <w:szCs w:val="24"/>
        </w:rPr>
        <w:t>rireikus nustato draudž</w:t>
      </w:r>
      <w:r>
        <w:rPr>
          <w:rFonts w:ascii="Times New Roman" w:eastAsiaTheme="minorHAnsi" w:hAnsi="Times New Roman"/>
          <w:sz w:val="24"/>
          <w:szCs w:val="24"/>
        </w:rPr>
        <w:t>iamas maudytis vietas ir laiką.</w:t>
      </w:r>
    </w:p>
    <w:p w14:paraId="52BC499F" w14:textId="2800B396" w:rsidR="004200EB" w:rsidRPr="004E1C33"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Įstatymo projektas</w:t>
      </w:r>
      <w:r w:rsidRPr="007A5414">
        <w:rPr>
          <w:rFonts w:ascii="Times New Roman" w:hAnsi="Times New Roman"/>
          <w:sz w:val="24"/>
          <w:szCs w:val="24"/>
        </w:rPr>
        <w:t xml:space="preserve"> </w:t>
      </w:r>
      <w:r w:rsidRPr="004E1C33">
        <w:rPr>
          <w:rFonts w:ascii="Times New Roman" w:hAnsi="Times New Roman"/>
          <w:sz w:val="24"/>
          <w:szCs w:val="24"/>
        </w:rPr>
        <w:t xml:space="preserve">Nr. </w:t>
      </w:r>
      <w:hyperlink r:id="rId83" w:history="1">
        <w:r w:rsidRPr="00CA0D82">
          <w:rPr>
            <w:rStyle w:val="Hipersaitas"/>
            <w:rFonts w:ascii="Times New Roman" w:hAnsi="Times New Roman"/>
            <w:sz w:val="24"/>
            <w:szCs w:val="24"/>
          </w:rPr>
          <w:t>XIIP-4837(2)</w:t>
        </w:r>
      </w:hyperlink>
      <w:r>
        <w:rPr>
          <w:rFonts w:ascii="Times New Roman" w:hAnsi="Times New Roman"/>
          <w:sz w:val="24"/>
          <w:szCs w:val="24"/>
        </w:rPr>
        <w:t xml:space="preserve"> bus svarstomas Seime kartu su Lietuvos Respublikos a</w:t>
      </w:r>
      <w:r w:rsidRPr="004E1C33">
        <w:rPr>
          <w:rFonts w:ascii="Times New Roman" w:hAnsi="Times New Roman"/>
          <w:sz w:val="24"/>
          <w:szCs w:val="24"/>
        </w:rPr>
        <w:t>dministracinių nusižengimų kodekso 484 ir 491 straips</w:t>
      </w:r>
      <w:r>
        <w:rPr>
          <w:rFonts w:ascii="Times New Roman" w:hAnsi="Times New Roman"/>
          <w:sz w:val="24"/>
          <w:szCs w:val="24"/>
        </w:rPr>
        <w:t>nių pakeitimo įstatymo projektu</w:t>
      </w:r>
      <w:r w:rsidRPr="004E1C33">
        <w:rPr>
          <w:rFonts w:ascii="Times New Roman" w:hAnsi="Times New Roman"/>
          <w:sz w:val="24"/>
          <w:szCs w:val="24"/>
        </w:rPr>
        <w:t xml:space="preserve"> Nr. XIIP-4836</w:t>
      </w:r>
      <w:r>
        <w:rPr>
          <w:rFonts w:ascii="Times New Roman" w:hAnsi="Times New Roman"/>
          <w:sz w:val="24"/>
          <w:szCs w:val="24"/>
        </w:rPr>
        <w:t xml:space="preserve">, kurį Teisės ir teisėtvarkos komitetas turi apsvarstyti kaip pagrindinis komitetas. </w:t>
      </w:r>
    </w:p>
    <w:p w14:paraId="1C612D5C" w14:textId="77777777" w:rsidR="004200EB" w:rsidRDefault="004200EB" w:rsidP="00A30450">
      <w:pPr>
        <w:spacing w:after="0" w:line="240" w:lineRule="auto"/>
        <w:ind w:firstLine="238"/>
        <w:jc w:val="both"/>
        <w:rPr>
          <w:rFonts w:ascii="Times New Roman" w:hAnsi="Times New Roman"/>
          <w:sz w:val="24"/>
          <w:szCs w:val="24"/>
        </w:rPr>
      </w:pPr>
    </w:p>
    <w:p w14:paraId="2786D57B" w14:textId="77777777" w:rsidR="0082346F" w:rsidRDefault="0082346F" w:rsidP="0082346F">
      <w:pPr>
        <w:spacing w:after="0" w:line="240" w:lineRule="auto"/>
        <w:ind w:firstLine="238"/>
        <w:jc w:val="both"/>
        <w:rPr>
          <w:rFonts w:ascii="Times New Roman" w:hAnsi="Times New Roman"/>
          <w:b/>
          <w:sz w:val="24"/>
          <w:szCs w:val="24"/>
        </w:rPr>
      </w:pPr>
    </w:p>
    <w:p w14:paraId="2C7B1FBE" w14:textId="6931689A" w:rsidR="0082346F" w:rsidRDefault="0082346F" w:rsidP="0082346F">
      <w:pPr>
        <w:spacing w:after="0" w:line="240" w:lineRule="auto"/>
        <w:ind w:firstLine="238"/>
        <w:jc w:val="both"/>
        <w:rPr>
          <w:rFonts w:ascii="Times New Roman" w:hAnsi="Times New Roman"/>
          <w:b/>
          <w:sz w:val="24"/>
          <w:szCs w:val="24"/>
        </w:rPr>
      </w:pPr>
      <w:r w:rsidRPr="00532F39">
        <w:rPr>
          <w:rFonts w:ascii="Times New Roman" w:hAnsi="Times New Roman"/>
          <w:b/>
          <w:sz w:val="24"/>
          <w:szCs w:val="24"/>
        </w:rPr>
        <w:lastRenderedPageBreak/>
        <w:t>Lietuvos Respublikos Seimo rinkimų įstatymo Nr. I-2721 38 ir 41 straipsnių pakeitimo į</w:t>
      </w:r>
      <w:r>
        <w:rPr>
          <w:rFonts w:ascii="Times New Roman" w:hAnsi="Times New Roman"/>
          <w:b/>
          <w:sz w:val="24"/>
          <w:szCs w:val="24"/>
        </w:rPr>
        <w:t xml:space="preserve">statymo projektą Nr. </w:t>
      </w:r>
      <w:hyperlink r:id="rId84" w:history="1">
        <w:r w:rsidRPr="003C723A">
          <w:rPr>
            <w:rStyle w:val="Hipersaitas"/>
            <w:rFonts w:ascii="Times New Roman" w:hAnsi="Times New Roman"/>
            <w:b/>
            <w:sz w:val="24"/>
            <w:szCs w:val="24"/>
          </w:rPr>
          <w:t>XIIIP-361(4).</w:t>
        </w:r>
      </w:hyperlink>
      <w:r>
        <w:rPr>
          <w:rFonts w:ascii="Times New Roman" w:hAnsi="Times New Roman"/>
          <w:b/>
          <w:sz w:val="24"/>
          <w:szCs w:val="24"/>
        </w:rPr>
        <w:t xml:space="preserve"> </w:t>
      </w:r>
    </w:p>
    <w:p w14:paraId="38ABEF6B" w14:textId="77777777" w:rsidR="0082346F" w:rsidRDefault="0082346F" w:rsidP="0082346F">
      <w:pPr>
        <w:spacing w:after="0" w:line="240" w:lineRule="auto"/>
        <w:ind w:firstLine="238"/>
        <w:jc w:val="both"/>
        <w:rPr>
          <w:rFonts w:ascii="Times New Roman" w:hAnsi="Times New Roman"/>
          <w:b/>
          <w:sz w:val="24"/>
          <w:szCs w:val="24"/>
        </w:rPr>
      </w:pPr>
      <w:r w:rsidRPr="003071E1">
        <w:rPr>
          <w:rFonts w:ascii="Times New Roman" w:hAnsi="Times New Roman"/>
          <w:b/>
          <w:sz w:val="24"/>
          <w:szCs w:val="24"/>
        </w:rPr>
        <w:t>Lietuvos Respublikos Prezidento rinkimų įstatymo Nr. I-28 36 straipsnio pakeitimo ir Įstatymo papildymo 76</w:t>
      </w:r>
      <w:r w:rsidRPr="003071E1">
        <w:rPr>
          <w:rFonts w:ascii="Times New Roman" w:hAnsi="Times New Roman"/>
          <w:b/>
          <w:sz w:val="24"/>
          <w:szCs w:val="24"/>
          <w:vertAlign w:val="superscript"/>
        </w:rPr>
        <w:t>1</w:t>
      </w:r>
      <w:r w:rsidRPr="003071E1">
        <w:rPr>
          <w:rFonts w:ascii="Times New Roman" w:hAnsi="Times New Roman"/>
          <w:b/>
          <w:sz w:val="24"/>
          <w:szCs w:val="24"/>
        </w:rPr>
        <w:t xml:space="preserve"> straipsniu į</w:t>
      </w:r>
      <w:r>
        <w:rPr>
          <w:rFonts w:ascii="Times New Roman" w:hAnsi="Times New Roman"/>
          <w:b/>
          <w:sz w:val="24"/>
          <w:szCs w:val="24"/>
        </w:rPr>
        <w:t xml:space="preserve">statymo projektą Nr. </w:t>
      </w:r>
      <w:hyperlink r:id="rId85" w:history="1">
        <w:r w:rsidRPr="00CA0D82">
          <w:rPr>
            <w:rStyle w:val="Hipersaitas"/>
            <w:rFonts w:ascii="Times New Roman" w:hAnsi="Times New Roman"/>
            <w:b/>
            <w:sz w:val="24"/>
            <w:szCs w:val="24"/>
          </w:rPr>
          <w:t>XIIIP-362(2).</w:t>
        </w:r>
      </w:hyperlink>
      <w:r w:rsidRPr="003071E1">
        <w:rPr>
          <w:rFonts w:ascii="Times New Roman" w:hAnsi="Times New Roman"/>
          <w:b/>
          <w:sz w:val="24"/>
          <w:szCs w:val="24"/>
        </w:rPr>
        <w:t xml:space="preserve"> </w:t>
      </w:r>
    </w:p>
    <w:p w14:paraId="4DB68BD3" w14:textId="77777777" w:rsidR="0082346F" w:rsidRDefault="0082346F" w:rsidP="0082346F">
      <w:pPr>
        <w:spacing w:after="0" w:line="240" w:lineRule="auto"/>
        <w:ind w:firstLine="238"/>
        <w:jc w:val="both"/>
        <w:rPr>
          <w:rStyle w:val="Hipersaitas"/>
          <w:rFonts w:ascii="Times New Roman" w:hAnsi="Times New Roman"/>
          <w:b/>
          <w:sz w:val="24"/>
          <w:szCs w:val="24"/>
        </w:rPr>
      </w:pPr>
      <w:r>
        <w:rPr>
          <w:rFonts w:ascii="Times New Roman" w:hAnsi="Times New Roman"/>
          <w:b/>
          <w:sz w:val="24"/>
          <w:szCs w:val="24"/>
        </w:rPr>
        <w:t>Lietuvos Respublikos s</w:t>
      </w:r>
      <w:r w:rsidRPr="003E1346">
        <w:rPr>
          <w:rFonts w:ascii="Times New Roman" w:hAnsi="Times New Roman"/>
          <w:b/>
          <w:sz w:val="24"/>
          <w:szCs w:val="24"/>
        </w:rPr>
        <w:t>avivaldybių tarybų rinkimų įstatymo Nr. I-532 39 straip</w:t>
      </w:r>
      <w:r>
        <w:rPr>
          <w:rFonts w:ascii="Times New Roman" w:hAnsi="Times New Roman"/>
          <w:b/>
          <w:sz w:val="24"/>
          <w:szCs w:val="24"/>
        </w:rPr>
        <w:t xml:space="preserve">snio pakeitimo įstatymo projektą Nr. </w:t>
      </w:r>
      <w:hyperlink r:id="rId86" w:history="1">
        <w:r w:rsidRPr="003C723A">
          <w:rPr>
            <w:rStyle w:val="Hipersaitas"/>
            <w:rFonts w:ascii="Times New Roman" w:hAnsi="Times New Roman"/>
            <w:b/>
            <w:sz w:val="24"/>
            <w:szCs w:val="24"/>
          </w:rPr>
          <w:t>XIIIP-363(3).</w:t>
        </w:r>
      </w:hyperlink>
    </w:p>
    <w:p w14:paraId="0C6E5EBA" w14:textId="319CBFB1" w:rsidR="0082346F" w:rsidRDefault="0082346F" w:rsidP="0082346F">
      <w:pPr>
        <w:spacing w:after="0" w:line="240" w:lineRule="auto"/>
        <w:ind w:firstLine="238"/>
        <w:jc w:val="both"/>
        <w:rPr>
          <w:rStyle w:val="Hipersaitas"/>
          <w:rFonts w:ascii="Times New Roman" w:hAnsi="Times New Roman"/>
          <w:b/>
          <w:sz w:val="24"/>
          <w:szCs w:val="24"/>
        </w:rPr>
      </w:pPr>
      <w:r w:rsidRPr="0096432D">
        <w:rPr>
          <w:rFonts w:ascii="Times New Roman" w:hAnsi="Times New Roman"/>
          <w:b/>
          <w:sz w:val="24"/>
          <w:szCs w:val="24"/>
        </w:rPr>
        <w:t>Lietuvos Respublikos rinkimų į Europos Parlamentą įstatymo Nr. IX-1837 39 ir 42 straipsnių pakeitimo į</w:t>
      </w:r>
      <w:r>
        <w:rPr>
          <w:rFonts w:ascii="Times New Roman" w:hAnsi="Times New Roman"/>
          <w:b/>
          <w:sz w:val="24"/>
          <w:szCs w:val="24"/>
        </w:rPr>
        <w:t xml:space="preserve">statymo projektą Nr. </w:t>
      </w:r>
      <w:hyperlink r:id="rId87" w:history="1">
        <w:r w:rsidRPr="003C723A">
          <w:rPr>
            <w:rStyle w:val="Hipersaitas"/>
            <w:rFonts w:ascii="Times New Roman" w:hAnsi="Times New Roman"/>
            <w:b/>
            <w:sz w:val="24"/>
            <w:szCs w:val="24"/>
          </w:rPr>
          <w:t>XIIIP-364(3).</w:t>
        </w:r>
      </w:hyperlink>
    </w:p>
    <w:p w14:paraId="0A7D7E43" w14:textId="26582025" w:rsidR="0082346F" w:rsidRPr="003071E1" w:rsidRDefault="0082346F" w:rsidP="0082346F">
      <w:pPr>
        <w:spacing w:after="0" w:line="240" w:lineRule="auto"/>
        <w:ind w:firstLine="238"/>
        <w:jc w:val="both"/>
        <w:rPr>
          <w:rFonts w:ascii="Times New Roman" w:hAnsi="Times New Roman"/>
          <w:sz w:val="24"/>
          <w:szCs w:val="24"/>
        </w:rPr>
      </w:pPr>
      <w:r>
        <w:rPr>
          <w:rFonts w:ascii="Times New Roman" w:hAnsi="Times New Roman"/>
          <w:sz w:val="24"/>
          <w:szCs w:val="24"/>
        </w:rPr>
        <w:t>Įstatymų projektų tikslas – sutrumpinti rinkimų užstato grąžinimo terminą. Įstatymo projekte siūloma, kad  rinkimų užstatas yra grąžinamas per 30 dienų po galutinių rinkimų rezultatų oficialaus paskelbimo, jeigu yra įvykdytos įstatyme nustatytos sąlygos. Komitetas, apsvarstęs suinteresuotų subjektų pasiūlymus bei argumentus, rinkimų užstato grąžinimo terminą nustatė 60 dienų.</w:t>
      </w:r>
    </w:p>
    <w:p w14:paraId="0B6199B3" w14:textId="1C661C39" w:rsidR="0082346F" w:rsidRDefault="0082346F" w:rsidP="0082346F">
      <w:pPr>
        <w:spacing w:after="0" w:line="240" w:lineRule="auto"/>
        <w:ind w:firstLine="238"/>
        <w:jc w:val="both"/>
        <w:rPr>
          <w:rFonts w:ascii="Times New Roman" w:hAnsi="Times New Roman"/>
          <w:sz w:val="24"/>
          <w:szCs w:val="24"/>
        </w:rPr>
      </w:pPr>
      <w:r>
        <w:rPr>
          <w:rFonts w:ascii="Times New Roman" w:hAnsi="Times New Roman"/>
          <w:sz w:val="24"/>
          <w:szCs w:val="24"/>
        </w:rPr>
        <w:t xml:space="preserve">Komiteto patobulintiems įstatymų projektams Nr. </w:t>
      </w:r>
      <w:hyperlink r:id="rId88" w:history="1">
        <w:r w:rsidRPr="003C723A">
          <w:rPr>
            <w:rStyle w:val="Hipersaitas"/>
            <w:rFonts w:ascii="Times New Roman" w:hAnsi="Times New Roman"/>
            <w:sz w:val="24"/>
            <w:szCs w:val="24"/>
          </w:rPr>
          <w:t>XIIIP-361(5)</w:t>
        </w:r>
      </w:hyperlink>
      <w:r>
        <w:rPr>
          <w:rStyle w:val="Hipersaitas"/>
          <w:rFonts w:ascii="Times New Roman" w:hAnsi="Times New Roman"/>
          <w:sz w:val="24"/>
          <w:szCs w:val="24"/>
        </w:rPr>
        <w:t>,</w:t>
      </w:r>
      <w:r w:rsidRPr="0082346F">
        <w:t xml:space="preserve"> </w:t>
      </w:r>
      <w:hyperlink r:id="rId89" w:history="1">
        <w:r w:rsidRPr="00CA0D82">
          <w:rPr>
            <w:rStyle w:val="Hipersaitas"/>
            <w:rFonts w:ascii="Times New Roman" w:hAnsi="Times New Roman"/>
            <w:sz w:val="24"/>
            <w:szCs w:val="24"/>
          </w:rPr>
          <w:t>XIIIP-362(3)</w:t>
        </w:r>
      </w:hyperlink>
      <w:r>
        <w:rPr>
          <w:rStyle w:val="Hipersaitas"/>
          <w:rFonts w:ascii="Times New Roman" w:hAnsi="Times New Roman"/>
          <w:sz w:val="24"/>
          <w:szCs w:val="24"/>
        </w:rPr>
        <w:t>,</w:t>
      </w:r>
      <w:r>
        <w:rPr>
          <w:rFonts w:ascii="Times New Roman" w:hAnsi="Times New Roman"/>
          <w:sz w:val="24"/>
          <w:szCs w:val="24"/>
        </w:rPr>
        <w:t xml:space="preserve"> </w:t>
      </w:r>
      <w:hyperlink r:id="rId90" w:history="1">
        <w:r w:rsidRPr="003C723A">
          <w:rPr>
            <w:rStyle w:val="Hipersaitas"/>
            <w:rFonts w:ascii="Times New Roman" w:hAnsi="Times New Roman"/>
            <w:sz w:val="24"/>
            <w:szCs w:val="24"/>
          </w:rPr>
          <w:t>XIIIP</w:t>
        </w:r>
        <w:r w:rsidRPr="003C723A">
          <w:rPr>
            <w:rStyle w:val="Hipersaitas"/>
            <w:rFonts w:ascii="Times New Roman" w:hAnsi="Times New Roman"/>
            <w:sz w:val="24"/>
            <w:szCs w:val="24"/>
          </w:rPr>
          <w:t>-</w:t>
        </w:r>
        <w:r w:rsidRPr="003C723A">
          <w:rPr>
            <w:rStyle w:val="Hipersaitas"/>
            <w:rFonts w:ascii="Times New Roman" w:hAnsi="Times New Roman"/>
            <w:sz w:val="24"/>
            <w:szCs w:val="24"/>
          </w:rPr>
          <w:t>363(4)</w:t>
        </w:r>
      </w:hyperlink>
      <w:r>
        <w:rPr>
          <w:rStyle w:val="Hipersaitas"/>
          <w:rFonts w:ascii="Times New Roman" w:hAnsi="Times New Roman"/>
          <w:sz w:val="24"/>
          <w:szCs w:val="24"/>
        </w:rPr>
        <w:t>,</w:t>
      </w:r>
      <w:r>
        <w:rPr>
          <w:rFonts w:ascii="Times New Roman" w:hAnsi="Times New Roman"/>
          <w:sz w:val="24"/>
          <w:szCs w:val="24"/>
        </w:rPr>
        <w:t xml:space="preserve"> </w:t>
      </w:r>
      <w:hyperlink r:id="rId91" w:history="1">
        <w:r w:rsidRPr="003C723A">
          <w:rPr>
            <w:rStyle w:val="Hipersaitas"/>
            <w:rFonts w:ascii="Times New Roman" w:hAnsi="Times New Roman"/>
            <w:sz w:val="24"/>
            <w:szCs w:val="24"/>
          </w:rPr>
          <w:t>XIII</w:t>
        </w:r>
        <w:r w:rsidR="005F1369">
          <w:rPr>
            <w:rStyle w:val="Hipersaitas"/>
            <w:rFonts w:ascii="Times New Roman" w:hAnsi="Times New Roman"/>
            <w:sz w:val="24"/>
            <w:szCs w:val="24"/>
          </w:rPr>
          <w:t>P</w:t>
        </w:r>
        <w:bookmarkStart w:id="0" w:name="_GoBack"/>
        <w:bookmarkEnd w:id="0"/>
        <w:r w:rsidR="005F1369">
          <w:rPr>
            <w:rStyle w:val="Hipersaitas"/>
            <w:rFonts w:ascii="Times New Roman" w:hAnsi="Times New Roman"/>
            <w:sz w:val="24"/>
            <w:szCs w:val="24"/>
          </w:rPr>
          <w:t>-</w:t>
        </w:r>
        <w:r w:rsidRPr="003C723A">
          <w:rPr>
            <w:rStyle w:val="Hipersaitas"/>
            <w:rFonts w:ascii="Times New Roman" w:hAnsi="Times New Roman"/>
            <w:sz w:val="24"/>
            <w:szCs w:val="24"/>
          </w:rPr>
          <w:t>364(4)</w:t>
        </w:r>
      </w:hyperlink>
      <w:r>
        <w:rPr>
          <w:rStyle w:val="Hipersaitas"/>
          <w:rFonts w:ascii="Times New Roman" w:hAnsi="Times New Roman"/>
          <w:sz w:val="24"/>
          <w:szCs w:val="24"/>
        </w:rPr>
        <w:t xml:space="preserve"> </w:t>
      </w:r>
      <w:r>
        <w:rPr>
          <w:rFonts w:ascii="Times New Roman" w:hAnsi="Times New Roman"/>
          <w:sz w:val="24"/>
          <w:szCs w:val="24"/>
        </w:rPr>
        <w:t>2017 m. birželio 15 d. buvo pritarta Seime po svarstymo.</w:t>
      </w:r>
    </w:p>
    <w:p w14:paraId="3C0EA210" w14:textId="77777777" w:rsidR="0082346F" w:rsidRDefault="0082346F" w:rsidP="0082346F">
      <w:pPr>
        <w:spacing w:after="0" w:line="240" w:lineRule="auto"/>
        <w:ind w:firstLine="238"/>
        <w:jc w:val="both"/>
        <w:rPr>
          <w:rFonts w:ascii="Times New Roman" w:hAnsi="Times New Roman"/>
          <w:b/>
          <w:sz w:val="24"/>
          <w:szCs w:val="24"/>
        </w:rPr>
      </w:pPr>
    </w:p>
    <w:p w14:paraId="59AB9A6A" w14:textId="77777777" w:rsidR="004200EB" w:rsidRDefault="004200EB" w:rsidP="00A30450">
      <w:pPr>
        <w:spacing w:after="0" w:line="240" w:lineRule="auto"/>
        <w:ind w:firstLine="238"/>
        <w:jc w:val="both"/>
        <w:rPr>
          <w:rFonts w:ascii="Times New Roman" w:hAnsi="Times New Roman"/>
          <w:sz w:val="24"/>
          <w:szCs w:val="24"/>
        </w:rPr>
      </w:pPr>
    </w:p>
    <w:p w14:paraId="196EEB38" w14:textId="77777777" w:rsidR="00405FD3" w:rsidRDefault="004200EB" w:rsidP="00A30450">
      <w:pPr>
        <w:spacing w:after="0" w:line="240" w:lineRule="auto"/>
        <w:ind w:firstLine="238"/>
        <w:jc w:val="both"/>
        <w:rPr>
          <w:rFonts w:ascii="Times New Roman" w:hAnsi="Times New Roman"/>
          <w:b/>
          <w:sz w:val="24"/>
          <w:szCs w:val="24"/>
        </w:rPr>
      </w:pPr>
      <w:r w:rsidRPr="00F62FEA">
        <w:rPr>
          <w:rFonts w:ascii="Times New Roman" w:hAnsi="Times New Roman"/>
          <w:b/>
          <w:sz w:val="24"/>
          <w:szCs w:val="24"/>
        </w:rPr>
        <w:t xml:space="preserve">Lietuvos Respublikos politinių kampanijų finansavimo ir finansavimo kontrolės įstatymo Nr. IX-2428 16 straipsnio pakeitimo įstatymo projektą Nr. </w:t>
      </w:r>
      <w:hyperlink r:id="rId92" w:history="1">
        <w:r w:rsidRPr="003C723A">
          <w:rPr>
            <w:rStyle w:val="Hipersaitas"/>
            <w:rFonts w:ascii="Times New Roman" w:hAnsi="Times New Roman"/>
            <w:b/>
            <w:sz w:val="24"/>
            <w:szCs w:val="24"/>
          </w:rPr>
          <w:t>XIIIP-592</w:t>
        </w:r>
      </w:hyperlink>
      <w:r w:rsidRPr="00F62FEA">
        <w:rPr>
          <w:rFonts w:ascii="Times New Roman" w:hAnsi="Times New Roman"/>
          <w:b/>
          <w:sz w:val="24"/>
          <w:szCs w:val="24"/>
        </w:rPr>
        <w:t xml:space="preserve">. </w:t>
      </w:r>
    </w:p>
    <w:p w14:paraId="274FB0BF" w14:textId="4B15ABDC" w:rsidR="004200EB" w:rsidRDefault="004200EB" w:rsidP="00A30450">
      <w:pPr>
        <w:spacing w:after="0" w:line="240" w:lineRule="auto"/>
        <w:ind w:firstLine="238"/>
        <w:jc w:val="both"/>
        <w:rPr>
          <w:rFonts w:ascii="Times New Roman" w:hAnsi="Times New Roman"/>
          <w:sz w:val="24"/>
          <w:szCs w:val="24"/>
        </w:rPr>
      </w:pPr>
      <w:r w:rsidRPr="00DE5EEC">
        <w:rPr>
          <w:rFonts w:ascii="Times New Roman" w:hAnsi="Times New Roman"/>
          <w:sz w:val="24"/>
          <w:szCs w:val="24"/>
        </w:rPr>
        <w:lastRenderedPageBreak/>
        <w:t xml:space="preserve">Įstatymo projekte siūloma </w:t>
      </w:r>
      <w:r>
        <w:rPr>
          <w:rFonts w:ascii="Times New Roman" w:hAnsi="Times New Roman"/>
          <w:sz w:val="24"/>
          <w:szCs w:val="24"/>
        </w:rPr>
        <w:t>sutrumpinti terminą nuo 25 iki 10 dienų</w:t>
      </w:r>
      <w:r w:rsidRPr="00DE5EEC">
        <w:rPr>
          <w:rFonts w:ascii="Times New Roman" w:hAnsi="Times New Roman"/>
          <w:sz w:val="24"/>
          <w:szCs w:val="24"/>
        </w:rPr>
        <w:t xml:space="preserve"> nuo rinkimų (pakartotinių rinkimų) ar referendumo galutinių rezultatų paskelbimo dienos</w:t>
      </w:r>
      <w:r>
        <w:rPr>
          <w:rFonts w:ascii="Times New Roman" w:hAnsi="Times New Roman"/>
          <w:sz w:val="24"/>
          <w:szCs w:val="24"/>
        </w:rPr>
        <w:t xml:space="preserve">, per kurį </w:t>
      </w:r>
      <w:r w:rsidRPr="00DE5EEC">
        <w:rPr>
          <w:rFonts w:ascii="Times New Roman" w:hAnsi="Times New Roman"/>
          <w:sz w:val="24"/>
          <w:szCs w:val="24"/>
        </w:rPr>
        <w:t>viešosios informacijos rengėjai ar skleidėjai elektroninių ryšių priemonėmis Vyriausiajai rinkimų komisijai privalo pateikti viešosios informacijos rengėjo ar skleidėjo deklaraciją.</w:t>
      </w:r>
    </w:p>
    <w:p w14:paraId="373C59DE" w14:textId="4AC3BEB7" w:rsidR="004200EB" w:rsidRPr="00DE5EEC"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 xml:space="preserve">Komiteto patobulintam įstatymo projektui Nr. </w:t>
      </w:r>
      <w:hyperlink r:id="rId93" w:history="1">
        <w:r w:rsidRPr="003C723A">
          <w:rPr>
            <w:rStyle w:val="Hipersaitas"/>
            <w:rFonts w:ascii="Times New Roman" w:hAnsi="Times New Roman"/>
            <w:sz w:val="24"/>
            <w:szCs w:val="24"/>
          </w:rPr>
          <w:t>XIIIP-592(2)</w:t>
        </w:r>
      </w:hyperlink>
      <w:r>
        <w:rPr>
          <w:rFonts w:ascii="Times New Roman" w:hAnsi="Times New Roman"/>
          <w:sz w:val="24"/>
          <w:szCs w:val="24"/>
        </w:rPr>
        <w:t xml:space="preserve"> 2017 m. birželio 15 d. buvo pritarta Seime po svarstymo.</w:t>
      </w:r>
    </w:p>
    <w:p w14:paraId="21506242" w14:textId="77777777" w:rsidR="004200EB" w:rsidRDefault="004200EB" w:rsidP="00A30450">
      <w:pPr>
        <w:spacing w:after="0" w:line="240" w:lineRule="auto"/>
        <w:ind w:firstLine="238"/>
        <w:jc w:val="both"/>
        <w:rPr>
          <w:rFonts w:ascii="Times New Roman" w:hAnsi="Times New Roman"/>
          <w:sz w:val="24"/>
          <w:szCs w:val="24"/>
        </w:rPr>
      </w:pPr>
    </w:p>
    <w:p w14:paraId="688630D1" w14:textId="77777777" w:rsidR="00405FD3" w:rsidRDefault="004200EB" w:rsidP="00A30450">
      <w:pPr>
        <w:spacing w:after="0" w:line="240" w:lineRule="auto"/>
        <w:ind w:firstLine="238"/>
        <w:jc w:val="both"/>
        <w:rPr>
          <w:rStyle w:val="Hipersaitas"/>
          <w:rFonts w:ascii="Times New Roman" w:hAnsi="Times New Roman"/>
          <w:b/>
          <w:sz w:val="24"/>
          <w:szCs w:val="24"/>
        </w:rPr>
      </w:pPr>
      <w:r w:rsidRPr="00DD2FD4">
        <w:rPr>
          <w:rFonts w:ascii="Times New Roman" w:hAnsi="Times New Roman"/>
          <w:b/>
          <w:sz w:val="24"/>
          <w:szCs w:val="24"/>
        </w:rPr>
        <w:t xml:space="preserve">Lietuvos Respublikos vietos savivaldos įstatymo Nr. I-533 16 ir 27 straipsnių pakeitimo įstatymo projektą Nr. </w:t>
      </w:r>
      <w:hyperlink r:id="rId94" w:history="1">
        <w:r w:rsidRPr="003C723A">
          <w:rPr>
            <w:rStyle w:val="Hipersaitas"/>
            <w:rFonts w:ascii="Times New Roman" w:hAnsi="Times New Roman"/>
            <w:b/>
            <w:sz w:val="24"/>
            <w:szCs w:val="24"/>
          </w:rPr>
          <w:t>XIIIP-610.</w:t>
        </w:r>
      </w:hyperlink>
    </w:p>
    <w:p w14:paraId="23D631D4" w14:textId="7816EF1B"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Įstatymo projekto</w:t>
      </w:r>
      <w:r w:rsidRPr="00DD2FD4">
        <w:rPr>
          <w:rFonts w:ascii="Times New Roman" w:hAnsi="Times New Roman"/>
          <w:sz w:val="24"/>
          <w:szCs w:val="24"/>
        </w:rPr>
        <w:t xml:space="preserve"> tikslas – nustatyti teisinį reglamentavimą, </w:t>
      </w:r>
      <w:r w:rsidR="00B134AB">
        <w:rPr>
          <w:rFonts w:ascii="Times New Roman" w:hAnsi="Times New Roman"/>
          <w:sz w:val="24"/>
          <w:szCs w:val="24"/>
        </w:rPr>
        <w:t>kuriuo</w:t>
      </w:r>
      <w:r w:rsidRPr="00DD2FD4">
        <w:rPr>
          <w:rFonts w:ascii="Times New Roman" w:hAnsi="Times New Roman"/>
          <w:sz w:val="24"/>
          <w:szCs w:val="24"/>
        </w:rPr>
        <w:t xml:space="preserve"> būtų užtikrinamas tikslingas, ekonominiais skaičiavimais pagrįstas vietos valdžios partnerystės projektų rengimas, teikimas, vertinimas ir sprendimų dėl partnerystės projekto įgyvendinimo priėmimas.</w:t>
      </w:r>
      <w:r>
        <w:rPr>
          <w:rFonts w:ascii="Times New Roman" w:hAnsi="Times New Roman"/>
          <w:sz w:val="24"/>
          <w:szCs w:val="24"/>
        </w:rPr>
        <w:t xml:space="preserve"> Įstatymo projekte siūloma konkrečiai </w:t>
      </w:r>
      <w:r w:rsidRPr="00B52C3A">
        <w:rPr>
          <w:rFonts w:ascii="Times New Roman" w:hAnsi="Times New Roman"/>
          <w:sz w:val="24"/>
          <w:szCs w:val="24"/>
        </w:rPr>
        <w:t>nustatyti vietos valdžios partnerystės projektų rengime, vertinime dalyvaujančių subjektų funkcijas</w:t>
      </w:r>
      <w:r>
        <w:rPr>
          <w:rFonts w:ascii="Times New Roman" w:hAnsi="Times New Roman"/>
          <w:sz w:val="24"/>
          <w:szCs w:val="24"/>
        </w:rPr>
        <w:t>, detalizuojamas savivaldybės kontrolieriaus išvados dėl partnerystės projektų turinys.</w:t>
      </w:r>
    </w:p>
    <w:p w14:paraId="6B42602A" w14:textId="1162DC8F"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Komitetas, svarstydamas įstatymo projektą (Nr. 610(2)</w:t>
      </w:r>
      <w:r w:rsidRPr="00877BFE">
        <w:rPr>
          <w:rFonts w:ascii="Times New Roman" w:hAnsi="Times New Roman"/>
          <w:sz w:val="24"/>
          <w:szCs w:val="24"/>
        </w:rPr>
        <w:t>,</w:t>
      </w:r>
      <w:r>
        <w:rPr>
          <w:rFonts w:ascii="Times New Roman" w:hAnsi="Times New Roman"/>
          <w:sz w:val="24"/>
          <w:szCs w:val="24"/>
        </w:rPr>
        <w:t xml:space="preserve"> jį patobulino, atsižvelgdamas į Audito komiteto pasiūlymus.</w:t>
      </w:r>
    </w:p>
    <w:p w14:paraId="6C701667" w14:textId="0C6A5038" w:rsidR="004200EB" w:rsidRPr="00A17E0C"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 xml:space="preserve"> </w:t>
      </w:r>
      <w:r w:rsidRPr="00A17E0C">
        <w:rPr>
          <w:rFonts w:ascii="Times New Roman" w:hAnsi="Times New Roman"/>
          <w:sz w:val="24"/>
          <w:szCs w:val="24"/>
        </w:rPr>
        <w:t xml:space="preserve">Lietuvos Respublikos vietos savivaldos įstatymo Nr. I-533 16 ir 27 straipsnių pakeitimo įstatymas Nr. </w:t>
      </w:r>
      <w:hyperlink r:id="rId95" w:history="1">
        <w:r w:rsidRPr="003C723A">
          <w:rPr>
            <w:rStyle w:val="Hipersaitas"/>
            <w:rFonts w:ascii="Times New Roman" w:hAnsi="Times New Roman"/>
            <w:sz w:val="24"/>
            <w:szCs w:val="24"/>
          </w:rPr>
          <w:t>XIII-443</w:t>
        </w:r>
      </w:hyperlink>
      <w:r w:rsidRPr="00A17E0C">
        <w:rPr>
          <w:rFonts w:ascii="Times New Roman" w:hAnsi="Times New Roman"/>
          <w:sz w:val="24"/>
          <w:szCs w:val="24"/>
        </w:rPr>
        <w:t xml:space="preserve"> priimtas 2017 m. birželio 15 d.</w:t>
      </w:r>
    </w:p>
    <w:p w14:paraId="23186408" w14:textId="77777777" w:rsidR="004200EB" w:rsidRDefault="004200EB" w:rsidP="00A30450">
      <w:pPr>
        <w:spacing w:after="0" w:line="240" w:lineRule="auto"/>
        <w:ind w:firstLine="238"/>
        <w:jc w:val="both"/>
        <w:rPr>
          <w:rFonts w:ascii="Times New Roman" w:hAnsi="Times New Roman"/>
          <w:b/>
          <w:sz w:val="24"/>
          <w:szCs w:val="24"/>
        </w:rPr>
      </w:pPr>
    </w:p>
    <w:p w14:paraId="75982FF6" w14:textId="77777777" w:rsidR="00405FD3" w:rsidRDefault="004200EB" w:rsidP="00A30450">
      <w:pPr>
        <w:spacing w:after="0" w:line="240" w:lineRule="auto"/>
        <w:ind w:firstLine="238"/>
        <w:jc w:val="both"/>
        <w:rPr>
          <w:rFonts w:ascii="Times New Roman" w:hAnsi="Times New Roman"/>
          <w:b/>
          <w:sz w:val="24"/>
          <w:szCs w:val="24"/>
        </w:rPr>
      </w:pPr>
      <w:r w:rsidRPr="00DD2FD4">
        <w:rPr>
          <w:rFonts w:ascii="Times New Roman" w:hAnsi="Times New Roman"/>
          <w:b/>
          <w:sz w:val="24"/>
          <w:szCs w:val="24"/>
        </w:rPr>
        <w:t>Lietuvos Respublikos</w:t>
      </w:r>
      <w:r w:rsidRPr="007A5414">
        <w:rPr>
          <w:rFonts w:ascii="Times New Roman" w:hAnsi="Times New Roman"/>
          <w:sz w:val="24"/>
          <w:szCs w:val="24"/>
        </w:rPr>
        <w:t xml:space="preserve"> </w:t>
      </w:r>
      <w:r>
        <w:rPr>
          <w:rFonts w:ascii="Times New Roman" w:hAnsi="Times New Roman"/>
          <w:b/>
          <w:sz w:val="24"/>
          <w:szCs w:val="24"/>
        </w:rPr>
        <w:t>i</w:t>
      </w:r>
      <w:r w:rsidRPr="00252EDA">
        <w:rPr>
          <w:rFonts w:ascii="Times New Roman" w:hAnsi="Times New Roman"/>
          <w:b/>
          <w:sz w:val="24"/>
          <w:szCs w:val="24"/>
        </w:rPr>
        <w:t>nvest</w:t>
      </w:r>
      <w:r>
        <w:rPr>
          <w:rFonts w:ascii="Times New Roman" w:hAnsi="Times New Roman"/>
          <w:b/>
          <w:sz w:val="24"/>
          <w:szCs w:val="24"/>
        </w:rPr>
        <w:t>icijų įstatymo Nr. VIII-1312 15</w:t>
      </w:r>
      <w:r w:rsidRPr="00252EDA">
        <w:rPr>
          <w:rFonts w:ascii="Times New Roman" w:hAnsi="Times New Roman"/>
          <w:b/>
          <w:sz w:val="24"/>
          <w:szCs w:val="24"/>
          <w:vertAlign w:val="superscript"/>
        </w:rPr>
        <w:t>2</w:t>
      </w:r>
      <w:r w:rsidRPr="00252EDA">
        <w:rPr>
          <w:rFonts w:ascii="Times New Roman" w:hAnsi="Times New Roman"/>
          <w:b/>
          <w:sz w:val="24"/>
          <w:szCs w:val="24"/>
        </w:rPr>
        <w:t xml:space="preserve"> straip</w:t>
      </w:r>
      <w:r>
        <w:rPr>
          <w:rFonts w:ascii="Times New Roman" w:hAnsi="Times New Roman"/>
          <w:b/>
          <w:sz w:val="24"/>
          <w:szCs w:val="24"/>
        </w:rPr>
        <w:t xml:space="preserve">snio pakeitimo įstatymo </w:t>
      </w:r>
      <w:r w:rsidRPr="007A5414">
        <w:rPr>
          <w:rFonts w:ascii="Times New Roman" w:hAnsi="Times New Roman"/>
          <w:b/>
          <w:sz w:val="24"/>
          <w:szCs w:val="24"/>
        </w:rPr>
        <w:t>projekt</w:t>
      </w:r>
      <w:r w:rsidR="00832B78">
        <w:rPr>
          <w:rFonts w:ascii="Times New Roman" w:hAnsi="Times New Roman"/>
          <w:b/>
          <w:sz w:val="24"/>
          <w:szCs w:val="24"/>
        </w:rPr>
        <w:t>ą</w:t>
      </w:r>
      <w:r w:rsidRPr="007A5414">
        <w:rPr>
          <w:rFonts w:ascii="Times New Roman" w:hAnsi="Times New Roman"/>
          <w:b/>
          <w:sz w:val="24"/>
          <w:szCs w:val="24"/>
        </w:rPr>
        <w:t xml:space="preserve"> Nr.</w:t>
      </w:r>
      <w:r>
        <w:rPr>
          <w:rFonts w:ascii="Times New Roman" w:hAnsi="Times New Roman"/>
          <w:b/>
          <w:sz w:val="24"/>
          <w:szCs w:val="24"/>
        </w:rPr>
        <w:t xml:space="preserve"> </w:t>
      </w:r>
      <w:hyperlink r:id="rId96" w:history="1">
        <w:r w:rsidRPr="003C723A">
          <w:rPr>
            <w:rStyle w:val="Hipersaitas"/>
            <w:rFonts w:ascii="Times New Roman" w:hAnsi="Times New Roman"/>
            <w:b/>
            <w:sz w:val="24"/>
            <w:szCs w:val="24"/>
          </w:rPr>
          <w:t>XIIIP-611</w:t>
        </w:r>
      </w:hyperlink>
      <w:r>
        <w:rPr>
          <w:rFonts w:ascii="Times New Roman" w:hAnsi="Times New Roman"/>
          <w:b/>
          <w:sz w:val="24"/>
          <w:szCs w:val="24"/>
        </w:rPr>
        <w:t xml:space="preserve">. </w:t>
      </w:r>
    </w:p>
    <w:p w14:paraId="79C24F0F" w14:textId="3147BA01"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Įstatymo projekto</w:t>
      </w:r>
      <w:r w:rsidRPr="00DD2FD4">
        <w:rPr>
          <w:rFonts w:ascii="Times New Roman" w:hAnsi="Times New Roman"/>
          <w:sz w:val="24"/>
          <w:szCs w:val="24"/>
        </w:rPr>
        <w:t xml:space="preserve"> tikslas – nustatyti teisinį reglamentavimą, </w:t>
      </w:r>
      <w:r w:rsidR="00352442">
        <w:rPr>
          <w:rFonts w:ascii="Times New Roman" w:hAnsi="Times New Roman"/>
          <w:sz w:val="24"/>
          <w:szCs w:val="24"/>
        </w:rPr>
        <w:t xml:space="preserve">kuriuo </w:t>
      </w:r>
      <w:r w:rsidRPr="00DD2FD4">
        <w:rPr>
          <w:rFonts w:ascii="Times New Roman" w:hAnsi="Times New Roman"/>
          <w:sz w:val="24"/>
          <w:szCs w:val="24"/>
        </w:rPr>
        <w:t>būtų užtikrinamas tikslingas, ekonominiais skaičiavimais pagrįstas vietos valdžios partnerystės projektų rengimas, teikimas, vertinimas ir sprendimų dėl partnerystės projekto įgyvendinimo priėmimas.</w:t>
      </w:r>
      <w:r w:rsidRPr="007A5414">
        <w:rPr>
          <w:rFonts w:ascii="Times New Roman" w:hAnsi="Times New Roman"/>
          <w:sz w:val="24"/>
          <w:szCs w:val="24"/>
        </w:rPr>
        <w:t xml:space="preserve"> </w:t>
      </w:r>
      <w:r w:rsidRPr="00A523AD">
        <w:rPr>
          <w:rFonts w:ascii="Times New Roman" w:hAnsi="Times New Roman"/>
          <w:sz w:val="24"/>
          <w:szCs w:val="24"/>
        </w:rPr>
        <w:t>Įstatymo projekte siūloma konkrečiai nustatyti valdžios</w:t>
      </w:r>
      <w:r w:rsidRPr="007A5414">
        <w:rPr>
          <w:rFonts w:ascii="Times New Roman" w:hAnsi="Times New Roman"/>
          <w:sz w:val="24"/>
          <w:szCs w:val="24"/>
        </w:rPr>
        <w:t xml:space="preserve"> </w:t>
      </w:r>
      <w:r w:rsidRPr="00A523AD">
        <w:rPr>
          <w:rFonts w:ascii="Times New Roman" w:hAnsi="Times New Roman"/>
          <w:sz w:val="24"/>
          <w:szCs w:val="24"/>
        </w:rPr>
        <w:t>ir privataus subjektų partnerystės projektų  rengime, vertinime dalyvaujančių subjektų funkcijas</w:t>
      </w:r>
      <w:r>
        <w:rPr>
          <w:rFonts w:ascii="Times New Roman" w:hAnsi="Times New Roman"/>
          <w:sz w:val="24"/>
          <w:szCs w:val="24"/>
        </w:rPr>
        <w:t xml:space="preserve"> ir atliekamų procedūrų eiliškumą</w:t>
      </w:r>
      <w:r w:rsidR="00B134AB">
        <w:rPr>
          <w:rFonts w:ascii="Times New Roman" w:hAnsi="Times New Roman"/>
          <w:sz w:val="24"/>
          <w:szCs w:val="24"/>
        </w:rPr>
        <w:t>.</w:t>
      </w:r>
    </w:p>
    <w:p w14:paraId="2E5FEF95" w14:textId="1D78AC65" w:rsidR="004200EB" w:rsidRPr="00DD2FD4" w:rsidRDefault="004200EB" w:rsidP="00A30450">
      <w:pPr>
        <w:spacing w:after="0" w:line="240" w:lineRule="auto"/>
        <w:ind w:firstLine="238"/>
        <w:jc w:val="both"/>
        <w:rPr>
          <w:rFonts w:ascii="Times New Roman" w:hAnsi="Times New Roman"/>
          <w:b/>
          <w:sz w:val="24"/>
          <w:szCs w:val="24"/>
        </w:rPr>
      </w:pPr>
      <w:r w:rsidRPr="008760FF">
        <w:rPr>
          <w:rFonts w:ascii="Times New Roman" w:hAnsi="Times New Roman"/>
          <w:sz w:val="24"/>
          <w:szCs w:val="24"/>
        </w:rPr>
        <w:t>Komitetas, svarstydamas įstatymo projektą, jį patobulino</w:t>
      </w:r>
      <w:r>
        <w:rPr>
          <w:rFonts w:ascii="Times New Roman" w:hAnsi="Times New Roman"/>
          <w:sz w:val="24"/>
          <w:szCs w:val="24"/>
        </w:rPr>
        <w:t xml:space="preserve"> (Nr. XIIIP-611(2)</w:t>
      </w:r>
      <w:r w:rsidRPr="008760FF">
        <w:rPr>
          <w:rFonts w:ascii="Times New Roman" w:hAnsi="Times New Roman"/>
          <w:sz w:val="24"/>
          <w:szCs w:val="24"/>
        </w:rPr>
        <w:t>, atsižvelgdamas į Audito komiteto pasiūlymus.</w:t>
      </w:r>
    </w:p>
    <w:p w14:paraId="3176E7CB" w14:textId="470B3C67" w:rsidR="004200EB" w:rsidRPr="00A17E0C" w:rsidRDefault="004200EB" w:rsidP="00A30450">
      <w:pPr>
        <w:spacing w:after="0" w:line="240" w:lineRule="auto"/>
        <w:ind w:firstLine="238"/>
        <w:jc w:val="both"/>
        <w:rPr>
          <w:rFonts w:ascii="Times New Roman" w:hAnsi="Times New Roman"/>
          <w:sz w:val="24"/>
          <w:szCs w:val="24"/>
        </w:rPr>
      </w:pPr>
      <w:r w:rsidRPr="00A17E0C">
        <w:rPr>
          <w:rFonts w:ascii="Times New Roman" w:hAnsi="Times New Roman"/>
          <w:sz w:val="24"/>
          <w:szCs w:val="24"/>
        </w:rPr>
        <w:t>Lietuvos Respublikos</w:t>
      </w:r>
      <w:r w:rsidRPr="007A5414">
        <w:rPr>
          <w:rFonts w:ascii="Times New Roman" w:hAnsi="Times New Roman"/>
          <w:sz w:val="24"/>
          <w:szCs w:val="24"/>
        </w:rPr>
        <w:t xml:space="preserve"> </w:t>
      </w:r>
      <w:r w:rsidRPr="00A17E0C">
        <w:rPr>
          <w:rFonts w:ascii="Times New Roman" w:hAnsi="Times New Roman"/>
          <w:sz w:val="24"/>
          <w:szCs w:val="24"/>
        </w:rPr>
        <w:t>investicijų įstatymo Nr. VIII-1312 15</w:t>
      </w:r>
      <w:r w:rsidRPr="00A17E0C">
        <w:rPr>
          <w:rFonts w:ascii="Times New Roman" w:hAnsi="Times New Roman"/>
          <w:sz w:val="24"/>
          <w:szCs w:val="24"/>
          <w:vertAlign w:val="superscript"/>
        </w:rPr>
        <w:t>2</w:t>
      </w:r>
      <w:r w:rsidRPr="00A17E0C">
        <w:rPr>
          <w:rFonts w:ascii="Times New Roman" w:hAnsi="Times New Roman"/>
          <w:sz w:val="24"/>
          <w:szCs w:val="24"/>
        </w:rPr>
        <w:t xml:space="preserve"> straipsnio pakeitimo įstatymas Nr. </w:t>
      </w:r>
      <w:hyperlink r:id="rId97" w:history="1">
        <w:r w:rsidRPr="003C723A">
          <w:rPr>
            <w:rStyle w:val="Hipersaitas"/>
            <w:rFonts w:ascii="Times New Roman" w:hAnsi="Times New Roman"/>
            <w:sz w:val="24"/>
            <w:szCs w:val="24"/>
          </w:rPr>
          <w:t>XIII-444</w:t>
        </w:r>
      </w:hyperlink>
      <w:r w:rsidRPr="007A5414">
        <w:rPr>
          <w:rFonts w:ascii="Times New Roman" w:hAnsi="Times New Roman"/>
          <w:sz w:val="24"/>
          <w:szCs w:val="24"/>
        </w:rPr>
        <w:t xml:space="preserve"> </w:t>
      </w:r>
      <w:r w:rsidRPr="00A17E0C">
        <w:rPr>
          <w:rFonts w:ascii="Times New Roman" w:hAnsi="Times New Roman"/>
          <w:sz w:val="24"/>
          <w:szCs w:val="24"/>
        </w:rPr>
        <w:t>priimtas 2017 m. birželio 15 d.</w:t>
      </w:r>
    </w:p>
    <w:p w14:paraId="39A72738" w14:textId="77777777" w:rsidR="004200EB" w:rsidRDefault="004200EB" w:rsidP="00A30450">
      <w:pPr>
        <w:spacing w:after="0" w:line="240" w:lineRule="auto"/>
        <w:ind w:firstLine="238"/>
        <w:jc w:val="both"/>
        <w:rPr>
          <w:rFonts w:ascii="Times New Roman" w:hAnsi="Times New Roman"/>
          <w:sz w:val="24"/>
          <w:szCs w:val="24"/>
        </w:rPr>
      </w:pPr>
    </w:p>
    <w:p w14:paraId="0439467F" w14:textId="77777777" w:rsidR="004200EB" w:rsidRDefault="004200EB" w:rsidP="00A30450">
      <w:pPr>
        <w:spacing w:after="0" w:line="240" w:lineRule="auto"/>
        <w:ind w:firstLine="238"/>
        <w:jc w:val="both"/>
        <w:rPr>
          <w:rFonts w:ascii="Times New Roman" w:hAnsi="Times New Roman"/>
          <w:b/>
          <w:sz w:val="24"/>
          <w:szCs w:val="24"/>
        </w:rPr>
      </w:pPr>
    </w:p>
    <w:p w14:paraId="09B012C0" w14:textId="77777777" w:rsidR="00405FD3" w:rsidRDefault="004200EB" w:rsidP="00A30450">
      <w:pPr>
        <w:spacing w:after="0" w:line="240" w:lineRule="auto"/>
        <w:ind w:firstLine="238"/>
        <w:jc w:val="both"/>
        <w:rPr>
          <w:rFonts w:ascii="Times New Roman" w:hAnsi="Times New Roman"/>
          <w:b/>
          <w:sz w:val="24"/>
          <w:szCs w:val="24"/>
        </w:rPr>
      </w:pPr>
      <w:r>
        <w:rPr>
          <w:rFonts w:ascii="Times New Roman" w:hAnsi="Times New Roman"/>
          <w:b/>
          <w:sz w:val="24"/>
          <w:szCs w:val="24"/>
        </w:rPr>
        <w:t xml:space="preserve">Lietuvos Respublikos </w:t>
      </w:r>
      <w:r w:rsidRPr="00C318CB">
        <w:rPr>
          <w:rFonts w:ascii="Times New Roman" w:hAnsi="Times New Roman"/>
          <w:b/>
          <w:sz w:val="24"/>
          <w:szCs w:val="24"/>
        </w:rPr>
        <w:t xml:space="preserve">Seimo nutarimo </w:t>
      </w:r>
      <w:r w:rsidR="00416956">
        <w:rPr>
          <w:rFonts w:ascii="Times New Roman" w:hAnsi="Times New Roman"/>
          <w:b/>
          <w:sz w:val="24"/>
          <w:szCs w:val="24"/>
        </w:rPr>
        <w:t xml:space="preserve"> „</w:t>
      </w:r>
      <w:r w:rsidRPr="00C318CB">
        <w:rPr>
          <w:rFonts w:ascii="Times New Roman" w:hAnsi="Times New Roman"/>
          <w:b/>
          <w:sz w:val="24"/>
          <w:szCs w:val="24"/>
        </w:rPr>
        <w:t>Dėl Vyriausiosios rink</w:t>
      </w:r>
      <w:r>
        <w:rPr>
          <w:rFonts w:ascii="Times New Roman" w:hAnsi="Times New Roman"/>
          <w:b/>
          <w:sz w:val="24"/>
          <w:szCs w:val="24"/>
        </w:rPr>
        <w:t>imų komisijos sudarymo</w:t>
      </w:r>
      <w:r w:rsidR="00416956">
        <w:rPr>
          <w:rFonts w:ascii="Times New Roman" w:hAnsi="Times New Roman"/>
          <w:b/>
          <w:sz w:val="24"/>
          <w:szCs w:val="24"/>
        </w:rPr>
        <w:t xml:space="preserve">“ </w:t>
      </w:r>
      <w:r>
        <w:rPr>
          <w:rFonts w:ascii="Times New Roman" w:hAnsi="Times New Roman"/>
          <w:b/>
          <w:sz w:val="24"/>
          <w:szCs w:val="24"/>
        </w:rPr>
        <w:t xml:space="preserve">projektą Nr. </w:t>
      </w:r>
      <w:hyperlink r:id="rId98" w:history="1">
        <w:r w:rsidRPr="0058664F">
          <w:rPr>
            <w:rStyle w:val="Hipersaitas"/>
            <w:rFonts w:ascii="Times New Roman" w:hAnsi="Times New Roman"/>
            <w:b/>
            <w:sz w:val="24"/>
            <w:szCs w:val="24"/>
          </w:rPr>
          <w:t>XIIIP-834</w:t>
        </w:r>
      </w:hyperlink>
      <w:r>
        <w:rPr>
          <w:rFonts w:ascii="Times New Roman" w:hAnsi="Times New Roman"/>
          <w:b/>
          <w:sz w:val="24"/>
          <w:szCs w:val="24"/>
        </w:rPr>
        <w:t xml:space="preserve">. </w:t>
      </w:r>
    </w:p>
    <w:p w14:paraId="24522498" w14:textId="20E8451C"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Seimo nutarimo projektu teikiama nauja Vyriausiosios rinkimų komisijos sudėtis. Komitetas, svarstydamas nutarimo projektą, įvertino, kad r</w:t>
      </w:r>
      <w:r w:rsidRPr="00A17E0C">
        <w:rPr>
          <w:rFonts w:ascii="Times New Roman" w:hAnsi="Times New Roman"/>
          <w:sz w:val="24"/>
          <w:szCs w:val="24"/>
        </w:rPr>
        <w:t xml:space="preserve">emiantis Vyriausiosios rinkimų komisijos pateikta informacija apie </w:t>
      </w:r>
      <w:r w:rsidRPr="00A17E0C">
        <w:rPr>
          <w:rFonts w:ascii="Times New Roman" w:hAnsi="Times New Roman"/>
          <w:sz w:val="24"/>
          <w:szCs w:val="24"/>
        </w:rPr>
        <w:lastRenderedPageBreak/>
        <w:t>kandidatų darbo rinkimų komisijose patirtį, Tėvynės sąjungos – Lietuvos krikščionių demokratų partijos teikiamas kandidatas reikalaujamos patirties neturi, todėl neatitinka įstatyme įtvirtintų reikalavimų kandidatams</w:t>
      </w:r>
      <w:r>
        <w:rPr>
          <w:rFonts w:ascii="Times New Roman" w:hAnsi="Times New Roman"/>
          <w:sz w:val="24"/>
          <w:szCs w:val="24"/>
        </w:rPr>
        <w:t xml:space="preserve"> į Vyriausiosios rinkimų komisijos narius</w:t>
      </w:r>
      <w:r w:rsidRPr="00A17E0C">
        <w:rPr>
          <w:rFonts w:ascii="Times New Roman" w:hAnsi="Times New Roman"/>
          <w:sz w:val="24"/>
          <w:szCs w:val="24"/>
        </w:rPr>
        <w:t xml:space="preserve"> ir negali būti Seimo skiriamas </w:t>
      </w:r>
      <w:r>
        <w:rPr>
          <w:rFonts w:ascii="Times New Roman" w:hAnsi="Times New Roman"/>
          <w:sz w:val="24"/>
          <w:szCs w:val="24"/>
        </w:rPr>
        <w:t xml:space="preserve">šios </w:t>
      </w:r>
      <w:r w:rsidRPr="00A17E0C">
        <w:rPr>
          <w:rFonts w:ascii="Times New Roman" w:hAnsi="Times New Roman"/>
          <w:sz w:val="24"/>
          <w:szCs w:val="24"/>
        </w:rPr>
        <w:t>komisijos nariu.</w:t>
      </w:r>
      <w:r>
        <w:rPr>
          <w:rFonts w:ascii="Times New Roman" w:hAnsi="Times New Roman"/>
          <w:sz w:val="24"/>
          <w:szCs w:val="24"/>
        </w:rPr>
        <w:t xml:space="preserve"> Komitetas pritarė patobulintam nutarimo projektui Nr. XIIIP-834(2), kuriame siūloma neteikti minėtos kandidatūros į Vyriausiosios rinkimų komisijos narius.</w:t>
      </w:r>
    </w:p>
    <w:p w14:paraId="7E52A65E" w14:textId="3302316D" w:rsidR="004200EB" w:rsidRPr="00C318CB" w:rsidRDefault="004200EB" w:rsidP="00A30450">
      <w:pPr>
        <w:spacing w:after="0" w:line="240" w:lineRule="auto"/>
        <w:ind w:firstLine="238"/>
        <w:jc w:val="both"/>
        <w:rPr>
          <w:rFonts w:ascii="Times New Roman" w:hAnsi="Times New Roman"/>
          <w:sz w:val="24"/>
          <w:szCs w:val="24"/>
        </w:rPr>
      </w:pPr>
      <w:r w:rsidRPr="004B71E8">
        <w:rPr>
          <w:rFonts w:ascii="Times New Roman" w:hAnsi="Times New Roman"/>
          <w:sz w:val="24"/>
          <w:szCs w:val="24"/>
        </w:rPr>
        <w:t>Lie</w:t>
      </w:r>
      <w:r>
        <w:rPr>
          <w:rFonts w:ascii="Times New Roman" w:hAnsi="Times New Roman"/>
          <w:sz w:val="24"/>
          <w:szCs w:val="24"/>
        </w:rPr>
        <w:t xml:space="preserve">tuvos Respublikos Seimo nutarimas Nr. </w:t>
      </w:r>
      <w:hyperlink r:id="rId99" w:history="1">
        <w:r w:rsidRPr="0058664F">
          <w:rPr>
            <w:rStyle w:val="Hipersaitas"/>
            <w:rFonts w:ascii="Times New Roman" w:hAnsi="Times New Roman"/>
            <w:sz w:val="24"/>
            <w:szCs w:val="24"/>
          </w:rPr>
          <w:t>XIII-508</w:t>
        </w:r>
      </w:hyperlink>
      <w:r w:rsidRPr="004B71E8">
        <w:rPr>
          <w:rFonts w:ascii="Times New Roman" w:hAnsi="Times New Roman"/>
          <w:sz w:val="24"/>
          <w:szCs w:val="24"/>
        </w:rPr>
        <w:t xml:space="preserve"> </w:t>
      </w:r>
      <w:r w:rsidR="00416956" w:rsidRPr="00C71B66">
        <w:rPr>
          <w:rFonts w:ascii="Times New Roman" w:hAnsi="Times New Roman"/>
          <w:sz w:val="24"/>
          <w:szCs w:val="24"/>
        </w:rPr>
        <w:t>„</w:t>
      </w:r>
      <w:r w:rsidRPr="004B71E8">
        <w:rPr>
          <w:rFonts w:ascii="Times New Roman" w:hAnsi="Times New Roman"/>
          <w:sz w:val="24"/>
          <w:szCs w:val="24"/>
        </w:rPr>
        <w:t>Dėl Vyriausiosios rinkimų komisijos sudarymo</w:t>
      </w:r>
      <w:r>
        <w:rPr>
          <w:rFonts w:ascii="Times New Roman" w:hAnsi="Times New Roman"/>
          <w:sz w:val="24"/>
          <w:szCs w:val="24"/>
        </w:rPr>
        <w:t>“ priimtas 2017 m. birželio 22 d.</w:t>
      </w:r>
    </w:p>
    <w:p w14:paraId="43C56B78" w14:textId="77777777" w:rsidR="004200EB" w:rsidRDefault="004200EB" w:rsidP="00A30450">
      <w:pPr>
        <w:spacing w:after="0" w:line="240" w:lineRule="auto"/>
        <w:ind w:firstLine="238"/>
        <w:jc w:val="both"/>
        <w:rPr>
          <w:rFonts w:ascii="Times New Roman" w:hAnsi="Times New Roman"/>
          <w:sz w:val="24"/>
          <w:szCs w:val="24"/>
        </w:rPr>
      </w:pPr>
    </w:p>
    <w:p w14:paraId="2D1966A4" w14:textId="77777777" w:rsidR="00405FD3" w:rsidRDefault="004200EB" w:rsidP="00A30450">
      <w:pPr>
        <w:spacing w:after="0" w:line="240" w:lineRule="auto"/>
        <w:ind w:firstLine="238"/>
        <w:jc w:val="both"/>
        <w:rPr>
          <w:rFonts w:ascii="Times New Roman" w:hAnsi="Times New Roman"/>
          <w:b/>
          <w:sz w:val="24"/>
          <w:szCs w:val="24"/>
        </w:rPr>
      </w:pPr>
      <w:r w:rsidRPr="00D11045">
        <w:rPr>
          <w:rFonts w:ascii="Times New Roman" w:hAnsi="Times New Roman"/>
          <w:b/>
          <w:sz w:val="24"/>
          <w:szCs w:val="24"/>
        </w:rPr>
        <w:t>Lietuvos Respublikos Vyriausiosios rinkimų komisijos įstatymo Nr. IX-985 7 straipsnio pakeitimo įs</w:t>
      </w:r>
      <w:r>
        <w:rPr>
          <w:rFonts w:ascii="Times New Roman" w:hAnsi="Times New Roman"/>
          <w:b/>
          <w:sz w:val="24"/>
          <w:szCs w:val="24"/>
        </w:rPr>
        <w:t xml:space="preserve">tatymo projektą Nr. </w:t>
      </w:r>
      <w:hyperlink r:id="rId100" w:history="1">
        <w:r w:rsidRPr="0058664F">
          <w:rPr>
            <w:rStyle w:val="Hipersaitas"/>
            <w:rFonts w:ascii="Times New Roman" w:hAnsi="Times New Roman"/>
            <w:b/>
            <w:sz w:val="24"/>
            <w:szCs w:val="24"/>
          </w:rPr>
          <w:t>XIIIP-843.</w:t>
        </w:r>
      </w:hyperlink>
      <w:r w:rsidRPr="00D11045">
        <w:rPr>
          <w:rFonts w:ascii="Times New Roman" w:hAnsi="Times New Roman"/>
          <w:b/>
          <w:sz w:val="24"/>
          <w:szCs w:val="24"/>
        </w:rPr>
        <w:t xml:space="preserve"> </w:t>
      </w:r>
    </w:p>
    <w:p w14:paraId="07B8B63C" w14:textId="3DDB9CC1"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Įstatymo projekto tikslas – nustatyti, kad savivaldybės tarybos nario pareigos yra nesuderinamos su Vyriausiosios rinkimų komisijos pirmininko ir narių pareigomis.</w:t>
      </w:r>
    </w:p>
    <w:p w14:paraId="5433D4E4" w14:textId="657DEEDB"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Komitetas, svarstydamas šį projektą, patikslino nuostatas dėl kandidatų į Vyriausiosios rinkimų komisijos narius darbo rinkimų komisijose</w:t>
      </w:r>
      <w:r w:rsidR="00483BFC">
        <w:rPr>
          <w:rFonts w:ascii="Times New Roman" w:hAnsi="Times New Roman"/>
          <w:sz w:val="24"/>
          <w:szCs w:val="24"/>
        </w:rPr>
        <w:t xml:space="preserve"> patirties, nustatydamas, kad patirtis turi būti rinkimų komisijose</w:t>
      </w:r>
      <w:r>
        <w:rPr>
          <w:rFonts w:ascii="Times New Roman" w:hAnsi="Times New Roman"/>
          <w:sz w:val="24"/>
          <w:szCs w:val="24"/>
        </w:rPr>
        <w:t xml:space="preserve">, </w:t>
      </w:r>
      <w:r w:rsidRPr="00D11045">
        <w:rPr>
          <w:rFonts w:ascii="Times New Roman" w:hAnsi="Times New Roman"/>
          <w:sz w:val="24"/>
          <w:szCs w:val="24"/>
        </w:rPr>
        <w:t>organizuojančiose ir vykdančiose Seimo, Respublikos Prezidento, savivaldybių tarybų rinkimus, rinkimus į Europos Parlamentą, referendumą</w:t>
      </w:r>
      <w:r>
        <w:rPr>
          <w:rFonts w:ascii="Times New Roman" w:hAnsi="Times New Roman"/>
          <w:sz w:val="24"/>
          <w:szCs w:val="24"/>
        </w:rPr>
        <w:t>.</w:t>
      </w:r>
    </w:p>
    <w:p w14:paraId="637B1866" w14:textId="4C2F5012" w:rsidR="004200EB" w:rsidRDefault="004200EB" w:rsidP="00A30450">
      <w:pPr>
        <w:spacing w:after="0" w:line="240" w:lineRule="auto"/>
        <w:ind w:firstLine="238"/>
        <w:jc w:val="both"/>
        <w:rPr>
          <w:rFonts w:ascii="Times New Roman" w:hAnsi="Times New Roman"/>
          <w:sz w:val="24"/>
          <w:szCs w:val="24"/>
        </w:rPr>
      </w:pPr>
      <w:r>
        <w:rPr>
          <w:rFonts w:ascii="Times New Roman" w:hAnsi="Times New Roman"/>
          <w:sz w:val="24"/>
          <w:szCs w:val="24"/>
        </w:rPr>
        <w:t>Komiteto patobulinta</w:t>
      </w:r>
      <w:r w:rsidR="00C71B66">
        <w:rPr>
          <w:rFonts w:ascii="Times New Roman" w:hAnsi="Times New Roman"/>
          <w:sz w:val="24"/>
          <w:szCs w:val="24"/>
        </w:rPr>
        <w:t>m</w:t>
      </w:r>
      <w:r>
        <w:rPr>
          <w:rFonts w:ascii="Times New Roman" w:hAnsi="Times New Roman"/>
          <w:sz w:val="24"/>
          <w:szCs w:val="24"/>
        </w:rPr>
        <w:t xml:space="preserve"> įstatymo projekt</w:t>
      </w:r>
      <w:r w:rsidR="00C71B66">
        <w:rPr>
          <w:rFonts w:ascii="Times New Roman" w:hAnsi="Times New Roman"/>
          <w:sz w:val="24"/>
          <w:szCs w:val="24"/>
        </w:rPr>
        <w:t>ui</w:t>
      </w:r>
      <w:r>
        <w:rPr>
          <w:rFonts w:ascii="Times New Roman" w:hAnsi="Times New Roman"/>
          <w:sz w:val="24"/>
          <w:szCs w:val="24"/>
        </w:rPr>
        <w:t xml:space="preserve"> Nr. </w:t>
      </w:r>
      <w:hyperlink r:id="rId101" w:history="1">
        <w:r w:rsidRPr="0058664F">
          <w:rPr>
            <w:rStyle w:val="Hipersaitas"/>
            <w:rFonts w:ascii="Times New Roman" w:hAnsi="Times New Roman"/>
            <w:sz w:val="24"/>
            <w:szCs w:val="24"/>
          </w:rPr>
          <w:t>XIIIP-843(2)</w:t>
        </w:r>
      </w:hyperlink>
      <w:r>
        <w:rPr>
          <w:rFonts w:ascii="Times New Roman" w:hAnsi="Times New Roman"/>
          <w:sz w:val="24"/>
          <w:szCs w:val="24"/>
        </w:rPr>
        <w:t xml:space="preserve"> </w:t>
      </w:r>
      <w:r w:rsidR="00C71B66">
        <w:rPr>
          <w:rFonts w:ascii="Times New Roman" w:hAnsi="Times New Roman"/>
          <w:sz w:val="24"/>
          <w:szCs w:val="24"/>
        </w:rPr>
        <w:t>2017 m. birželio 27 d. pritarta po svarstymo</w:t>
      </w:r>
      <w:r>
        <w:rPr>
          <w:rFonts w:ascii="Times New Roman" w:hAnsi="Times New Roman"/>
          <w:sz w:val="24"/>
          <w:szCs w:val="24"/>
        </w:rPr>
        <w:t>.</w:t>
      </w:r>
    </w:p>
    <w:p w14:paraId="00E390FA" w14:textId="77777777" w:rsidR="00416956" w:rsidRPr="00D11045" w:rsidRDefault="00416956" w:rsidP="00A30450">
      <w:pPr>
        <w:spacing w:after="0" w:line="240" w:lineRule="auto"/>
        <w:ind w:firstLine="238"/>
        <w:jc w:val="both"/>
        <w:rPr>
          <w:rFonts w:ascii="Times New Roman" w:hAnsi="Times New Roman"/>
          <w:sz w:val="24"/>
          <w:szCs w:val="24"/>
        </w:rPr>
      </w:pPr>
    </w:p>
    <w:p w14:paraId="3FF598AB" w14:textId="4750952D" w:rsidR="00E9353F" w:rsidRDefault="0093161B" w:rsidP="00A30450">
      <w:pPr>
        <w:spacing w:after="0" w:line="240" w:lineRule="auto"/>
        <w:ind w:firstLine="238"/>
        <w:jc w:val="both"/>
        <w:rPr>
          <w:rFonts w:ascii="Times New Roman" w:eastAsia="TimesLT" w:hAnsi="Times New Roman"/>
          <w:b/>
          <w:kern w:val="2"/>
          <w:sz w:val="24"/>
          <w:szCs w:val="24"/>
          <w:lang w:eastAsia="ko-KR"/>
        </w:rPr>
      </w:pPr>
      <w:r>
        <w:rPr>
          <w:rFonts w:ascii="Times New Roman" w:hAnsi="Times New Roman"/>
          <w:b/>
          <w:sz w:val="24"/>
          <w:szCs w:val="24"/>
          <w:lang w:eastAsia="lt-LT"/>
        </w:rPr>
        <w:lastRenderedPageBreak/>
        <w:t>L</w:t>
      </w:r>
      <w:r>
        <w:rPr>
          <w:rFonts w:ascii="Times New Roman" w:hAnsi="Times New Roman"/>
          <w:b/>
          <w:kern w:val="2"/>
          <w:sz w:val="24"/>
          <w:szCs w:val="24"/>
          <w:lang w:eastAsia="lt-LT"/>
        </w:rPr>
        <w:t xml:space="preserve">ietuvos Respublikos </w:t>
      </w:r>
      <w:r>
        <w:rPr>
          <w:rFonts w:ascii="Times New Roman" w:hAnsi="Times New Roman"/>
          <w:b/>
          <w:kern w:val="2"/>
          <w:sz w:val="24"/>
          <w:szCs w:val="24"/>
          <w:lang w:eastAsia="ko-KR"/>
        </w:rPr>
        <w:t>valstybės tarnybos įstatymo Nr. VIII</w:t>
      </w:r>
      <w:r>
        <w:rPr>
          <w:rFonts w:ascii="Times New Roman" w:eastAsia="TimesLT" w:hAnsi="Times New Roman"/>
          <w:b/>
          <w:kern w:val="2"/>
          <w:sz w:val="24"/>
          <w:szCs w:val="24"/>
          <w:lang w:eastAsia="ko-KR"/>
        </w:rPr>
        <w:t xml:space="preserve">-1316 </w:t>
      </w:r>
      <w:r>
        <w:rPr>
          <w:rFonts w:ascii="Times New Roman" w:hAnsi="Times New Roman"/>
          <w:b/>
          <w:kern w:val="2"/>
          <w:sz w:val="24"/>
          <w:szCs w:val="24"/>
          <w:lang w:eastAsia="ko-KR"/>
        </w:rPr>
        <w:t xml:space="preserve">29 straipsnio pakeitimo </w:t>
      </w:r>
      <w:r>
        <w:rPr>
          <w:rFonts w:ascii="Times New Roman" w:eastAsia="TimesLT" w:hAnsi="Times New Roman"/>
          <w:b/>
          <w:kern w:val="2"/>
          <w:sz w:val="24"/>
          <w:szCs w:val="24"/>
          <w:lang w:eastAsia="ko-KR"/>
        </w:rPr>
        <w:t xml:space="preserve">įstatymo </w:t>
      </w:r>
      <w:r w:rsidR="00416956">
        <w:rPr>
          <w:rFonts w:ascii="Times New Roman" w:eastAsia="TimesLT" w:hAnsi="Times New Roman"/>
          <w:b/>
          <w:kern w:val="2"/>
          <w:sz w:val="24"/>
          <w:szCs w:val="24"/>
          <w:lang w:eastAsia="ko-KR"/>
        </w:rPr>
        <w:t xml:space="preserve">projektą </w:t>
      </w:r>
      <w:r>
        <w:rPr>
          <w:rFonts w:ascii="Times New Roman" w:eastAsia="TimesLT" w:hAnsi="Times New Roman"/>
          <w:b/>
          <w:kern w:val="2"/>
          <w:sz w:val="24"/>
          <w:szCs w:val="24"/>
          <w:lang w:eastAsia="ko-KR"/>
        </w:rPr>
        <w:t xml:space="preserve">Nr. </w:t>
      </w:r>
      <w:hyperlink r:id="rId102" w:history="1">
        <w:r w:rsidRPr="00832B78">
          <w:rPr>
            <w:rStyle w:val="Hipersaitas"/>
            <w:rFonts w:ascii="Times New Roman" w:eastAsia="TimesLT" w:hAnsi="Times New Roman"/>
            <w:b/>
            <w:kern w:val="2"/>
            <w:sz w:val="24"/>
            <w:szCs w:val="24"/>
            <w:lang w:eastAsia="ko-KR"/>
          </w:rPr>
          <w:t>XIIP-4696</w:t>
        </w:r>
        <w:r w:rsidR="00416956" w:rsidRPr="00832B78">
          <w:rPr>
            <w:rStyle w:val="Hipersaitas"/>
            <w:rFonts w:ascii="Times New Roman" w:eastAsia="TimesLT" w:hAnsi="Times New Roman"/>
            <w:b/>
            <w:kern w:val="2"/>
            <w:sz w:val="24"/>
            <w:szCs w:val="24"/>
            <w:lang w:eastAsia="ko-KR"/>
          </w:rPr>
          <w:t>.</w:t>
        </w:r>
      </w:hyperlink>
      <w:r w:rsidR="00416956" w:rsidRPr="007A5414">
        <w:rPr>
          <w:rFonts w:ascii="Times New Roman" w:eastAsia="TimesLT" w:hAnsi="Times New Roman"/>
          <w:b/>
          <w:kern w:val="2"/>
          <w:sz w:val="24"/>
          <w:szCs w:val="24"/>
          <w:lang w:eastAsia="ko-KR"/>
        </w:rPr>
        <w:t xml:space="preserve"> </w:t>
      </w:r>
    </w:p>
    <w:p w14:paraId="0263D925" w14:textId="316187FC" w:rsidR="0093161B" w:rsidRDefault="0093161B" w:rsidP="00A30450">
      <w:pPr>
        <w:spacing w:after="0" w:line="240" w:lineRule="auto"/>
        <w:ind w:firstLine="238"/>
        <w:jc w:val="both"/>
        <w:rPr>
          <w:rFonts w:ascii="Times New Roman" w:eastAsia="TimesLT" w:hAnsi="Times New Roman"/>
          <w:sz w:val="24"/>
          <w:szCs w:val="24"/>
          <w:lang w:eastAsia="ko-KR"/>
        </w:rPr>
      </w:pPr>
      <w:r>
        <w:rPr>
          <w:rFonts w:ascii="Times New Roman" w:eastAsia="TimesLT" w:hAnsi="Times New Roman"/>
          <w:sz w:val="24"/>
          <w:szCs w:val="24"/>
          <w:lang w:eastAsia="ko-KR"/>
        </w:rPr>
        <w:t>Įstatymo projekt</w:t>
      </w:r>
      <w:r w:rsidR="00C71B66">
        <w:rPr>
          <w:rFonts w:ascii="Times New Roman" w:eastAsia="TimesLT" w:hAnsi="Times New Roman"/>
          <w:sz w:val="24"/>
          <w:szCs w:val="24"/>
          <w:lang w:eastAsia="ko-KR"/>
        </w:rPr>
        <w:t>u</w:t>
      </w:r>
      <w:r w:rsidR="00AB75BF">
        <w:rPr>
          <w:rFonts w:ascii="Times New Roman" w:eastAsia="TimesLT" w:hAnsi="Times New Roman"/>
          <w:sz w:val="24"/>
          <w:szCs w:val="24"/>
          <w:lang w:eastAsia="ko-KR"/>
        </w:rPr>
        <w:t xml:space="preserve"> </w:t>
      </w:r>
      <w:r w:rsidR="00C71B66">
        <w:rPr>
          <w:rFonts w:ascii="Times New Roman" w:eastAsia="TimesLT" w:hAnsi="Times New Roman"/>
          <w:sz w:val="24"/>
          <w:szCs w:val="24"/>
          <w:lang w:eastAsia="ko-KR"/>
        </w:rPr>
        <w:t>siūloma</w:t>
      </w:r>
      <w:r w:rsidR="00AB75BF">
        <w:rPr>
          <w:rFonts w:ascii="Times New Roman" w:eastAsia="TimesLT" w:hAnsi="Times New Roman"/>
          <w:sz w:val="24"/>
          <w:szCs w:val="24"/>
          <w:lang w:eastAsia="ko-KR"/>
        </w:rPr>
        <w:t xml:space="preserve"> </w:t>
      </w:r>
      <w:r>
        <w:rPr>
          <w:rFonts w:ascii="Times New Roman" w:eastAsia="TimesLT" w:hAnsi="Times New Roman"/>
          <w:sz w:val="24"/>
          <w:szCs w:val="24"/>
          <w:lang w:eastAsia="ko-KR"/>
        </w:rPr>
        <w:t>įtvirtinti nuostatą, kad šiurkščiam tarnybiniam nusižengimui priskiriamas ir Viešųjų pirkimų įstatymo ir kitų su jo įgyvendinimu susijusių teisės aktų reikšmingas pažeidimas.</w:t>
      </w:r>
    </w:p>
    <w:p w14:paraId="4B8E2214" w14:textId="29673DD7" w:rsidR="0093161B" w:rsidRDefault="0093161B" w:rsidP="00A30450">
      <w:pPr>
        <w:spacing w:after="0" w:line="240" w:lineRule="auto"/>
        <w:ind w:firstLine="238"/>
        <w:jc w:val="both"/>
        <w:rPr>
          <w:rFonts w:ascii="Times New Roman" w:hAnsi="Times New Roman"/>
          <w:sz w:val="24"/>
          <w:szCs w:val="24"/>
        </w:rPr>
      </w:pPr>
      <w:r w:rsidRPr="00057B87">
        <w:rPr>
          <w:rFonts w:ascii="Times New Roman" w:eastAsia="TimesLT" w:hAnsi="Times New Roman"/>
          <w:sz w:val="24"/>
          <w:szCs w:val="24"/>
          <w:lang w:eastAsia="ko-KR"/>
        </w:rPr>
        <w:t>Komitetas</w:t>
      </w:r>
      <w:r>
        <w:rPr>
          <w:rFonts w:ascii="Times New Roman" w:eastAsia="TimesLT" w:hAnsi="Times New Roman"/>
          <w:sz w:val="24"/>
          <w:szCs w:val="24"/>
          <w:lang w:eastAsia="ko-KR"/>
        </w:rPr>
        <w:t xml:space="preserve">, atsižvelgdamas į </w:t>
      </w:r>
      <w:r w:rsidR="00416956">
        <w:rPr>
          <w:rFonts w:ascii="Times New Roman" w:eastAsia="TimesLT" w:hAnsi="Times New Roman"/>
          <w:sz w:val="24"/>
          <w:szCs w:val="24"/>
          <w:lang w:eastAsia="ko-KR"/>
        </w:rPr>
        <w:t xml:space="preserve">gautas </w:t>
      </w:r>
      <w:r>
        <w:rPr>
          <w:rFonts w:ascii="Times New Roman" w:eastAsia="TimesLT" w:hAnsi="Times New Roman"/>
          <w:sz w:val="24"/>
          <w:szCs w:val="24"/>
          <w:lang w:eastAsia="ko-KR"/>
        </w:rPr>
        <w:t xml:space="preserve">pastabas, </w:t>
      </w:r>
      <w:r>
        <w:rPr>
          <w:rFonts w:ascii="Times New Roman" w:hAnsi="Times New Roman"/>
          <w:sz w:val="24"/>
          <w:szCs w:val="24"/>
        </w:rPr>
        <w:t>priėmė sprendimą  gražinti įstatymo projektą Nr. XIIP-4696 iniciatoriui tobulinti.</w:t>
      </w:r>
    </w:p>
    <w:p w14:paraId="26BE379B" w14:textId="26A9A3C8" w:rsidR="0093161B" w:rsidRDefault="0093161B" w:rsidP="00A30450">
      <w:pPr>
        <w:spacing w:after="0" w:line="240" w:lineRule="auto"/>
        <w:ind w:firstLine="238"/>
        <w:jc w:val="both"/>
        <w:rPr>
          <w:rFonts w:ascii="Times New Roman" w:hAnsi="Times New Roman"/>
          <w:sz w:val="24"/>
          <w:szCs w:val="24"/>
        </w:rPr>
      </w:pPr>
      <w:r>
        <w:rPr>
          <w:rFonts w:ascii="Times New Roman" w:hAnsi="Times New Roman"/>
          <w:sz w:val="24"/>
          <w:szCs w:val="24"/>
        </w:rPr>
        <w:t xml:space="preserve">Seimas 2017 m. balandžio 25 d. </w:t>
      </w:r>
      <w:r w:rsidR="00416956">
        <w:rPr>
          <w:rFonts w:ascii="Times New Roman" w:hAnsi="Times New Roman"/>
          <w:sz w:val="24"/>
          <w:szCs w:val="24"/>
        </w:rPr>
        <w:t>p</w:t>
      </w:r>
      <w:r>
        <w:rPr>
          <w:rFonts w:ascii="Times New Roman" w:hAnsi="Times New Roman"/>
          <w:sz w:val="24"/>
          <w:szCs w:val="24"/>
        </w:rPr>
        <w:t>rojektą grąžino iniciatoriui tobulinti.</w:t>
      </w:r>
    </w:p>
    <w:p w14:paraId="6A67F3B9" w14:textId="77777777" w:rsidR="0093161B" w:rsidRDefault="0093161B" w:rsidP="00A30450">
      <w:pPr>
        <w:spacing w:after="0" w:line="240" w:lineRule="auto"/>
        <w:ind w:firstLine="238"/>
        <w:jc w:val="both"/>
        <w:rPr>
          <w:rFonts w:ascii="Times New Roman" w:hAnsi="Times New Roman"/>
          <w:sz w:val="24"/>
          <w:szCs w:val="24"/>
        </w:rPr>
      </w:pPr>
    </w:p>
    <w:p w14:paraId="17661BBB" w14:textId="4319D5BA" w:rsidR="0093161B" w:rsidRDefault="0093161B" w:rsidP="00A30450">
      <w:pPr>
        <w:spacing w:after="0" w:line="240" w:lineRule="auto"/>
        <w:ind w:firstLine="238"/>
        <w:jc w:val="both"/>
        <w:rPr>
          <w:rFonts w:ascii="Times New Roman" w:hAnsi="Times New Roman"/>
          <w:sz w:val="24"/>
          <w:szCs w:val="24"/>
        </w:rPr>
      </w:pPr>
      <w:r>
        <w:rPr>
          <w:rFonts w:ascii="Times New Roman" w:hAnsi="Times New Roman"/>
          <w:b/>
          <w:sz w:val="24"/>
          <w:szCs w:val="24"/>
        </w:rPr>
        <w:t xml:space="preserve">Lietuvos Respublikos regioninės plėtros įstatymo Nr. VIII-1889 6, 10, 12, 13, 15 ir 17 straipsnių pakeitimo įstatymo </w:t>
      </w:r>
      <w:r w:rsidRPr="007A5414">
        <w:rPr>
          <w:rFonts w:ascii="Times New Roman" w:hAnsi="Times New Roman"/>
          <w:b/>
          <w:sz w:val="24"/>
          <w:szCs w:val="24"/>
        </w:rPr>
        <w:t>projekt</w:t>
      </w:r>
      <w:r w:rsidR="00832B78">
        <w:rPr>
          <w:rFonts w:ascii="Times New Roman" w:hAnsi="Times New Roman"/>
          <w:b/>
          <w:sz w:val="24"/>
          <w:szCs w:val="24"/>
        </w:rPr>
        <w:t>ą</w:t>
      </w:r>
      <w:r w:rsidRPr="007A5414">
        <w:rPr>
          <w:rFonts w:ascii="Times New Roman" w:hAnsi="Times New Roman"/>
          <w:b/>
          <w:sz w:val="24"/>
          <w:szCs w:val="24"/>
        </w:rPr>
        <w:t xml:space="preserve"> Nr. </w:t>
      </w:r>
      <w:hyperlink r:id="rId103" w:history="1">
        <w:r w:rsidRPr="00832B78">
          <w:rPr>
            <w:rStyle w:val="Hipersaitas"/>
            <w:rFonts w:ascii="Times New Roman" w:hAnsi="Times New Roman"/>
            <w:b/>
            <w:sz w:val="24"/>
            <w:szCs w:val="24"/>
          </w:rPr>
          <w:t>XIIP-4464.</w:t>
        </w:r>
      </w:hyperlink>
    </w:p>
    <w:p w14:paraId="43428D21" w14:textId="583A2165" w:rsidR="0093161B" w:rsidRDefault="00AB75BF" w:rsidP="00A30450">
      <w:pPr>
        <w:spacing w:after="0" w:line="240" w:lineRule="auto"/>
        <w:ind w:firstLine="238"/>
        <w:jc w:val="both"/>
        <w:rPr>
          <w:rFonts w:ascii="Times New Roman" w:hAnsi="Times New Roman"/>
          <w:noProof/>
          <w:sz w:val="24"/>
          <w:szCs w:val="24"/>
        </w:rPr>
      </w:pPr>
      <w:r>
        <w:rPr>
          <w:rFonts w:ascii="Times New Roman" w:hAnsi="Times New Roman"/>
          <w:sz w:val="24"/>
          <w:szCs w:val="24"/>
        </w:rPr>
        <w:t xml:space="preserve">Įstatymo </w:t>
      </w:r>
      <w:r w:rsidR="00FB397C">
        <w:rPr>
          <w:rFonts w:ascii="Times New Roman" w:hAnsi="Times New Roman"/>
          <w:sz w:val="24"/>
          <w:szCs w:val="24"/>
        </w:rPr>
        <w:t>projektu siekiama</w:t>
      </w:r>
      <w:r w:rsidR="0093161B">
        <w:rPr>
          <w:rFonts w:ascii="Times New Roman" w:hAnsi="Times New Roman"/>
          <w:sz w:val="24"/>
          <w:szCs w:val="24"/>
        </w:rPr>
        <w:t xml:space="preserve"> </w:t>
      </w:r>
      <w:r w:rsidR="0093161B">
        <w:rPr>
          <w:rFonts w:ascii="Times New Roman" w:hAnsi="Times New Roman"/>
          <w:noProof/>
          <w:sz w:val="24"/>
          <w:szCs w:val="24"/>
        </w:rPr>
        <w:t>suteikti Vyriausybei įgaliojimus spręsti dėl regiono plėtros tarybų sudarymo tikslingumo Vyriausybės sudarytuose regionuose iš kelių bendras ribas turinčių apskričių ar savivaldybių ir nustatyti tvarką, kuria vadovaujantis Vyriausybė ar jos įgaliota institucija skirtų atstovus į regionų plėtros tarybas bei atšauktų iš šių tarybų, užtikrinti šių asmenų skyrimo į regionų plėtros tarybas sistemiškumą, platesnį socialinių ir ekonominių partnerių atstovavimą regionų plėtros tarybose.</w:t>
      </w:r>
    </w:p>
    <w:p w14:paraId="6B2D0DAB" w14:textId="6446B4FA" w:rsidR="0093161B" w:rsidRDefault="00416956" w:rsidP="00A30450">
      <w:pPr>
        <w:spacing w:after="0" w:line="240" w:lineRule="auto"/>
        <w:ind w:firstLine="238"/>
        <w:jc w:val="both"/>
        <w:rPr>
          <w:rFonts w:ascii="Times New Roman" w:hAnsi="Times New Roman"/>
          <w:sz w:val="24"/>
          <w:szCs w:val="24"/>
        </w:rPr>
      </w:pPr>
      <w:r>
        <w:rPr>
          <w:rFonts w:ascii="Times New Roman" w:hAnsi="Times New Roman"/>
          <w:sz w:val="24"/>
          <w:szCs w:val="24"/>
        </w:rPr>
        <w:t>Komitetas pritarė patobulintam projektui Nr. XIIIP-4464</w:t>
      </w:r>
      <w:r w:rsidR="00AB75BF">
        <w:rPr>
          <w:rFonts w:ascii="Times New Roman" w:hAnsi="Times New Roman"/>
          <w:sz w:val="24"/>
          <w:szCs w:val="24"/>
        </w:rPr>
        <w:t xml:space="preserve"> </w:t>
      </w:r>
      <w:r>
        <w:rPr>
          <w:rFonts w:ascii="Times New Roman" w:hAnsi="Times New Roman"/>
          <w:sz w:val="24"/>
          <w:szCs w:val="24"/>
        </w:rPr>
        <w:t>(2), kuriame</w:t>
      </w:r>
      <w:r w:rsidR="0093161B">
        <w:rPr>
          <w:rFonts w:ascii="Times New Roman" w:hAnsi="Times New Roman"/>
          <w:sz w:val="24"/>
          <w:szCs w:val="24"/>
        </w:rPr>
        <w:t xml:space="preserve"> </w:t>
      </w:r>
      <w:r w:rsidR="0093161B">
        <w:rPr>
          <w:rFonts w:ascii="Times New Roman" w:hAnsi="Times New Roman"/>
          <w:color w:val="000000"/>
          <w:sz w:val="24"/>
          <w:szCs w:val="24"/>
        </w:rPr>
        <w:t xml:space="preserve">pasiūlė nustatyti, kad 1/3 visų apskrityse sudaromų regionų plėtros tarybų narių turi sudaryti socialinių ekonominių partnerių atstovai, kurie šių tarybų veikloje dalyvauja su balso teise ir kurie skiriami bei atšaukiami Vyriausybės nustatyta tvarka; </w:t>
      </w:r>
      <w:r w:rsidR="0093161B">
        <w:rPr>
          <w:rFonts w:ascii="Times New Roman" w:hAnsi="Times New Roman"/>
          <w:color w:val="000000"/>
          <w:sz w:val="24"/>
          <w:szCs w:val="24"/>
        </w:rPr>
        <w:lastRenderedPageBreak/>
        <w:t>taip pat pasiūl</w:t>
      </w:r>
      <w:r w:rsidR="00995A14">
        <w:rPr>
          <w:rFonts w:ascii="Times New Roman" w:hAnsi="Times New Roman"/>
          <w:color w:val="000000"/>
          <w:sz w:val="24"/>
          <w:szCs w:val="24"/>
        </w:rPr>
        <w:t>ė</w:t>
      </w:r>
      <w:r w:rsidR="0093161B">
        <w:rPr>
          <w:rFonts w:ascii="Times New Roman" w:hAnsi="Times New Roman"/>
          <w:color w:val="000000"/>
          <w:sz w:val="24"/>
          <w:szCs w:val="24"/>
        </w:rPr>
        <w:t xml:space="preserve"> nustatyti, kad regiono plėtros tarybos pirmąjį posėdį šaukia regiono plėtros tarybos narys, kurį į šias pareigas skiria Vyriausybė arba jos įgaliota institucija. </w:t>
      </w:r>
      <w:r w:rsidR="00FB397C">
        <w:rPr>
          <w:rFonts w:ascii="Times New Roman" w:hAnsi="Times New Roman"/>
          <w:color w:val="000000"/>
          <w:sz w:val="24"/>
          <w:szCs w:val="24"/>
        </w:rPr>
        <w:t>Kitas nuostatas komitetas pasiūlė iš projekto išbraukti ir dėl pasiūlyto reguliavimo spręsti sistemiškai ateityje.</w:t>
      </w:r>
    </w:p>
    <w:p w14:paraId="23493A15" w14:textId="263831AC" w:rsidR="00416956" w:rsidRPr="00057B87" w:rsidRDefault="0093161B" w:rsidP="00A30450">
      <w:pPr>
        <w:spacing w:line="240" w:lineRule="auto"/>
        <w:ind w:firstLine="238"/>
        <w:jc w:val="both"/>
        <w:textAlignment w:val="top"/>
        <w:rPr>
          <w:rFonts w:ascii="Times New Roman" w:hAnsi="Times New Roman"/>
          <w:sz w:val="24"/>
          <w:szCs w:val="24"/>
          <w:lang w:eastAsia="lt-LT"/>
        </w:rPr>
      </w:pPr>
      <w:r>
        <w:rPr>
          <w:rFonts w:ascii="Times New Roman" w:hAnsi="Times New Roman"/>
          <w:sz w:val="24"/>
          <w:szCs w:val="24"/>
          <w:lang w:eastAsia="lt-LT"/>
        </w:rPr>
        <w:t xml:space="preserve">Seimas 2017 m. birželio 30 d. </w:t>
      </w:r>
      <w:r w:rsidR="00416956">
        <w:rPr>
          <w:rFonts w:ascii="Times New Roman" w:hAnsi="Times New Roman"/>
          <w:sz w:val="24"/>
          <w:szCs w:val="24"/>
          <w:lang w:eastAsia="lt-LT"/>
        </w:rPr>
        <w:t xml:space="preserve">priėmė </w:t>
      </w:r>
      <w:r w:rsidR="00416956" w:rsidRPr="00057B87">
        <w:rPr>
          <w:rFonts w:ascii="Times New Roman" w:hAnsi="Times New Roman"/>
          <w:sz w:val="24"/>
          <w:szCs w:val="24"/>
          <w:lang w:eastAsia="lt-LT"/>
        </w:rPr>
        <w:t>Lietuvos Respublikos regioninės plėtros įstatymo Nr. VIII-1889 1</w:t>
      </w:r>
      <w:r w:rsidR="00416956" w:rsidRPr="00416956">
        <w:rPr>
          <w:rFonts w:ascii="Times New Roman" w:hAnsi="Times New Roman"/>
          <w:sz w:val="24"/>
          <w:szCs w:val="24"/>
          <w:lang w:eastAsia="lt-LT"/>
        </w:rPr>
        <w:t>5 straipsnio pakeitimo įstatymą Nr.</w:t>
      </w:r>
      <w:r w:rsidR="00AB75BF" w:rsidRPr="007A5414">
        <w:rPr>
          <w:rFonts w:ascii="Times New Roman" w:hAnsi="Times New Roman"/>
          <w:sz w:val="24"/>
          <w:szCs w:val="24"/>
        </w:rPr>
        <w:t xml:space="preserve"> </w:t>
      </w:r>
      <w:hyperlink r:id="rId104" w:history="1">
        <w:r w:rsidR="00AB75BF" w:rsidRPr="0058664F">
          <w:rPr>
            <w:rStyle w:val="Hipersaitas"/>
            <w:rFonts w:ascii="Times New Roman" w:hAnsi="Times New Roman"/>
            <w:sz w:val="24"/>
            <w:szCs w:val="24"/>
          </w:rPr>
          <w:t>XIIIP-</w:t>
        </w:r>
        <w:r w:rsidR="00AB75BF">
          <w:rPr>
            <w:rStyle w:val="Hipersaitas"/>
            <w:rFonts w:ascii="Times New Roman" w:hAnsi="Times New Roman"/>
            <w:sz w:val="24"/>
            <w:szCs w:val="24"/>
          </w:rPr>
          <w:t>5</w:t>
        </w:r>
        <w:r w:rsidR="00AB75BF" w:rsidRPr="0058664F">
          <w:rPr>
            <w:rStyle w:val="Hipersaitas"/>
            <w:rFonts w:ascii="Times New Roman" w:hAnsi="Times New Roman"/>
            <w:sz w:val="24"/>
            <w:szCs w:val="24"/>
          </w:rPr>
          <w:t>83</w:t>
        </w:r>
      </w:hyperlink>
      <w:r w:rsidR="00AB75BF">
        <w:rPr>
          <w:rStyle w:val="Hipersaitas"/>
          <w:rFonts w:ascii="Times New Roman" w:hAnsi="Times New Roman"/>
          <w:sz w:val="24"/>
          <w:szCs w:val="24"/>
        </w:rPr>
        <w:t>.</w:t>
      </w:r>
    </w:p>
    <w:p w14:paraId="2FA9D152" w14:textId="5D68EB2C" w:rsidR="0093161B" w:rsidRDefault="0093161B" w:rsidP="00A30450">
      <w:pPr>
        <w:spacing w:after="0" w:line="240" w:lineRule="auto"/>
        <w:ind w:firstLine="238"/>
        <w:jc w:val="both"/>
        <w:rPr>
          <w:rFonts w:ascii="Times New Roman" w:hAnsi="Times New Roman"/>
          <w:b/>
          <w:sz w:val="24"/>
          <w:szCs w:val="24"/>
        </w:rPr>
      </w:pPr>
      <w:r>
        <w:rPr>
          <w:rFonts w:ascii="Times New Roman" w:hAnsi="Times New Roman"/>
          <w:b/>
          <w:sz w:val="24"/>
          <w:szCs w:val="24"/>
        </w:rPr>
        <w:t xml:space="preserve">Lietuvos Respublikos valstybės tarnybos įstatymo Nr. VIII-1316  </w:t>
      </w:r>
      <w:r>
        <w:rPr>
          <w:rFonts w:ascii="Times New Roman" w:hAnsi="Times New Roman"/>
          <w:b/>
          <w:caps/>
          <w:sz w:val="24"/>
          <w:szCs w:val="24"/>
        </w:rPr>
        <w:t xml:space="preserve">9, 10, 11, 13, 14, 23, 26, 32, 33, 36, 41, 43, 44, 45, 48, 49 </w:t>
      </w:r>
      <w:r>
        <w:rPr>
          <w:rFonts w:ascii="Times New Roman" w:hAnsi="Times New Roman"/>
          <w:b/>
          <w:sz w:val="24"/>
          <w:szCs w:val="24"/>
        </w:rPr>
        <w:t xml:space="preserve"> straipsnių pakeitimo įstatymo </w:t>
      </w:r>
      <w:r w:rsidRPr="007A5414">
        <w:rPr>
          <w:rFonts w:ascii="Times New Roman" w:hAnsi="Times New Roman"/>
          <w:b/>
          <w:sz w:val="24"/>
          <w:szCs w:val="24"/>
        </w:rPr>
        <w:t>projekt</w:t>
      </w:r>
      <w:r w:rsidR="00832B78">
        <w:rPr>
          <w:rFonts w:ascii="Times New Roman" w:hAnsi="Times New Roman"/>
          <w:b/>
          <w:sz w:val="24"/>
          <w:szCs w:val="24"/>
        </w:rPr>
        <w:t>ą</w:t>
      </w:r>
      <w:r>
        <w:rPr>
          <w:rFonts w:ascii="Times New Roman" w:hAnsi="Times New Roman"/>
          <w:b/>
          <w:sz w:val="24"/>
          <w:szCs w:val="24"/>
        </w:rPr>
        <w:t xml:space="preserve"> Nr. </w:t>
      </w:r>
      <w:hyperlink r:id="rId105" w:history="1">
        <w:r w:rsidRPr="00832B78">
          <w:rPr>
            <w:rStyle w:val="Hipersaitas"/>
            <w:rFonts w:ascii="Times New Roman" w:hAnsi="Times New Roman"/>
            <w:b/>
            <w:sz w:val="24"/>
            <w:szCs w:val="24"/>
          </w:rPr>
          <w:t>XIIIP-624</w:t>
        </w:r>
        <w:r w:rsidR="00995A14" w:rsidRPr="00832B78">
          <w:rPr>
            <w:rStyle w:val="Hipersaitas"/>
            <w:rFonts w:ascii="Times New Roman" w:hAnsi="Times New Roman"/>
            <w:b/>
            <w:sz w:val="24"/>
            <w:szCs w:val="24"/>
          </w:rPr>
          <w:t xml:space="preserve">. </w:t>
        </w:r>
      </w:hyperlink>
      <w:r w:rsidRPr="007A5414">
        <w:rPr>
          <w:rFonts w:ascii="Times New Roman" w:hAnsi="Times New Roman"/>
          <w:b/>
          <w:sz w:val="24"/>
          <w:szCs w:val="24"/>
        </w:rPr>
        <w:t xml:space="preserve"> </w:t>
      </w:r>
    </w:p>
    <w:p w14:paraId="00D47F59" w14:textId="3F23FAE6" w:rsidR="00995A14" w:rsidRDefault="00995A14" w:rsidP="00A30450">
      <w:pPr>
        <w:spacing w:after="0" w:line="240" w:lineRule="auto"/>
        <w:ind w:firstLine="238"/>
        <w:jc w:val="both"/>
        <w:rPr>
          <w:rFonts w:ascii="Times New Roman" w:hAnsi="Times New Roman"/>
          <w:sz w:val="24"/>
          <w:szCs w:val="24"/>
        </w:rPr>
      </w:pPr>
      <w:r>
        <w:rPr>
          <w:rFonts w:ascii="Times New Roman" w:hAnsi="Times New Roman"/>
          <w:sz w:val="24"/>
          <w:szCs w:val="24"/>
        </w:rPr>
        <w:t>Projekt</w:t>
      </w:r>
      <w:r w:rsidR="00FB397C">
        <w:rPr>
          <w:rFonts w:ascii="Times New Roman" w:hAnsi="Times New Roman"/>
          <w:sz w:val="24"/>
          <w:szCs w:val="24"/>
        </w:rPr>
        <w:t>u</w:t>
      </w:r>
      <w:r>
        <w:rPr>
          <w:rFonts w:ascii="Times New Roman" w:hAnsi="Times New Roman"/>
          <w:sz w:val="24"/>
          <w:szCs w:val="24"/>
        </w:rPr>
        <w:t xml:space="preserve"> Nr. XIIIP-624 </w:t>
      </w:r>
      <w:r w:rsidR="00FB397C">
        <w:rPr>
          <w:rFonts w:ascii="Times New Roman" w:hAnsi="Times New Roman"/>
          <w:sz w:val="24"/>
          <w:szCs w:val="24"/>
        </w:rPr>
        <w:t xml:space="preserve">siūloma </w:t>
      </w:r>
      <w:r>
        <w:rPr>
          <w:rFonts w:ascii="Times New Roman" w:hAnsi="Times New Roman"/>
          <w:sz w:val="24"/>
          <w:szCs w:val="24"/>
        </w:rPr>
        <w:t xml:space="preserve">valstybės tarnybos bendrąjį valdymą pavesti atlikti tik vidaus reikalų ministrui, atsisakyti įstatyme įvardyti konkrečią valstybės įstaigą – Valstybės tarnybos departamentą kaip valstybės tarnybos tvarkymo funkcijas vykdančią instituciją, valstybės tarnautojams atostogų trukmę skaičiuoti ne kalendorinėmis, bet darbo dienomis, atsisakyti pareigų siūlymo buvusiems valstybės tarnautojams dėl pareigybės panaikinimo instituto, numatyti galimybes lankstesniam darbo apmokėjimui (padidinti priedų ir priemokų maksimalias sumas), įspėjimo terminus valstybės tarnautojams ir numatomų jiems išmokų dydžius artinti prie naujos redakcijos Darbo kodekse numatytų terminų ir dydžių, nustatyti, kad valstybės tarnautojas privalo atlyginti žalą, jeigu jis atliko ne tik vidaus administravimo, bet ir viešojo administravimo funkcijas, atsisakyti, kad 18-20 kategorijų valstybės tarnautojų bendrąsias programas rengia ir tarnautojus moko Lietuvos viešojo administravimo institutas. </w:t>
      </w:r>
    </w:p>
    <w:p w14:paraId="73261D5F" w14:textId="214D368F" w:rsidR="00995A14" w:rsidRDefault="00995A14" w:rsidP="00A30450">
      <w:pPr>
        <w:spacing w:after="0" w:line="240" w:lineRule="auto"/>
        <w:ind w:firstLine="238"/>
        <w:jc w:val="both"/>
        <w:rPr>
          <w:rFonts w:ascii="Times New Roman" w:hAnsi="Times New Roman"/>
          <w:sz w:val="24"/>
          <w:szCs w:val="24"/>
        </w:rPr>
      </w:pPr>
      <w:r>
        <w:rPr>
          <w:rFonts w:ascii="Times New Roman" w:hAnsi="Times New Roman"/>
          <w:sz w:val="24"/>
          <w:szCs w:val="24"/>
        </w:rPr>
        <w:lastRenderedPageBreak/>
        <w:t>Komitet</w:t>
      </w:r>
      <w:r w:rsidR="008E644D">
        <w:rPr>
          <w:rFonts w:ascii="Times New Roman" w:hAnsi="Times New Roman"/>
          <w:sz w:val="24"/>
          <w:szCs w:val="24"/>
        </w:rPr>
        <w:t>as</w:t>
      </w:r>
      <w:r>
        <w:rPr>
          <w:rFonts w:ascii="Times New Roman" w:hAnsi="Times New Roman"/>
          <w:sz w:val="24"/>
          <w:szCs w:val="24"/>
        </w:rPr>
        <w:t xml:space="preserve"> patobulin</w:t>
      </w:r>
      <w:r w:rsidR="008E644D">
        <w:rPr>
          <w:rFonts w:ascii="Times New Roman" w:hAnsi="Times New Roman"/>
          <w:sz w:val="24"/>
          <w:szCs w:val="24"/>
        </w:rPr>
        <w:t>o</w:t>
      </w:r>
      <w:r>
        <w:rPr>
          <w:rFonts w:ascii="Times New Roman" w:hAnsi="Times New Roman"/>
          <w:sz w:val="24"/>
          <w:szCs w:val="24"/>
        </w:rPr>
        <w:t xml:space="preserve"> Įstatymo projekt</w:t>
      </w:r>
      <w:r w:rsidR="008E644D">
        <w:rPr>
          <w:rFonts w:ascii="Times New Roman" w:hAnsi="Times New Roman"/>
          <w:sz w:val="24"/>
          <w:szCs w:val="24"/>
        </w:rPr>
        <w:t>ą</w:t>
      </w:r>
      <w:r>
        <w:rPr>
          <w:rFonts w:ascii="Times New Roman" w:hAnsi="Times New Roman"/>
          <w:sz w:val="24"/>
          <w:szCs w:val="24"/>
        </w:rPr>
        <w:t xml:space="preserve"> Nr. XIIIP-624(2) </w:t>
      </w:r>
      <w:r w:rsidR="008E644D">
        <w:rPr>
          <w:rFonts w:ascii="Times New Roman" w:hAnsi="Times New Roman"/>
          <w:sz w:val="24"/>
          <w:szCs w:val="24"/>
        </w:rPr>
        <w:t xml:space="preserve">ir </w:t>
      </w:r>
      <w:r>
        <w:rPr>
          <w:rFonts w:ascii="Times New Roman" w:hAnsi="Times New Roman"/>
          <w:sz w:val="24"/>
          <w:szCs w:val="24"/>
        </w:rPr>
        <w:t>pasiūl</w:t>
      </w:r>
      <w:r w:rsidR="008E644D">
        <w:rPr>
          <w:rFonts w:ascii="Times New Roman" w:hAnsi="Times New Roman"/>
          <w:sz w:val="24"/>
          <w:szCs w:val="24"/>
        </w:rPr>
        <w:t>ė</w:t>
      </w:r>
      <w:r>
        <w:rPr>
          <w:rFonts w:ascii="Times New Roman" w:hAnsi="Times New Roman"/>
          <w:sz w:val="24"/>
          <w:szCs w:val="24"/>
        </w:rPr>
        <w:t xml:space="preserve"> nustatyti, kad valstybės tarnautojų atostogos ir toliau būtų skaičiuojamos ne darbo, bet kalendorinėmis dienomis; kad valstybės tarnautojams maksimali priedų ir priemokų suma gali būti didinama, bet ne 20, tik 10 procentinių punktų; kad neįgalus valstybės tarnautojas, taip pat asmuo, auginantis nepilnamečius  ar neįgalius vaikus dėl atleidimo iš pareigų dėl pareigybės panaikinimo būtų ir toliau būtų įspėjamas prieš 4 mėnesius ir kt.</w:t>
      </w:r>
    </w:p>
    <w:p w14:paraId="1841AD84" w14:textId="132ED4FB" w:rsidR="00995A14" w:rsidRDefault="00995A14" w:rsidP="00A30450">
      <w:pPr>
        <w:spacing w:after="0" w:line="240" w:lineRule="auto"/>
        <w:ind w:firstLine="238"/>
        <w:jc w:val="both"/>
        <w:rPr>
          <w:rFonts w:ascii="Times New Roman" w:hAnsi="Times New Roman"/>
          <w:sz w:val="24"/>
          <w:szCs w:val="24"/>
        </w:rPr>
      </w:pPr>
      <w:r>
        <w:rPr>
          <w:rFonts w:ascii="Times New Roman" w:hAnsi="Times New Roman"/>
          <w:sz w:val="24"/>
          <w:szCs w:val="24"/>
          <w:lang w:eastAsia="lt-LT"/>
        </w:rPr>
        <w:t xml:space="preserve">Seimas Komiteto patobulintą projektą Nr. </w:t>
      </w:r>
      <w:hyperlink r:id="rId106" w:history="1">
        <w:r w:rsidRPr="00FB397C">
          <w:rPr>
            <w:rStyle w:val="Hipersaitas"/>
            <w:rFonts w:ascii="Times New Roman" w:hAnsi="Times New Roman"/>
            <w:sz w:val="24"/>
            <w:szCs w:val="24"/>
            <w:lang w:eastAsia="lt-LT"/>
          </w:rPr>
          <w:t>XIIIP-624</w:t>
        </w:r>
        <w:r w:rsidR="00E9353F" w:rsidRPr="00FB397C">
          <w:rPr>
            <w:rStyle w:val="Hipersaitas"/>
            <w:rFonts w:ascii="Times New Roman" w:hAnsi="Times New Roman"/>
            <w:sz w:val="24"/>
            <w:szCs w:val="24"/>
            <w:lang w:eastAsia="lt-LT"/>
          </w:rPr>
          <w:t xml:space="preserve"> </w:t>
        </w:r>
        <w:r w:rsidRPr="00FB397C">
          <w:rPr>
            <w:rStyle w:val="Hipersaitas"/>
            <w:rFonts w:ascii="Times New Roman" w:hAnsi="Times New Roman"/>
            <w:sz w:val="24"/>
            <w:szCs w:val="24"/>
            <w:lang w:eastAsia="lt-LT"/>
          </w:rPr>
          <w:t>(2)</w:t>
        </w:r>
      </w:hyperlink>
      <w:r>
        <w:rPr>
          <w:rFonts w:ascii="Times New Roman" w:hAnsi="Times New Roman"/>
          <w:sz w:val="24"/>
          <w:szCs w:val="24"/>
          <w:lang w:eastAsia="lt-LT"/>
        </w:rPr>
        <w:t xml:space="preserve"> svarstė 2017 m. liepos 4 d. ir priėmė sprendimą jį atmesti.</w:t>
      </w:r>
    </w:p>
    <w:p w14:paraId="0CA27FDE" w14:textId="40976C18" w:rsidR="00995A14" w:rsidRDefault="0093161B" w:rsidP="00A30450">
      <w:pPr>
        <w:spacing w:after="0" w:line="240" w:lineRule="auto"/>
        <w:ind w:firstLine="238"/>
        <w:jc w:val="both"/>
        <w:rPr>
          <w:rFonts w:ascii="Times New Roman" w:hAnsi="Times New Roman"/>
          <w:sz w:val="24"/>
          <w:szCs w:val="24"/>
        </w:rPr>
      </w:pPr>
      <w:r>
        <w:rPr>
          <w:rFonts w:ascii="Times New Roman" w:hAnsi="Times New Roman"/>
          <w:sz w:val="24"/>
          <w:szCs w:val="24"/>
        </w:rPr>
        <w:tab/>
      </w:r>
    </w:p>
    <w:p w14:paraId="401072A1" w14:textId="6BFDAA87" w:rsidR="00483BFC" w:rsidRDefault="0093161B" w:rsidP="00A30450">
      <w:pPr>
        <w:spacing w:after="0" w:line="240" w:lineRule="auto"/>
        <w:ind w:firstLine="238"/>
        <w:jc w:val="both"/>
        <w:rPr>
          <w:rFonts w:ascii="Times New Roman" w:hAnsi="Times New Roman"/>
          <w:b/>
          <w:sz w:val="24"/>
          <w:szCs w:val="24"/>
          <w:lang w:eastAsia="lt-LT"/>
        </w:rPr>
      </w:pPr>
      <w:r>
        <w:rPr>
          <w:rFonts w:ascii="Times New Roman" w:hAnsi="Times New Roman"/>
          <w:b/>
          <w:sz w:val="24"/>
          <w:szCs w:val="24"/>
          <w:lang w:eastAsia="lt-LT"/>
        </w:rPr>
        <w:t xml:space="preserve">Lietuvos Respublikos privačios detektyvinės veiklos įstatymo Nr. XII-1615 8 straipsnio pakeitimo įstatymo pakeitimo </w:t>
      </w:r>
      <w:r w:rsidRPr="007A5414">
        <w:rPr>
          <w:rFonts w:ascii="Times New Roman" w:hAnsi="Times New Roman"/>
          <w:b/>
          <w:sz w:val="24"/>
          <w:szCs w:val="24"/>
          <w:lang w:eastAsia="lt-LT"/>
        </w:rPr>
        <w:t>projekt</w:t>
      </w:r>
      <w:r w:rsidR="00832B78">
        <w:rPr>
          <w:rFonts w:ascii="Times New Roman" w:hAnsi="Times New Roman"/>
          <w:b/>
          <w:sz w:val="24"/>
          <w:szCs w:val="24"/>
          <w:lang w:eastAsia="lt-LT"/>
        </w:rPr>
        <w:t>ą</w:t>
      </w:r>
      <w:r>
        <w:rPr>
          <w:rFonts w:ascii="Times New Roman" w:hAnsi="Times New Roman"/>
          <w:b/>
          <w:sz w:val="24"/>
          <w:szCs w:val="24"/>
          <w:lang w:eastAsia="lt-LT"/>
        </w:rPr>
        <w:t xml:space="preserve"> Nr. </w:t>
      </w:r>
      <w:hyperlink r:id="rId107" w:history="1">
        <w:r w:rsidRPr="00832B78">
          <w:rPr>
            <w:rStyle w:val="Hipersaitas"/>
            <w:rFonts w:ascii="Times New Roman" w:hAnsi="Times New Roman"/>
            <w:b/>
            <w:sz w:val="24"/>
            <w:szCs w:val="24"/>
            <w:lang w:eastAsia="lt-LT"/>
          </w:rPr>
          <w:t>XIIIP-625</w:t>
        </w:r>
      </w:hyperlink>
      <w:r w:rsidR="00832B78">
        <w:rPr>
          <w:rFonts w:ascii="Times New Roman" w:hAnsi="Times New Roman"/>
          <w:b/>
          <w:sz w:val="24"/>
          <w:szCs w:val="24"/>
          <w:lang w:eastAsia="lt-LT"/>
        </w:rPr>
        <w:t>.</w:t>
      </w:r>
    </w:p>
    <w:p w14:paraId="27BBE49A" w14:textId="4057DA1D" w:rsidR="0093161B" w:rsidRDefault="0093161B" w:rsidP="00A30450">
      <w:pPr>
        <w:spacing w:after="0" w:line="240" w:lineRule="auto"/>
        <w:ind w:firstLine="238"/>
        <w:jc w:val="both"/>
        <w:rPr>
          <w:rFonts w:ascii="Times New Roman" w:hAnsi="Times New Roman"/>
          <w:b/>
          <w:sz w:val="24"/>
          <w:szCs w:val="24"/>
          <w:lang w:eastAsia="lt-LT"/>
        </w:rPr>
      </w:pPr>
      <w:r>
        <w:rPr>
          <w:rFonts w:ascii="Times New Roman" w:hAnsi="Times New Roman"/>
          <w:b/>
          <w:sz w:val="24"/>
          <w:szCs w:val="24"/>
          <w:lang w:eastAsia="lt-LT"/>
        </w:rPr>
        <w:t xml:space="preserve">Lietuvos Respublikos asmenų delegavimo į tarptautines ir Europos Sąjungos institucijas ar užsienio valstybių institucijas įstatymo Nr. X-1262  5, 6, 7, 9, 12, 14, 15 ir 17 straipsnių pakeitimo įstatymo </w:t>
      </w:r>
      <w:r w:rsidRPr="007A5414">
        <w:rPr>
          <w:rFonts w:ascii="Times New Roman" w:hAnsi="Times New Roman"/>
          <w:b/>
          <w:sz w:val="24"/>
          <w:szCs w:val="24"/>
          <w:lang w:eastAsia="lt-LT"/>
        </w:rPr>
        <w:t>projekt</w:t>
      </w:r>
      <w:r w:rsidR="00832B78">
        <w:rPr>
          <w:rFonts w:ascii="Times New Roman" w:hAnsi="Times New Roman"/>
          <w:b/>
          <w:sz w:val="24"/>
          <w:szCs w:val="24"/>
          <w:lang w:eastAsia="lt-LT"/>
        </w:rPr>
        <w:t>ą</w:t>
      </w:r>
      <w:r>
        <w:rPr>
          <w:rFonts w:ascii="Times New Roman" w:hAnsi="Times New Roman"/>
          <w:b/>
          <w:sz w:val="24"/>
          <w:szCs w:val="24"/>
          <w:lang w:eastAsia="lt-LT"/>
        </w:rPr>
        <w:t xml:space="preserve"> Nr. </w:t>
      </w:r>
      <w:hyperlink r:id="rId108" w:history="1">
        <w:r w:rsidRPr="00832B78">
          <w:rPr>
            <w:rStyle w:val="Hipersaitas"/>
            <w:rFonts w:ascii="Times New Roman" w:hAnsi="Times New Roman"/>
            <w:b/>
            <w:sz w:val="24"/>
            <w:szCs w:val="24"/>
            <w:lang w:eastAsia="lt-LT"/>
          </w:rPr>
          <w:t>XIIIP-626</w:t>
        </w:r>
      </w:hyperlink>
      <w:r w:rsidRPr="007A5414">
        <w:rPr>
          <w:rFonts w:ascii="Times New Roman" w:hAnsi="Times New Roman"/>
          <w:b/>
          <w:sz w:val="24"/>
          <w:szCs w:val="24"/>
          <w:lang w:eastAsia="lt-LT"/>
        </w:rPr>
        <w:t>.</w:t>
      </w:r>
    </w:p>
    <w:p w14:paraId="7C12737D" w14:textId="00333E61" w:rsidR="00995A14" w:rsidRDefault="00995A14"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Įstatymų projektai parengti siekiant įgyvendinti Įstatymo projektą Nr. XIIIP-624 (</w:t>
      </w:r>
      <w:r>
        <w:rPr>
          <w:rFonts w:ascii="Times New Roman" w:hAnsi="Times New Roman"/>
          <w:sz w:val="24"/>
          <w:szCs w:val="24"/>
        </w:rPr>
        <w:t>atsisakyti įstatyme įvardyti konkrečią valstybės įstaigą – Valstybės tarnybos departamentą kaip valstybės tarnybos tvarkymo funkcijas vykdančią instituciją).</w:t>
      </w:r>
      <w:r>
        <w:rPr>
          <w:rFonts w:ascii="Times New Roman" w:hAnsi="Times New Roman"/>
          <w:sz w:val="24"/>
          <w:szCs w:val="24"/>
          <w:lang w:eastAsia="lt-LT"/>
        </w:rPr>
        <w:t xml:space="preserve"> </w:t>
      </w:r>
    </w:p>
    <w:p w14:paraId="52F049DC" w14:textId="77777777" w:rsidR="008E644D" w:rsidRDefault="00995A14"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lastRenderedPageBreak/>
        <w:t>Komiteto projektu</w:t>
      </w:r>
      <w:r w:rsidR="008E644D">
        <w:rPr>
          <w:rFonts w:ascii="Times New Roman" w:hAnsi="Times New Roman"/>
          <w:sz w:val="24"/>
          <w:szCs w:val="24"/>
          <w:lang w:eastAsia="lt-LT"/>
        </w:rPr>
        <w:t>s</w:t>
      </w:r>
      <w:r>
        <w:rPr>
          <w:rFonts w:ascii="Times New Roman" w:hAnsi="Times New Roman"/>
          <w:sz w:val="24"/>
          <w:szCs w:val="24"/>
          <w:lang w:eastAsia="lt-LT"/>
        </w:rPr>
        <w:t xml:space="preserve"> Nr. XIIIP-625 (2) ir Nr. XIIIP-626 (2) </w:t>
      </w:r>
      <w:r w:rsidR="008E644D">
        <w:rPr>
          <w:rFonts w:ascii="Times New Roman" w:hAnsi="Times New Roman"/>
          <w:sz w:val="24"/>
          <w:szCs w:val="24"/>
          <w:lang w:eastAsia="lt-LT"/>
        </w:rPr>
        <w:t>patobulino atsižvelgdamas į Seimo kanceliarijos teisės departamento pastabą ir papildė juos nauju antruoju straipsniu dėl šių įstatymų įgyvendinimo datos.</w:t>
      </w:r>
    </w:p>
    <w:p w14:paraId="0312844D" w14:textId="3B05827B" w:rsidR="00995A14" w:rsidRDefault="00995A14"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 xml:space="preserve">Seimas Komiteto patobulintus projektus Nr. </w:t>
      </w:r>
      <w:hyperlink r:id="rId109" w:history="1">
        <w:r w:rsidRPr="00FB397C">
          <w:rPr>
            <w:rStyle w:val="Hipersaitas"/>
            <w:rFonts w:ascii="Times New Roman" w:hAnsi="Times New Roman"/>
            <w:sz w:val="24"/>
            <w:szCs w:val="24"/>
            <w:lang w:eastAsia="lt-LT"/>
          </w:rPr>
          <w:t>XIIIP-625 (2)</w:t>
        </w:r>
      </w:hyperlink>
      <w:r>
        <w:rPr>
          <w:rFonts w:ascii="Times New Roman" w:hAnsi="Times New Roman"/>
          <w:sz w:val="24"/>
          <w:szCs w:val="24"/>
          <w:lang w:eastAsia="lt-LT"/>
        </w:rPr>
        <w:t xml:space="preserve"> ir Nr. </w:t>
      </w:r>
      <w:hyperlink r:id="rId110" w:history="1">
        <w:r w:rsidRPr="00FB397C">
          <w:rPr>
            <w:rStyle w:val="Hipersaitas"/>
            <w:rFonts w:ascii="Times New Roman" w:hAnsi="Times New Roman"/>
            <w:sz w:val="24"/>
            <w:szCs w:val="24"/>
            <w:lang w:eastAsia="lt-LT"/>
          </w:rPr>
          <w:t>XIIIP-626 (2)</w:t>
        </w:r>
      </w:hyperlink>
      <w:r>
        <w:rPr>
          <w:rFonts w:ascii="Times New Roman" w:hAnsi="Times New Roman"/>
          <w:sz w:val="24"/>
          <w:szCs w:val="24"/>
          <w:lang w:eastAsia="lt-LT"/>
        </w:rPr>
        <w:t xml:space="preserve"> svarstė 2017 m. liepos 4  d. ir priėmė sprendimą juos atmesti.</w:t>
      </w:r>
    </w:p>
    <w:p w14:paraId="7115C4D1" w14:textId="665B4E80" w:rsidR="0093161B" w:rsidRDefault="008E644D"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ab/>
      </w:r>
      <w:r w:rsidR="0093161B">
        <w:rPr>
          <w:rFonts w:ascii="Times New Roman" w:hAnsi="Times New Roman"/>
          <w:sz w:val="24"/>
          <w:szCs w:val="24"/>
          <w:lang w:eastAsia="lt-LT"/>
        </w:rPr>
        <w:tab/>
      </w:r>
    </w:p>
    <w:p w14:paraId="0297F6BD" w14:textId="7BBD8A7C" w:rsidR="00483BFC" w:rsidRDefault="0093161B" w:rsidP="00A30450">
      <w:pPr>
        <w:spacing w:after="0" w:line="240" w:lineRule="auto"/>
        <w:ind w:firstLine="238"/>
        <w:jc w:val="both"/>
        <w:rPr>
          <w:rFonts w:ascii="Times New Roman" w:hAnsi="Times New Roman"/>
          <w:b/>
          <w:sz w:val="24"/>
          <w:szCs w:val="24"/>
          <w:lang w:eastAsia="lt-LT"/>
        </w:rPr>
      </w:pPr>
      <w:r>
        <w:rPr>
          <w:rFonts w:ascii="Times New Roman" w:hAnsi="Times New Roman"/>
          <w:b/>
          <w:sz w:val="24"/>
          <w:szCs w:val="24"/>
          <w:lang w:eastAsia="lt-LT"/>
        </w:rPr>
        <w:t xml:space="preserve">Lietuvos Respublikos viešojo administravimo įstatymo Nr. VIII-1234 11 straipsnio pakeitimo įstatymo pakeitimo </w:t>
      </w:r>
      <w:r w:rsidRPr="007A5414">
        <w:rPr>
          <w:rFonts w:ascii="Times New Roman" w:hAnsi="Times New Roman"/>
          <w:b/>
          <w:sz w:val="24"/>
          <w:szCs w:val="24"/>
          <w:lang w:eastAsia="lt-LT"/>
        </w:rPr>
        <w:t>projekt</w:t>
      </w:r>
      <w:r w:rsidR="00902013">
        <w:rPr>
          <w:rFonts w:ascii="Times New Roman" w:hAnsi="Times New Roman"/>
          <w:b/>
          <w:sz w:val="24"/>
          <w:szCs w:val="24"/>
          <w:lang w:eastAsia="lt-LT"/>
        </w:rPr>
        <w:t>ą</w:t>
      </w:r>
      <w:r>
        <w:rPr>
          <w:rFonts w:ascii="Times New Roman" w:hAnsi="Times New Roman"/>
          <w:b/>
          <w:sz w:val="24"/>
          <w:szCs w:val="24"/>
          <w:lang w:eastAsia="lt-LT"/>
        </w:rPr>
        <w:t xml:space="preserve"> Nr. </w:t>
      </w:r>
      <w:hyperlink r:id="rId111" w:history="1">
        <w:r w:rsidRPr="00832B78">
          <w:rPr>
            <w:rStyle w:val="Hipersaitas"/>
            <w:rFonts w:ascii="Times New Roman" w:hAnsi="Times New Roman"/>
            <w:b/>
            <w:sz w:val="24"/>
            <w:szCs w:val="24"/>
            <w:lang w:eastAsia="lt-LT"/>
          </w:rPr>
          <w:t>XIIIP-627</w:t>
        </w:r>
      </w:hyperlink>
      <w:r w:rsidR="00902013">
        <w:rPr>
          <w:rFonts w:ascii="Times New Roman" w:hAnsi="Times New Roman"/>
          <w:b/>
          <w:sz w:val="24"/>
          <w:szCs w:val="24"/>
          <w:lang w:eastAsia="lt-LT"/>
        </w:rPr>
        <w:t>.</w:t>
      </w:r>
    </w:p>
    <w:p w14:paraId="6B2C84ED" w14:textId="492456A8" w:rsidR="0093161B" w:rsidRDefault="0093161B" w:rsidP="00A30450">
      <w:pPr>
        <w:spacing w:after="0" w:line="240" w:lineRule="auto"/>
        <w:ind w:firstLine="238"/>
        <w:jc w:val="both"/>
        <w:rPr>
          <w:rFonts w:ascii="Times New Roman" w:hAnsi="Times New Roman"/>
          <w:b/>
          <w:sz w:val="24"/>
          <w:szCs w:val="24"/>
          <w:lang w:eastAsia="lt-LT"/>
        </w:rPr>
      </w:pPr>
      <w:r>
        <w:rPr>
          <w:rFonts w:ascii="Times New Roman" w:hAnsi="Times New Roman"/>
          <w:b/>
          <w:sz w:val="24"/>
          <w:szCs w:val="24"/>
          <w:lang w:eastAsia="lt-LT"/>
        </w:rPr>
        <w:t xml:space="preserve">Lietuvos Respublikos valstybės tarnybos įstatymo 3 priedo pakeitimo ir kai kurių su juo susijusių įstatymų pripažinimo netekusiais galios įstatymo Nr. XII-681 3 straipsnio pakeitimo įstatymo </w:t>
      </w:r>
      <w:r w:rsidRPr="007A5414">
        <w:rPr>
          <w:rFonts w:ascii="Times New Roman" w:hAnsi="Times New Roman"/>
          <w:b/>
          <w:noProof/>
          <w:sz w:val="24"/>
          <w:szCs w:val="24"/>
          <w:lang w:eastAsia="lt-LT"/>
        </w:rPr>
        <w:t>projekt</w:t>
      </w:r>
      <w:r w:rsidR="00902013">
        <w:rPr>
          <w:rFonts w:ascii="Times New Roman" w:hAnsi="Times New Roman"/>
          <w:b/>
          <w:noProof/>
          <w:sz w:val="24"/>
          <w:szCs w:val="24"/>
          <w:lang w:eastAsia="lt-LT"/>
        </w:rPr>
        <w:t>ą</w:t>
      </w:r>
      <w:r>
        <w:rPr>
          <w:rFonts w:ascii="Times New Roman" w:hAnsi="Times New Roman"/>
          <w:b/>
          <w:noProof/>
          <w:sz w:val="24"/>
          <w:szCs w:val="24"/>
          <w:lang w:eastAsia="lt-LT"/>
        </w:rPr>
        <w:t xml:space="preserve"> Nr. </w:t>
      </w:r>
      <w:hyperlink r:id="rId112" w:history="1">
        <w:r w:rsidRPr="00902013">
          <w:rPr>
            <w:rStyle w:val="Hipersaitas"/>
            <w:rFonts w:ascii="Times New Roman" w:hAnsi="Times New Roman"/>
            <w:b/>
            <w:noProof/>
            <w:sz w:val="24"/>
            <w:szCs w:val="24"/>
            <w:lang w:eastAsia="lt-LT"/>
          </w:rPr>
          <w:t>XIIIP-628</w:t>
        </w:r>
      </w:hyperlink>
      <w:r w:rsidRPr="007A5414">
        <w:rPr>
          <w:rFonts w:ascii="Times New Roman" w:hAnsi="Times New Roman"/>
          <w:b/>
          <w:sz w:val="24"/>
          <w:szCs w:val="24"/>
          <w:lang w:eastAsia="lt-LT"/>
        </w:rPr>
        <w:t xml:space="preserve">.   </w:t>
      </w:r>
    </w:p>
    <w:p w14:paraId="6703FE5F" w14:textId="318A1D6E" w:rsidR="008E644D" w:rsidRDefault="008E644D"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 xml:space="preserve">Įstatymų projektai parengti, siekiant optimizuoti viešojo administravimo įstaigų administracijų struktūrą: numatyti galimybę sudėtingų uždavinių sprendimui steigti struktūrinius padalinius – grupes, atsisakyti struktūrinių padalinių – poskyrių, nustatyti, kad skyrius (nepriklausomai, ar jis savarankiškas, ar departamento sudėtyje) būtų sudaromas ne mažiau kaip iš 5 pareigybių, atsisakyti administracijos padalinių (departamentų, valdybų, skyrių ir t.t.) vadovų pavaduotojų pareigybių. </w:t>
      </w:r>
    </w:p>
    <w:p w14:paraId="1F42783A" w14:textId="197F5424" w:rsidR="008E644D" w:rsidRDefault="008E644D"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 xml:space="preserve">Komiteto patobulino projektus Nr. XIIIP-627 (2) ir Nr. XIIIP-628 (2) ir pasiūlė nustatyti, kad viešojo administravimo įstaigos struktūrinis padalinys – grupė būtų sudaroma iš toje įstaigoje dirbančių valstybės </w:t>
      </w:r>
      <w:r>
        <w:rPr>
          <w:rFonts w:ascii="Times New Roman" w:hAnsi="Times New Roman"/>
          <w:sz w:val="24"/>
          <w:szCs w:val="24"/>
          <w:lang w:eastAsia="lt-LT"/>
        </w:rPr>
        <w:lastRenderedPageBreak/>
        <w:t>tarnautojų sudėtingoms, bet tik laikino pobūdžio užduotims atlikti; kad struktūriniai padaliniai – skyriai savivaldybių viešojo administravimo subjektuose būtų sudaromi ne iš 5, bet iš 4 pareigybių, taip pat, kad savivaldybių viešojo administravimo subjektuose galėtų būti steigiami skyrių vedėjų pavaduotojų pareigybės; kad ir toliau galėtų būti sudaromi struktūriniai padaliniai – poskyriai ir kt.</w:t>
      </w:r>
    </w:p>
    <w:p w14:paraId="540B0A42" w14:textId="0AC238B3" w:rsidR="008E644D" w:rsidRDefault="008E644D"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 xml:space="preserve">Seimas Komiteto patobulintus projektus Nr. </w:t>
      </w:r>
      <w:hyperlink r:id="rId113" w:history="1">
        <w:r w:rsidRPr="00FB397C">
          <w:rPr>
            <w:rStyle w:val="Hipersaitas"/>
            <w:rFonts w:ascii="Times New Roman" w:hAnsi="Times New Roman"/>
            <w:sz w:val="24"/>
            <w:szCs w:val="24"/>
            <w:lang w:eastAsia="lt-LT"/>
          </w:rPr>
          <w:t>XIIIP-627 (2)</w:t>
        </w:r>
      </w:hyperlink>
      <w:r>
        <w:rPr>
          <w:rFonts w:ascii="Times New Roman" w:hAnsi="Times New Roman"/>
          <w:sz w:val="24"/>
          <w:szCs w:val="24"/>
          <w:lang w:eastAsia="lt-LT"/>
        </w:rPr>
        <w:t xml:space="preserve"> ir Nr. </w:t>
      </w:r>
      <w:hyperlink r:id="rId114" w:history="1">
        <w:r w:rsidRPr="00FB397C">
          <w:rPr>
            <w:rStyle w:val="Hipersaitas"/>
            <w:rFonts w:ascii="Times New Roman" w:hAnsi="Times New Roman"/>
            <w:sz w:val="24"/>
            <w:szCs w:val="24"/>
            <w:lang w:eastAsia="lt-LT"/>
          </w:rPr>
          <w:t>XIIIP-628 (2)</w:t>
        </w:r>
      </w:hyperlink>
      <w:r>
        <w:rPr>
          <w:rFonts w:ascii="Times New Roman" w:hAnsi="Times New Roman"/>
          <w:sz w:val="24"/>
          <w:szCs w:val="24"/>
          <w:lang w:eastAsia="lt-LT"/>
        </w:rPr>
        <w:t xml:space="preserve"> svarstė 2017 m. liepos 4 d. ir priėmė sprendimą juos atmesti.</w:t>
      </w:r>
    </w:p>
    <w:p w14:paraId="6219E532" w14:textId="77777777" w:rsidR="008E644D" w:rsidRDefault="0093161B"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ab/>
      </w:r>
    </w:p>
    <w:p w14:paraId="02164C21" w14:textId="5F9E78C3" w:rsidR="0093161B" w:rsidRDefault="00085180"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hAnsi="Times New Roman"/>
          <w:b/>
          <w:sz w:val="24"/>
          <w:szCs w:val="24"/>
          <w:lang w:eastAsia="lt-LT"/>
        </w:rPr>
        <w:t>Lietuvos Respublikos g</w:t>
      </w:r>
      <w:r w:rsidR="0093161B" w:rsidRPr="00483BFC">
        <w:rPr>
          <w:rFonts w:ascii="Times New Roman" w:eastAsia="MS Mincho" w:hAnsi="Times New Roman"/>
          <w:b/>
          <w:bCs/>
          <w:iCs/>
          <w:color w:val="000000"/>
          <w:sz w:val="24"/>
          <w:szCs w:val="24"/>
        </w:rPr>
        <w:t>yvenamosios vietos deklaravimo įstatymo Nr. VIII-840 5, 6, 9, 10 ir 13 straipsnių pakeitimo įstatymo projektą Nr.</w:t>
      </w:r>
      <w:r w:rsidR="0093161B">
        <w:rPr>
          <w:rFonts w:ascii="Times New Roman" w:eastAsia="MS Mincho" w:hAnsi="Times New Roman"/>
          <w:bCs/>
          <w:iCs/>
          <w:color w:val="000000"/>
          <w:sz w:val="24"/>
          <w:szCs w:val="24"/>
        </w:rPr>
        <w:t xml:space="preserve"> </w:t>
      </w:r>
      <w:hyperlink r:id="rId115" w:history="1">
        <w:r w:rsidR="0093161B" w:rsidRPr="00902013">
          <w:rPr>
            <w:rStyle w:val="Hipersaitas"/>
            <w:rFonts w:ascii="Times New Roman" w:eastAsia="MS Mincho" w:hAnsi="Times New Roman"/>
            <w:b/>
            <w:bCs/>
            <w:iCs/>
            <w:sz w:val="24"/>
            <w:szCs w:val="24"/>
          </w:rPr>
          <w:t>XIIIP-583</w:t>
        </w:r>
        <w:r w:rsidR="0093161B" w:rsidRPr="00902013">
          <w:rPr>
            <w:rStyle w:val="Hipersaitas"/>
            <w:rFonts w:ascii="Times New Roman" w:eastAsia="MS Mincho" w:hAnsi="Times New Roman"/>
            <w:bCs/>
            <w:iCs/>
            <w:sz w:val="24"/>
            <w:szCs w:val="24"/>
          </w:rPr>
          <w:t>.</w:t>
        </w:r>
      </w:hyperlink>
      <w:r w:rsidR="0093161B" w:rsidRPr="007A5414">
        <w:rPr>
          <w:rFonts w:ascii="Times New Roman" w:eastAsia="MS Mincho" w:hAnsi="Times New Roman"/>
          <w:bCs/>
          <w:iCs/>
          <w:color w:val="000000"/>
          <w:sz w:val="24"/>
          <w:szCs w:val="24"/>
        </w:rPr>
        <w:t xml:space="preserve"> </w:t>
      </w:r>
    </w:p>
    <w:p w14:paraId="5B055687"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5A18E5">
        <w:rPr>
          <w:rFonts w:ascii="Times New Roman" w:eastAsia="MS Mincho" w:hAnsi="Times New Roman"/>
          <w:bCs/>
          <w:iCs/>
          <w:color w:val="000000"/>
          <w:sz w:val="24"/>
          <w:szCs w:val="24"/>
        </w:rPr>
        <w:t xml:space="preserve">Įstatymo projektu </w:t>
      </w:r>
      <w:r w:rsidRPr="00483BFC">
        <w:rPr>
          <w:rFonts w:ascii="Times New Roman" w:eastAsia="MS Mincho" w:hAnsi="Times New Roman"/>
          <w:bCs/>
          <w:iCs/>
          <w:color w:val="000000"/>
          <w:sz w:val="24"/>
          <w:szCs w:val="24"/>
        </w:rPr>
        <w:t>siūloma</w:t>
      </w:r>
      <w:r w:rsidRPr="005A18E5">
        <w:rPr>
          <w:rFonts w:ascii="Times New Roman" w:eastAsia="MS Mincho" w:hAnsi="Times New Roman"/>
          <w:bCs/>
          <w:iCs/>
          <w:color w:val="000000"/>
          <w:sz w:val="24"/>
          <w:szCs w:val="24"/>
        </w:rPr>
        <w:t xml:space="preserve"> sudaryti galimybę įtraukti į gyvenamosios vietos neturinčių asmenų apskaitą užsieniečius, kuriems suteiktas prieglobstis Lietuvos Respublikoje, Lietuvos valstybės paramos integracijai teikimo laikotarpiu – pagal savivaldybę, kurios teritorijoje jie faktiškai gyvena.</w:t>
      </w:r>
    </w:p>
    <w:p w14:paraId="76D5550D" w14:textId="3D4552A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Valstybės valdymo ir savivaldybių komitetas </w:t>
      </w:r>
      <w:r w:rsidR="0061250D">
        <w:rPr>
          <w:rFonts w:ascii="Times New Roman" w:eastAsia="MS Mincho" w:hAnsi="Times New Roman"/>
          <w:bCs/>
          <w:iCs/>
          <w:color w:val="000000"/>
          <w:sz w:val="24"/>
          <w:szCs w:val="24"/>
        </w:rPr>
        <w:t xml:space="preserve">pritarė patobulintam projektui Nr. </w:t>
      </w:r>
      <w:hyperlink r:id="rId116" w:history="1">
        <w:r w:rsidR="0061250D" w:rsidRPr="00085180">
          <w:rPr>
            <w:rStyle w:val="Hipersaitas"/>
            <w:rFonts w:ascii="Times New Roman" w:eastAsia="MS Mincho" w:hAnsi="Times New Roman"/>
            <w:bCs/>
            <w:iCs/>
            <w:sz w:val="24"/>
            <w:szCs w:val="24"/>
          </w:rPr>
          <w:t>XIIIP-583(2)</w:t>
        </w:r>
      </w:hyperlink>
      <w:r w:rsidR="0061250D">
        <w:rPr>
          <w:rFonts w:ascii="Times New Roman" w:eastAsia="MS Mincho" w:hAnsi="Times New Roman"/>
          <w:bCs/>
          <w:iCs/>
          <w:color w:val="000000"/>
          <w:sz w:val="24"/>
          <w:szCs w:val="24"/>
        </w:rPr>
        <w:t xml:space="preserve">, kuriame patikslinta </w:t>
      </w:r>
      <w:r w:rsidR="00483BFC">
        <w:rPr>
          <w:rFonts w:ascii="Times New Roman" w:eastAsia="MS Mincho" w:hAnsi="Times New Roman"/>
          <w:bCs/>
          <w:iCs/>
          <w:color w:val="000000"/>
          <w:sz w:val="24"/>
          <w:szCs w:val="24"/>
        </w:rPr>
        <w:t>įstatymo įsigaliojimo data</w:t>
      </w:r>
      <w:r>
        <w:rPr>
          <w:rFonts w:ascii="Times New Roman" w:eastAsia="MS Mincho" w:hAnsi="Times New Roman"/>
          <w:bCs/>
          <w:iCs/>
          <w:color w:val="000000"/>
          <w:sz w:val="24"/>
          <w:szCs w:val="24"/>
        </w:rPr>
        <w:t xml:space="preserve">. </w:t>
      </w:r>
    </w:p>
    <w:p w14:paraId="712CD605" w14:textId="6A669604"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Seimas 2017</w:t>
      </w:r>
      <w:r w:rsidR="00085180">
        <w:rPr>
          <w:rFonts w:ascii="Times New Roman" w:eastAsia="MS Mincho" w:hAnsi="Times New Roman"/>
          <w:bCs/>
          <w:iCs/>
          <w:color w:val="000000"/>
          <w:sz w:val="24"/>
          <w:szCs w:val="24"/>
        </w:rPr>
        <w:t xml:space="preserve"> m. liepos 4 d.</w:t>
      </w:r>
      <w:r>
        <w:rPr>
          <w:rFonts w:ascii="Times New Roman" w:eastAsia="MS Mincho" w:hAnsi="Times New Roman"/>
          <w:bCs/>
          <w:iCs/>
          <w:color w:val="000000"/>
          <w:sz w:val="24"/>
          <w:szCs w:val="24"/>
        </w:rPr>
        <w:t xml:space="preserve"> </w:t>
      </w:r>
      <w:r w:rsidR="0061250D">
        <w:rPr>
          <w:rFonts w:ascii="Times New Roman" w:eastAsia="MS Mincho" w:hAnsi="Times New Roman"/>
          <w:bCs/>
          <w:iCs/>
          <w:color w:val="000000"/>
          <w:sz w:val="24"/>
          <w:szCs w:val="24"/>
        </w:rPr>
        <w:t>p</w:t>
      </w:r>
      <w:r>
        <w:rPr>
          <w:rFonts w:ascii="Times New Roman" w:eastAsia="MS Mincho" w:hAnsi="Times New Roman"/>
          <w:bCs/>
          <w:iCs/>
          <w:color w:val="000000"/>
          <w:sz w:val="24"/>
          <w:szCs w:val="24"/>
        </w:rPr>
        <w:t>riim</w:t>
      </w:r>
      <w:r w:rsidR="0061250D">
        <w:rPr>
          <w:rFonts w:ascii="Times New Roman" w:eastAsia="MS Mincho" w:hAnsi="Times New Roman"/>
          <w:bCs/>
          <w:iCs/>
          <w:color w:val="000000"/>
          <w:sz w:val="24"/>
          <w:szCs w:val="24"/>
        </w:rPr>
        <w:t>ė</w:t>
      </w:r>
      <w:r>
        <w:rPr>
          <w:rFonts w:ascii="Times New Roman" w:eastAsia="MS Mincho" w:hAnsi="Times New Roman"/>
          <w:bCs/>
          <w:iCs/>
          <w:color w:val="000000"/>
          <w:sz w:val="24"/>
          <w:szCs w:val="24"/>
        </w:rPr>
        <w:t xml:space="preserve"> </w:t>
      </w:r>
      <w:r w:rsidRPr="001A3CB4">
        <w:rPr>
          <w:rFonts w:ascii="Times New Roman" w:eastAsia="MS Mincho" w:hAnsi="Times New Roman"/>
          <w:bCs/>
          <w:iCs/>
          <w:color w:val="000000"/>
          <w:sz w:val="24"/>
          <w:szCs w:val="24"/>
        </w:rPr>
        <w:t xml:space="preserve">Gyvenamosios vietos deklaravimo įstatymo Nr. VIII-840 5, 6, 9, 10 ir </w:t>
      </w:r>
      <w:r>
        <w:rPr>
          <w:rFonts w:ascii="Times New Roman" w:eastAsia="MS Mincho" w:hAnsi="Times New Roman"/>
          <w:bCs/>
          <w:iCs/>
          <w:color w:val="000000"/>
          <w:sz w:val="24"/>
          <w:szCs w:val="24"/>
        </w:rPr>
        <w:t xml:space="preserve">13 straipsnių pakeitimo </w:t>
      </w:r>
      <w:r w:rsidR="0061250D">
        <w:rPr>
          <w:rFonts w:ascii="Times New Roman" w:eastAsia="MS Mincho" w:hAnsi="Times New Roman"/>
          <w:bCs/>
          <w:iCs/>
          <w:color w:val="000000"/>
          <w:sz w:val="24"/>
          <w:szCs w:val="24"/>
        </w:rPr>
        <w:t xml:space="preserve">įstatymą </w:t>
      </w:r>
      <w:r>
        <w:rPr>
          <w:rFonts w:ascii="Times New Roman" w:eastAsia="MS Mincho" w:hAnsi="Times New Roman"/>
          <w:bCs/>
          <w:iCs/>
          <w:color w:val="000000"/>
          <w:sz w:val="24"/>
          <w:szCs w:val="24"/>
        </w:rPr>
        <w:t xml:space="preserve">Nr. </w:t>
      </w:r>
      <w:hyperlink r:id="rId117" w:history="1">
        <w:r w:rsidRPr="00902013">
          <w:rPr>
            <w:rStyle w:val="Hipersaitas"/>
            <w:rFonts w:ascii="Times New Roman" w:eastAsia="MS Mincho" w:hAnsi="Times New Roman"/>
            <w:bCs/>
            <w:iCs/>
            <w:sz w:val="24"/>
            <w:szCs w:val="24"/>
          </w:rPr>
          <w:t>XIII-600</w:t>
        </w:r>
      </w:hyperlink>
      <w:r w:rsidRPr="007A5414">
        <w:rPr>
          <w:rFonts w:ascii="Times New Roman" w:eastAsia="MS Mincho" w:hAnsi="Times New Roman"/>
          <w:bCs/>
          <w:iCs/>
          <w:color w:val="000000"/>
          <w:sz w:val="24"/>
          <w:szCs w:val="24"/>
        </w:rPr>
        <w:t xml:space="preserve">. </w:t>
      </w:r>
    </w:p>
    <w:p w14:paraId="601B7939"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19065FD8" w14:textId="3809CAA1" w:rsidR="0093161B" w:rsidRDefault="00085180"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hAnsi="Times New Roman"/>
          <w:b/>
          <w:sz w:val="24"/>
          <w:szCs w:val="24"/>
          <w:lang w:eastAsia="lt-LT"/>
        </w:rPr>
        <w:lastRenderedPageBreak/>
        <w:t>Lietuvos Respublikos g</w:t>
      </w:r>
      <w:r w:rsidR="0093161B" w:rsidRPr="00483BFC">
        <w:rPr>
          <w:rFonts w:ascii="Times New Roman" w:eastAsia="MS Mincho" w:hAnsi="Times New Roman"/>
          <w:b/>
          <w:bCs/>
          <w:iCs/>
          <w:color w:val="000000"/>
          <w:sz w:val="24"/>
          <w:szCs w:val="24"/>
        </w:rPr>
        <w:t>yvenamosios vietos deklaravimo įstatymo Nr. VIII-840 2 straipsnio pakeitimo įstatymo projektą Nr.</w:t>
      </w:r>
      <w:r w:rsidR="0093161B">
        <w:rPr>
          <w:rFonts w:ascii="Times New Roman" w:eastAsia="MS Mincho" w:hAnsi="Times New Roman"/>
          <w:bCs/>
          <w:iCs/>
          <w:color w:val="000000"/>
          <w:sz w:val="24"/>
          <w:szCs w:val="24"/>
        </w:rPr>
        <w:t xml:space="preserve"> </w:t>
      </w:r>
      <w:hyperlink r:id="rId118" w:history="1">
        <w:r w:rsidR="0093161B" w:rsidRPr="00902013">
          <w:rPr>
            <w:rStyle w:val="Hipersaitas"/>
            <w:rFonts w:ascii="Times New Roman" w:eastAsia="MS Mincho" w:hAnsi="Times New Roman"/>
            <w:b/>
            <w:bCs/>
            <w:iCs/>
            <w:sz w:val="24"/>
            <w:szCs w:val="24"/>
          </w:rPr>
          <w:t>XIIP-4230</w:t>
        </w:r>
      </w:hyperlink>
      <w:r w:rsidR="0093161B" w:rsidRPr="007A5414">
        <w:rPr>
          <w:rFonts w:ascii="Times New Roman" w:eastAsia="MS Mincho" w:hAnsi="Times New Roman"/>
          <w:bCs/>
          <w:iCs/>
          <w:color w:val="000000"/>
          <w:sz w:val="24"/>
          <w:szCs w:val="24"/>
        </w:rPr>
        <w:t xml:space="preserve">. </w:t>
      </w:r>
    </w:p>
    <w:p w14:paraId="667BF69C"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Įstatymo projekto t</w:t>
      </w:r>
      <w:r w:rsidRPr="00F74354">
        <w:rPr>
          <w:rFonts w:ascii="Times New Roman" w:eastAsia="MS Mincho" w:hAnsi="Times New Roman"/>
          <w:bCs/>
          <w:iCs/>
          <w:color w:val="000000"/>
          <w:sz w:val="24"/>
          <w:szCs w:val="24"/>
        </w:rPr>
        <w:t>ikslas – įtvirtinti išimtį, kad nustatytas mažiausiojo naudingojo būsto ploto (t. y. 5 kv. m. asmeniui)  reikalavimas nebūtų taikomas būste gyvenantiems šeimos nariams.</w:t>
      </w:r>
    </w:p>
    <w:p w14:paraId="3CB0AC5E" w14:textId="61F1F774"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Valstybės valdymo ir savivaldybių komitetas nusprendė </w:t>
      </w:r>
      <w:r w:rsidRPr="0053238E">
        <w:rPr>
          <w:rFonts w:ascii="Times New Roman" w:eastAsia="MS Mincho" w:hAnsi="Times New Roman"/>
          <w:bCs/>
          <w:iCs/>
          <w:color w:val="000000"/>
          <w:sz w:val="24"/>
          <w:szCs w:val="24"/>
        </w:rPr>
        <w:t>grąžinti įstatymo projektą Nr. XIIP-4230 iniciatoriams tobulinti atsižvelgiant į Seimo kanceliarijos Teisės departamento pastabas ir Socialinių reikalų ir darbo komiteto išvadą.</w:t>
      </w:r>
    </w:p>
    <w:p w14:paraId="60D168FD"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5CB59FC1" w14:textId="1D986E2C" w:rsidR="0093161B" w:rsidRPr="00846ED1" w:rsidRDefault="00085180"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Pr>
          <w:rFonts w:ascii="Times New Roman" w:hAnsi="Times New Roman"/>
          <w:b/>
          <w:sz w:val="24"/>
          <w:szCs w:val="24"/>
          <w:lang w:eastAsia="lt-LT"/>
        </w:rPr>
        <w:t>Lietuvos Respublikos v</w:t>
      </w:r>
      <w:r w:rsidR="0093161B" w:rsidRPr="00483BFC">
        <w:rPr>
          <w:rFonts w:ascii="Times New Roman" w:eastAsia="MS Mincho" w:hAnsi="Times New Roman"/>
          <w:b/>
          <w:bCs/>
          <w:iCs/>
          <w:color w:val="000000"/>
          <w:sz w:val="24"/>
          <w:szCs w:val="24"/>
        </w:rPr>
        <w:t>yriausiosios rinkimų komisijos įstatymo Nr. IX-985 7, 10, 12 ir 14 straipsnių pakeitimo įstatymo projektą Nr.</w:t>
      </w:r>
      <w:r w:rsidR="0093161B">
        <w:rPr>
          <w:rFonts w:ascii="Times New Roman" w:eastAsia="MS Mincho" w:hAnsi="Times New Roman"/>
          <w:bCs/>
          <w:iCs/>
          <w:color w:val="000000"/>
          <w:sz w:val="24"/>
          <w:szCs w:val="24"/>
        </w:rPr>
        <w:t xml:space="preserve"> </w:t>
      </w:r>
      <w:hyperlink r:id="rId119" w:history="1">
        <w:r w:rsidR="0093161B" w:rsidRPr="00902013">
          <w:rPr>
            <w:rStyle w:val="Hipersaitas"/>
            <w:rFonts w:ascii="Times New Roman" w:eastAsia="MS Mincho" w:hAnsi="Times New Roman"/>
            <w:b/>
            <w:bCs/>
            <w:iCs/>
            <w:sz w:val="24"/>
            <w:szCs w:val="24"/>
          </w:rPr>
          <w:t>XIIIP-488</w:t>
        </w:r>
      </w:hyperlink>
      <w:r w:rsidR="0093161B" w:rsidRPr="007A5414">
        <w:rPr>
          <w:rFonts w:ascii="Times New Roman" w:eastAsia="MS Mincho" w:hAnsi="Times New Roman"/>
          <w:b/>
          <w:bCs/>
          <w:iCs/>
          <w:color w:val="000000"/>
          <w:sz w:val="24"/>
          <w:szCs w:val="24"/>
        </w:rPr>
        <w:t xml:space="preserve">. </w:t>
      </w:r>
    </w:p>
    <w:p w14:paraId="303C776F" w14:textId="6440C576"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Įstatymo projekto tikslas</w:t>
      </w:r>
      <w:r w:rsidRPr="00846ED1">
        <w:rPr>
          <w:rFonts w:ascii="Times New Roman" w:eastAsia="MS Mincho" w:hAnsi="Times New Roman"/>
          <w:bCs/>
          <w:iCs/>
          <w:color w:val="000000"/>
          <w:sz w:val="24"/>
          <w:szCs w:val="24"/>
        </w:rPr>
        <w:t xml:space="preserve"> – keisti Vyriausiosios rinkimų komisijos sudarymo tvarką, panaikinant dalyvavimą politinių partijų deleguojamų narių Vyriausiosios rinkimų komisijos sudaryme ir nustatant, </w:t>
      </w:r>
      <w:r w:rsidR="00085180">
        <w:rPr>
          <w:rFonts w:ascii="Times New Roman" w:eastAsia="MS Mincho" w:hAnsi="Times New Roman"/>
          <w:bCs/>
          <w:iCs/>
          <w:color w:val="000000"/>
          <w:sz w:val="24"/>
          <w:szCs w:val="24"/>
        </w:rPr>
        <w:t xml:space="preserve">kad </w:t>
      </w:r>
      <w:r w:rsidRPr="00846ED1">
        <w:rPr>
          <w:rFonts w:ascii="Times New Roman" w:eastAsia="MS Mincho" w:hAnsi="Times New Roman"/>
          <w:bCs/>
          <w:iCs/>
          <w:color w:val="000000"/>
          <w:sz w:val="24"/>
          <w:szCs w:val="24"/>
        </w:rPr>
        <w:t>Vyriausiosios rinkimų komisijos pirmininku ir šios komisijos nariais negali būti skiriami politinių partijų ir politinių organizacijų nariai, jeigu nuo jų narystės pasibaigimo nepraėjo mažiau kaip treji metai.</w:t>
      </w:r>
    </w:p>
    <w:p w14:paraId="1ABE9C7E" w14:textId="6E3B53D4"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Valstybės valdymo ir savivaldybių komitetas nusprendė </w:t>
      </w:r>
      <w:r w:rsidRPr="00A56CAE">
        <w:rPr>
          <w:rFonts w:ascii="Times New Roman" w:eastAsia="MS Mincho" w:hAnsi="Times New Roman"/>
          <w:bCs/>
          <w:iCs/>
          <w:color w:val="000000"/>
          <w:sz w:val="24"/>
          <w:szCs w:val="24"/>
        </w:rPr>
        <w:t xml:space="preserve">pritarti komiteto patobulintam Vyriausiosios rinkimų komisijos įstatymo Nr. IX-985 7, 10, 12 ir 14 straipsnių pakeitimo įstatymo projektui Nr. </w:t>
      </w:r>
      <w:hyperlink r:id="rId120" w:history="1">
        <w:r w:rsidRPr="00085180">
          <w:rPr>
            <w:rStyle w:val="Hipersaitas"/>
            <w:rFonts w:ascii="Times New Roman" w:eastAsia="MS Mincho" w:hAnsi="Times New Roman"/>
            <w:bCs/>
            <w:iCs/>
            <w:sz w:val="24"/>
            <w:szCs w:val="24"/>
          </w:rPr>
          <w:t>XIIIP-488(3)</w:t>
        </w:r>
      </w:hyperlink>
      <w:r w:rsidRPr="00A56CAE">
        <w:rPr>
          <w:rFonts w:ascii="Times New Roman" w:eastAsia="MS Mincho" w:hAnsi="Times New Roman"/>
          <w:bCs/>
          <w:iCs/>
          <w:color w:val="000000"/>
          <w:sz w:val="24"/>
          <w:szCs w:val="24"/>
        </w:rPr>
        <w:t xml:space="preserve"> ir komiteto išvadai.</w:t>
      </w:r>
    </w:p>
    <w:p w14:paraId="1D8645F9" w14:textId="51BC1DAB"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lastRenderedPageBreak/>
        <w:t xml:space="preserve">Seimas nepritarė komiteto patobulintam įstatymo projektui ir nusprendė sudaryti specialiąją komisiją įstatymo projektui tobulinti. </w:t>
      </w:r>
    </w:p>
    <w:p w14:paraId="43371DC6" w14:textId="38CAF938"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Specialioji komisija nusprendė siūlyti Seimui </w:t>
      </w:r>
      <w:r w:rsidRPr="00A56CAE">
        <w:rPr>
          <w:rFonts w:ascii="Times New Roman" w:eastAsia="MS Mincho" w:hAnsi="Times New Roman"/>
          <w:bCs/>
          <w:iCs/>
          <w:color w:val="000000"/>
          <w:sz w:val="24"/>
          <w:szCs w:val="24"/>
        </w:rPr>
        <w:t>Lietuvos Respublikos vyriausiosios rinkimų komisijos įstatymo Nr. IX-985 7, 10, 12 ir 14 straipsnių pakeitimo įstatymo projektą Nr. XIIIP-488(3)  atmesti, nesant vieningo politinio sutarimo dėl Įstatymo projekte siūlomų Vyriausiosios rinkimų komisijos sudarymo tvarkos pakeitimų.</w:t>
      </w:r>
    </w:p>
    <w:p w14:paraId="347E173D" w14:textId="5DC7B9DA"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Seimas pritarė specialiosios komisijos siūlymui. Įstatymo projektas atmestas. </w:t>
      </w:r>
    </w:p>
    <w:p w14:paraId="644E3E9F"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28C55432" w14:textId="6C5E05F4" w:rsidR="0093161B" w:rsidRDefault="00085180"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hAnsi="Times New Roman"/>
          <w:b/>
          <w:sz w:val="24"/>
          <w:szCs w:val="24"/>
          <w:lang w:eastAsia="lt-LT"/>
        </w:rPr>
        <w:t>Lietuvos Respublikos v</w:t>
      </w:r>
      <w:r w:rsidR="0093161B" w:rsidRPr="00483BFC">
        <w:rPr>
          <w:rFonts w:ascii="Times New Roman" w:eastAsia="MS Mincho" w:hAnsi="Times New Roman"/>
          <w:b/>
          <w:bCs/>
          <w:iCs/>
          <w:color w:val="000000"/>
          <w:sz w:val="24"/>
          <w:szCs w:val="24"/>
        </w:rPr>
        <w:t>alstybės tarnybos įstatymo 17 straipsnio pakeitimo įstatymo projektą Nr.</w:t>
      </w:r>
      <w:r w:rsidR="0093161B">
        <w:rPr>
          <w:rFonts w:ascii="Times New Roman" w:eastAsia="MS Mincho" w:hAnsi="Times New Roman"/>
          <w:bCs/>
          <w:iCs/>
          <w:color w:val="000000"/>
          <w:sz w:val="24"/>
          <w:szCs w:val="24"/>
        </w:rPr>
        <w:t xml:space="preserve"> </w:t>
      </w:r>
      <w:hyperlink r:id="rId121" w:history="1">
        <w:r w:rsidR="0093161B" w:rsidRPr="00902013">
          <w:rPr>
            <w:rStyle w:val="Hipersaitas"/>
            <w:rFonts w:ascii="Times New Roman" w:eastAsia="MS Mincho" w:hAnsi="Times New Roman"/>
            <w:b/>
            <w:bCs/>
            <w:iCs/>
            <w:sz w:val="24"/>
            <w:szCs w:val="24"/>
          </w:rPr>
          <w:t>XIIIP-552</w:t>
        </w:r>
        <w:r w:rsidR="0093161B" w:rsidRPr="00902013">
          <w:rPr>
            <w:rStyle w:val="Hipersaitas"/>
            <w:rFonts w:ascii="Times New Roman" w:eastAsia="MS Mincho" w:hAnsi="Times New Roman"/>
            <w:bCs/>
            <w:iCs/>
            <w:sz w:val="24"/>
            <w:szCs w:val="24"/>
          </w:rPr>
          <w:t>.</w:t>
        </w:r>
      </w:hyperlink>
    </w:p>
    <w:p w14:paraId="534EB13A" w14:textId="59DDA57F" w:rsidR="0093161B" w:rsidRPr="0053238E" w:rsidRDefault="0093161B" w:rsidP="00A30450">
      <w:pPr>
        <w:tabs>
          <w:tab w:val="left" w:pos="0"/>
        </w:tabs>
        <w:spacing w:after="0" w:line="240" w:lineRule="auto"/>
        <w:ind w:firstLine="238"/>
        <w:jc w:val="both"/>
        <w:rPr>
          <w:rFonts w:ascii="Times New Roman" w:hAnsi="Times New Roman"/>
          <w:bCs/>
          <w:iCs/>
          <w:color w:val="000000"/>
          <w:sz w:val="24"/>
          <w:szCs w:val="24"/>
        </w:rPr>
      </w:pPr>
      <w:r w:rsidRPr="0053238E">
        <w:rPr>
          <w:rFonts w:ascii="Times New Roman" w:hAnsi="Times New Roman"/>
          <w:bCs/>
          <w:iCs/>
          <w:color w:val="000000"/>
          <w:sz w:val="24"/>
          <w:szCs w:val="24"/>
        </w:rPr>
        <w:t xml:space="preserve">Įstatymo projektas parengtas atsižvelgiant į Seimo kanceliarijos Teisės departamento </w:t>
      </w:r>
      <w:r w:rsidR="006740A7">
        <w:rPr>
          <w:rFonts w:ascii="Times New Roman" w:hAnsi="Times New Roman"/>
          <w:bCs/>
          <w:iCs/>
          <w:color w:val="000000"/>
          <w:sz w:val="24"/>
          <w:szCs w:val="24"/>
        </w:rPr>
        <w:t>pastabas</w:t>
      </w:r>
      <w:r w:rsidRPr="0053238E">
        <w:rPr>
          <w:rFonts w:ascii="Times New Roman" w:hAnsi="Times New Roman"/>
          <w:bCs/>
          <w:iCs/>
          <w:color w:val="000000"/>
          <w:sz w:val="24"/>
          <w:szCs w:val="24"/>
        </w:rPr>
        <w:t xml:space="preserve">Vyriausiosios rinkimų komisijos įstatymo Nr. IX-985 7, 10, 12 ir 14 straipsnių pakeitimo įstatymo </w:t>
      </w:r>
      <w:r w:rsidR="006740A7" w:rsidRPr="0053238E">
        <w:rPr>
          <w:rFonts w:ascii="Times New Roman" w:hAnsi="Times New Roman"/>
          <w:bCs/>
          <w:iCs/>
          <w:color w:val="000000"/>
          <w:sz w:val="24"/>
          <w:szCs w:val="24"/>
        </w:rPr>
        <w:t>projekt</w:t>
      </w:r>
      <w:r w:rsidR="006740A7">
        <w:rPr>
          <w:rFonts w:ascii="Times New Roman" w:hAnsi="Times New Roman"/>
          <w:bCs/>
          <w:iCs/>
          <w:color w:val="000000"/>
          <w:sz w:val="24"/>
          <w:szCs w:val="24"/>
        </w:rPr>
        <w:t>ui</w:t>
      </w:r>
      <w:r w:rsidR="006740A7" w:rsidRPr="0053238E">
        <w:rPr>
          <w:rFonts w:ascii="Times New Roman" w:hAnsi="Times New Roman"/>
          <w:bCs/>
          <w:iCs/>
          <w:color w:val="000000"/>
          <w:sz w:val="24"/>
          <w:szCs w:val="24"/>
        </w:rPr>
        <w:t xml:space="preserve"> </w:t>
      </w:r>
      <w:r w:rsidRPr="0053238E">
        <w:rPr>
          <w:rFonts w:ascii="Times New Roman" w:hAnsi="Times New Roman"/>
          <w:bCs/>
          <w:iCs/>
          <w:color w:val="000000"/>
          <w:sz w:val="24"/>
          <w:szCs w:val="24"/>
        </w:rPr>
        <w:t xml:space="preserve">Nr. </w:t>
      </w:r>
      <w:hyperlink r:id="rId122" w:history="1">
        <w:r w:rsidR="00902013" w:rsidRPr="00085180">
          <w:rPr>
            <w:rStyle w:val="Hipersaitas"/>
            <w:rFonts w:ascii="Times New Roman" w:hAnsi="Times New Roman"/>
            <w:bCs/>
            <w:iCs/>
            <w:sz w:val="24"/>
            <w:szCs w:val="24"/>
          </w:rPr>
          <w:t>XIIIP-488</w:t>
        </w:r>
      </w:hyperlink>
      <w:r w:rsidR="00902013" w:rsidRPr="00085180">
        <w:rPr>
          <w:rFonts w:ascii="Times New Roman" w:hAnsi="Times New Roman"/>
          <w:bCs/>
          <w:iCs/>
          <w:color w:val="000000"/>
          <w:sz w:val="24"/>
          <w:szCs w:val="24"/>
        </w:rPr>
        <w:t>(</w:t>
      </w:r>
      <w:r w:rsidR="00902013">
        <w:rPr>
          <w:rFonts w:ascii="Times New Roman" w:hAnsi="Times New Roman"/>
          <w:bCs/>
          <w:iCs/>
          <w:color w:val="000000"/>
          <w:sz w:val="24"/>
          <w:szCs w:val="24"/>
        </w:rPr>
        <w:t>2).</w:t>
      </w:r>
    </w:p>
    <w:p w14:paraId="0CF1D5D1" w14:textId="0FB6B0CF" w:rsidR="0093161B" w:rsidRDefault="0093161B" w:rsidP="00A30450">
      <w:pPr>
        <w:tabs>
          <w:tab w:val="left" w:pos="0"/>
        </w:tabs>
        <w:spacing w:after="0" w:line="240" w:lineRule="auto"/>
        <w:ind w:firstLine="238"/>
        <w:jc w:val="both"/>
        <w:rPr>
          <w:rFonts w:ascii="Times New Roman" w:hAnsi="Times New Roman"/>
          <w:bCs/>
          <w:iCs/>
          <w:color w:val="000000"/>
          <w:sz w:val="24"/>
          <w:szCs w:val="24"/>
        </w:rPr>
      </w:pPr>
      <w:r w:rsidRPr="0053238E">
        <w:rPr>
          <w:rFonts w:ascii="Times New Roman" w:hAnsi="Times New Roman"/>
          <w:bCs/>
          <w:iCs/>
          <w:color w:val="000000"/>
          <w:sz w:val="24"/>
          <w:szCs w:val="24"/>
        </w:rPr>
        <w:t>Įstatymo projekto tikslas – papildyti su valstybės tarnautojo pareigomis nesuderinamų atvejų sąrašą numatant, kad Vyriausiosios rinkimų komisijos pirmininkas, pavaduotojai ir kiti šios komisijos nariai tol, kol eina savo pareigas, negali būti politinio (asmeninio) pasitikėjimo valstybės tarnautojais.</w:t>
      </w:r>
    </w:p>
    <w:p w14:paraId="34A45AF0" w14:textId="6EA9C18C" w:rsidR="0093161B" w:rsidRDefault="0093161B" w:rsidP="00A30450">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Cs/>
          <w:iCs/>
          <w:color w:val="000000"/>
          <w:sz w:val="24"/>
          <w:szCs w:val="24"/>
        </w:rPr>
        <w:t xml:space="preserve">Valstybės valdymo ir savivaldybių komitetas nusprendė </w:t>
      </w:r>
      <w:r w:rsidRPr="0053238E">
        <w:rPr>
          <w:rFonts w:ascii="Times New Roman" w:hAnsi="Times New Roman"/>
          <w:bCs/>
          <w:iCs/>
          <w:color w:val="000000"/>
          <w:sz w:val="24"/>
          <w:szCs w:val="24"/>
        </w:rPr>
        <w:t>įstatymo projektą Nr. XIIIP-552 atmesti, atsižvelgiant į tai, kad 2017 m. birželio 1 d. Seimas priėmė sprendimą atmesti projektą Nr. XIIIP-488(3).</w:t>
      </w:r>
    </w:p>
    <w:p w14:paraId="204182E1" w14:textId="138B1B07" w:rsidR="0093161B" w:rsidRDefault="0093161B" w:rsidP="00A30450">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Cs/>
          <w:iCs/>
          <w:color w:val="000000"/>
          <w:sz w:val="24"/>
          <w:szCs w:val="24"/>
        </w:rPr>
        <w:lastRenderedPageBreak/>
        <w:t>Seimas 2017</w:t>
      </w:r>
      <w:r w:rsidR="00085180">
        <w:rPr>
          <w:rFonts w:ascii="Times New Roman" w:hAnsi="Times New Roman"/>
          <w:bCs/>
          <w:iCs/>
          <w:color w:val="000000"/>
          <w:sz w:val="24"/>
          <w:szCs w:val="24"/>
        </w:rPr>
        <w:t xml:space="preserve"> m. birželio 20 d. įstatymo projektą atmetė.</w:t>
      </w:r>
      <w:r>
        <w:rPr>
          <w:rFonts w:ascii="Times New Roman" w:hAnsi="Times New Roman"/>
          <w:bCs/>
          <w:iCs/>
          <w:color w:val="000000"/>
          <w:sz w:val="24"/>
          <w:szCs w:val="24"/>
        </w:rPr>
        <w:t xml:space="preserve"> </w:t>
      </w:r>
    </w:p>
    <w:p w14:paraId="0C46B57A" w14:textId="77777777" w:rsidR="0093161B" w:rsidRDefault="0093161B" w:rsidP="00A30450">
      <w:pPr>
        <w:tabs>
          <w:tab w:val="left" w:pos="0"/>
        </w:tabs>
        <w:spacing w:after="0" w:line="240" w:lineRule="auto"/>
        <w:ind w:firstLine="238"/>
        <w:jc w:val="both"/>
        <w:rPr>
          <w:rFonts w:ascii="Times New Roman" w:hAnsi="Times New Roman"/>
          <w:bCs/>
          <w:iCs/>
          <w:color w:val="000000"/>
          <w:sz w:val="24"/>
          <w:szCs w:val="24"/>
        </w:rPr>
      </w:pPr>
    </w:p>
    <w:p w14:paraId="0FACC498" w14:textId="24BB893C" w:rsidR="0093161B" w:rsidRPr="009A09A3" w:rsidRDefault="00085180" w:rsidP="00A30450">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
          <w:sz w:val="24"/>
          <w:szCs w:val="24"/>
          <w:lang w:eastAsia="lt-LT"/>
        </w:rPr>
        <w:t>Lietuvos Respublikos v</w:t>
      </w:r>
      <w:r w:rsidR="0093161B" w:rsidRPr="00483BFC">
        <w:rPr>
          <w:rFonts w:ascii="Times New Roman" w:hAnsi="Times New Roman"/>
          <w:b/>
          <w:bCs/>
          <w:iCs/>
          <w:color w:val="000000"/>
          <w:sz w:val="24"/>
          <w:szCs w:val="24"/>
        </w:rPr>
        <w:t>yriausiosios tarnybinės etikos komisijos įstatymo Nr. X-1666 27 straipsnio pakeitimo įstatymo projektą Nr.</w:t>
      </w:r>
      <w:r w:rsidR="0093161B">
        <w:rPr>
          <w:rFonts w:ascii="Times New Roman" w:hAnsi="Times New Roman"/>
          <w:bCs/>
          <w:iCs/>
          <w:color w:val="000000"/>
          <w:sz w:val="24"/>
          <w:szCs w:val="24"/>
        </w:rPr>
        <w:t xml:space="preserve"> </w:t>
      </w:r>
      <w:hyperlink r:id="rId123" w:history="1">
        <w:r w:rsidR="0093161B" w:rsidRPr="00902013">
          <w:rPr>
            <w:rStyle w:val="Hipersaitas"/>
            <w:rFonts w:ascii="Times New Roman" w:hAnsi="Times New Roman"/>
            <w:b/>
            <w:bCs/>
            <w:iCs/>
            <w:sz w:val="24"/>
            <w:szCs w:val="24"/>
          </w:rPr>
          <w:t>XIIIP-565</w:t>
        </w:r>
      </w:hyperlink>
      <w:r w:rsidR="00483BFC" w:rsidRPr="007A5414">
        <w:rPr>
          <w:rFonts w:ascii="Times New Roman" w:hAnsi="Times New Roman"/>
          <w:b/>
          <w:bCs/>
          <w:iCs/>
          <w:color w:val="000000"/>
          <w:sz w:val="24"/>
          <w:szCs w:val="24"/>
        </w:rPr>
        <w:t>;</w:t>
      </w:r>
    </w:p>
    <w:p w14:paraId="71FEA254" w14:textId="0D20ABA6" w:rsidR="0093161B" w:rsidRDefault="00085180" w:rsidP="00A30450">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
          <w:sz w:val="24"/>
          <w:szCs w:val="24"/>
          <w:lang w:eastAsia="lt-LT"/>
        </w:rPr>
        <w:t>Lietuvos Respublikos m</w:t>
      </w:r>
      <w:r w:rsidR="0093161B" w:rsidRPr="00483BFC">
        <w:rPr>
          <w:rFonts w:ascii="Times New Roman" w:hAnsi="Times New Roman"/>
          <w:b/>
          <w:bCs/>
          <w:iCs/>
          <w:color w:val="000000"/>
          <w:sz w:val="24"/>
          <w:szCs w:val="24"/>
        </w:rPr>
        <w:t xml:space="preserve">okslo ir studijų įstatymo Nr. XI-242 17 straipsnio pakeitimo įstatymo projektą Nr. </w:t>
      </w:r>
      <w:hyperlink r:id="rId124" w:history="1">
        <w:r w:rsidR="0093161B" w:rsidRPr="00042684">
          <w:rPr>
            <w:rStyle w:val="Hipersaitas"/>
            <w:rFonts w:ascii="Times New Roman" w:hAnsi="Times New Roman"/>
            <w:b/>
            <w:bCs/>
            <w:iCs/>
            <w:sz w:val="24"/>
            <w:szCs w:val="24"/>
          </w:rPr>
          <w:t>XIIIP-566</w:t>
        </w:r>
      </w:hyperlink>
      <w:r w:rsidR="00483BFC" w:rsidRPr="007A5414">
        <w:rPr>
          <w:rFonts w:ascii="Times New Roman" w:hAnsi="Times New Roman"/>
          <w:b/>
          <w:bCs/>
          <w:iCs/>
          <w:color w:val="000000"/>
          <w:sz w:val="24"/>
          <w:szCs w:val="24"/>
        </w:rPr>
        <w:t>;</w:t>
      </w:r>
      <w:r w:rsidR="0093161B" w:rsidRPr="007A5414">
        <w:rPr>
          <w:rFonts w:ascii="Times New Roman" w:hAnsi="Times New Roman"/>
          <w:bCs/>
          <w:iCs/>
          <w:color w:val="000000"/>
          <w:sz w:val="24"/>
          <w:szCs w:val="24"/>
        </w:rPr>
        <w:t xml:space="preserve"> </w:t>
      </w:r>
    </w:p>
    <w:p w14:paraId="50A669AD" w14:textId="0CF3772B" w:rsidR="0093161B" w:rsidRDefault="00085180" w:rsidP="00A30450">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
          <w:sz w:val="24"/>
          <w:szCs w:val="24"/>
          <w:lang w:eastAsia="lt-LT"/>
        </w:rPr>
        <w:t>Lietuvos Respublikos v</w:t>
      </w:r>
      <w:r w:rsidR="0093161B" w:rsidRPr="00483BFC">
        <w:rPr>
          <w:rFonts w:ascii="Times New Roman" w:hAnsi="Times New Roman"/>
          <w:b/>
          <w:bCs/>
          <w:iCs/>
          <w:color w:val="000000"/>
          <w:sz w:val="24"/>
          <w:szCs w:val="24"/>
        </w:rPr>
        <w:t>aiko teisių apsaugos kontrolieriaus įstatymo Nr. VIII-1708 14 straipsnio pakeitimo įstatymo projektą Nr.</w:t>
      </w:r>
      <w:r w:rsidR="0093161B">
        <w:rPr>
          <w:rFonts w:ascii="Times New Roman" w:hAnsi="Times New Roman"/>
          <w:bCs/>
          <w:iCs/>
          <w:color w:val="000000"/>
          <w:sz w:val="24"/>
          <w:szCs w:val="24"/>
        </w:rPr>
        <w:t xml:space="preserve"> </w:t>
      </w:r>
      <w:hyperlink r:id="rId125" w:history="1">
        <w:r w:rsidR="0093161B" w:rsidRPr="00042684">
          <w:rPr>
            <w:rStyle w:val="Hipersaitas"/>
            <w:rFonts w:ascii="Times New Roman" w:hAnsi="Times New Roman"/>
            <w:b/>
            <w:bCs/>
            <w:iCs/>
            <w:sz w:val="24"/>
            <w:szCs w:val="24"/>
          </w:rPr>
          <w:t>XIIIP-567</w:t>
        </w:r>
      </w:hyperlink>
      <w:r w:rsidR="00483BFC" w:rsidRPr="007A5414">
        <w:rPr>
          <w:rFonts w:ascii="Times New Roman" w:hAnsi="Times New Roman"/>
          <w:b/>
          <w:bCs/>
          <w:iCs/>
          <w:color w:val="000000"/>
          <w:sz w:val="24"/>
          <w:szCs w:val="24"/>
        </w:rPr>
        <w:t>;</w:t>
      </w:r>
      <w:r w:rsidR="0093161B" w:rsidRPr="007A5414">
        <w:rPr>
          <w:rFonts w:ascii="Times New Roman" w:hAnsi="Times New Roman"/>
          <w:b/>
          <w:bCs/>
          <w:iCs/>
          <w:color w:val="000000"/>
          <w:sz w:val="24"/>
          <w:szCs w:val="24"/>
        </w:rPr>
        <w:t xml:space="preserve"> </w:t>
      </w:r>
    </w:p>
    <w:p w14:paraId="1B30E0C0" w14:textId="45A7FA2C" w:rsidR="0093161B" w:rsidRDefault="00085180" w:rsidP="00A30450">
      <w:pPr>
        <w:tabs>
          <w:tab w:val="left" w:pos="0"/>
        </w:tabs>
        <w:spacing w:after="0" w:line="240" w:lineRule="auto"/>
        <w:ind w:firstLine="238"/>
        <w:jc w:val="both"/>
        <w:rPr>
          <w:rFonts w:ascii="Times New Roman" w:hAnsi="Times New Roman"/>
          <w:b/>
          <w:bCs/>
          <w:iCs/>
          <w:color w:val="000000"/>
          <w:sz w:val="24"/>
          <w:szCs w:val="24"/>
        </w:rPr>
      </w:pPr>
      <w:r>
        <w:rPr>
          <w:rFonts w:ascii="Times New Roman" w:hAnsi="Times New Roman"/>
          <w:b/>
          <w:sz w:val="24"/>
          <w:szCs w:val="24"/>
          <w:lang w:eastAsia="lt-LT"/>
        </w:rPr>
        <w:t>Lietuvos Respublikos l</w:t>
      </w:r>
      <w:r w:rsidR="0093161B" w:rsidRPr="00483BFC">
        <w:rPr>
          <w:rFonts w:ascii="Times New Roman" w:hAnsi="Times New Roman"/>
          <w:b/>
          <w:bCs/>
          <w:iCs/>
          <w:color w:val="000000"/>
          <w:sz w:val="24"/>
          <w:szCs w:val="24"/>
        </w:rPr>
        <w:t xml:space="preserve">ygių galimybių įstatymo Nr. IX-1826 30 straipsnio pakeitimo įstatymo projektą Nr. </w:t>
      </w:r>
      <w:hyperlink r:id="rId126" w:history="1">
        <w:r w:rsidR="0093161B" w:rsidRPr="00042684">
          <w:rPr>
            <w:rStyle w:val="Hipersaitas"/>
            <w:rFonts w:ascii="Times New Roman" w:hAnsi="Times New Roman"/>
            <w:b/>
            <w:bCs/>
            <w:iCs/>
            <w:sz w:val="24"/>
            <w:szCs w:val="24"/>
          </w:rPr>
          <w:t>XIIIP-568</w:t>
        </w:r>
      </w:hyperlink>
      <w:r w:rsidR="00483BFC" w:rsidRPr="007A5414">
        <w:rPr>
          <w:rFonts w:ascii="Times New Roman" w:hAnsi="Times New Roman"/>
          <w:b/>
          <w:bCs/>
          <w:iCs/>
          <w:color w:val="000000"/>
          <w:sz w:val="24"/>
          <w:szCs w:val="24"/>
        </w:rPr>
        <w:t>;</w:t>
      </w:r>
      <w:r w:rsidR="0093161B" w:rsidRPr="007A5414">
        <w:rPr>
          <w:rFonts w:ascii="Times New Roman" w:hAnsi="Times New Roman"/>
          <w:b/>
          <w:bCs/>
          <w:iCs/>
          <w:color w:val="000000"/>
          <w:sz w:val="24"/>
          <w:szCs w:val="24"/>
        </w:rPr>
        <w:t xml:space="preserve"> </w:t>
      </w:r>
    </w:p>
    <w:p w14:paraId="3D2AE37E" w14:textId="71E4A348" w:rsidR="0093161B" w:rsidRDefault="00085180" w:rsidP="00A30450">
      <w:pPr>
        <w:tabs>
          <w:tab w:val="left" w:pos="0"/>
        </w:tabs>
        <w:spacing w:after="0" w:line="240" w:lineRule="auto"/>
        <w:ind w:firstLine="238"/>
        <w:jc w:val="both"/>
        <w:rPr>
          <w:rFonts w:ascii="Times New Roman" w:hAnsi="Times New Roman"/>
          <w:b/>
          <w:bCs/>
          <w:iCs/>
          <w:color w:val="000000"/>
          <w:sz w:val="24"/>
          <w:szCs w:val="24"/>
        </w:rPr>
      </w:pPr>
      <w:r>
        <w:rPr>
          <w:rFonts w:ascii="Times New Roman" w:hAnsi="Times New Roman"/>
          <w:b/>
          <w:sz w:val="24"/>
          <w:szCs w:val="24"/>
          <w:lang w:eastAsia="lt-LT"/>
        </w:rPr>
        <w:t xml:space="preserve">Lietuvos Respublikos </w:t>
      </w:r>
      <w:r w:rsidR="0093161B" w:rsidRPr="00483BFC">
        <w:rPr>
          <w:rFonts w:ascii="Times New Roman" w:eastAsia="MS Mincho" w:hAnsi="Times New Roman"/>
          <w:b/>
          <w:bCs/>
          <w:iCs/>
          <w:color w:val="000000"/>
          <w:sz w:val="24"/>
          <w:szCs w:val="24"/>
        </w:rPr>
        <w:t>Seimo kontrolierių įstatymo Nr. VIII-950 20 straipsnio pakeitimo įstatymo projektą Nr.</w:t>
      </w:r>
      <w:r w:rsidR="0093161B">
        <w:rPr>
          <w:rFonts w:ascii="Times New Roman" w:eastAsia="MS Mincho" w:hAnsi="Times New Roman"/>
          <w:bCs/>
          <w:iCs/>
          <w:color w:val="000000"/>
          <w:sz w:val="24"/>
          <w:szCs w:val="24"/>
        </w:rPr>
        <w:t xml:space="preserve"> </w:t>
      </w:r>
      <w:hyperlink r:id="rId127" w:history="1">
        <w:r w:rsidR="0093161B" w:rsidRPr="00042684">
          <w:rPr>
            <w:rStyle w:val="Hipersaitas"/>
            <w:rFonts w:ascii="Times New Roman" w:eastAsia="MS Mincho" w:hAnsi="Times New Roman"/>
            <w:b/>
            <w:bCs/>
            <w:iCs/>
            <w:sz w:val="24"/>
            <w:szCs w:val="24"/>
          </w:rPr>
          <w:t>XIIIP-569</w:t>
        </w:r>
        <w:r w:rsidR="00483BFC" w:rsidRPr="00042684">
          <w:rPr>
            <w:rStyle w:val="Hipersaitas"/>
            <w:rFonts w:ascii="Times New Roman" w:eastAsia="MS Mincho" w:hAnsi="Times New Roman"/>
            <w:b/>
            <w:bCs/>
            <w:iCs/>
            <w:sz w:val="24"/>
            <w:szCs w:val="24"/>
          </w:rPr>
          <w:t>.</w:t>
        </w:r>
      </w:hyperlink>
      <w:r w:rsidR="0093161B" w:rsidRPr="007A5414">
        <w:rPr>
          <w:rFonts w:ascii="Times New Roman" w:eastAsia="MS Mincho" w:hAnsi="Times New Roman"/>
          <w:bCs/>
          <w:iCs/>
          <w:color w:val="000000"/>
          <w:sz w:val="24"/>
          <w:szCs w:val="24"/>
        </w:rPr>
        <w:t xml:space="preserve"> </w:t>
      </w:r>
    </w:p>
    <w:p w14:paraId="36CD986F" w14:textId="77777777" w:rsidR="0093161B" w:rsidRPr="006D1A11" w:rsidRDefault="0093161B" w:rsidP="00A30450">
      <w:pPr>
        <w:spacing w:after="0" w:line="240" w:lineRule="auto"/>
        <w:ind w:firstLine="238"/>
        <w:jc w:val="both"/>
        <w:rPr>
          <w:rFonts w:ascii="Times New Roman" w:eastAsia="Times New Roman" w:hAnsi="Times New Roman"/>
          <w:sz w:val="24"/>
          <w:szCs w:val="24"/>
          <w:lang w:eastAsia="lt-LT"/>
        </w:rPr>
      </w:pPr>
      <w:r w:rsidRPr="006D1A11">
        <w:rPr>
          <w:rFonts w:ascii="Times New Roman" w:eastAsia="Times New Roman" w:hAnsi="Times New Roman"/>
          <w:sz w:val="24"/>
          <w:szCs w:val="24"/>
          <w:lang w:eastAsia="lt-LT"/>
        </w:rPr>
        <w:t xml:space="preserve">Įstatymų projektų </w:t>
      </w:r>
      <w:r w:rsidRPr="00483BFC">
        <w:rPr>
          <w:rFonts w:ascii="Times New Roman" w:eastAsia="Times New Roman" w:hAnsi="Times New Roman"/>
          <w:sz w:val="24"/>
          <w:szCs w:val="24"/>
          <w:lang w:eastAsia="lt-LT"/>
        </w:rPr>
        <w:t>tikslas</w:t>
      </w:r>
      <w:r w:rsidRPr="006D1A11">
        <w:rPr>
          <w:rFonts w:ascii="Times New Roman" w:eastAsia="Times New Roman" w:hAnsi="Times New Roman"/>
          <w:sz w:val="24"/>
          <w:szCs w:val="24"/>
          <w:lang w:eastAsia="lt-LT"/>
        </w:rPr>
        <w:t xml:space="preserve"> – nustatyti, kad subjektai, kuriems adresuojamos rekomendacijos, nedelsdami informuotų kontrolierius, kai priima sprendimus dėl rekomendacijų įgyvendinimo. Visais atvejais informacija kontrolieriams turi būti pateikiama ne vėliau kaip per 30 dienų nuo rekomendacijos gavimo.</w:t>
      </w:r>
    </w:p>
    <w:p w14:paraId="085DB584" w14:textId="0E591FB8" w:rsidR="0093161B" w:rsidRDefault="0093161B" w:rsidP="00A30450">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Cs/>
          <w:iCs/>
          <w:color w:val="000000"/>
          <w:sz w:val="24"/>
          <w:szCs w:val="24"/>
        </w:rPr>
        <w:t xml:space="preserve">Valstybės valdymo ir savivaldybių komitetas pritarė komiteto </w:t>
      </w:r>
      <w:r w:rsidR="006740A7">
        <w:rPr>
          <w:rFonts w:ascii="Times New Roman" w:hAnsi="Times New Roman"/>
          <w:bCs/>
          <w:iCs/>
          <w:color w:val="000000"/>
          <w:sz w:val="24"/>
          <w:szCs w:val="24"/>
        </w:rPr>
        <w:t xml:space="preserve">patobulintiems </w:t>
      </w:r>
      <w:r>
        <w:rPr>
          <w:rFonts w:ascii="Times New Roman" w:hAnsi="Times New Roman"/>
          <w:bCs/>
          <w:iCs/>
          <w:color w:val="000000"/>
          <w:sz w:val="24"/>
          <w:szCs w:val="24"/>
        </w:rPr>
        <w:t xml:space="preserve">įstatymų projektams ir komiteto išvadoms. </w:t>
      </w:r>
    </w:p>
    <w:p w14:paraId="0844DC97" w14:textId="14ADC07B" w:rsidR="00042684" w:rsidRPr="00042684" w:rsidRDefault="00085180" w:rsidP="00042684">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Cs/>
          <w:iCs/>
          <w:color w:val="000000"/>
          <w:sz w:val="24"/>
          <w:szCs w:val="24"/>
        </w:rPr>
        <w:t>2017 m. birželio 13 d. p</w:t>
      </w:r>
      <w:r w:rsidR="0093161B" w:rsidRPr="007A5414">
        <w:rPr>
          <w:rFonts w:ascii="Times New Roman" w:hAnsi="Times New Roman"/>
          <w:bCs/>
          <w:iCs/>
          <w:color w:val="000000"/>
          <w:sz w:val="24"/>
          <w:szCs w:val="24"/>
        </w:rPr>
        <w:t>riimti įstatymai Nr.</w:t>
      </w:r>
      <w:hyperlink r:id="rId128" w:history="1">
        <w:r w:rsidR="00042684" w:rsidRPr="00042684">
          <w:rPr>
            <w:rStyle w:val="Hipersaitas"/>
            <w:rFonts w:ascii="Times New Roman" w:hAnsi="Times New Roman"/>
            <w:bCs/>
            <w:iCs/>
            <w:sz w:val="24"/>
            <w:szCs w:val="24"/>
          </w:rPr>
          <w:t>XIII-454</w:t>
        </w:r>
      </w:hyperlink>
      <w:r w:rsidR="00042684" w:rsidRPr="00042684">
        <w:rPr>
          <w:rFonts w:ascii="Times New Roman" w:hAnsi="Times New Roman"/>
          <w:bCs/>
          <w:iCs/>
          <w:color w:val="000000"/>
          <w:sz w:val="24"/>
          <w:szCs w:val="24"/>
        </w:rPr>
        <w:t xml:space="preserve">, </w:t>
      </w:r>
      <w:hyperlink r:id="rId129" w:history="1">
        <w:r w:rsidR="00042684" w:rsidRPr="00042684">
          <w:rPr>
            <w:rStyle w:val="Hipersaitas"/>
            <w:rFonts w:ascii="Times New Roman" w:hAnsi="Times New Roman"/>
            <w:bCs/>
            <w:iCs/>
            <w:sz w:val="24"/>
            <w:szCs w:val="24"/>
          </w:rPr>
          <w:t>XIII-455</w:t>
        </w:r>
      </w:hyperlink>
      <w:r w:rsidR="00042684" w:rsidRPr="00042684">
        <w:rPr>
          <w:rFonts w:ascii="Times New Roman" w:hAnsi="Times New Roman"/>
          <w:bCs/>
          <w:iCs/>
          <w:color w:val="000000"/>
          <w:sz w:val="24"/>
          <w:szCs w:val="24"/>
        </w:rPr>
        <w:t xml:space="preserve">, </w:t>
      </w:r>
      <w:hyperlink r:id="rId130" w:history="1">
        <w:r w:rsidR="00042684" w:rsidRPr="00042684">
          <w:rPr>
            <w:rStyle w:val="Hipersaitas"/>
            <w:rFonts w:ascii="Times New Roman" w:hAnsi="Times New Roman"/>
            <w:bCs/>
            <w:iCs/>
            <w:sz w:val="24"/>
            <w:szCs w:val="24"/>
          </w:rPr>
          <w:t>XIII-456,</w:t>
        </w:r>
      </w:hyperlink>
      <w:r w:rsidR="00042684" w:rsidRPr="00042684">
        <w:rPr>
          <w:rFonts w:ascii="Times New Roman" w:hAnsi="Times New Roman"/>
          <w:bCs/>
          <w:iCs/>
          <w:color w:val="000000"/>
          <w:sz w:val="24"/>
          <w:szCs w:val="24"/>
        </w:rPr>
        <w:t xml:space="preserve"> </w:t>
      </w:r>
      <w:hyperlink r:id="rId131" w:history="1">
        <w:r w:rsidR="00042684" w:rsidRPr="00042684">
          <w:rPr>
            <w:rStyle w:val="Hipersaitas"/>
            <w:rFonts w:ascii="Times New Roman" w:hAnsi="Times New Roman"/>
            <w:bCs/>
            <w:iCs/>
            <w:sz w:val="24"/>
            <w:szCs w:val="24"/>
          </w:rPr>
          <w:t>XIII-457</w:t>
        </w:r>
      </w:hyperlink>
      <w:r w:rsidR="00042684" w:rsidRPr="00042684">
        <w:rPr>
          <w:rFonts w:ascii="Times New Roman" w:hAnsi="Times New Roman"/>
          <w:bCs/>
          <w:iCs/>
          <w:color w:val="000000"/>
          <w:sz w:val="24"/>
          <w:szCs w:val="24"/>
        </w:rPr>
        <w:t xml:space="preserve">, </w:t>
      </w:r>
      <w:hyperlink r:id="rId132" w:history="1">
        <w:r w:rsidR="00042684" w:rsidRPr="00042684">
          <w:rPr>
            <w:rStyle w:val="Hipersaitas"/>
            <w:rFonts w:ascii="Times New Roman" w:hAnsi="Times New Roman"/>
            <w:bCs/>
            <w:iCs/>
            <w:sz w:val="24"/>
            <w:szCs w:val="24"/>
          </w:rPr>
          <w:t>XIII-458</w:t>
        </w:r>
      </w:hyperlink>
      <w:r w:rsidR="00042684" w:rsidRPr="00042684">
        <w:rPr>
          <w:rFonts w:ascii="Times New Roman" w:hAnsi="Times New Roman"/>
          <w:bCs/>
          <w:iCs/>
          <w:color w:val="000000"/>
          <w:sz w:val="24"/>
          <w:szCs w:val="24"/>
        </w:rPr>
        <w:t>.</w:t>
      </w:r>
    </w:p>
    <w:p w14:paraId="13B375E3" w14:textId="77777777" w:rsidR="0093161B" w:rsidRDefault="0093161B" w:rsidP="00A30450">
      <w:pPr>
        <w:tabs>
          <w:tab w:val="left" w:pos="0"/>
        </w:tabs>
        <w:spacing w:after="0" w:line="240" w:lineRule="auto"/>
        <w:ind w:firstLine="238"/>
        <w:jc w:val="both"/>
        <w:rPr>
          <w:rFonts w:ascii="Times New Roman" w:hAnsi="Times New Roman"/>
          <w:bCs/>
          <w:iCs/>
          <w:color w:val="000000"/>
          <w:sz w:val="24"/>
          <w:szCs w:val="24"/>
        </w:rPr>
      </w:pPr>
    </w:p>
    <w:p w14:paraId="66BE3411" w14:textId="4645EAC0" w:rsidR="0093161B" w:rsidRDefault="00085180" w:rsidP="00A30450">
      <w:pPr>
        <w:tabs>
          <w:tab w:val="left" w:pos="0"/>
        </w:tabs>
        <w:spacing w:after="0" w:line="240" w:lineRule="auto"/>
        <w:ind w:firstLine="238"/>
        <w:jc w:val="both"/>
        <w:rPr>
          <w:rFonts w:ascii="Times New Roman" w:hAnsi="Times New Roman"/>
          <w:bCs/>
          <w:iCs/>
          <w:color w:val="000000"/>
          <w:sz w:val="24"/>
          <w:szCs w:val="24"/>
        </w:rPr>
      </w:pPr>
      <w:r>
        <w:rPr>
          <w:rFonts w:ascii="Times New Roman" w:hAnsi="Times New Roman"/>
          <w:b/>
          <w:sz w:val="24"/>
          <w:szCs w:val="24"/>
          <w:lang w:eastAsia="lt-LT"/>
        </w:rPr>
        <w:t>Lietuvos Respublikos v</w:t>
      </w:r>
      <w:r w:rsidR="0093161B" w:rsidRPr="00483BFC">
        <w:rPr>
          <w:rFonts w:ascii="Times New Roman" w:hAnsi="Times New Roman"/>
          <w:b/>
          <w:bCs/>
          <w:iCs/>
          <w:color w:val="000000"/>
          <w:sz w:val="24"/>
          <w:szCs w:val="24"/>
        </w:rPr>
        <w:t>iešųjų ir privačių interesų derinimo valstybinėje tarnyboje įstatymo Nr. VIII-371 4, 10 ir 13 straipsnių pakeitimo įstatymo projektą Nr.</w:t>
      </w:r>
      <w:r w:rsidR="0093161B">
        <w:rPr>
          <w:rFonts w:ascii="Times New Roman" w:hAnsi="Times New Roman"/>
          <w:bCs/>
          <w:iCs/>
          <w:color w:val="000000"/>
          <w:sz w:val="24"/>
          <w:szCs w:val="24"/>
        </w:rPr>
        <w:t xml:space="preserve"> </w:t>
      </w:r>
      <w:hyperlink r:id="rId133" w:history="1">
        <w:r w:rsidR="0093161B" w:rsidRPr="00042684">
          <w:rPr>
            <w:rStyle w:val="Hipersaitas"/>
            <w:rFonts w:ascii="Times New Roman" w:hAnsi="Times New Roman"/>
            <w:b/>
            <w:bCs/>
            <w:iCs/>
            <w:sz w:val="24"/>
            <w:szCs w:val="24"/>
          </w:rPr>
          <w:t>XIIIP-503</w:t>
        </w:r>
      </w:hyperlink>
      <w:r w:rsidR="00483BFC" w:rsidRPr="007A5414">
        <w:rPr>
          <w:rFonts w:ascii="Times New Roman" w:hAnsi="Times New Roman"/>
          <w:b/>
          <w:bCs/>
          <w:iCs/>
          <w:color w:val="000000"/>
          <w:sz w:val="24"/>
          <w:szCs w:val="24"/>
        </w:rPr>
        <w:t>.</w:t>
      </w:r>
      <w:r w:rsidR="0093161B" w:rsidRPr="007A5414">
        <w:rPr>
          <w:rFonts w:ascii="Times New Roman" w:hAnsi="Times New Roman"/>
          <w:bCs/>
          <w:iCs/>
          <w:color w:val="000000"/>
          <w:sz w:val="24"/>
          <w:szCs w:val="24"/>
        </w:rPr>
        <w:t xml:space="preserve"> </w:t>
      </w:r>
    </w:p>
    <w:p w14:paraId="2C32FA46" w14:textId="77777777" w:rsidR="00821969" w:rsidRDefault="00821969"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Įstatymo projektu siekiama </w:t>
      </w:r>
      <w:r w:rsidRPr="009A185C">
        <w:rPr>
          <w:rFonts w:ascii="Times New Roman" w:eastAsia="MS Mincho" w:hAnsi="Times New Roman"/>
          <w:bCs/>
          <w:iCs/>
          <w:color w:val="000000"/>
          <w:sz w:val="24"/>
          <w:szCs w:val="24"/>
        </w:rPr>
        <w:t>užtikrinti Seimo komitetų patvirtintų ekspertų, Privalomojo sveikatos draudimo tarybos visuomeninių patarėjų, Nacionalinės sveikatos tarybos narių veiklos skaidrumą, nustatant jiems pareigą viešai deklaruoti privačius interesus.</w:t>
      </w:r>
      <w:r w:rsidRPr="007A5414">
        <w:rPr>
          <w:rFonts w:ascii="Times New Roman" w:hAnsi="Times New Roman"/>
          <w:sz w:val="24"/>
          <w:szCs w:val="24"/>
        </w:rPr>
        <w:t xml:space="preserve"> </w:t>
      </w:r>
      <w:r w:rsidRPr="009A185C">
        <w:rPr>
          <w:rFonts w:ascii="Times New Roman" w:hAnsi="Times New Roman"/>
          <w:sz w:val="24"/>
          <w:szCs w:val="24"/>
        </w:rPr>
        <w:t>Priėmus įstatymo pakeitimus,</w:t>
      </w:r>
      <w:r w:rsidRPr="007A5414">
        <w:rPr>
          <w:rFonts w:ascii="Times New Roman" w:hAnsi="Times New Roman"/>
          <w:sz w:val="24"/>
          <w:szCs w:val="24"/>
        </w:rPr>
        <w:t xml:space="preserve"> </w:t>
      </w:r>
      <w:r w:rsidRPr="009A185C">
        <w:rPr>
          <w:rFonts w:ascii="Times New Roman" w:eastAsia="MS Mincho" w:hAnsi="Times New Roman"/>
          <w:bCs/>
          <w:iCs/>
          <w:color w:val="000000"/>
          <w:sz w:val="24"/>
          <w:szCs w:val="24"/>
        </w:rPr>
        <w:t>Seimo komitetų patvirtinti ekspertai, Privalomojo sveikatos draudimo tarybos visuomeniniai patarėjai, Nacion</w:t>
      </w:r>
      <w:r>
        <w:rPr>
          <w:rFonts w:ascii="Times New Roman" w:eastAsia="MS Mincho" w:hAnsi="Times New Roman"/>
          <w:bCs/>
          <w:iCs/>
          <w:color w:val="000000"/>
          <w:sz w:val="24"/>
          <w:szCs w:val="24"/>
        </w:rPr>
        <w:t xml:space="preserve">alinės sveiktos tarybos nariai </w:t>
      </w:r>
      <w:r w:rsidRPr="009A185C">
        <w:rPr>
          <w:rFonts w:ascii="Times New Roman" w:eastAsia="MS Mincho" w:hAnsi="Times New Roman"/>
          <w:bCs/>
          <w:iCs/>
          <w:color w:val="000000"/>
          <w:sz w:val="24"/>
          <w:szCs w:val="24"/>
        </w:rPr>
        <w:t xml:space="preserve">privalės deklaruoti privačius interesus. Jų privačių interesų deklaracijos bus viešos ir prieinamos visuomenei. </w:t>
      </w:r>
      <w:r>
        <w:rPr>
          <w:rFonts w:ascii="Times New Roman" w:eastAsia="MS Mincho" w:hAnsi="Times New Roman"/>
          <w:bCs/>
          <w:iCs/>
          <w:color w:val="000000"/>
          <w:sz w:val="24"/>
          <w:szCs w:val="24"/>
        </w:rPr>
        <w:t xml:space="preserve"> </w:t>
      </w:r>
    </w:p>
    <w:p w14:paraId="58A34320" w14:textId="2243AA0A"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Valstybės valdymo ir savivaldybių komitetas pritarė komiteto patobulintam V</w:t>
      </w:r>
      <w:r w:rsidRPr="00677F09">
        <w:rPr>
          <w:rFonts w:ascii="Times New Roman" w:eastAsia="MS Mincho" w:hAnsi="Times New Roman"/>
          <w:bCs/>
          <w:iCs/>
          <w:color w:val="000000"/>
          <w:sz w:val="24"/>
          <w:szCs w:val="24"/>
        </w:rPr>
        <w:t>iešųjų ir privačių interesų derinimo v</w:t>
      </w:r>
      <w:r>
        <w:rPr>
          <w:rFonts w:ascii="Times New Roman" w:eastAsia="MS Mincho" w:hAnsi="Times New Roman"/>
          <w:bCs/>
          <w:iCs/>
          <w:color w:val="000000"/>
          <w:sz w:val="24"/>
          <w:szCs w:val="24"/>
        </w:rPr>
        <w:t xml:space="preserve">alstybinėje tarnyboje įstatymo </w:t>
      </w:r>
      <w:r w:rsidRPr="00677F09">
        <w:rPr>
          <w:rFonts w:ascii="Times New Roman" w:eastAsia="MS Mincho" w:hAnsi="Times New Roman"/>
          <w:bCs/>
          <w:iCs/>
          <w:color w:val="000000"/>
          <w:sz w:val="24"/>
          <w:szCs w:val="24"/>
        </w:rPr>
        <w:t xml:space="preserve">Nr. VIII-371 4, 10 ir 13 straipsnių pakeitimo įstatymo projektui Nr. </w:t>
      </w:r>
      <w:hyperlink r:id="rId134" w:history="1">
        <w:r w:rsidRPr="00A81183">
          <w:rPr>
            <w:rStyle w:val="Hipersaitas"/>
            <w:rFonts w:ascii="Times New Roman" w:eastAsia="MS Mincho" w:hAnsi="Times New Roman"/>
            <w:bCs/>
            <w:iCs/>
            <w:sz w:val="24"/>
            <w:szCs w:val="24"/>
          </w:rPr>
          <w:t>XIIIP-503(2)</w:t>
        </w:r>
      </w:hyperlink>
      <w:r w:rsidRPr="00677F09">
        <w:rPr>
          <w:rFonts w:ascii="Times New Roman" w:eastAsia="MS Mincho" w:hAnsi="Times New Roman"/>
          <w:bCs/>
          <w:iCs/>
          <w:color w:val="000000"/>
          <w:sz w:val="24"/>
          <w:szCs w:val="24"/>
        </w:rPr>
        <w:t xml:space="preserve"> ir komiteto išvadoms.</w:t>
      </w:r>
    </w:p>
    <w:p w14:paraId="0A531378" w14:textId="0F4E670C"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Seimas 2017</w:t>
      </w:r>
      <w:r w:rsidR="00085180">
        <w:rPr>
          <w:rFonts w:ascii="Times New Roman" w:eastAsia="MS Mincho" w:hAnsi="Times New Roman"/>
          <w:bCs/>
          <w:iCs/>
          <w:color w:val="000000"/>
          <w:sz w:val="24"/>
          <w:szCs w:val="24"/>
        </w:rPr>
        <w:t xml:space="preserve"> m. gegužės 4 d.</w:t>
      </w:r>
      <w:r>
        <w:rPr>
          <w:rFonts w:ascii="Times New Roman" w:eastAsia="MS Mincho" w:hAnsi="Times New Roman"/>
          <w:bCs/>
          <w:iCs/>
          <w:color w:val="000000"/>
          <w:sz w:val="24"/>
          <w:szCs w:val="24"/>
        </w:rPr>
        <w:t xml:space="preserve"> </w:t>
      </w:r>
      <w:r w:rsidR="002D584F">
        <w:rPr>
          <w:rFonts w:ascii="Times New Roman" w:eastAsia="MS Mincho" w:hAnsi="Times New Roman"/>
          <w:bCs/>
          <w:iCs/>
          <w:color w:val="000000"/>
          <w:sz w:val="24"/>
          <w:szCs w:val="24"/>
        </w:rPr>
        <w:t>priėmė</w:t>
      </w:r>
      <w:r>
        <w:rPr>
          <w:rFonts w:ascii="Times New Roman" w:eastAsia="MS Mincho" w:hAnsi="Times New Roman"/>
          <w:bCs/>
          <w:iCs/>
          <w:color w:val="000000"/>
          <w:sz w:val="24"/>
          <w:szCs w:val="24"/>
        </w:rPr>
        <w:t xml:space="preserve"> </w:t>
      </w:r>
      <w:r w:rsidRPr="00677F09">
        <w:rPr>
          <w:rFonts w:ascii="Times New Roman" w:eastAsia="MS Mincho" w:hAnsi="Times New Roman"/>
          <w:bCs/>
          <w:iCs/>
          <w:color w:val="000000"/>
          <w:sz w:val="24"/>
          <w:szCs w:val="24"/>
        </w:rPr>
        <w:t xml:space="preserve">Viešųjų ir privačių interesų derinimo valstybinėje tarnyboje įstatymo Nr. VIII-371 4, 10 ir </w:t>
      </w:r>
      <w:r>
        <w:rPr>
          <w:rFonts w:ascii="Times New Roman" w:eastAsia="MS Mincho" w:hAnsi="Times New Roman"/>
          <w:bCs/>
          <w:iCs/>
          <w:color w:val="000000"/>
          <w:sz w:val="24"/>
          <w:szCs w:val="24"/>
        </w:rPr>
        <w:t xml:space="preserve">13 straipsnių pakeitimo </w:t>
      </w:r>
      <w:r w:rsidR="002D584F">
        <w:rPr>
          <w:rFonts w:ascii="Times New Roman" w:eastAsia="MS Mincho" w:hAnsi="Times New Roman"/>
          <w:bCs/>
          <w:iCs/>
          <w:color w:val="000000"/>
          <w:sz w:val="24"/>
          <w:szCs w:val="24"/>
        </w:rPr>
        <w:t xml:space="preserve">įstatymą </w:t>
      </w:r>
      <w:r>
        <w:rPr>
          <w:rFonts w:ascii="Times New Roman" w:eastAsia="MS Mincho" w:hAnsi="Times New Roman"/>
          <w:bCs/>
          <w:iCs/>
          <w:color w:val="000000"/>
          <w:sz w:val="24"/>
          <w:szCs w:val="24"/>
        </w:rPr>
        <w:t xml:space="preserve">Nr. </w:t>
      </w:r>
      <w:hyperlink r:id="rId135" w:history="1">
        <w:r w:rsidRPr="00042684">
          <w:rPr>
            <w:rStyle w:val="Hipersaitas"/>
            <w:rFonts w:ascii="Times New Roman" w:eastAsia="MS Mincho" w:hAnsi="Times New Roman"/>
            <w:bCs/>
            <w:iCs/>
            <w:sz w:val="24"/>
            <w:szCs w:val="24"/>
          </w:rPr>
          <w:t>XIII-366</w:t>
        </w:r>
      </w:hyperlink>
      <w:r w:rsidRPr="007A5414">
        <w:rPr>
          <w:rFonts w:ascii="Times New Roman" w:eastAsia="MS Mincho" w:hAnsi="Times New Roman"/>
          <w:bCs/>
          <w:iCs/>
          <w:color w:val="000000"/>
          <w:sz w:val="24"/>
          <w:szCs w:val="24"/>
        </w:rPr>
        <w:t xml:space="preserve">. </w:t>
      </w:r>
    </w:p>
    <w:p w14:paraId="199B31FB" w14:textId="77777777" w:rsidR="00BC6D0F" w:rsidRDefault="00BC6D0F"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0E7B5496" w14:textId="2B3133C1"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7D3C02">
        <w:rPr>
          <w:rFonts w:ascii="Times New Roman" w:eastAsia="MS Mincho" w:hAnsi="Times New Roman"/>
          <w:b/>
          <w:bCs/>
          <w:iCs/>
          <w:color w:val="000000"/>
          <w:sz w:val="24"/>
          <w:szCs w:val="24"/>
        </w:rPr>
        <w:t xml:space="preserve">Lietuvos Respublikos </w:t>
      </w:r>
      <w:r>
        <w:rPr>
          <w:rFonts w:ascii="Times New Roman" w:eastAsia="MS Mincho" w:hAnsi="Times New Roman"/>
          <w:b/>
          <w:bCs/>
          <w:iCs/>
          <w:color w:val="000000"/>
          <w:sz w:val="24"/>
          <w:szCs w:val="24"/>
        </w:rPr>
        <w:t>v</w:t>
      </w:r>
      <w:r w:rsidRPr="007D3C02">
        <w:rPr>
          <w:rFonts w:ascii="Times New Roman" w:eastAsia="MS Mincho" w:hAnsi="Times New Roman"/>
          <w:b/>
          <w:bCs/>
          <w:iCs/>
          <w:color w:val="000000"/>
          <w:sz w:val="24"/>
          <w:szCs w:val="24"/>
        </w:rPr>
        <w:t>ietos savivaldos įstatymo Nr. I-533 4, 9 straipsnių pakeitimo ir Įstatymo papildymo 9</w:t>
      </w:r>
      <w:r w:rsidRPr="007D3C02">
        <w:rPr>
          <w:rFonts w:ascii="Times New Roman" w:eastAsia="MS Mincho" w:hAnsi="Times New Roman"/>
          <w:b/>
          <w:bCs/>
          <w:iCs/>
          <w:color w:val="000000"/>
          <w:sz w:val="24"/>
          <w:szCs w:val="24"/>
          <w:vertAlign w:val="superscript"/>
        </w:rPr>
        <w:t>1</w:t>
      </w:r>
      <w:r w:rsidRPr="007D3C02">
        <w:rPr>
          <w:rFonts w:ascii="Times New Roman" w:eastAsia="MS Mincho" w:hAnsi="Times New Roman"/>
          <w:b/>
          <w:bCs/>
          <w:iCs/>
          <w:color w:val="000000"/>
          <w:sz w:val="24"/>
          <w:szCs w:val="24"/>
        </w:rPr>
        <w:t xml:space="preserve"> straipsniu įstatymo Nr. XII-2741 pakeitimo įstatymo projekt</w:t>
      </w:r>
      <w:r>
        <w:rPr>
          <w:rFonts w:ascii="Times New Roman" w:eastAsia="MS Mincho" w:hAnsi="Times New Roman"/>
          <w:b/>
          <w:bCs/>
          <w:iCs/>
          <w:color w:val="000000"/>
          <w:sz w:val="24"/>
          <w:szCs w:val="24"/>
        </w:rPr>
        <w:t>ą</w:t>
      </w:r>
      <w:r>
        <w:rPr>
          <w:rFonts w:ascii="Times New Roman" w:eastAsia="MS Mincho" w:hAnsi="Times New Roman"/>
          <w:b/>
          <w:bCs/>
          <w:iCs/>
          <w:color w:val="000000"/>
          <w:sz w:val="24"/>
          <w:szCs w:val="24"/>
        </w:rPr>
        <w:br/>
        <w:t xml:space="preserve"> Nr.</w:t>
      </w:r>
      <w:hyperlink r:id="rId136" w:history="1">
        <w:r w:rsidRPr="007D3C02">
          <w:rPr>
            <w:rStyle w:val="Hipersaitas"/>
            <w:rFonts w:ascii="Times New Roman" w:eastAsia="MS Mincho" w:hAnsi="Times New Roman"/>
            <w:b/>
            <w:bCs/>
            <w:iCs/>
            <w:sz w:val="24"/>
            <w:szCs w:val="24"/>
          </w:rPr>
          <w:t xml:space="preserve"> XIIIP-787</w:t>
        </w:r>
      </w:hyperlink>
      <w:r>
        <w:rPr>
          <w:rFonts w:ascii="Times New Roman" w:eastAsia="MS Mincho" w:hAnsi="Times New Roman"/>
          <w:b/>
          <w:bCs/>
          <w:iCs/>
          <w:color w:val="000000"/>
          <w:sz w:val="24"/>
          <w:szCs w:val="24"/>
        </w:rPr>
        <w:t xml:space="preserve">. </w:t>
      </w:r>
    </w:p>
    <w:p w14:paraId="489FBBD5" w14:textId="2DD6BA42" w:rsidR="0093161B" w:rsidRPr="00483BFC"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483BFC">
        <w:rPr>
          <w:rFonts w:ascii="Times New Roman" w:eastAsia="MS Mincho" w:hAnsi="Times New Roman"/>
          <w:bCs/>
          <w:iCs/>
          <w:color w:val="000000"/>
          <w:sz w:val="24"/>
          <w:szCs w:val="24"/>
        </w:rPr>
        <w:lastRenderedPageBreak/>
        <w:t>Projektu siūloma aiškiai nustatyti, kas yra laikoma nauja ūkine veikla, ir savivaldybėms vietoje prievolės nustatyti teisę kreiptis išvados į Konkurencijos tarybą dėl numatomo priimti sprendimo atitikimo įstatymu nustatytiems reikalavimams dėl konkurencijos neribojimo.</w:t>
      </w:r>
    </w:p>
    <w:p w14:paraId="32F5BDA9" w14:textId="5B04A5E4" w:rsidR="0093161B" w:rsidRPr="00483BFC"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483BFC">
        <w:rPr>
          <w:rFonts w:ascii="Times New Roman" w:eastAsia="MS Mincho" w:hAnsi="Times New Roman"/>
          <w:bCs/>
          <w:iCs/>
          <w:color w:val="000000"/>
          <w:sz w:val="24"/>
          <w:szCs w:val="24"/>
        </w:rPr>
        <w:t>Komitetas</w:t>
      </w:r>
      <w:r w:rsidR="00483BFC">
        <w:rPr>
          <w:rFonts w:ascii="Times New Roman" w:eastAsia="MS Mincho" w:hAnsi="Times New Roman"/>
          <w:bCs/>
          <w:iCs/>
          <w:color w:val="000000"/>
          <w:sz w:val="24"/>
          <w:szCs w:val="24"/>
        </w:rPr>
        <w:t xml:space="preserve"> </w:t>
      </w:r>
      <w:r w:rsidR="002D584F" w:rsidRPr="00483BFC">
        <w:rPr>
          <w:rFonts w:ascii="Times New Roman" w:eastAsia="MS Mincho" w:hAnsi="Times New Roman"/>
          <w:bCs/>
          <w:iCs/>
          <w:color w:val="000000"/>
          <w:sz w:val="24"/>
          <w:szCs w:val="24"/>
        </w:rPr>
        <w:t>pritarė patobulintam</w:t>
      </w:r>
      <w:r w:rsidRPr="00483BFC">
        <w:rPr>
          <w:rFonts w:ascii="Times New Roman" w:eastAsia="MS Mincho" w:hAnsi="Times New Roman"/>
          <w:bCs/>
          <w:iCs/>
          <w:color w:val="000000"/>
          <w:sz w:val="24"/>
          <w:szCs w:val="24"/>
        </w:rPr>
        <w:t xml:space="preserve"> </w:t>
      </w:r>
      <w:r w:rsidR="002D584F" w:rsidRPr="00483BFC">
        <w:rPr>
          <w:rFonts w:ascii="Times New Roman" w:eastAsia="MS Mincho" w:hAnsi="Times New Roman"/>
          <w:bCs/>
          <w:iCs/>
          <w:color w:val="000000"/>
          <w:sz w:val="24"/>
          <w:szCs w:val="24"/>
        </w:rPr>
        <w:t>Lietuvos Respublikos vietos savivaldos įstatymo Nr. I-533 4, 9 straipsnių pakeitimo ir Įstatymo papildymo 9</w:t>
      </w:r>
      <w:r w:rsidR="002D584F" w:rsidRPr="00483BFC">
        <w:rPr>
          <w:rFonts w:ascii="Times New Roman" w:eastAsia="MS Mincho" w:hAnsi="Times New Roman"/>
          <w:bCs/>
          <w:iCs/>
          <w:color w:val="000000"/>
          <w:sz w:val="24"/>
          <w:szCs w:val="24"/>
          <w:vertAlign w:val="superscript"/>
        </w:rPr>
        <w:t>1</w:t>
      </w:r>
      <w:r w:rsidR="002D584F" w:rsidRPr="00483BFC">
        <w:rPr>
          <w:rFonts w:ascii="Times New Roman" w:eastAsia="MS Mincho" w:hAnsi="Times New Roman"/>
          <w:bCs/>
          <w:iCs/>
          <w:color w:val="000000"/>
          <w:sz w:val="24"/>
          <w:szCs w:val="24"/>
        </w:rPr>
        <w:t xml:space="preserve"> straipsniu įstatymo Nr. XII-2741 pakeitimo įstatymo projektui Nr. </w:t>
      </w:r>
      <w:hyperlink r:id="rId137" w:history="1">
        <w:r w:rsidR="002D584F" w:rsidRPr="00483BFC">
          <w:rPr>
            <w:rStyle w:val="Hipersaitas"/>
            <w:rFonts w:ascii="Times New Roman" w:eastAsia="MS Mincho" w:hAnsi="Times New Roman"/>
            <w:bCs/>
            <w:iCs/>
            <w:sz w:val="24"/>
            <w:szCs w:val="24"/>
          </w:rPr>
          <w:t>XIIIP-787(2)</w:t>
        </w:r>
        <w:r w:rsidR="002D584F" w:rsidRPr="00483BFC">
          <w:rPr>
            <w:rFonts w:ascii="Times New Roman" w:eastAsia="MS Mincho" w:hAnsi="Times New Roman"/>
            <w:bCs/>
            <w:iCs/>
            <w:color w:val="000000"/>
            <w:sz w:val="24"/>
            <w:szCs w:val="24"/>
          </w:rPr>
          <w:t xml:space="preserve">, kuriame nustatė, </w:t>
        </w:r>
      </w:hyperlink>
      <w:r w:rsidRPr="00483BFC">
        <w:rPr>
          <w:rFonts w:ascii="Times New Roman" w:eastAsia="MS Mincho" w:hAnsi="Times New Roman"/>
          <w:bCs/>
          <w:iCs/>
          <w:color w:val="000000"/>
          <w:sz w:val="24"/>
          <w:szCs w:val="24"/>
        </w:rPr>
        <w:t xml:space="preserve">kad ūkinės veiklos vykdymu nelaikoma tokia viešosios paslaugos teikėjo veikla, kuri papildo jo teikiamą viešąją paslaugą ir teikiama kartu su šia viešąją paslauga. Įstatymo projekto nuostatos dėl ūkinę veiklą vykdančių juridinių asmenų reorganizavimo buvo suderintos su Civilinio kodekso nuostatomis. Taip pat buvo patikslintas įstatymo projekte įtvirtintas reikalavimas, pagal kurį savivaldybės valdomi juridiniai asmenys naują ūkinę veiklą gali pradėti vykdyti tik kai tai yra pavedama savivaldybės sprendimu, nurodant, kad nauja ūkinė veikla turi būti susijusi su savivaldybės administruojamų viešųjų paslaugų teikimu. Be to, įstatymo projektas papildytas nauju reikalavimu, kad savivaldybės tarybos sprendime dėl naujos ūkinės veiklos vykdymo privaloma nurodyti motyvus, pagrindžiančius, kad laikomasi įstatymu nustatytų reikalavimų. </w:t>
      </w:r>
    </w:p>
    <w:p w14:paraId="133C8312" w14:textId="0F9EB2A3" w:rsidR="0093161B" w:rsidRPr="00DD3CFF"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483BFC">
        <w:rPr>
          <w:rFonts w:ascii="Times New Roman" w:eastAsia="MS Mincho" w:hAnsi="Times New Roman"/>
          <w:bCs/>
          <w:iCs/>
          <w:color w:val="000000"/>
          <w:sz w:val="24"/>
          <w:szCs w:val="24"/>
        </w:rPr>
        <w:t>Seimo narių grupė 2017</w:t>
      </w:r>
      <w:r w:rsidR="00BC6D0F" w:rsidRPr="00483BFC">
        <w:rPr>
          <w:rFonts w:ascii="Times New Roman" w:eastAsia="MS Mincho" w:hAnsi="Times New Roman"/>
          <w:bCs/>
          <w:iCs/>
          <w:color w:val="000000"/>
          <w:sz w:val="24"/>
          <w:szCs w:val="24"/>
        </w:rPr>
        <w:t xml:space="preserve"> m. birželio </w:t>
      </w:r>
      <w:r w:rsidRPr="00483BFC">
        <w:rPr>
          <w:rFonts w:ascii="Times New Roman" w:eastAsia="MS Mincho" w:hAnsi="Times New Roman"/>
          <w:bCs/>
          <w:iCs/>
          <w:color w:val="000000"/>
          <w:sz w:val="24"/>
          <w:szCs w:val="24"/>
        </w:rPr>
        <w:t>22</w:t>
      </w:r>
      <w:r w:rsidR="00BC6D0F" w:rsidRPr="00483BFC">
        <w:rPr>
          <w:rFonts w:ascii="Times New Roman" w:eastAsia="MS Mincho" w:hAnsi="Times New Roman"/>
          <w:bCs/>
          <w:iCs/>
          <w:color w:val="000000"/>
          <w:sz w:val="24"/>
          <w:szCs w:val="24"/>
        </w:rPr>
        <w:t xml:space="preserve"> d.</w:t>
      </w:r>
      <w:r w:rsidRPr="00483BFC">
        <w:rPr>
          <w:rFonts w:ascii="Times New Roman" w:eastAsia="MS Mincho" w:hAnsi="Times New Roman"/>
          <w:bCs/>
          <w:iCs/>
          <w:color w:val="000000"/>
          <w:sz w:val="24"/>
          <w:szCs w:val="24"/>
        </w:rPr>
        <w:t xml:space="preserve"> kreipėsi į Seimo valdybą, kad, įstatymo projektui Nr.</w:t>
      </w:r>
      <w:hyperlink r:id="rId138" w:history="1">
        <w:r w:rsidRPr="00483BFC">
          <w:rPr>
            <w:rStyle w:val="Hipersaitas"/>
            <w:rFonts w:ascii="Times New Roman" w:eastAsia="MS Mincho" w:hAnsi="Times New Roman"/>
            <w:bCs/>
            <w:iCs/>
            <w:sz w:val="24"/>
            <w:szCs w:val="24"/>
          </w:rPr>
          <w:t xml:space="preserve"> XIIIP-787</w:t>
        </w:r>
      </w:hyperlink>
      <w:r w:rsidRPr="00483BFC">
        <w:rPr>
          <w:rFonts w:ascii="Times New Roman" w:eastAsia="MS Mincho" w:hAnsi="Times New Roman"/>
          <w:bCs/>
          <w:iCs/>
          <w:color w:val="000000"/>
          <w:sz w:val="24"/>
          <w:szCs w:val="24"/>
        </w:rPr>
        <w:t xml:space="preserve"> </w:t>
      </w:r>
      <w:r w:rsidRPr="00DD3CFF">
        <w:rPr>
          <w:rFonts w:ascii="Times New Roman" w:eastAsia="MS Mincho" w:hAnsi="Times New Roman"/>
          <w:bCs/>
          <w:iCs/>
          <w:color w:val="000000"/>
          <w:sz w:val="24"/>
          <w:szCs w:val="24"/>
        </w:rPr>
        <w:t xml:space="preserve">būtų užsakytas nepriklausomas ekspertinis vertinimas. </w:t>
      </w:r>
      <w:r w:rsidR="00A81183">
        <w:rPr>
          <w:rFonts w:ascii="Times New Roman" w:eastAsia="MS Mincho" w:hAnsi="Times New Roman"/>
          <w:bCs/>
          <w:iCs/>
          <w:color w:val="000000"/>
          <w:sz w:val="24"/>
          <w:szCs w:val="24"/>
        </w:rPr>
        <w:t>E</w:t>
      </w:r>
      <w:r w:rsidRPr="00DD3CFF">
        <w:rPr>
          <w:rFonts w:ascii="Times New Roman" w:eastAsia="MS Mincho" w:hAnsi="Times New Roman"/>
          <w:bCs/>
          <w:iCs/>
          <w:color w:val="000000"/>
          <w:sz w:val="24"/>
          <w:szCs w:val="24"/>
        </w:rPr>
        <w:t>kspertų išvada pateikta 2017</w:t>
      </w:r>
      <w:r w:rsidR="00BC6D0F">
        <w:rPr>
          <w:rFonts w:ascii="Times New Roman" w:eastAsia="MS Mincho" w:hAnsi="Times New Roman"/>
          <w:bCs/>
          <w:iCs/>
          <w:color w:val="000000"/>
          <w:sz w:val="24"/>
          <w:szCs w:val="24"/>
        </w:rPr>
        <w:t xml:space="preserve"> m</w:t>
      </w:r>
      <w:r w:rsidR="00A81183">
        <w:rPr>
          <w:rFonts w:ascii="Times New Roman" w:eastAsia="MS Mincho" w:hAnsi="Times New Roman"/>
          <w:bCs/>
          <w:iCs/>
          <w:color w:val="000000"/>
          <w:sz w:val="24"/>
          <w:szCs w:val="24"/>
        </w:rPr>
        <w:t>.</w:t>
      </w:r>
      <w:r w:rsidR="00BC6D0F">
        <w:rPr>
          <w:rFonts w:ascii="Times New Roman" w:eastAsia="MS Mincho" w:hAnsi="Times New Roman"/>
          <w:bCs/>
          <w:iCs/>
          <w:color w:val="000000"/>
          <w:sz w:val="24"/>
          <w:szCs w:val="24"/>
        </w:rPr>
        <w:t xml:space="preserve"> rugsėjo </w:t>
      </w:r>
      <w:r w:rsidRPr="00DD3CFF">
        <w:rPr>
          <w:rFonts w:ascii="Times New Roman" w:eastAsia="MS Mincho" w:hAnsi="Times New Roman"/>
          <w:bCs/>
          <w:iCs/>
          <w:color w:val="000000"/>
          <w:sz w:val="24"/>
          <w:szCs w:val="24"/>
        </w:rPr>
        <w:t>1</w:t>
      </w:r>
      <w:r w:rsidR="00BC6D0F">
        <w:rPr>
          <w:rFonts w:ascii="Times New Roman" w:eastAsia="MS Mincho" w:hAnsi="Times New Roman"/>
          <w:bCs/>
          <w:iCs/>
          <w:color w:val="000000"/>
          <w:sz w:val="24"/>
          <w:szCs w:val="24"/>
        </w:rPr>
        <w:t xml:space="preserve"> d.</w:t>
      </w:r>
    </w:p>
    <w:p w14:paraId="137CFA3F"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79AF37EB"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7D3C02">
        <w:rPr>
          <w:rFonts w:ascii="Times New Roman" w:eastAsia="MS Mincho" w:hAnsi="Times New Roman"/>
          <w:b/>
          <w:bCs/>
          <w:iCs/>
          <w:color w:val="000000"/>
          <w:sz w:val="24"/>
          <w:szCs w:val="24"/>
        </w:rPr>
        <w:lastRenderedPageBreak/>
        <w:t xml:space="preserve">Lietuvos Respublikos </w:t>
      </w:r>
      <w:r>
        <w:rPr>
          <w:rFonts w:ascii="Times New Roman" w:eastAsia="MS Mincho" w:hAnsi="Times New Roman"/>
          <w:b/>
          <w:bCs/>
          <w:iCs/>
          <w:color w:val="000000"/>
          <w:sz w:val="24"/>
          <w:szCs w:val="24"/>
        </w:rPr>
        <w:t>v</w:t>
      </w:r>
      <w:r w:rsidRPr="007D3C02">
        <w:rPr>
          <w:rFonts w:ascii="Times New Roman" w:eastAsia="MS Mincho" w:hAnsi="Times New Roman"/>
          <w:b/>
          <w:bCs/>
          <w:iCs/>
          <w:color w:val="000000"/>
          <w:sz w:val="24"/>
          <w:szCs w:val="24"/>
        </w:rPr>
        <w:t xml:space="preserve">ietos savivaldos įstatymo Nr. I-533 </w:t>
      </w:r>
      <w:r>
        <w:rPr>
          <w:rFonts w:ascii="Times New Roman" w:eastAsia="MS Mincho" w:hAnsi="Times New Roman"/>
          <w:b/>
          <w:bCs/>
          <w:iCs/>
          <w:color w:val="000000"/>
          <w:sz w:val="24"/>
          <w:szCs w:val="24"/>
        </w:rPr>
        <w:t xml:space="preserve">26 </w:t>
      </w:r>
      <w:r w:rsidRPr="007D3C02">
        <w:rPr>
          <w:rFonts w:ascii="Times New Roman" w:eastAsia="MS Mincho" w:hAnsi="Times New Roman"/>
          <w:b/>
          <w:bCs/>
          <w:iCs/>
          <w:color w:val="000000"/>
          <w:sz w:val="24"/>
          <w:szCs w:val="24"/>
        </w:rPr>
        <w:t>straipsni</w:t>
      </w:r>
      <w:r>
        <w:rPr>
          <w:rFonts w:ascii="Times New Roman" w:eastAsia="MS Mincho" w:hAnsi="Times New Roman"/>
          <w:b/>
          <w:bCs/>
          <w:iCs/>
          <w:color w:val="000000"/>
          <w:sz w:val="24"/>
          <w:szCs w:val="24"/>
        </w:rPr>
        <w:t>o</w:t>
      </w:r>
      <w:r w:rsidRPr="007D3C02">
        <w:rPr>
          <w:rFonts w:ascii="Times New Roman" w:eastAsia="MS Mincho" w:hAnsi="Times New Roman"/>
          <w:b/>
          <w:bCs/>
          <w:iCs/>
          <w:color w:val="000000"/>
          <w:sz w:val="24"/>
          <w:szCs w:val="24"/>
        </w:rPr>
        <w:t xml:space="preserve"> pakeitimo </w:t>
      </w:r>
      <w:r>
        <w:rPr>
          <w:rFonts w:ascii="Times New Roman" w:eastAsia="MS Mincho" w:hAnsi="Times New Roman"/>
          <w:b/>
          <w:bCs/>
          <w:iCs/>
          <w:color w:val="000000"/>
          <w:sz w:val="24"/>
          <w:szCs w:val="24"/>
        </w:rPr>
        <w:t>į</w:t>
      </w:r>
      <w:r w:rsidRPr="007D3C02">
        <w:rPr>
          <w:rFonts w:ascii="Times New Roman" w:eastAsia="MS Mincho" w:hAnsi="Times New Roman"/>
          <w:b/>
          <w:bCs/>
          <w:iCs/>
          <w:color w:val="000000"/>
          <w:sz w:val="24"/>
          <w:szCs w:val="24"/>
        </w:rPr>
        <w:t>statymo projekt</w:t>
      </w:r>
      <w:r>
        <w:rPr>
          <w:rFonts w:ascii="Times New Roman" w:eastAsia="MS Mincho" w:hAnsi="Times New Roman"/>
          <w:b/>
          <w:bCs/>
          <w:iCs/>
          <w:color w:val="000000"/>
          <w:sz w:val="24"/>
          <w:szCs w:val="24"/>
        </w:rPr>
        <w:t>ą</w:t>
      </w:r>
      <w:r w:rsidRPr="007E1205">
        <w:rPr>
          <w:rFonts w:ascii="Times New Roman" w:eastAsia="MS Mincho" w:hAnsi="Times New Roman"/>
          <w:b/>
          <w:bCs/>
          <w:iCs/>
          <w:color w:val="000000"/>
          <w:sz w:val="24"/>
          <w:szCs w:val="24"/>
        </w:rPr>
        <w:t xml:space="preserve"> </w:t>
      </w:r>
      <w:r>
        <w:rPr>
          <w:rFonts w:ascii="Times New Roman" w:eastAsia="MS Mincho" w:hAnsi="Times New Roman"/>
          <w:b/>
          <w:bCs/>
          <w:iCs/>
          <w:color w:val="000000"/>
          <w:sz w:val="24"/>
          <w:szCs w:val="24"/>
        </w:rPr>
        <w:t xml:space="preserve">Nr. </w:t>
      </w:r>
      <w:hyperlink r:id="rId139" w:history="1">
        <w:r w:rsidRPr="007E1205">
          <w:rPr>
            <w:rStyle w:val="Hipersaitas"/>
            <w:rFonts w:ascii="Times New Roman" w:eastAsia="MS Mincho" w:hAnsi="Times New Roman"/>
            <w:b/>
            <w:bCs/>
            <w:iCs/>
            <w:sz w:val="24"/>
            <w:szCs w:val="24"/>
          </w:rPr>
          <w:t>XIIIP-493</w:t>
        </w:r>
      </w:hyperlink>
      <w:r>
        <w:rPr>
          <w:rFonts w:ascii="Times New Roman" w:eastAsia="MS Mincho" w:hAnsi="Times New Roman"/>
          <w:b/>
          <w:bCs/>
          <w:iCs/>
          <w:color w:val="000000"/>
          <w:sz w:val="24"/>
          <w:szCs w:val="24"/>
        </w:rPr>
        <w:t>.</w:t>
      </w:r>
    </w:p>
    <w:p w14:paraId="52012C94" w14:textId="7BE7E1A8" w:rsidR="0093161B" w:rsidRPr="007E1205"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Įstatymo projekto </w:t>
      </w:r>
      <w:r w:rsidRPr="003C4FE1">
        <w:rPr>
          <w:rFonts w:ascii="Times New Roman" w:eastAsia="MS Mincho" w:hAnsi="Times New Roman"/>
          <w:bCs/>
          <w:iCs/>
          <w:color w:val="000000"/>
          <w:sz w:val="24"/>
          <w:szCs w:val="24"/>
        </w:rPr>
        <w:t>tikslas</w:t>
      </w:r>
      <w:r>
        <w:rPr>
          <w:rFonts w:ascii="Times New Roman" w:eastAsia="MS Mincho" w:hAnsi="Times New Roman"/>
          <w:bCs/>
          <w:iCs/>
          <w:color w:val="000000"/>
          <w:sz w:val="24"/>
          <w:szCs w:val="24"/>
        </w:rPr>
        <w:t xml:space="preserve"> – </w:t>
      </w:r>
      <w:r w:rsidRPr="007E1205">
        <w:rPr>
          <w:rFonts w:ascii="Times New Roman" w:eastAsia="MS Mincho" w:hAnsi="Times New Roman"/>
          <w:bCs/>
          <w:iCs/>
          <w:color w:val="000000"/>
          <w:sz w:val="24"/>
          <w:szCs w:val="24"/>
        </w:rPr>
        <w:t>nustatyti, kad savivaldybių tarybų nariai gaunamas išmokas galėtų naudoti biuro patalpų nuomai, t.y. nuompinigiams.</w:t>
      </w:r>
    </w:p>
    <w:p w14:paraId="12180D80" w14:textId="6913341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Komitetas </w:t>
      </w:r>
      <w:r w:rsidR="002D584F">
        <w:rPr>
          <w:rFonts w:ascii="Times New Roman" w:eastAsia="MS Mincho" w:hAnsi="Times New Roman"/>
          <w:bCs/>
          <w:iCs/>
          <w:color w:val="000000"/>
          <w:sz w:val="24"/>
          <w:szCs w:val="24"/>
        </w:rPr>
        <w:t xml:space="preserve">pritarė patobulintam </w:t>
      </w:r>
      <w:r w:rsidR="002D584F" w:rsidRPr="00C377AF">
        <w:rPr>
          <w:rFonts w:ascii="Times New Roman" w:eastAsia="MS Mincho" w:hAnsi="Times New Roman"/>
          <w:bCs/>
          <w:iCs/>
          <w:color w:val="000000"/>
          <w:sz w:val="24"/>
          <w:szCs w:val="24"/>
        </w:rPr>
        <w:t>Lietuvos Respublikos</w:t>
      </w:r>
      <w:r w:rsidR="002D584F">
        <w:rPr>
          <w:rFonts w:ascii="Times New Roman" w:eastAsia="MS Mincho" w:hAnsi="Times New Roman"/>
          <w:bCs/>
          <w:iCs/>
          <w:color w:val="000000"/>
          <w:sz w:val="24"/>
          <w:szCs w:val="24"/>
        </w:rPr>
        <w:t xml:space="preserve"> </w:t>
      </w:r>
      <w:r w:rsidR="002D584F" w:rsidRPr="00FB7EDE">
        <w:rPr>
          <w:rFonts w:ascii="Times New Roman" w:eastAsia="MS Mincho" w:hAnsi="Times New Roman"/>
          <w:bCs/>
          <w:iCs/>
          <w:color w:val="000000"/>
          <w:sz w:val="24"/>
          <w:szCs w:val="24"/>
        </w:rPr>
        <w:t xml:space="preserve">vietos savivaldos įstatymo Nr. I-533 </w:t>
      </w:r>
      <w:r w:rsidR="002D584F">
        <w:rPr>
          <w:rFonts w:ascii="Times New Roman" w:eastAsia="MS Mincho" w:hAnsi="Times New Roman"/>
          <w:bCs/>
          <w:iCs/>
          <w:color w:val="000000"/>
          <w:sz w:val="24"/>
          <w:szCs w:val="24"/>
        </w:rPr>
        <w:t xml:space="preserve">26 straipsnio </w:t>
      </w:r>
      <w:r w:rsidR="002D584F" w:rsidRPr="00FB7EDE">
        <w:rPr>
          <w:rFonts w:ascii="Times New Roman" w:eastAsia="MS Mincho" w:hAnsi="Times New Roman"/>
          <w:bCs/>
          <w:iCs/>
          <w:color w:val="000000"/>
          <w:sz w:val="24"/>
          <w:szCs w:val="24"/>
        </w:rPr>
        <w:t>pakeitimo įstatymo projekt</w:t>
      </w:r>
      <w:r w:rsidR="002D584F">
        <w:rPr>
          <w:rFonts w:ascii="Times New Roman" w:eastAsia="MS Mincho" w:hAnsi="Times New Roman"/>
          <w:bCs/>
          <w:iCs/>
          <w:color w:val="000000"/>
          <w:sz w:val="24"/>
          <w:szCs w:val="24"/>
        </w:rPr>
        <w:t xml:space="preserve">ui Nr. </w:t>
      </w:r>
      <w:hyperlink r:id="rId140" w:history="1">
        <w:r w:rsidR="002D584F" w:rsidRPr="003C4FE1">
          <w:rPr>
            <w:rStyle w:val="Hipersaitas"/>
            <w:rFonts w:ascii="Times New Roman" w:eastAsia="MS Mincho" w:hAnsi="Times New Roman"/>
            <w:bCs/>
            <w:iCs/>
            <w:sz w:val="24"/>
            <w:szCs w:val="24"/>
          </w:rPr>
          <w:t>XIIIP-493(2)</w:t>
        </w:r>
      </w:hyperlink>
      <w:r w:rsidR="002D584F" w:rsidRPr="003C4FE1">
        <w:rPr>
          <w:rFonts w:ascii="Times New Roman" w:eastAsia="MS Mincho" w:hAnsi="Times New Roman"/>
          <w:bCs/>
          <w:iCs/>
          <w:color w:val="000000"/>
          <w:sz w:val="24"/>
          <w:szCs w:val="24"/>
        </w:rPr>
        <w:t xml:space="preserve"> </w:t>
      </w:r>
      <w:r w:rsidR="002D584F">
        <w:rPr>
          <w:rFonts w:ascii="Times New Roman" w:eastAsia="MS Mincho" w:hAnsi="Times New Roman"/>
          <w:bCs/>
          <w:iCs/>
          <w:color w:val="000000"/>
          <w:sz w:val="24"/>
          <w:szCs w:val="24"/>
        </w:rPr>
        <w:t>ir numatė</w:t>
      </w:r>
      <w:r>
        <w:rPr>
          <w:rFonts w:ascii="Times New Roman" w:eastAsia="MS Mincho" w:hAnsi="Times New Roman"/>
          <w:bCs/>
          <w:iCs/>
          <w:color w:val="000000"/>
          <w:sz w:val="24"/>
          <w:szCs w:val="24"/>
        </w:rPr>
        <w:t>, kad įstatymas įsigalioja nuo 2017</w:t>
      </w:r>
      <w:r w:rsidR="009950C3">
        <w:rPr>
          <w:rFonts w:ascii="Times New Roman" w:eastAsia="MS Mincho" w:hAnsi="Times New Roman"/>
          <w:bCs/>
          <w:iCs/>
          <w:color w:val="000000"/>
          <w:sz w:val="24"/>
          <w:szCs w:val="24"/>
        </w:rPr>
        <w:t xml:space="preserve"> m. liepos </w:t>
      </w:r>
      <w:r>
        <w:rPr>
          <w:rFonts w:ascii="Times New Roman" w:eastAsia="MS Mincho" w:hAnsi="Times New Roman"/>
          <w:bCs/>
          <w:iCs/>
          <w:color w:val="000000"/>
          <w:sz w:val="24"/>
          <w:szCs w:val="24"/>
        </w:rPr>
        <w:t>1</w:t>
      </w:r>
      <w:r w:rsidR="009950C3">
        <w:rPr>
          <w:rFonts w:ascii="Times New Roman" w:eastAsia="MS Mincho" w:hAnsi="Times New Roman"/>
          <w:bCs/>
          <w:iCs/>
          <w:color w:val="000000"/>
          <w:sz w:val="24"/>
          <w:szCs w:val="24"/>
        </w:rPr>
        <w:t xml:space="preserve"> d.</w:t>
      </w:r>
      <w:r>
        <w:rPr>
          <w:rFonts w:ascii="Times New Roman" w:eastAsia="MS Mincho" w:hAnsi="Times New Roman"/>
          <w:bCs/>
          <w:iCs/>
          <w:color w:val="000000"/>
          <w:sz w:val="24"/>
          <w:szCs w:val="24"/>
        </w:rPr>
        <w:t>, o savivaldybių tarybos iki 2017</w:t>
      </w:r>
      <w:r w:rsidR="009950C3">
        <w:rPr>
          <w:rFonts w:ascii="Times New Roman" w:eastAsia="MS Mincho" w:hAnsi="Times New Roman"/>
          <w:bCs/>
          <w:iCs/>
          <w:color w:val="000000"/>
          <w:sz w:val="24"/>
          <w:szCs w:val="24"/>
        </w:rPr>
        <w:t xml:space="preserve"> m. birželio </w:t>
      </w:r>
      <w:r>
        <w:rPr>
          <w:rFonts w:ascii="Times New Roman" w:eastAsia="MS Mincho" w:hAnsi="Times New Roman"/>
          <w:bCs/>
          <w:iCs/>
          <w:color w:val="000000"/>
          <w:sz w:val="24"/>
          <w:szCs w:val="24"/>
        </w:rPr>
        <w:t xml:space="preserve">31 </w:t>
      </w:r>
      <w:r w:rsidR="009950C3">
        <w:rPr>
          <w:rFonts w:ascii="Times New Roman" w:eastAsia="MS Mincho" w:hAnsi="Times New Roman"/>
          <w:bCs/>
          <w:iCs/>
          <w:color w:val="000000"/>
          <w:sz w:val="24"/>
          <w:szCs w:val="24"/>
        </w:rPr>
        <w:t xml:space="preserve">d. </w:t>
      </w:r>
      <w:r>
        <w:rPr>
          <w:rFonts w:ascii="Times New Roman" w:eastAsia="MS Mincho" w:hAnsi="Times New Roman"/>
          <w:bCs/>
          <w:iCs/>
          <w:color w:val="000000"/>
          <w:sz w:val="24"/>
          <w:szCs w:val="24"/>
        </w:rPr>
        <w:t>priima šio įstatymo įgyvendinamuosius teisės aktus.</w:t>
      </w:r>
    </w:p>
    <w:p w14:paraId="594C6A24" w14:textId="2105848E"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Pr>
          <w:rFonts w:ascii="Times New Roman" w:eastAsia="MS Mincho" w:hAnsi="Times New Roman"/>
          <w:bCs/>
          <w:iCs/>
          <w:color w:val="000000"/>
          <w:sz w:val="24"/>
          <w:szCs w:val="24"/>
        </w:rPr>
        <w:t>Seimas 2017</w:t>
      </w:r>
      <w:r w:rsidR="009950C3">
        <w:rPr>
          <w:rFonts w:ascii="Times New Roman" w:eastAsia="MS Mincho" w:hAnsi="Times New Roman"/>
          <w:bCs/>
          <w:iCs/>
          <w:color w:val="000000"/>
          <w:sz w:val="24"/>
          <w:szCs w:val="24"/>
        </w:rPr>
        <w:t xml:space="preserve"> m. gegužės </w:t>
      </w:r>
      <w:r>
        <w:rPr>
          <w:rFonts w:ascii="Times New Roman" w:eastAsia="MS Mincho" w:hAnsi="Times New Roman"/>
          <w:bCs/>
          <w:iCs/>
          <w:color w:val="000000"/>
          <w:sz w:val="24"/>
          <w:szCs w:val="24"/>
        </w:rPr>
        <w:t>23</w:t>
      </w:r>
      <w:r w:rsidR="009950C3">
        <w:rPr>
          <w:rFonts w:ascii="Times New Roman" w:eastAsia="MS Mincho" w:hAnsi="Times New Roman"/>
          <w:bCs/>
          <w:iCs/>
          <w:color w:val="000000"/>
          <w:sz w:val="24"/>
          <w:szCs w:val="24"/>
        </w:rPr>
        <w:t xml:space="preserve"> d.</w:t>
      </w:r>
      <w:r>
        <w:rPr>
          <w:rFonts w:ascii="Times New Roman" w:eastAsia="MS Mincho" w:hAnsi="Times New Roman"/>
          <w:bCs/>
          <w:iCs/>
          <w:color w:val="000000"/>
          <w:sz w:val="24"/>
          <w:szCs w:val="24"/>
        </w:rPr>
        <w:t xml:space="preserve"> priėmė </w:t>
      </w:r>
      <w:r w:rsidRPr="00C377AF">
        <w:rPr>
          <w:rFonts w:ascii="Times New Roman" w:eastAsia="MS Mincho" w:hAnsi="Times New Roman"/>
          <w:bCs/>
          <w:iCs/>
          <w:color w:val="000000"/>
          <w:sz w:val="24"/>
          <w:szCs w:val="24"/>
        </w:rPr>
        <w:t>Lietuvos Respublikos</w:t>
      </w:r>
      <w:r>
        <w:rPr>
          <w:rFonts w:ascii="Times New Roman" w:eastAsia="MS Mincho" w:hAnsi="Times New Roman"/>
          <w:bCs/>
          <w:iCs/>
          <w:color w:val="000000"/>
          <w:sz w:val="24"/>
          <w:szCs w:val="24"/>
        </w:rPr>
        <w:t xml:space="preserve"> </w:t>
      </w:r>
      <w:r w:rsidRPr="00FB7EDE">
        <w:rPr>
          <w:rFonts w:ascii="Times New Roman" w:eastAsia="MS Mincho" w:hAnsi="Times New Roman"/>
          <w:bCs/>
          <w:iCs/>
          <w:color w:val="000000"/>
          <w:sz w:val="24"/>
          <w:szCs w:val="24"/>
        </w:rPr>
        <w:t>vietos savivaldos įstatymo</w:t>
      </w:r>
      <w:r w:rsidR="009950C3">
        <w:rPr>
          <w:rFonts w:ascii="Times New Roman" w:eastAsia="MS Mincho" w:hAnsi="Times New Roman"/>
          <w:bCs/>
          <w:iCs/>
          <w:color w:val="000000"/>
          <w:sz w:val="24"/>
          <w:szCs w:val="24"/>
        </w:rPr>
        <w:br/>
      </w:r>
      <w:r w:rsidRPr="00FB7EDE">
        <w:rPr>
          <w:rFonts w:ascii="Times New Roman" w:eastAsia="MS Mincho" w:hAnsi="Times New Roman"/>
          <w:bCs/>
          <w:iCs/>
          <w:color w:val="000000"/>
          <w:sz w:val="24"/>
          <w:szCs w:val="24"/>
        </w:rPr>
        <w:t xml:space="preserve"> Nr. I-533 </w:t>
      </w:r>
      <w:r>
        <w:rPr>
          <w:rFonts w:ascii="Times New Roman" w:eastAsia="MS Mincho" w:hAnsi="Times New Roman"/>
          <w:bCs/>
          <w:iCs/>
          <w:color w:val="000000"/>
          <w:sz w:val="24"/>
          <w:szCs w:val="24"/>
        </w:rPr>
        <w:t xml:space="preserve">26 straipsnio </w:t>
      </w:r>
      <w:r w:rsidRPr="00FB7EDE">
        <w:rPr>
          <w:rFonts w:ascii="Times New Roman" w:eastAsia="MS Mincho" w:hAnsi="Times New Roman"/>
          <w:bCs/>
          <w:iCs/>
          <w:color w:val="000000"/>
          <w:sz w:val="24"/>
          <w:szCs w:val="24"/>
        </w:rPr>
        <w:t>pakeitimo įstatym</w:t>
      </w:r>
      <w:r>
        <w:rPr>
          <w:rFonts w:ascii="Times New Roman" w:eastAsia="MS Mincho" w:hAnsi="Times New Roman"/>
          <w:bCs/>
          <w:iCs/>
          <w:color w:val="000000"/>
          <w:sz w:val="24"/>
          <w:szCs w:val="24"/>
        </w:rPr>
        <w:t>ą</w:t>
      </w:r>
      <w:r w:rsidRPr="00391A22">
        <w:rPr>
          <w:rFonts w:ascii="Times New Roman" w:eastAsia="MS Mincho" w:hAnsi="Times New Roman"/>
          <w:bCs/>
          <w:iCs/>
          <w:color w:val="000000"/>
          <w:sz w:val="24"/>
          <w:szCs w:val="24"/>
        </w:rPr>
        <w:t xml:space="preserve"> Nr.</w:t>
      </w:r>
      <w:r>
        <w:rPr>
          <w:rFonts w:ascii="Times New Roman" w:eastAsia="MS Mincho" w:hAnsi="Times New Roman"/>
          <w:bCs/>
          <w:iCs/>
          <w:color w:val="000000"/>
          <w:sz w:val="24"/>
          <w:szCs w:val="24"/>
        </w:rPr>
        <w:t xml:space="preserve"> </w:t>
      </w:r>
      <w:hyperlink r:id="rId141" w:history="1">
        <w:r w:rsidRPr="007F550F">
          <w:rPr>
            <w:rStyle w:val="Hipersaitas"/>
            <w:rFonts w:ascii="Times New Roman" w:eastAsia="MS Mincho" w:hAnsi="Times New Roman"/>
            <w:b/>
            <w:bCs/>
            <w:iCs/>
            <w:sz w:val="24"/>
            <w:szCs w:val="24"/>
          </w:rPr>
          <w:t>XIII-378</w:t>
        </w:r>
      </w:hyperlink>
      <w:r>
        <w:rPr>
          <w:rFonts w:ascii="Times New Roman" w:eastAsia="MS Mincho" w:hAnsi="Times New Roman"/>
          <w:bCs/>
          <w:iCs/>
          <w:color w:val="000000"/>
          <w:sz w:val="24"/>
          <w:szCs w:val="24"/>
        </w:rPr>
        <w:t xml:space="preserve">. </w:t>
      </w:r>
    </w:p>
    <w:p w14:paraId="6390C064"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4331A9F3"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7D3C02">
        <w:rPr>
          <w:rFonts w:ascii="Times New Roman" w:eastAsia="MS Mincho" w:hAnsi="Times New Roman"/>
          <w:b/>
          <w:bCs/>
          <w:iCs/>
          <w:color w:val="000000"/>
          <w:sz w:val="24"/>
          <w:szCs w:val="24"/>
        </w:rPr>
        <w:t xml:space="preserve">Lietuvos Respublikos </w:t>
      </w:r>
      <w:r>
        <w:rPr>
          <w:rFonts w:ascii="Times New Roman" w:eastAsia="MS Mincho" w:hAnsi="Times New Roman"/>
          <w:b/>
          <w:bCs/>
          <w:iCs/>
          <w:color w:val="000000"/>
          <w:sz w:val="24"/>
          <w:szCs w:val="24"/>
        </w:rPr>
        <w:t>v</w:t>
      </w:r>
      <w:r w:rsidRPr="007D3C02">
        <w:rPr>
          <w:rFonts w:ascii="Times New Roman" w:eastAsia="MS Mincho" w:hAnsi="Times New Roman"/>
          <w:b/>
          <w:bCs/>
          <w:iCs/>
          <w:color w:val="000000"/>
          <w:sz w:val="24"/>
          <w:szCs w:val="24"/>
        </w:rPr>
        <w:t xml:space="preserve">ietos savivaldos įstatymo Nr. I-533 </w:t>
      </w:r>
      <w:r>
        <w:rPr>
          <w:rFonts w:ascii="Times New Roman" w:eastAsia="MS Mincho" w:hAnsi="Times New Roman"/>
          <w:b/>
          <w:bCs/>
          <w:iCs/>
          <w:color w:val="000000"/>
          <w:sz w:val="24"/>
          <w:szCs w:val="24"/>
        </w:rPr>
        <w:t xml:space="preserve">14 </w:t>
      </w:r>
      <w:r w:rsidRPr="007D3C02">
        <w:rPr>
          <w:rFonts w:ascii="Times New Roman" w:eastAsia="MS Mincho" w:hAnsi="Times New Roman"/>
          <w:b/>
          <w:bCs/>
          <w:iCs/>
          <w:color w:val="000000"/>
          <w:sz w:val="24"/>
          <w:szCs w:val="24"/>
        </w:rPr>
        <w:t>straipsni</w:t>
      </w:r>
      <w:r>
        <w:rPr>
          <w:rFonts w:ascii="Times New Roman" w:eastAsia="MS Mincho" w:hAnsi="Times New Roman"/>
          <w:b/>
          <w:bCs/>
          <w:iCs/>
          <w:color w:val="000000"/>
          <w:sz w:val="24"/>
          <w:szCs w:val="24"/>
        </w:rPr>
        <w:t>o</w:t>
      </w:r>
      <w:r w:rsidRPr="007D3C02">
        <w:rPr>
          <w:rFonts w:ascii="Times New Roman" w:eastAsia="MS Mincho" w:hAnsi="Times New Roman"/>
          <w:b/>
          <w:bCs/>
          <w:iCs/>
          <w:color w:val="000000"/>
          <w:sz w:val="24"/>
          <w:szCs w:val="24"/>
        </w:rPr>
        <w:t xml:space="preserve"> pakeitimo </w:t>
      </w:r>
      <w:r>
        <w:rPr>
          <w:rFonts w:ascii="Times New Roman" w:eastAsia="MS Mincho" w:hAnsi="Times New Roman"/>
          <w:b/>
          <w:bCs/>
          <w:iCs/>
          <w:color w:val="000000"/>
          <w:sz w:val="24"/>
          <w:szCs w:val="24"/>
        </w:rPr>
        <w:t>į</w:t>
      </w:r>
      <w:r w:rsidRPr="007D3C02">
        <w:rPr>
          <w:rFonts w:ascii="Times New Roman" w:eastAsia="MS Mincho" w:hAnsi="Times New Roman"/>
          <w:b/>
          <w:bCs/>
          <w:iCs/>
          <w:color w:val="000000"/>
          <w:sz w:val="24"/>
          <w:szCs w:val="24"/>
        </w:rPr>
        <w:t>statymo projekt</w:t>
      </w:r>
      <w:r>
        <w:rPr>
          <w:rFonts w:ascii="Times New Roman" w:eastAsia="MS Mincho" w:hAnsi="Times New Roman"/>
          <w:b/>
          <w:bCs/>
          <w:iCs/>
          <w:color w:val="000000"/>
          <w:sz w:val="24"/>
          <w:szCs w:val="24"/>
        </w:rPr>
        <w:t>ą</w:t>
      </w:r>
      <w:r w:rsidRPr="007E1205">
        <w:rPr>
          <w:rFonts w:ascii="Times New Roman" w:eastAsia="MS Mincho" w:hAnsi="Times New Roman"/>
          <w:b/>
          <w:bCs/>
          <w:iCs/>
          <w:color w:val="000000"/>
          <w:sz w:val="24"/>
          <w:szCs w:val="24"/>
        </w:rPr>
        <w:t xml:space="preserve"> </w:t>
      </w:r>
      <w:r>
        <w:rPr>
          <w:rFonts w:ascii="Times New Roman" w:eastAsia="MS Mincho" w:hAnsi="Times New Roman"/>
          <w:b/>
          <w:bCs/>
          <w:iCs/>
          <w:color w:val="000000"/>
          <w:sz w:val="24"/>
          <w:szCs w:val="24"/>
        </w:rPr>
        <w:t xml:space="preserve">Nr. </w:t>
      </w:r>
      <w:hyperlink r:id="rId142" w:history="1">
        <w:r w:rsidRPr="00E323CB">
          <w:rPr>
            <w:rStyle w:val="Hipersaitas"/>
            <w:rFonts w:ascii="Times New Roman" w:eastAsia="MS Mincho" w:hAnsi="Times New Roman"/>
            <w:b/>
            <w:bCs/>
            <w:iCs/>
            <w:sz w:val="24"/>
            <w:szCs w:val="24"/>
          </w:rPr>
          <w:t>XIIIP-343</w:t>
        </w:r>
      </w:hyperlink>
      <w:r>
        <w:rPr>
          <w:rFonts w:ascii="Times New Roman" w:eastAsia="MS Mincho" w:hAnsi="Times New Roman"/>
          <w:b/>
          <w:bCs/>
          <w:iCs/>
          <w:color w:val="000000"/>
          <w:sz w:val="24"/>
          <w:szCs w:val="24"/>
        </w:rPr>
        <w:t>.</w:t>
      </w:r>
    </w:p>
    <w:p w14:paraId="63519F26" w14:textId="4727C2BB"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Įstatymo projekto </w:t>
      </w:r>
      <w:r w:rsidRPr="003C4FE1">
        <w:rPr>
          <w:rFonts w:ascii="Times New Roman" w:eastAsia="MS Mincho" w:hAnsi="Times New Roman"/>
          <w:bCs/>
          <w:iCs/>
          <w:color w:val="000000"/>
          <w:sz w:val="24"/>
          <w:szCs w:val="24"/>
        </w:rPr>
        <w:t>tikslas</w:t>
      </w:r>
      <w:r>
        <w:rPr>
          <w:rFonts w:ascii="Times New Roman" w:eastAsia="MS Mincho" w:hAnsi="Times New Roman"/>
          <w:bCs/>
          <w:iCs/>
          <w:color w:val="000000"/>
          <w:sz w:val="24"/>
          <w:szCs w:val="24"/>
        </w:rPr>
        <w:t xml:space="preserve"> – nustatyti, kad savivaldybės tarybos Kontrolės komitetas savivaldybės tarybai už savo veiklą atsiskaitytų kiekvienų metų pradžioje, o ne pabaigoje, kaip buvo nustatyta galiojančioje įstatymo redakcijoje.</w:t>
      </w:r>
    </w:p>
    <w:p w14:paraId="4D5366C5" w14:textId="26105D3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Komitetas </w:t>
      </w:r>
      <w:r w:rsidR="002D584F">
        <w:rPr>
          <w:rFonts w:ascii="Times New Roman" w:eastAsia="MS Mincho" w:hAnsi="Times New Roman"/>
          <w:bCs/>
          <w:iCs/>
          <w:color w:val="000000"/>
          <w:sz w:val="24"/>
          <w:szCs w:val="24"/>
        </w:rPr>
        <w:t xml:space="preserve">pritarė komiteto patobulintam </w:t>
      </w:r>
      <w:r w:rsidR="002D584F" w:rsidRPr="00C377AF">
        <w:rPr>
          <w:rFonts w:ascii="Times New Roman" w:eastAsia="MS Mincho" w:hAnsi="Times New Roman"/>
          <w:bCs/>
          <w:iCs/>
          <w:color w:val="000000"/>
          <w:sz w:val="24"/>
          <w:szCs w:val="24"/>
        </w:rPr>
        <w:t>Lietuvos Respublikos</w:t>
      </w:r>
      <w:r w:rsidR="002D584F">
        <w:rPr>
          <w:rFonts w:ascii="Times New Roman" w:eastAsia="MS Mincho" w:hAnsi="Times New Roman"/>
          <w:bCs/>
          <w:iCs/>
          <w:color w:val="000000"/>
          <w:sz w:val="24"/>
          <w:szCs w:val="24"/>
        </w:rPr>
        <w:t xml:space="preserve"> </w:t>
      </w:r>
      <w:r w:rsidR="002D584F" w:rsidRPr="00FB7EDE">
        <w:rPr>
          <w:rFonts w:ascii="Times New Roman" w:eastAsia="MS Mincho" w:hAnsi="Times New Roman"/>
          <w:bCs/>
          <w:iCs/>
          <w:color w:val="000000"/>
          <w:sz w:val="24"/>
          <w:szCs w:val="24"/>
        </w:rPr>
        <w:t xml:space="preserve">vietos savivaldos įstatymo Nr. I-533 </w:t>
      </w:r>
      <w:r w:rsidR="002D584F">
        <w:rPr>
          <w:rFonts w:ascii="Times New Roman" w:eastAsia="MS Mincho" w:hAnsi="Times New Roman"/>
          <w:bCs/>
          <w:iCs/>
          <w:color w:val="000000"/>
          <w:sz w:val="24"/>
          <w:szCs w:val="24"/>
        </w:rPr>
        <w:t xml:space="preserve">14 straipsnio </w:t>
      </w:r>
      <w:r w:rsidR="002D584F" w:rsidRPr="00FB7EDE">
        <w:rPr>
          <w:rFonts w:ascii="Times New Roman" w:eastAsia="MS Mincho" w:hAnsi="Times New Roman"/>
          <w:bCs/>
          <w:iCs/>
          <w:color w:val="000000"/>
          <w:sz w:val="24"/>
          <w:szCs w:val="24"/>
        </w:rPr>
        <w:t>pakeitimo įstatymo projekt</w:t>
      </w:r>
      <w:r w:rsidR="002D584F">
        <w:rPr>
          <w:rFonts w:ascii="Times New Roman" w:eastAsia="MS Mincho" w:hAnsi="Times New Roman"/>
          <w:bCs/>
          <w:iCs/>
          <w:color w:val="000000"/>
          <w:sz w:val="24"/>
          <w:szCs w:val="24"/>
        </w:rPr>
        <w:t xml:space="preserve">ui Nr. </w:t>
      </w:r>
      <w:hyperlink r:id="rId143" w:history="1">
        <w:r w:rsidR="002D584F" w:rsidRPr="003C4FE1">
          <w:rPr>
            <w:rStyle w:val="Hipersaitas"/>
            <w:rFonts w:ascii="Times New Roman" w:eastAsia="MS Mincho" w:hAnsi="Times New Roman"/>
            <w:bCs/>
            <w:iCs/>
            <w:sz w:val="24"/>
            <w:szCs w:val="24"/>
          </w:rPr>
          <w:t>XIIIP-343(2)</w:t>
        </w:r>
      </w:hyperlink>
      <w:r w:rsidR="002D584F">
        <w:rPr>
          <w:rStyle w:val="Hipersaitas"/>
          <w:rFonts w:ascii="Times New Roman" w:eastAsia="MS Mincho" w:hAnsi="Times New Roman"/>
          <w:b/>
          <w:bCs/>
          <w:iCs/>
          <w:sz w:val="24"/>
          <w:szCs w:val="24"/>
        </w:rPr>
        <w:t xml:space="preserve"> </w:t>
      </w:r>
      <w:r>
        <w:rPr>
          <w:rFonts w:ascii="Times New Roman" w:eastAsia="MS Mincho" w:hAnsi="Times New Roman"/>
          <w:bCs/>
          <w:iCs/>
          <w:color w:val="000000"/>
          <w:sz w:val="24"/>
          <w:szCs w:val="24"/>
        </w:rPr>
        <w:t xml:space="preserve">ir </w:t>
      </w:r>
      <w:r w:rsidR="002D584F">
        <w:rPr>
          <w:rFonts w:ascii="Times New Roman" w:eastAsia="MS Mincho" w:hAnsi="Times New Roman"/>
          <w:bCs/>
          <w:iCs/>
          <w:color w:val="000000"/>
          <w:sz w:val="24"/>
          <w:szCs w:val="24"/>
        </w:rPr>
        <w:t>nustatė</w:t>
      </w:r>
      <w:r>
        <w:rPr>
          <w:rFonts w:ascii="Times New Roman" w:eastAsia="MS Mincho" w:hAnsi="Times New Roman"/>
          <w:bCs/>
          <w:iCs/>
          <w:color w:val="000000"/>
          <w:sz w:val="24"/>
          <w:szCs w:val="24"/>
        </w:rPr>
        <w:t xml:space="preserve">, kad Kontrolės komitetas už savo veiklą atsiskaito kiekvienų metų pradžioje savivaldybės tarybos reglamento nustatyta tvarka. Taip pat įstatymo </w:t>
      </w:r>
      <w:r>
        <w:rPr>
          <w:rFonts w:ascii="Times New Roman" w:eastAsia="MS Mincho" w:hAnsi="Times New Roman"/>
          <w:bCs/>
          <w:iCs/>
          <w:color w:val="000000"/>
          <w:sz w:val="24"/>
          <w:szCs w:val="24"/>
        </w:rPr>
        <w:lastRenderedPageBreak/>
        <w:t xml:space="preserve">projektas papildytas nuostatomis, pagal kurias Kontrolės komitetui priskirta funkcija </w:t>
      </w:r>
      <w:r w:rsidRPr="001A50BC">
        <w:rPr>
          <w:rFonts w:ascii="Times New Roman" w:eastAsia="MS Mincho" w:hAnsi="Times New Roman"/>
          <w:bCs/>
          <w:iCs/>
          <w:color w:val="000000"/>
          <w:sz w:val="24"/>
          <w:szCs w:val="24"/>
        </w:rPr>
        <w:t>nagrinė</w:t>
      </w:r>
      <w:r>
        <w:rPr>
          <w:rFonts w:ascii="Times New Roman" w:eastAsia="MS Mincho" w:hAnsi="Times New Roman"/>
          <w:bCs/>
          <w:iCs/>
          <w:color w:val="000000"/>
          <w:sz w:val="24"/>
          <w:szCs w:val="24"/>
        </w:rPr>
        <w:t>ti</w:t>
      </w:r>
      <w:r w:rsidRPr="001A50BC">
        <w:rPr>
          <w:rFonts w:ascii="Times New Roman" w:eastAsia="MS Mincho" w:hAnsi="Times New Roman"/>
          <w:bCs/>
          <w:iCs/>
          <w:color w:val="000000"/>
          <w:sz w:val="24"/>
          <w:szCs w:val="24"/>
        </w:rPr>
        <w:t xml:space="preserve"> iš gyventojų gaunamus prašymus, pranešimus, skundus ir pareiškimus dėl savivaldybės administracijos, įmonių, įstaigų ir jų vadovų veiklos ir teik</w:t>
      </w:r>
      <w:r>
        <w:rPr>
          <w:rFonts w:ascii="Times New Roman" w:eastAsia="MS Mincho" w:hAnsi="Times New Roman"/>
          <w:bCs/>
          <w:iCs/>
          <w:color w:val="000000"/>
          <w:sz w:val="24"/>
          <w:szCs w:val="24"/>
        </w:rPr>
        <w:t>ti</w:t>
      </w:r>
      <w:r w:rsidRPr="001A50BC">
        <w:rPr>
          <w:rFonts w:ascii="Times New Roman" w:eastAsia="MS Mincho" w:hAnsi="Times New Roman"/>
          <w:bCs/>
          <w:iCs/>
          <w:color w:val="000000"/>
          <w:sz w:val="24"/>
          <w:szCs w:val="24"/>
        </w:rPr>
        <w:t xml:space="preserve"> siūlymus savivaldybės administracijai ir savivaldybės tarybai</w:t>
      </w:r>
      <w:r>
        <w:rPr>
          <w:rFonts w:ascii="Times New Roman" w:eastAsia="MS Mincho" w:hAnsi="Times New Roman"/>
          <w:bCs/>
          <w:iCs/>
          <w:color w:val="000000"/>
          <w:sz w:val="24"/>
          <w:szCs w:val="24"/>
        </w:rPr>
        <w:t>.</w:t>
      </w:r>
    </w:p>
    <w:p w14:paraId="27F94E38" w14:textId="2CF328CA"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Pr>
          <w:rFonts w:ascii="Times New Roman" w:eastAsia="MS Mincho" w:hAnsi="Times New Roman"/>
          <w:bCs/>
          <w:iCs/>
          <w:color w:val="000000"/>
          <w:sz w:val="24"/>
          <w:szCs w:val="24"/>
        </w:rPr>
        <w:t>Seimas 2017</w:t>
      </w:r>
      <w:r w:rsidR="00DA5532">
        <w:rPr>
          <w:rFonts w:ascii="Times New Roman" w:eastAsia="MS Mincho" w:hAnsi="Times New Roman"/>
          <w:bCs/>
          <w:iCs/>
          <w:color w:val="000000"/>
          <w:sz w:val="24"/>
          <w:szCs w:val="24"/>
        </w:rPr>
        <w:t xml:space="preserve"> m. gegužės </w:t>
      </w:r>
      <w:r>
        <w:rPr>
          <w:rFonts w:ascii="Times New Roman" w:eastAsia="MS Mincho" w:hAnsi="Times New Roman"/>
          <w:bCs/>
          <w:iCs/>
          <w:color w:val="000000"/>
          <w:sz w:val="24"/>
          <w:szCs w:val="24"/>
        </w:rPr>
        <w:t>25</w:t>
      </w:r>
      <w:r w:rsidR="00DA5532">
        <w:rPr>
          <w:rFonts w:ascii="Times New Roman" w:eastAsia="MS Mincho" w:hAnsi="Times New Roman"/>
          <w:bCs/>
          <w:iCs/>
          <w:color w:val="000000"/>
          <w:sz w:val="24"/>
          <w:szCs w:val="24"/>
        </w:rPr>
        <w:t xml:space="preserve"> d.</w:t>
      </w:r>
      <w:r>
        <w:rPr>
          <w:rFonts w:ascii="Times New Roman" w:eastAsia="MS Mincho" w:hAnsi="Times New Roman"/>
          <w:bCs/>
          <w:iCs/>
          <w:color w:val="000000"/>
          <w:sz w:val="24"/>
          <w:szCs w:val="24"/>
        </w:rPr>
        <w:t xml:space="preserve"> priėmė </w:t>
      </w:r>
      <w:r w:rsidRPr="00C377AF">
        <w:rPr>
          <w:rFonts w:ascii="Times New Roman" w:eastAsia="MS Mincho" w:hAnsi="Times New Roman"/>
          <w:bCs/>
          <w:iCs/>
          <w:color w:val="000000"/>
          <w:sz w:val="24"/>
          <w:szCs w:val="24"/>
        </w:rPr>
        <w:t>Lietuvos Respublikos</w:t>
      </w:r>
      <w:r>
        <w:rPr>
          <w:rFonts w:ascii="Times New Roman" w:eastAsia="MS Mincho" w:hAnsi="Times New Roman"/>
          <w:bCs/>
          <w:iCs/>
          <w:color w:val="000000"/>
          <w:sz w:val="24"/>
          <w:szCs w:val="24"/>
        </w:rPr>
        <w:t xml:space="preserve"> </w:t>
      </w:r>
      <w:r w:rsidRPr="00FB7EDE">
        <w:rPr>
          <w:rFonts w:ascii="Times New Roman" w:eastAsia="MS Mincho" w:hAnsi="Times New Roman"/>
          <w:bCs/>
          <w:iCs/>
          <w:color w:val="000000"/>
          <w:sz w:val="24"/>
          <w:szCs w:val="24"/>
        </w:rPr>
        <w:t>vietos savivaldos įstatymo</w:t>
      </w:r>
      <w:r w:rsidR="00DA5532">
        <w:rPr>
          <w:rFonts w:ascii="Times New Roman" w:eastAsia="MS Mincho" w:hAnsi="Times New Roman"/>
          <w:bCs/>
          <w:iCs/>
          <w:color w:val="000000"/>
          <w:sz w:val="24"/>
          <w:szCs w:val="24"/>
        </w:rPr>
        <w:br/>
      </w:r>
      <w:r w:rsidRPr="00FB7EDE">
        <w:rPr>
          <w:rFonts w:ascii="Times New Roman" w:eastAsia="MS Mincho" w:hAnsi="Times New Roman"/>
          <w:bCs/>
          <w:iCs/>
          <w:color w:val="000000"/>
          <w:sz w:val="24"/>
          <w:szCs w:val="24"/>
        </w:rPr>
        <w:t xml:space="preserve"> Nr. I-533 </w:t>
      </w:r>
      <w:r>
        <w:rPr>
          <w:rFonts w:ascii="Times New Roman" w:eastAsia="MS Mincho" w:hAnsi="Times New Roman"/>
          <w:bCs/>
          <w:iCs/>
          <w:color w:val="000000"/>
          <w:sz w:val="24"/>
          <w:szCs w:val="24"/>
        </w:rPr>
        <w:t xml:space="preserve">14 straipsnio </w:t>
      </w:r>
      <w:r w:rsidRPr="00FB7EDE">
        <w:rPr>
          <w:rFonts w:ascii="Times New Roman" w:eastAsia="MS Mincho" w:hAnsi="Times New Roman"/>
          <w:bCs/>
          <w:iCs/>
          <w:color w:val="000000"/>
          <w:sz w:val="24"/>
          <w:szCs w:val="24"/>
        </w:rPr>
        <w:t>pakeitimo įstatym</w:t>
      </w:r>
      <w:r>
        <w:rPr>
          <w:rFonts w:ascii="Times New Roman" w:eastAsia="MS Mincho" w:hAnsi="Times New Roman"/>
          <w:bCs/>
          <w:iCs/>
          <w:color w:val="000000"/>
          <w:sz w:val="24"/>
          <w:szCs w:val="24"/>
        </w:rPr>
        <w:t>ą</w:t>
      </w:r>
      <w:r w:rsidRPr="00391A22">
        <w:rPr>
          <w:rFonts w:ascii="Times New Roman" w:eastAsia="MS Mincho" w:hAnsi="Times New Roman"/>
          <w:bCs/>
          <w:iCs/>
          <w:color w:val="000000"/>
          <w:sz w:val="24"/>
          <w:szCs w:val="24"/>
        </w:rPr>
        <w:t xml:space="preserve"> Nr.</w:t>
      </w:r>
      <w:r>
        <w:rPr>
          <w:rFonts w:ascii="Times New Roman" w:eastAsia="MS Mincho" w:hAnsi="Times New Roman"/>
          <w:bCs/>
          <w:iCs/>
          <w:color w:val="000000"/>
          <w:sz w:val="24"/>
          <w:szCs w:val="24"/>
        </w:rPr>
        <w:t xml:space="preserve"> </w:t>
      </w:r>
      <w:hyperlink r:id="rId144" w:history="1">
        <w:r w:rsidRPr="00A81183">
          <w:rPr>
            <w:rStyle w:val="Hipersaitas"/>
            <w:rFonts w:ascii="Times New Roman" w:eastAsia="MS Mincho" w:hAnsi="Times New Roman"/>
            <w:bCs/>
            <w:iCs/>
            <w:sz w:val="24"/>
            <w:szCs w:val="24"/>
          </w:rPr>
          <w:t>XIII-384</w:t>
        </w:r>
      </w:hyperlink>
      <w:r w:rsidRPr="00A81183">
        <w:rPr>
          <w:rFonts w:ascii="Times New Roman" w:eastAsia="MS Mincho" w:hAnsi="Times New Roman"/>
          <w:bCs/>
          <w:iCs/>
          <w:color w:val="000000"/>
          <w:sz w:val="24"/>
          <w:szCs w:val="24"/>
        </w:rPr>
        <w:t>.</w:t>
      </w:r>
      <w:r w:rsidRPr="00A81183">
        <w:rPr>
          <w:rFonts w:ascii="Times New Roman" w:eastAsia="MS Mincho" w:hAnsi="Times New Roman"/>
          <w:b/>
          <w:bCs/>
          <w:iCs/>
          <w:color w:val="000000"/>
          <w:sz w:val="24"/>
          <w:szCs w:val="24"/>
        </w:rPr>
        <w:t xml:space="preserve"> </w:t>
      </w:r>
    </w:p>
    <w:p w14:paraId="223A8E1E"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3B6ACB39" w14:textId="77777777" w:rsidR="0093161B" w:rsidRPr="00C377AF"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C377AF">
        <w:rPr>
          <w:rFonts w:ascii="Times New Roman" w:eastAsia="MS Mincho" w:hAnsi="Times New Roman"/>
          <w:b/>
          <w:bCs/>
          <w:iCs/>
          <w:color w:val="000000"/>
          <w:sz w:val="24"/>
          <w:szCs w:val="24"/>
        </w:rPr>
        <w:t xml:space="preserve">Lietuvos Respublikos geodezijos ir kartografijos įstatymo Nr. IX-415 4, 6, 7, 9, 10, 11, 18, 19, 20, 21, 23, 25 ir 27 straipsnių pakeitimo įstatymo projektą Nr. </w:t>
      </w:r>
      <w:hyperlink r:id="rId145" w:history="1">
        <w:r w:rsidRPr="00C377AF">
          <w:rPr>
            <w:rStyle w:val="Hipersaitas"/>
            <w:rFonts w:ascii="Times New Roman" w:eastAsia="MS Mincho" w:hAnsi="Times New Roman"/>
            <w:b/>
            <w:bCs/>
            <w:iCs/>
            <w:sz w:val="24"/>
            <w:szCs w:val="24"/>
          </w:rPr>
          <w:t>XIIIP-933</w:t>
        </w:r>
      </w:hyperlink>
      <w:r w:rsidRPr="00C377AF">
        <w:rPr>
          <w:rFonts w:ascii="Times New Roman" w:eastAsia="MS Mincho" w:hAnsi="Times New Roman"/>
          <w:b/>
          <w:bCs/>
          <w:iCs/>
          <w:color w:val="000000"/>
          <w:sz w:val="24"/>
          <w:szCs w:val="24"/>
        </w:rPr>
        <w:t>.</w:t>
      </w:r>
    </w:p>
    <w:p w14:paraId="0B0317A3"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C377AF">
        <w:rPr>
          <w:rFonts w:ascii="Times New Roman" w:eastAsia="MS Mincho" w:hAnsi="Times New Roman"/>
          <w:b/>
          <w:bCs/>
          <w:iCs/>
          <w:color w:val="000000"/>
          <w:sz w:val="24"/>
          <w:szCs w:val="24"/>
        </w:rPr>
        <w:t>Lietuvos Respublikos vietos savivaldos įstatymo Nr. I-533 6 ir 7 straipsnių pakeitimo įstatymo projektą Nr.</w:t>
      </w:r>
      <w:r>
        <w:rPr>
          <w:rFonts w:ascii="Times New Roman" w:eastAsia="MS Mincho" w:hAnsi="Times New Roman"/>
          <w:bCs/>
          <w:iCs/>
          <w:color w:val="000000"/>
          <w:sz w:val="24"/>
          <w:szCs w:val="24"/>
        </w:rPr>
        <w:t xml:space="preserve"> </w:t>
      </w:r>
      <w:hyperlink r:id="rId146" w:history="1">
        <w:r w:rsidRPr="00D848B8">
          <w:rPr>
            <w:rStyle w:val="Hipersaitas"/>
            <w:rFonts w:ascii="Times New Roman" w:eastAsia="MS Mincho" w:hAnsi="Times New Roman"/>
            <w:b/>
            <w:bCs/>
            <w:iCs/>
            <w:sz w:val="24"/>
            <w:szCs w:val="24"/>
          </w:rPr>
          <w:t>XIIIP-934</w:t>
        </w:r>
      </w:hyperlink>
      <w:r>
        <w:rPr>
          <w:rFonts w:ascii="Times New Roman" w:eastAsia="MS Mincho" w:hAnsi="Times New Roman"/>
          <w:bCs/>
          <w:iCs/>
          <w:color w:val="000000"/>
          <w:sz w:val="24"/>
          <w:szCs w:val="24"/>
        </w:rPr>
        <w:t xml:space="preserve">. </w:t>
      </w:r>
    </w:p>
    <w:p w14:paraId="10420D2F"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hAnsi="Times New Roman"/>
          <w:spacing w:val="-2"/>
          <w:sz w:val="24"/>
          <w:szCs w:val="24"/>
        </w:rPr>
      </w:pPr>
      <w:r w:rsidRPr="005A18E5">
        <w:rPr>
          <w:rFonts w:ascii="Times New Roman" w:eastAsia="MS Mincho" w:hAnsi="Times New Roman"/>
          <w:bCs/>
          <w:iCs/>
          <w:color w:val="000000"/>
          <w:sz w:val="24"/>
          <w:szCs w:val="24"/>
        </w:rPr>
        <w:t>Įstatym</w:t>
      </w:r>
      <w:r>
        <w:rPr>
          <w:rFonts w:ascii="Times New Roman" w:eastAsia="MS Mincho" w:hAnsi="Times New Roman"/>
          <w:bCs/>
          <w:iCs/>
          <w:color w:val="000000"/>
          <w:sz w:val="24"/>
          <w:szCs w:val="24"/>
        </w:rPr>
        <w:t>ų</w:t>
      </w:r>
      <w:r w:rsidRPr="005A18E5">
        <w:rPr>
          <w:rFonts w:ascii="Times New Roman" w:eastAsia="MS Mincho" w:hAnsi="Times New Roman"/>
          <w:bCs/>
          <w:iCs/>
          <w:color w:val="000000"/>
          <w:sz w:val="24"/>
          <w:szCs w:val="24"/>
        </w:rPr>
        <w:t xml:space="preserve"> projek</w:t>
      </w:r>
      <w:r>
        <w:rPr>
          <w:rFonts w:ascii="Times New Roman" w:eastAsia="MS Mincho" w:hAnsi="Times New Roman"/>
          <w:bCs/>
          <w:iCs/>
          <w:color w:val="000000"/>
          <w:sz w:val="24"/>
          <w:szCs w:val="24"/>
        </w:rPr>
        <w:t xml:space="preserve">ų </w:t>
      </w:r>
      <w:r w:rsidRPr="003C4FE1">
        <w:rPr>
          <w:rFonts w:ascii="Times New Roman" w:eastAsia="MS Mincho" w:hAnsi="Times New Roman"/>
          <w:bCs/>
          <w:iCs/>
          <w:color w:val="000000"/>
          <w:sz w:val="24"/>
          <w:szCs w:val="24"/>
        </w:rPr>
        <w:t>tikslai</w:t>
      </w:r>
      <w:r>
        <w:rPr>
          <w:rFonts w:ascii="Times New Roman" w:eastAsia="MS Mincho" w:hAnsi="Times New Roman"/>
          <w:bCs/>
          <w:iCs/>
          <w:color w:val="000000"/>
          <w:sz w:val="24"/>
          <w:szCs w:val="24"/>
        </w:rPr>
        <w:t xml:space="preserve"> – </w:t>
      </w:r>
      <w:r w:rsidRPr="002F6A52">
        <w:rPr>
          <w:rFonts w:ascii="Times New Roman" w:hAnsi="Times New Roman"/>
          <w:spacing w:val="-2"/>
          <w:sz w:val="24"/>
          <w:szCs w:val="24"/>
        </w:rPr>
        <w:t xml:space="preserve">dalį geodezijos ir kartografijos darbų – savivaldybių erdvinių duomenų rinkinio tvarkymą </w:t>
      </w:r>
      <w:r>
        <w:rPr>
          <w:rFonts w:ascii="Times New Roman" w:hAnsi="Times New Roman"/>
          <w:spacing w:val="-2"/>
          <w:sz w:val="24"/>
          <w:szCs w:val="24"/>
        </w:rPr>
        <w:t>–</w:t>
      </w:r>
      <w:r w:rsidRPr="002F6A52">
        <w:rPr>
          <w:rFonts w:ascii="Times New Roman" w:hAnsi="Times New Roman"/>
          <w:spacing w:val="-2"/>
          <w:sz w:val="24"/>
          <w:szCs w:val="24"/>
        </w:rPr>
        <w:t xml:space="preserve"> priskirti prie valstybinių (valstybės perduotų savivaldybėms) funkcijų</w:t>
      </w:r>
      <w:r>
        <w:rPr>
          <w:rFonts w:ascii="Times New Roman" w:hAnsi="Times New Roman"/>
          <w:spacing w:val="-2"/>
          <w:sz w:val="24"/>
          <w:szCs w:val="24"/>
        </w:rPr>
        <w:t>,</w:t>
      </w:r>
      <w:r w:rsidRPr="007A5414">
        <w:rPr>
          <w:rFonts w:ascii="Times New Roman" w:hAnsi="Times New Roman"/>
          <w:sz w:val="24"/>
          <w:szCs w:val="24"/>
        </w:rPr>
        <w:t xml:space="preserve"> </w:t>
      </w:r>
      <w:r w:rsidRPr="002F6A52">
        <w:rPr>
          <w:rFonts w:ascii="Times New Roman" w:hAnsi="Times New Roman"/>
          <w:spacing w:val="-2"/>
          <w:sz w:val="24"/>
          <w:szCs w:val="24"/>
        </w:rPr>
        <w:t xml:space="preserve">Žemės ūkio ministerijai pavesti </w:t>
      </w:r>
      <w:r>
        <w:rPr>
          <w:rFonts w:ascii="Times New Roman" w:hAnsi="Times New Roman"/>
          <w:spacing w:val="-2"/>
          <w:sz w:val="24"/>
          <w:szCs w:val="24"/>
        </w:rPr>
        <w:t xml:space="preserve">planuoti ir kontroliuoti </w:t>
      </w:r>
      <w:r w:rsidRPr="002F6A52">
        <w:rPr>
          <w:rFonts w:ascii="Times New Roman" w:hAnsi="Times New Roman"/>
          <w:spacing w:val="-2"/>
          <w:sz w:val="24"/>
          <w:szCs w:val="24"/>
        </w:rPr>
        <w:t xml:space="preserve">savivaldybių </w:t>
      </w:r>
      <w:r>
        <w:rPr>
          <w:rFonts w:ascii="Times New Roman" w:hAnsi="Times New Roman"/>
          <w:spacing w:val="-2"/>
          <w:sz w:val="24"/>
          <w:szCs w:val="24"/>
        </w:rPr>
        <w:t xml:space="preserve">erdvinių duomenų rinkinių tvarkymo darbams, </w:t>
      </w:r>
      <w:r w:rsidRPr="002F6A52">
        <w:rPr>
          <w:rFonts w:ascii="Times New Roman" w:hAnsi="Times New Roman"/>
          <w:spacing w:val="-2"/>
          <w:sz w:val="24"/>
          <w:szCs w:val="24"/>
        </w:rPr>
        <w:t xml:space="preserve">Geodezijos ir kartografijos įstatymo </w:t>
      </w:r>
      <w:r>
        <w:rPr>
          <w:rFonts w:ascii="Times New Roman" w:hAnsi="Times New Roman"/>
          <w:spacing w:val="-2"/>
          <w:sz w:val="24"/>
          <w:szCs w:val="24"/>
        </w:rPr>
        <w:t xml:space="preserve">nuostatas </w:t>
      </w:r>
      <w:r>
        <w:rPr>
          <w:rFonts w:ascii="Times New Roman" w:hAnsi="Times New Roman"/>
          <w:sz w:val="24"/>
          <w:szCs w:val="24"/>
        </w:rPr>
        <w:t xml:space="preserve">suderinti su </w:t>
      </w:r>
      <w:r>
        <w:rPr>
          <w:rFonts w:ascii="Times New Roman" w:hAnsi="Times New Roman"/>
          <w:spacing w:val="-2"/>
          <w:sz w:val="24"/>
          <w:szCs w:val="24"/>
        </w:rPr>
        <w:t>Europos Sąjungos teisės reikalavimais,</w:t>
      </w:r>
      <w:r w:rsidRPr="007A5414">
        <w:rPr>
          <w:rFonts w:ascii="Times New Roman" w:hAnsi="Times New Roman"/>
          <w:sz w:val="24"/>
          <w:szCs w:val="24"/>
        </w:rPr>
        <w:t xml:space="preserve"> </w:t>
      </w:r>
      <w:r w:rsidRPr="002F6A52">
        <w:rPr>
          <w:rFonts w:ascii="Times New Roman" w:hAnsi="Times New Roman"/>
          <w:spacing w:val="-2"/>
          <w:sz w:val="24"/>
          <w:szCs w:val="24"/>
        </w:rPr>
        <w:t>Lietuvos Respublikos Vyriausybės įstatymo ir Lietuvos Respublikos valstybės informacinių išteklių valdymo įstatymo nuostatomis</w:t>
      </w:r>
      <w:r>
        <w:rPr>
          <w:rFonts w:ascii="Times New Roman" w:hAnsi="Times New Roman"/>
          <w:spacing w:val="-2"/>
          <w:sz w:val="24"/>
          <w:szCs w:val="24"/>
        </w:rPr>
        <w:t>.</w:t>
      </w:r>
    </w:p>
    <w:p w14:paraId="1ACBE454" w14:textId="3DE003B8"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lastRenderedPageBreak/>
        <w:t xml:space="preserve">Komitetas patikslino žemės ūkio ministro, Žemės ūkio ministerijos, Vyriausybės įgaliotos institucijos, savivaldybių kompetencijas geodezijos, kartografijos ir valstybinių georeferencinių erdvinių duomenų rinkinių rengimo srityje, taip pat </w:t>
      </w:r>
      <w:r w:rsidRPr="003D03FB">
        <w:rPr>
          <w:rFonts w:ascii="Times New Roman" w:eastAsia="MS Mincho" w:hAnsi="Times New Roman"/>
          <w:bCs/>
          <w:iCs/>
          <w:color w:val="000000"/>
          <w:sz w:val="24"/>
          <w:szCs w:val="24"/>
        </w:rPr>
        <w:t xml:space="preserve">Geodezijos ir kartografijos įstatymo </w:t>
      </w:r>
      <w:r>
        <w:rPr>
          <w:rFonts w:ascii="Times New Roman" w:eastAsia="MS Mincho" w:hAnsi="Times New Roman"/>
          <w:bCs/>
          <w:iCs/>
          <w:color w:val="000000"/>
          <w:sz w:val="24"/>
          <w:szCs w:val="24"/>
        </w:rPr>
        <w:t>pakeistų nuostatų įsigaliojimą ir įgyvendinimą.</w:t>
      </w:r>
      <w:r w:rsidR="00A81183">
        <w:rPr>
          <w:rFonts w:ascii="Times New Roman" w:eastAsia="MS Mincho" w:hAnsi="Times New Roman"/>
          <w:bCs/>
          <w:iCs/>
          <w:color w:val="000000"/>
          <w:sz w:val="24"/>
          <w:szCs w:val="24"/>
        </w:rPr>
        <w:t xml:space="preserve"> Pritarta</w:t>
      </w:r>
      <w:r>
        <w:rPr>
          <w:rFonts w:ascii="Times New Roman" w:eastAsia="MS Mincho" w:hAnsi="Times New Roman"/>
          <w:bCs/>
          <w:iCs/>
          <w:color w:val="000000"/>
          <w:sz w:val="24"/>
          <w:szCs w:val="24"/>
        </w:rPr>
        <w:t xml:space="preserve"> komiteto patobulintiems </w:t>
      </w:r>
      <w:r w:rsidRPr="00C377AF">
        <w:rPr>
          <w:rFonts w:ascii="Times New Roman" w:eastAsia="MS Mincho" w:hAnsi="Times New Roman"/>
          <w:bCs/>
          <w:iCs/>
          <w:color w:val="000000"/>
          <w:sz w:val="24"/>
          <w:szCs w:val="24"/>
        </w:rPr>
        <w:t xml:space="preserve">Lietuvos Respublikos </w:t>
      </w:r>
      <w:r>
        <w:rPr>
          <w:rFonts w:ascii="Times New Roman" w:eastAsia="MS Mincho" w:hAnsi="Times New Roman"/>
          <w:bCs/>
          <w:iCs/>
          <w:color w:val="000000"/>
          <w:sz w:val="24"/>
          <w:szCs w:val="24"/>
        </w:rPr>
        <w:t>g</w:t>
      </w:r>
      <w:r w:rsidRPr="003C5CD3">
        <w:rPr>
          <w:rFonts w:ascii="Times New Roman" w:eastAsia="MS Mincho" w:hAnsi="Times New Roman"/>
          <w:bCs/>
          <w:iCs/>
          <w:color w:val="000000"/>
          <w:sz w:val="24"/>
          <w:szCs w:val="24"/>
        </w:rPr>
        <w:t>eodezijos ir kartografijos įstatymo Nr. IX-415 4, 6, 7, 8, 9, 10, 11, 18, 19, 20, 21, 23, 25 ir 27</w:t>
      </w:r>
      <w:r>
        <w:rPr>
          <w:rFonts w:ascii="Times New Roman" w:eastAsia="MS Mincho" w:hAnsi="Times New Roman"/>
          <w:bCs/>
          <w:iCs/>
          <w:color w:val="000000"/>
          <w:sz w:val="24"/>
          <w:szCs w:val="24"/>
        </w:rPr>
        <w:t xml:space="preserve"> straipsnių pakeitimo įstatymo projektui Nr</w:t>
      </w:r>
      <w:r w:rsidRPr="003C4FE1">
        <w:rPr>
          <w:rFonts w:ascii="Times New Roman" w:eastAsia="MS Mincho" w:hAnsi="Times New Roman"/>
          <w:bCs/>
          <w:iCs/>
          <w:color w:val="000000"/>
          <w:sz w:val="24"/>
          <w:szCs w:val="24"/>
        </w:rPr>
        <w:t xml:space="preserve">. </w:t>
      </w:r>
      <w:hyperlink r:id="rId147" w:history="1">
        <w:r w:rsidRPr="003C4FE1">
          <w:rPr>
            <w:rStyle w:val="Hipersaitas"/>
            <w:rFonts w:ascii="Times New Roman" w:eastAsia="MS Mincho" w:hAnsi="Times New Roman"/>
            <w:bCs/>
            <w:iCs/>
            <w:sz w:val="24"/>
            <w:szCs w:val="24"/>
          </w:rPr>
          <w:t>XIIIP-933(2</w:t>
        </w:r>
      </w:hyperlink>
      <w:r w:rsidRPr="003C4FE1">
        <w:rPr>
          <w:rFonts w:ascii="Times New Roman" w:eastAsia="MS Mincho" w:hAnsi="Times New Roman"/>
          <w:bCs/>
          <w:iCs/>
          <w:color w:val="000000"/>
          <w:sz w:val="24"/>
          <w:szCs w:val="24"/>
        </w:rPr>
        <w:t xml:space="preserve">) ir Lietuvos Respublikos vietos savivaldos įstatymo Nr. I-533 6 ir 7 straipsnių pakeitimo įstatymo projektui Nr. </w:t>
      </w:r>
      <w:hyperlink r:id="rId148" w:history="1">
        <w:r w:rsidRPr="003C4FE1">
          <w:rPr>
            <w:rStyle w:val="Hipersaitas"/>
            <w:rFonts w:ascii="Times New Roman" w:eastAsia="MS Mincho" w:hAnsi="Times New Roman"/>
            <w:bCs/>
            <w:iCs/>
            <w:sz w:val="24"/>
            <w:szCs w:val="24"/>
          </w:rPr>
          <w:t>XIIIP-934(2)</w:t>
        </w:r>
      </w:hyperlink>
      <w:r>
        <w:rPr>
          <w:rFonts w:ascii="Times New Roman" w:eastAsia="MS Mincho" w:hAnsi="Times New Roman"/>
          <w:bCs/>
          <w:iCs/>
          <w:color w:val="000000"/>
          <w:sz w:val="24"/>
          <w:szCs w:val="24"/>
        </w:rPr>
        <w:t xml:space="preserve">. </w:t>
      </w:r>
    </w:p>
    <w:p w14:paraId="1B031F7E" w14:textId="44CB1744"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Seimas 2017</w:t>
      </w:r>
      <w:r w:rsidR="00DA5532">
        <w:rPr>
          <w:rFonts w:ascii="Times New Roman" w:eastAsia="MS Mincho" w:hAnsi="Times New Roman"/>
          <w:bCs/>
          <w:iCs/>
          <w:color w:val="000000"/>
          <w:sz w:val="24"/>
          <w:szCs w:val="24"/>
        </w:rPr>
        <w:t xml:space="preserve"> m. liepos </w:t>
      </w:r>
      <w:r>
        <w:rPr>
          <w:rFonts w:ascii="Times New Roman" w:eastAsia="MS Mincho" w:hAnsi="Times New Roman"/>
          <w:bCs/>
          <w:iCs/>
          <w:color w:val="000000"/>
          <w:sz w:val="24"/>
          <w:szCs w:val="24"/>
        </w:rPr>
        <w:t>4</w:t>
      </w:r>
      <w:r w:rsidR="00DA5532">
        <w:rPr>
          <w:rFonts w:ascii="Times New Roman" w:eastAsia="MS Mincho" w:hAnsi="Times New Roman"/>
          <w:bCs/>
          <w:iCs/>
          <w:color w:val="000000"/>
          <w:sz w:val="24"/>
          <w:szCs w:val="24"/>
        </w:rPr>
        <w:t xml:space="preserve"> d.</w:t>
      </w:r>
      <w:r>
        <w:rPr>
          <w:rFonts w:ascii="Times New Roman" w:eastAsia="MS Mincho" w:hAnsi="Times New Roman"/>
          <w:bCs/>
          <w:iCs/>
          <w:color w:val="000000"/>
          <w:sz w:val="24"/>
          <w:szCs w:val="24"/>
        </w:rPr>
        <w:t xml:space="preserve"> </w:t>
      </w:r>
      <w:r w:rsidR="00DA5532">
        <w:rPr>
          <w:rFonts w:ascii="Times New Roman" w:eastAsia="MS Mincho" w:hAnsi="Times New Roman"/>
          <w:bCs/>
          <w:iCs/>
          <w:color w:val="000000"/>
          <w:sz w:val="24"/>
          <w:szCs w:val="24"/>
        </w:rPr>
        <w:t>ypatingos skubos tvarka p</w:t>
      </w:r>
      <w:r>
        <w:rPr>
          <w:rFonts w:ascii="Times New Roman" w:eastAsia="MS Mincho" w:hAnsi="Times New Roman"/>
          <w:bCs/>
          <w:iCs/>
          <w:color w:val="000000"/>
          <w:sz w:val="24"/>
          <w:szCs w:val="24"/>
        </w:rPr>
        <w:t>ri</w:t>
      </w:r>
      <w:r w:rsidR="00DA5532">
        <w:rPr>
          <w:rFonts w:ascii="Times New Roman" w:eastAsia="MS Mincho" w:hAnsi="Times New Roman"/>
          <w:bCs/>
          <w:iCs/>
          <w:color w:val="000000"/>
          <w:sz w:val="24"/>
          <w:szCs w:val="24"/>
        </w:rPr>
        <w:t>ėmė</w:t>
      </w:r>
      <w:r>
        <w:rPr>
          <w:rFonts w:ascii="Times New Roman" w:eastAsia="MS Mincho" w:hAnsi="Times New Roman"/>
          <w:bCs/>
          <w:iCs/>
          <w:color w:val="000000"/>
          <w:sz w:val="24"/>
          <w:szCs w:val="24"/>
        </w:rPr>
        <w:t xml:space="preserve"> </w:t>
      </w:r>
      <w:r w:rsidRPr="00391A22">
        <w:rPr>
          <w:rFonts w:ascii="Times New Roman" w:eastAsia="MS Mincho" w:hAnsi="Times New Roman"/>
          <w:bCs/>
          <w:iCs/>
          <w:color w:val="000000"/>
          <w:sz w:val="24"/>
          <w:szCs w:val="24"/>
        </w:rPr>
        <w:t>Lietuvos Respublikos geodezijos ir kartografijos įstatymo Nr. IX-415 4, 6, 7, 8, 9, 10, 11, 18, 19, 20, 21, 23, 25 ir 27 straipsnių pakeitimo įstatym</w:t>
      </w:r>
      <w:r w:rsidR="00DA5532">
        <w:rPr>
          <w:rFonts w:ascii="Times New Roman" w:eastAsia="MS Mincho" w:hAnsi="Times New Roman"/>
          <w:bCs/>
          <w:iCs/>
          <w:color w:val="000000"/>
          <w:sz w:val="24"/>
          <w:szCs w:val="24"/>
        </w:rPr>
        <w:t>ą</w:t>
      </w:r>
      <w:r w:rsidRPr="00391A22">
        <w:rPr>
          <w:rFonts w:ascii="Times New Roman" w:eastAsia="MS Mincho" w:hAnsi="Times New Roman"/>
          <w:bCs/>
          <w:iCs/>
          <w:color w:val="000000"/>
          <w:sz w:val="24"/>
          <w:szCs w:val="24"/>
        </w:rPr>
        <w:t xml:space="preserve"> Nr. </w:t>
      </w:r>
      <w:hyperlink r:id="rId149" w:history="1">
        <w:r w:rsidRPr="00A81183">
          <w:rPr>
            <w:rStyle w:val="Hipersaitas"/>
            <w:rFonts w:ascii="Times New Roman" w:eastAsia="MS Mincho" w:hAnsi="Times New Roman"/>
            <w:bCs/>
            <w:iCs/>
            <w:sz w:val="24"/>
            <w:szCs w:val="24"/>
          </w:rPr>
          <w:t>XIII-601</w:t>
        </w:r>
      </w:hyperlink>
      <w:r w:rsidRPr="00A81183">
        <w:rPr>
          <w:rFonts w:ascii="Times New Roman" w:eastAsia="MS Mincho" w:hAnsi="Times New Roman"/>
          <w:bCs/>
          <w:iCs/>
          <w:color w:val="000000"/>
          <w:sz w:val="24"/>
          <w:szCs w:val="24"/>
        </w:rPr>
        <w:t xml:space="preserve"> ir Lietuvos Respublikos vietos savivaldos įstatymo Nr. I-533 6 ir 7 straipsnių pakeitimo įstatym</w:t>
      </w:r>
      <w:r w:rsidR="00DA5532" w:rsidRPr="00A81183">
        <w:rPr>
          <w:rFonts w:ascii="Times New Roman" w:eastAsia="MS Mincho" w:hAnsi="Times New Roman"/>
          <w:bCs/>
          <w:iCs/>
          <w:color w:val="000000"/>
          <w:sz w:val="24"/>
          <w:szCs w:val="24"/>
        </w:rPr>
        <w:t>ą</w:t>
      </w:r>
      <w:r w:rsidRPr="00A81183">
        <w:rPr>
          <w:rFonts w:ascii="Times New Roman" w:eastAsia="MS Mincho" w:hAnsi="Times New Roman"/>
          <w:bCs/>
          <w:iCs/>
          <w:color w:val="000000"/>
          <w:sz w:val="24"/>
          <w:szCs w:val="24"/>
        </w:rPr>
        <w:t xml:space="preserve"> Nr. </w:t>
      </w:r>
      <w:hyperlink r:id="rId150" w:history="1">
        <w:r w:rsidRPr="00A81183">
          <w:rPr>
            <w:rStyle w:val="Hipersaitas"/>
            <w:rFonts w:ascii="Times New Roman" w:eastAsia="MS Mincho" w:hAnsi="Times New Roman"/>
            <w:bCs/>
            <w:iCs/>
            <w:sz w:val="24"/>
            <w:szCs w:val="24"/>
          </w:rPr>
          <w:t>XIII-602</w:t>
        </w:r>
      </w:hyperlink>
      <w:r w:rsidRPr="00A81183">
        <w:rPr>
          <w:rFonts w:ascii="Times New Roman" w:eastAsia="MS Mincho" w:hAnsi="Times New Roman"/>
          <w:bCs/>
          <w:iCs/>
          <w:color w:val="000000"/>
          <w:sz w:val="24"/>
          <w:szCs w:val="24"/>
        </w:rPr>
        <w:t xml:space="preserve">. </w:t>
      </w:r>
    </w:p>
    <w:p w14:paraId="3E4871AE" w14:textId="224E4CB4" w:rsidR="006F21D3" w:rsidRDefault="006F21D3"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7F930557" w14:textId="7838AFCA" w:rsidR="00E9353F" w:rsidRDefault="006F21D3"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sidRPr="00057B87">
        <w:rPr>
          <w:rFonts w:ascii="Times New Roman" w:hAnsi="Times New Roman"/>
          <w:b/>
          <w:sz w:val="24"/>
          <w:szCs w:val="24"/>
        </w:rPr>
        <w:t>Seimo nutarimo „Dėl demografijos, migracijos ir integracijos procesų valdymo“ projekt</w:t>
      </w:r>
      <w:r w:rsidR="00A81183">
        <w:rPr>
          <w:rFonts w:ascii="Times New Roman" w:hAnsi="Times New Roman"/>
          <w:b/>
          <w:sz w:val="24"/>
          <w:szCs w:val="24"/>
        </w:rPr>
        <w:t>ą</w:t>
      </w:r>
      <w:r w:rsidRPr="00057B87">
        <w:rPr>
          <w:rFonts w:ascii="Times New Roman" w:hAnsi="Times New Roman"/>
          <w:b/>
          <w:sz w:val="24"/>
          <w:szCs w:val="24"/>
        </w:rPr>
        <w:t xml:space="preserve"> Nr.</w:t>
      </w:r>
      <w:r w:rsidRPr="00057B87">
        <w:rPr>
          <w:rFonts w:ascii="Times New Roman" w:hAnsi="Times New Roman"/>
          <w:sz w:val="24"/>
          <w:szCs w:val="24"/>
        </w:rPr>
        <w:t xml:space="preserve"> </w:t>
      </w:r>
      <w:hyperlink r:id="rId151" w:history="1">
        <w:r w:rsidRPr="00A81183">
          <w:rPr>
            <w:rStyle w:val="Hipersaitas"/>
            <w:rFonts w:ascii="Times New Roman" w:hAnsi="Times New Roman"/>
            <w:b/>
            <w:sz w:val="24"/>
            <w:szCs w:val="24"/>
          </w:rPr>
          <w:t>XIIIP-501</w:t>
        </w:r>
      </w:hyperlink>
      <w:r w:rsidR="00E9353F" w:rsidRPr="00A81183">
        <w:rPr>
          <w:rFonts w:ascii="Times New Roman" w:hAnsi="Times New Roman"/>
          <w:b/>
          <w:sz w:val="24"/>
          <w:szCs w:val="24"/>
        </w:rPr>
        <w:t>.</w:t>
      </w:r>
    </w:p>
    <w:p w14:paraId="19D88526" w14:textId="4E19E870" w:rsidR="00E9353F" w:rsidRDefault="00E9353F"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tab/>
      </w:r>
      <w:r w:rsidR="006F21D3" w:rsidRPr="00057B87">
        <w:rPr>
          <w:rFonts w:ascii="Times New Roman" w:hAnsi="Times New Roman"/>
          <w:sz w:val="24"/>
          <w:szCs w:val="24"/>
        </w:rPr>
        <w:t xml:space="preserve"> </w:t>
      </w:r>
      <w:r>
        <w:rPr>
          <w:rFonts w:ascii="Times New Roman" w:hAnsi="Times New Roman"/>
          <w:sz w:val="24"/>
          <w:szCs w:val="24"/>
        </w:rPr>
        <w:t xml:space="preserve">Seimo nutarimo </w:t>
      </w:r>
      <w:r w:rsidR="006F21D3" w:rsidRPr="00057B87">
        <w:rPr>
          <w:rFonts w:ascii="Times New Roman" w:hAnsi="Times New Roman"/>
          <w:sz w:val="24"/>
          <w:szCs w:val="24"/>
        </w:rPr>
        <w:t xml:space="preserve">tikslas </w:t>
      </w:r>
      <w:r w:rsidR="00AE0054" w:rsidRPr="00057B87">
        <w:rPr>
          <w:rFonts w:ascii="Times New Roman" w:hAnsi="Times New Roman"/>
          <w:sz w:val="24"/>
          <w:szCs w:val="24"/>
        </w:rPr>
        <w:t>–</w:t>
      </w:r>
      <w:r w:rsidR="006F21D3" w:rsidRPr="00057B87">
        <w:rPr>
          <w:rFonts w:ascii="Times New Roman" w:hAnsi="Times New Roman"/>
          <w:sz w:val="24"/>
          <w:szCs w:val="24"/>
        </w:rPr>
        <w:t xml:space="preserve"> </w:t>
      </w:r>
      <w:r w:rsidR="00AE0054" w:rsidRPr="00057B87">
        <w:rPr>
          <w:rFonts w:ascii="Times New Roman" w:hAnsi="Times New Roman"/>
          <w:sz w:val="24"/>
          <w:szCs w:val="24"/>
        </w:rPr>
        <w:t xml:space="preserve">pasiūlyti Vyriausybei imtis priemonių realiam demografijos, migracijos ir integracijos procesų valdymui. Projektu Vyriausybei siūlomi konkretūs veiksmai ir terminai aktualiausioms problemoms identifikuoti ir pateikti sprendimų variantus. </w:t>
      </w:r>
    </w:p>
    <w:p w14:paraId="2862EC05" w14:textId="77777777" w:rsidR="00E9353F" w:rsidRDefault="00E9353F"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tab/>
      </w:r>
      <w:r w:rsidR="00AE0054" w:rsidRPr="00057B87">
        <w:rPr>
          <w:rFonts w:ascii="Times New Roman" w:hAnsi="Times New Roman"/>
          <w:sz w:val="24"/>
          <w:szCs w:val="24"/>
        </w:rPr>
        <w:t xml:space="preserve">Komitetas pritarė patobulintam Seimo nutarimo projektui Nr. </w:t>
      </w:r>
      <w:hyperlink r:id="rId152" w:history="1">
        <w:r w:rsidR="00AE0054" w:rsidRPr="00057B87">
          <w:rPr>
            <w:rStyle w:val="Hipersaitas"/>
            <w:rFonts w:ascii="Times New Roman" w:hAnsi="Times New Roman"/>
            <w:sz w:val="24"/>
            <w:szCs w:val="24"/>
          </w:rPr>
          <w:t>XIIIP-501(2)</w:t>
        </w:r>
      </w:hyperlink>
      <w:r w:rsidR="00AE0054" w:rsidRPr="00057B87">
        <w:rPr>
          <w:rFonts w:ascii="Times New Roman" w:hAnsi="Times New Roman"/>
          <w:sz w:val="24"/>
          <w:szCs w:val="24"/>
        </w:rPr>
        <w:t xml:space="preserve">. </w:t>
      </w:r>
    </w:p>
    <w:p w14:paraId="30E16694" w14:textId="1F819AF2" w:rsidR="006F21D3" w:rsidRPr="00057B87" w:rsidRDefault="00E9353F"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lastRenderedPageBreak/>
        <w:tab/>
      </w:r>
      <w:r w:rsidR="00AE0054" w:rsidRPr="00057B87">
        <w:rPr>
          <w:rFonts w:ascii="Times New Roman" w:hAnsi="Times New Roman"/>
          <w:sz w:val="24"/>
          <w:szCs w:val="24"/>
        </w:rPr>
        <w:t xml:space="preserve">Seimo nutarimas Nr. </w:t>
      </w:r>
      <w:hyperlink r:id="rId153" w:history="1">
        <w:r w:rsidR="00AE0054" w:rsidRPr="00057B87">
          <w:rPr>
            <w:rStyle w:val="Hipersaitas"/>
            <w:rFonts w:ascii="Times New Roman" w:hAnsi="Times New Roman"/>
            <w:sz w:val="24"/>
            <w:szCs w:val="24"/>
          </w:rPr>
          <w:t>XIII-297</w:t>
        </w:r>
      </w:hyperlink>
      <w:r w:rsidR="00AE0054" w:rsidRPr="00057B87">
        <w:rPr>
          <w:rFonts w:ascii="Times New Roman" w:hAnsi="Times New Roman"/>
          <w:sz w:val="24"/>
          <w:szCs w:val="24"/>
        </w:rPr>
        <w:t xml:space="preserve"> priimtas 2017 m. balandžio 20 d.</w:t>
      </w:r>
    </w:p>
    <w:p w14:paraId="06D27FF9" w14:textId="62B29947" w:rsidR="00AE0054" w:rsidRPr="00057B87" w:rsidRDefault="00AE0054"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p>
    <w:p w14:paraId="2109C94C" w14:textId="4879801E" w:rsidR="00E9353F" w:rsidRDefault="00AE0054"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sidRPr="00057B87">
        <w:rPr>
          <w:rFonts w:ascii="Times New Roman" w:hAnsi="Times New Roman"/>
          <w:b/>
          <w:sz w:val="24"/>
          <w:szCs w:val="24"/>
        </w:rPr>
        <w:t>Seimo nutarimo „Dėl demografijos, migracijos ir integracijos procesų valdymo“ projekt</w:t>
      </w:r>
      <w:r w:rsidR="00A81183">
        <w:rPr>
          <w:rFonts w:ascii="Times New Roman" w:hAnsi="Times New Roman"/>
          <w:b/>
          <w:sz w:val="24"/>
          <w:szCs w:val="24"/>
        </w:rPr>
        <w:t>ą</w:t>
      </w:r>
      <w:r w:rsidRPr="00057B87">
        <w:rPr>
          <w:rFonts w:ascii="Times New Roman" w:hAnsi="Times New Roman"/>
          <w:b/>
          <w:sz w:val="24"/>
          <w:szCs w:val="24"/>
        </w:rPr>
        <w:t xml:space="preserve"> Nr</w:t>
      </w:r>
      <w:r w:rsidRPr="00A81183">
        <w:rPr>
          <w:rFonts w:ascii="Times New Roman" w:hAnsi="Times New Roman"/>
          <w:b/>
          <w:sz w:val="24"/>
          <w:szCs w:val="24"/>
        </w:rPr>
        <w:t xml:space="preserve">. </w:t>
      </w:r>
      <w:hyperlink r:id="rId154" w:history="1">
        <w:r w:rsidRPr="00A81183">
          <w:rPr>
            <w:rStyle w:val="Hipersaitas"/>
            <w:rFonts w:ascii="Times New Roman" w:hAnsi="Times New Roman"/>
            <w:b/>
            <w:sz w:val="24"/>
            <w:szCs w:val="24"/>
          </w:rPr>
          <w:t>XIIP-4485</w:t>
        </w:r>
      </w:hyperlink>
      <w:r w:rsidR="00E9353F" w:rsidRPr="00A81183">
        <w:rPr>
          <w:rFonts w:ascii="Times New Roman" w:hAnsi="Times New Roman"/>
          <w:b/>
          <w:sz w:val="24"/>
          <w:szCs w:val="24"/>
        </w:rPr>
        <w:t>.</w:t>
      </w:r>
      <w:r w:rsidRPr="00057B87">
        <w:rPr>
          <w:rFonts w:ascii="Times New Roman" w:hAnsi="Times New Roman"/>
          <w:sz w:val="24"/>
          <w:szCs w:val="24"/>
        </w:rPr>
        <w:t xml:space="preserve"> </w:t>
      </w:r>
    </w:p>
    <w:p w14:paraId="7B01B0D8" w14:textId="469AA2CD" w:rsidR="00E9353F" w:rsidRDefault="00E9353F"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tab/>
        <w:t xml:space="preserve">Seimo nutarimo </w:t>
      </w:r>
      <w:r w:rsidR="00AE0054" w:rsidRPr="00057B87">
        <w:rPr>
          <w:rFonts w:ascii="Times New Roman" w:hAnsi="Times New Roman"/>
          <w:sz w:val="24"/>
          <w:szCs w:val="24"/>
        </w:rPr>
        <w:t xml:space="preserve">tikslas – pasiūlyti Vyriausybei imtis priemonių realiam demografijos, migracijos ir integracijos procesų valdymui. </w:t>
      </w:r>
    </w:p>
    <w:p w14:paraId="66A1382F" w14:textId="77777777" w:rsidR="00E9353F" w:rsidRDefault="00E9353F"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tab/>
      </w:r>
      <w:r w:rsidR="00AE0054" w:rsidRPr="00057B87">
        <w:rPr>
          <w:rFonts w:ascii="Times New Roman" w:hAnsi="Times New Roman"/>
          <w:sz w:val="24"/>
          <w:szCs w:val="24"/>
        </w:rPr>
        <w:t xml:space="preserve">Komitetas iš naujo persvarstė šį projektą, lygindamas jį su alternatyviu projektu Nr. XIIIP-501 ir, atsižvelgdamas į tai, kad buvo pritarta alternatyviam projektui, projektą Nr. XIIP-4485 pasiūlė atmesti. </w:t>
      </w:r>
    </w:p>
    <w:p w14:paraId="78AF18EC" w14:textId="6625A656" w:rsidR="00AE0054" w:rsidRPr="00E9353F" w:rsidRDefault="00E9353F"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hAnsi="Times New Roman"/>
          <w:sz w:val="24"/>
          <w:szCs w:val="24"/>
        </w:rPr>
        <w:tab/>
      </w:r>
      <w:r w:rsidR="00AE0054" w:rsidRPr="00057B87">
        <w:rPr>
          <w:rFonts w:ascii="Times New Roman" w:hAnsi="Times New Roman"/>
          <w:sz w:val="24"/>
          <w:szCs w:val="24"/>
        </w:rPr>
        <w:t>2017 m. balandžio 4 d. Seimas šį projektą atmetė.</w:t>
      </w:r>
    </w:p>
    <w:p w14:paraId="64FDCFEC" w14:textId="77777777" w:rsidR="00F80A7E" w:rsidRDefault="00F80A7E" w:rsidP="00A30450">
      <w:pPr>
        <w:tabs>
          <w:tab w:val="left" w:pos="0"/>
          <w:tab w:val="left" w:pos="240"/>
          <w:tab w:val="num" w:pos="360"/>
          <w:tab w:val="left" w:pos="709"/>
        </w:tabs>
        <w:spacing w:after="100" w:afterAutospacing="1" w:line="240" w:lineRule="auto"/>
        <w:ind w:firstLine="238"/>
        <w:jc w:val="both"/>
        <w:rPr>
          <w:rFonts w:ascii="Times New Roman" w:eastAsia="MS Mincho" w:hAnsi="Times New Roman"/>
          <w:b/>
          <w:bCs/>
          <w:i/>
          <w:iCs/>
          <w:color w:val="000000"/>
          <w:sz w:val="24"/>
          <w:szCs w:val="24"/>
        </w:rPr>
      </w:pPr>
    </w:p>
    <w:p w14:paraId="142AA682" w14:textId="21DC06EE" w:rsidR="00A05474" w:rsidRDefault="00A05474" w:rsidP="00F80A7E">
      <w:pPr>
        <w:tabs>
          <w:tab w:val="left" w:pos="0"/>
          <w:tab w:val="left" w:pos="240"/>
          <w:tab w:val="num" w:pos="360"/>
          <w:tab w:val="left" w:pos="709"/>
        </w:tabs>
        <w:spacing w:after="100" w:afterAutospacing="1" w:line="240" w:lineRule="auto"/>
        <w:ind w:firstLine="238"/>
        <w:jc w:val="center"/>
        <w:rPr>
          <w:rFonts w:ascii="Times New Roman" w:eastAsia="MS Mincho" w:hAnsi="Times New Roman"/>
          <w:b/>
          <w:bCs/>
          <w:i/>
          <w:iCs/>
          <w:color w:val="000000"/>
          <w:sz w:val="24"/>
          <w:szCs w:val="24"/>
        </w:rPr>
      </w:pPr>
      <w:r w:rsidRPr="008E1B2C">
        <w:rPr>
          <w:rFonts w:ascii="Times New Roman" w:eastAsia="MS Mincho" w:hAnsi="Times New Roman"/>
          <w:b/>
          <w:bCs/>
          <w:i/>
          <w:iCs/>
          <w:color w:val="000000"/>
          <w:sz w:val="24"/>
          <w:szCs w:val="24"/>
        </w:rPr>
        <w:t xml:space="preserve">2.2.2. </w:t>
      </w:r>
      <w:r w:rsidR="00802F8A" w:rsidRPr="00802F8A">
        <w:rPr>
          <w:rFonts w:ascii="Times New Roman" w:eastAsia="MS Mincho" w:hAnsi="Times New Roman"/>
          <w:b/>
          <w:bCs/>
          <w:i/>
          <w:iCs/>
          <w:color w:val="000000"/>
          <w:sz w:val="24"/>
          <w:szCs w:val="24"/>
        </w:rPr>
        <w:t>Valstybės valdymo ir savivaldybių</w:t>
      </w:r>
      <w:r w:rsidR="00802F8A" w:rsidRPr="008E1B2C">
        <w:rPr>
          <w:rFonts w:ascii="Times New Roman" w:eastAsia="Times New Roman" w:hAnsi="Times New Roman"/>
          <w:b/>
          <w:i/>
          <w:color w:val="000000"/>
          <w:sz w:val="24"/>
          <w:szCs w:val="24"/>
        </w:rPr>
        <w:t xml:space="preserve"> </w:t>
      </w:r>
      <w:r w:rsidRPr="008E1B2C">
        <w:rPr>
          <w:rFonts w:ascii="Times New Roman" w:eastAsia="Times New Roman" w:hAnsi="Times New Roman"/>
          <w:b/>
          <w:i/>
          <w:color w:val="000000"/>
          <w:sz w:val="24"/>
          <w:szCs w:val="24"/>
        </w:rPr>
        <w:t>k</w:t>
      </w:r>
      <w:r w:rsidRPr="008E1B2C">
        <w:rPr>
          <w:rFonts w:ascii="Times New Roman" w:eastAsia="MS Mincho" w:hAnsi="Times New Roman"/>
          <w:b/>
          <w:bCs/>
          <w:i/>
          <w:iCs/>
          <w:color w:val="000000"/>
          <w:sz w:val="24"/>
          <w:szCs w:val="24"/>
        </w:rPr>
        <w:t>omitetas, kaip papildomas komitetas, svarstė šiuos teisės aktų projektus:</w:t>
      </w:r>
    </w:p>
    <w:p w14:paraId="6A1F0FBE" w14:textId="09296F83" w:rsidR="00C767AE" w:rsidRPr="003C4FE1" w:rsidRDefault="00C767AE"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sidRPr="003C4FE1">
        <w:rPr>
          <w:rFonts w:ascii="Times New Roman" w:hAnsi="Times New Roman"/>
          <w:b/>
          <w:sz w:val="24"/>
          <w:szCs w:val="24"/>
        </w:rPr>
        <w:t xml:space="preserve">Seimo nutarimo „Dėl Lietuvos Respublikos Seimo II (pavasario) sesijos darbų programos“ projektą Nr. </w:t>
      </w:r>
      <w:hyperlink r:id="rId155" w:history="1">
        <w:r w:rsidRPr="00042684">
          <w:rPr>
            <w:rStyle w:val="Hipersaitas"/>
            <w:rFonts w:ascii="Times New Roman" w:hAnsi="Times New Roman"/>
            <w:b/>
            <w:sz w:val="24"/>
            <w:szCs w:val="24"/>
          </w:rPr>
          <w:t>XIIIP-396(2</w:t>
        </w:r>
      </w:hyperlink>
      <w:r w:rsidRPr="007A5414">
        <w:rPr>
          <w:rFonts w:ascii="Times New Roman" w:hAnsi="Times New Roman"/>
          <w:b/>
          <w:sz w:val="24"/>
          <w:szCs w:val="24"/>
        </w:rPr>
        <w:t>)</w:t>
      </w:r>
      <w:r w:rsidRPr="007A5414">
        <w:rPr>
          <w:rFonts w:ascii="Times New Roman" w:hAnsi="Times New Roman"/>
          <w:sz w:val="24"/>
          <w:szCs w:val="24"/>
        </w:rPr>
        <w:t xml:space="preserve">, kurio tikslas – suformuoti Seimo pavasario sesijos darbų programą. </w:t>
      </w:r>
      <w:r w:rsidRPr="003C4FE1">
        <w:rPr>
          <w:rFonts w:ascii="Times New Roman" w:hAnsi="Times New Roman"/>
          <w:sz w:val="24"/>
          <w:szCs w:val="24"/>
        </w:rPr>
        <w:t xml:space="preserve">Komitetas pritarė Seimo nutarimo projektui ir pasiūlė jį papildyti Laikinojo tiesioginio valdymo įstatymo pakeitimo įstatymo projektu. Į pasiūlymą buvo atsižvelgta. Seimo nutarimas Nr. </w:t>
      </w:r>
      <w:hyperlink r:id="rId156" w:history="1">
        <w:r w:rsidRPr="00050F56">
          <w:rPr>
            <w:rStyle w:val="Hipersaitas"/>
            <w:rFonts w:ascii="Times New Roman" w:hAnsi="Times New Roman"/>
            <w:sz w:val="24"/>
            <w:szCs w:val="24"/>
          </w:rPr>
          <w:t>XIII-226</w:t>
        </w:r>
      </w:hyperlink>
      <w:r w:rsidRPr="007A5414">
        <w:rPr>
          <w:rFonts w:ascii="Times New Roman" w:hAnsi="Times New Roman"/>
          <w:sz w:val="24"/>
          <w:szCs w:val="24"/>
        </w:rPr>
        <w:t xml:space="preserve"> priimtas 2017 m. </w:t>
      </w:r>
      <w:r w:rsidRPr="003C4FE1">
        <w:rPr>
          <w:rFonts w:ascii="Times New Roman" w:hAnsi="Times New Roman"/>
          <w:sz w:val="24"/>
          <w:szCs w:val="24"/>
        </w:rPr>
        <w:t>kovo 16 d.</w:t>
      </w:r>
    </w:p>
    <w:p w14:paraId="5C4EA49B" w14:textId="77777777" w:rsidR="003C4FE1" w:rsidRDefault="003C4FE1" w:rsidP="00A30450">
      <w:pPr>
        <w:spacing w:after="0" w:line="240" w:lineRule="auto"/>
        <w:ind w:firstLine="238"/>
        <w:jc w:val="both"/>
        <w:rPr>
          <w:rFonts w:ascii="Times New Roman" w:hAnsi="Times New Roman"/>
          <w:b/>
          <w:sz w:val="24"/>
          <w:szCs w:val="24"/>
          <w:lang w:eastAsia="lt-LT"/>
        </w:rPr>
      </w:pPr>
    </w:p>
    <w:p w14:paraId="222BF6F6" w14:textId="56EB3EB5" w:rsidR="003C4FE1" w:rsidRDefault="0093161B" w:rsidP="00A30450">
      <w:pPr>
        <w:spacing w:after="0" w:line="240" w:lineRule="auto"/>
        <w:ind w:firstLine="238"/>
        <w:jc w:val="both"/>
        <w:rPr>
          <w:rFonts w:ascii="Times New Roman" w:hAnsi="Times New Roman"/>
          <w:b/>
          <w:sz w:val="24"/>
          <w:szCs w:val="24"/>
          <w:lang w:eastAsia="lt-LT"/>
        </w:rPr>
      </w:pPr>
      <w:r>
        <w:rPr>
          <w:rFonts w:ascii="Times New Roman" w:hAnsi="Times New Roman"/>
          <w:b/>
          <w:sz w:val="24"/>
          <w:szCs w:val="24"/>
          <w:lang w:eastAsia="lt-LT"/>
        </w:rPr>
        <w:t xml:space="preserve">Lietuvos Respublikos valstybės ir savivaldybės įmonių įstatymo Nr. I-722 11 straipsnio pakeitimo įstatymo </w:t>
      </w:r>
      <w:r w:rsidRPr="007A5414">
        <w:rPr>
          <w:rFonts w:ascii="Times New Roman" w:hAnsi="Times New Roman"/>
          <w:b/>
          <w:sz w:val="24"/>
          <w:szCs w:val="24"/>
          <w:lang w:eastAsia="lt-LT"/>
        </w:rPr>
        <w:t>projekt</w:t>
      </w:r>
      <w:r w:rsidR="00050F56">
        <w:rPr>
          <w:rFonts w:ascii="Times New Roman" w:hAnsi="Times New Roman"/>
          <w:b/>
          <w:sz w:val="24"/>
          <w:szCs w:val="24"/>
          <w:lang w:eastAsia="lt-LT"/>
        </w:rPr>
        <w:t>ą</w:t>
      </w:r>
      <w:r w:rsidRPr="007A5414">
        <w:rPr>
          <w:rFonts w:ascii="Times New Roman" w:hAnsi="Times New Roman"/>
          <w:b/>
          <w:sz w:val="24"/>
          <w:szCs w:val="24"/>
          <w:lang w:eastAsia="lt-LT"/>
        </w:rPr>
        <w:t xml:space="preserve"> Nr. </w:t>
      </w:r>
      <w:hyperlink r:id="rId157" w:history="1">
        <w:r w:rsidRPr="00050F56">
          <w:rPr>
            <w:rStyle w:val="Hipersaitas"/>
            <w:rFonts w:ascii="Times New Roman" w:hAnsi="Times New Roman"/>
            <w:b/>
            <w:sz w:val="24"/>
            <w:szCs w:val="24"/>
            <w:lang w:eastAsia="lt-LT"/>
          </w:rPr>
          <w:t>XIIIP-295</w:t>
        </w:r>
      </w:hyperlink>
      <w:r w:rsidR="00050F56">
        <w:rPr>
          <w:rFonts w:ascii="Times New Roman" w:hAnsi="Times New Roman"/>
          <w:b/>
          <w:sz w:val="24"/>
          <w:szCs w:val="24"/>
          <w:lang w:eastAsia="lt-LT"/>
        </w:rPr>
        <w:t>.</w:t>
      </w:r>
    </w:p>
    <w:p w14:paraId="2D73B332" w14:textId="5B7A81B7" w:rsidR="008E644D" w:rsidRDefault="0093161B" w:rsidP="00A30450">
      <w:pPr>
        <w:spacing w:after="0" w:line="240" w:lineRule="auto"/>
        <w:ind w:firstLine="238"/>
        <w:jc w:val="both"/>
        <w:rPr>
          <w:rFonts w:ascii="Times New Roman" w:hAnsi="Times New Roman"/>
          <w:sz w:val="24"/>
          <w:szCs w:val="24"/>
          <w:lang w:eastAsia="lt-LT"/>
        </w:rPr>
      </w:pPr>
      <w:r>
        <w:rPr>
          <w:rFonts w:ascii="Times New Roman" w:hAnsi="Times New Roman"/>
          <w:b/>
          <w:sz w:val="24"/>
          <w:szCs w:val="24"/>
          <w:lang w:eastAsia="lt-LT"/>
        </w:rPr>
        <w:t>Lietuvos Respublikos akcinių bendrovių įstatymo Nr. VIII-1835 papildymo 37</w:t>
      </w:r>
      <w:r>
        <w:rPr>
          <w:rFonts w:ascii="Times New Roman" w:hAnsi="Times New Roman"/>
          <w:b/>
          <w:sz w:val="24"/>
          <w:szCs w:val="24"/>
          <w:vertAlign w:val="superscript"/>
          <w:lang w:eastAsia="lt-LT"/>
        </w:rPr>
        <w:t xml:space="preserve">1 </w:t>
      </w:r>
      <w:r>
        <w:rPr>
          <w:rFonts w:ascii="Times New Roman" w:hAnsi="Times New Roman"/>
          <w:b/>
          <w:sz w:val="24"/>
          <w:szCs w:val="24"/>
          <w:lang w:eastAsia="lt-LT"/>
        </w:rPr>
        <w:t>straipsniu į</w:t>
      </w:r>
      <w:r w:rsidR="003C4FE1">
        <w:rPr>
          <w:rFonts w:ascii="Times New Roman" w:hAnsi="Times New Roman"/>
          <w:b/>
          <w:sz w:val="24"/>
          <w:szCs w:val="24"/>
          <w:lang w:eastAsia="lt-LT"/>
        </w:rPr>
        <w:t xml:space="preserve">statymo </w:t>
      </w:r>
      <w:r w:rsidR="003C4FE1" w:rsidRPr="007A5414">
        <w:rPr>
          <w:rFonts w:ascii="Times New Roman" w:hAnsi="Times New Roman"/>
          <w:b/>
          <w:sz w:val="24"/>
          <w:szCs w:val="24"/>
          <w:lang w:eastAsia="lt-LT"/>
        </w:rPr>
        <w:t>projekt</w:t>
      </w:r>
      <w:r w:rsidR="00050F56">
        <w:rPr>
          <w:rFonts w:ascii="Times New Roman" w:hAnsi="Times New Roman"/>
          <w:b/>
          <w:sz w:val="24"/>
          <w:szCs w:val="24"/>
          <w:lang w:eastAsia="lt-LT"/>
        </w:rPr>
        <w:t>ą</w:t>
      </w:r>
      <w:r w:rsidR="003C4FE1">
        <w:rPr>
          <w:rFonts w:ascii="Times New Roman" w:hAnsi="Times New Roman"/>
          <w:b/>
          <w:sz w:val="24"/>
          <w:szCs w:val="24"/>
          <w:lang w:eastAsia="lt-LT"/>
        </w:rPr>
        <w:t xml:space="preserve"> Nr. </w:t>
      </w:r>
      <w:hyperlink r:id="rId158" w:history="1">
        <w:r w:rsidR="003C4FE1" w:rsidRPr="00050F56">
          <w:rPr>
            <w:rStyle w:val="Hipersaitas"/>
            <w:rFonts w:ascii="Times New Roman" w:hAnsi="Times New Roman"/>
            <w:b/>
            <w:sz w:val="24"/>
            <w:szCs w:val="24"/>
            <w:lang w:eastAsia="lt-LT"/>
          </w:rPr>
          <w:t>XIIIP-296</w:t>
        </w:r>
        <w:r w:rsidR="00050F56" w:rsidRPr="00050F56">
          <w:rPr>
            <w:rStyle w:val="Hipersaitas"/>
            <w:rFonts w:ascii="Times New Roman" w:hAnsi="Times New Roman"/>
            <w:b/>
            <w:sz w:val="24"/>
            <w:szCs w:val="24"/>
            <w:lang w:eastAsia="lt-LT"/>
          </w:rPr>
          <w:t>.</w:t>
        </w:r>
      </w:hyperlink>
      <w:r w:rsidRPr="007A5414">
        <w:rPr>
          <w:rFonts w:ascii="Times New Roman" w:hAnsi="Times New Roman"/>
          <w:sz w:val="24"/>
          <w:szCs w:val="24"/>
          <w:lang w:eastAsia="lt-LT"/>
        </w:rPr>
        <w:tab/>
      </w:r>
    </w:p>
    <w:p w14:paraId="1DFFA5A2" w14:textId="4DBABA9B" w:rsidR="0093161B" w:rsidRDefault="0093161B" w:rsidP="00A30450">
      <w:pPr>
        <w:spacing w:after="0" w:line="240" w:lineRule="auto"/>
        <w:ind w:firstLine="238"/>
        <w:jc w:val="both"/>
        <w:rPr>
          <w:rFonts w:ascii="Times New Roman" w:hAnsi="Times New Roman"/>
          <w:sz w:val="24"/>
          <w:szCs w:val="24"/>
          <w:lang w:eastAsia="lt-LT"/>
        </w:rPr>
      </w:pPr>
      <w:r>
        <w:rPr>
          <w:rFonts w:ascii="Times New Roman" w:eastAsia="Times New Roman" w:hAnsi="Times New Roman"/>
          <w:sz w:val="24"/>
          <w:szCs w:val="24"/>
          <w:lang w:eastAsia="lt-LT"/>
        </w:rPr>
        <w:t>Įstatymų projekt</w:t>
      </w:r>
      <w:r w:rsidR="00E36630">
        <w:rPr>
          <w:rFonts w:ascii="Times New Roman" w:eastAsia="Times New Roman" w:hAnsi="Times New Roman"/>
          <w:sz w:val="24"/>
          <w:szCs w:val="24"/>
          <w:lang w:eastAsia="lt-LT"/>
        </w:rPr>
        <w:t>ai</w:t>
      </w:r>
      <w:r w:rsidR="00A81183">
        <w:rPr>
          <w:rFonts w:ascii="Times New Roman" w:eastAsia="Times New Roman" w:hAnsi="Times New Roman"/>
          <w:sz w:val="24"/>
          <w:szCs w:val="24"/>
          <w:lang w:eastAsia="lt-LT"/>
        </w:rPr>
        <w:t>s</w:t>
      </w:r>
      <w:r w:rsidR="00E36630">
        <w:rPr>
          <w:rFonts w:ascii="Times New Roman" w:eastAsia="Times New Roman" w:hAnsi="Times New Roman"/>
          <w:sz w:val="24"/>
          <w:szCs w:val="24"/>
          <w:lang w:eastAsia="lt-LT"/>
        </w:rPr>
        <w:t xml:space="preserve"> </w:t>
      </w:r>
      <w:r w:rsidR="00A81183">
        <w:rPr>
          <w:rFonts w:ascii="Times New Roman" w:eastAsia="Times New Roman" w:hAnsi="Times New Roman"/>
          <w:sz w:val="24"/>
          <w:szCs w:val="24"/>
          <w:lang w:eastAsia="lt-LT"/>
        </w:rPr>
        <w:t>siekiama</w:t>
      </w:r>
      <w:r w:rsidR="00E36630">
        <w:rPr>
          <w:rFonts w:ascii="Times New Roman" w:eastAsia="Times New Roman" w:hAnsi="Times New Roman"/>
          <w:sz w:val="24"/>
          <w:szCs w:val="24"/>
          <w:lang w:eastAsia="lt-LT"/>
        </w:rPr>
        <w:t xml:space="preserve"> </w:t>
      </w:r>
      <w:r>
        <w:rPr>
          <w:rFonts w:ascii="Times New Roman" w:hAnsi="Times New Roman"/>
          <w:sz w:val="24"/>
          <w:szCs w:val="24"/>
          <w:lang w:eastAsia="lt-LT"/>
        </w:rPr>
        <w:t>įvesti penkerių metų kadencijas valstybės ar savivaldybių valdomų įmonių, taip pat akcinių bendrovių vadovams ir nustatyti, kad tas pats asmuo gali vadovauti tai pačiai įmonei ne daugiau kaip dvi kadencijas iš eilės.</w:t>
      </w:r>
    </w:p>
    <w:p w14:paraId="738201E1" w14:textId="4EA8DCC5" w:rsidR="0093161B" w:rsidRDefault="0093161B" w:rsidP="00A30450">
      <w:pPr>
        <w:spacing w:after="0" w:line="240" w:lineRule="auto"/>
        <w:ind w:firstLine="238"/>
        <w:jc w:val="both"/>
        <w:rPr>
          <w:rFonts w:ascii="Times New Roman" w:hAnsi="Times New Roman"/>
          <w:sz w:val="24"/>
          <w:szCs w:val="24"/>
        </w:rPr>
      </w:pPr>
      <w:r w:rsidRPr="00057B87">
        <w:rPr>
          <w:rFonts w:ascii="Times New Roman" w:eastAsia="Times New Roman" w:hAnsi="Times New Roman"/>
          <w:sz w:val="24"/>
          <w:szCs w:val="24"/>
        </w:rPr>
        <w:t>Komitetas</w:t>
      </w:r>
      <w:r>
        <w:rPr>
          <w:rFonts w:ascii="Times New Roman" w:eastAsia="Times New Roman" w:hAnsi="Times New Roman"/>
          <w:sz w:val="24"/>
          <w:szCs w:val="24"/>
        </w:rPr>
        <w:t xml:space="preserve"> iš esmės pritar</w:t>
      </w:r>
      <w:r w:rsidR="00A81183">
        <w:rPr>
          <w:rFonts w:ascii="Times New Roman" w:eastAsia="Times New Roman" w:hAnsi="Times New Roman"/>
          <w:sz w:val="24"/>
          <w:szCs w:val="24"/>
        </w:rPr>
        <w:t>ė</w:t>
      </w:r>
      <w:r>
        <w:rPr>
          <w:rFonts w:ascii="Times New Roman" w:eastAsia="Times New Roman" w:hAnsi="Times New Roman"/>
          <w:sz w:val="24"/>
          <w:szCs w:val="24"/>
        </w:rPr>
        <w:t xml:space="preserve"> įstatymų projektams ir </w:t>
      </w:r>
      <w:r w:rsidR="00E36630">
        <w:rPr>
          <w:rFonts w:ascii="Times New Roman" w:eastAsia="Times New Roman" w:hAnsi="Times New Roman"/>
          <w:sz w:val="24"/>
          <w:szCs w:val="24"/>
        </w:rPr>
        <w:t>pa</w:t>
      </w:r>
      <w:r>
        <w:rPr>
          <w:rFonts w:ascii="Times New Roman" w:eastAsia="Times New Roman" w:hAnsi="Times New Roman"/>
          <w:sz w:val="24"/>
          <w:szCs w:val="24"/>
        </w:rPr>
        <w:t>s</w:t>
      </w:r>
      <w:r>
        <w:rPr>
          <w:rFonts w:ascii="Times New Roman" w:hAnsi="Times New Roman"/>
          <w:sz w:val="24"/>
          <w:szCs w:val="24"/>
        </w:rPr>
        <w:t>iūl</w:t>
      </w:r>
      <w:r w:rsidR="00E36630">
        <w:rPr>
          <w:rFonts w:ascii="Times New Roman" w:hAnsi="Times New Roman"/>
          <w:sz w:val="24"/>
          <w:szCs w:val="24"/>
        </w:rPr>
        <w:t>ė</w:t>
      </w:r>
      <w:r>
        <w:rPr>
          <w:rFonts w:ascii="Times New Roman" w:hAnsi="Times New Roman"/>
          <w:sz w:val="24"/>
          <w:szCs w:val="24"/>
        </w:rPr>
        <w:t xml:space="preserve"> pagrindiniam komitetui juos tobulinti, atsižvelgiant į Seimo kanceliarijos Teisės departamento pastabas ir pasiūlymus.</w:t>
      </w:r>
    </w:p>
    <w:p w14:paraId="28852AAF" w14:textId="73D538BA" w:rsidR="00205D2B" w:rsidRDefault="00E36630" w:rsidP="00A30450">
      <w:pPr>
        <w:spacing w:line="240" w:lineRule="auto"/>
        <w:ind w:firstLine="238"/>
        <w:jc w:val="both"/>
        <w:rPr>
          <w:rFonts w:ascii="Times New Roman" w:hAnsi="Times New Roman"/>
          <w:sz w:val="24"/>
          <w:szCs w:val="24"/>
        </w:rPr>
      </w:pPr>
      <w:r>
        <w:rPr>
          <w:rFonts w:ascii="Times New Roman" w:eastAsia="MS Mincho" w:hAnsi="Times New Roman"/>
          <w:bCs/>
          <w:iCs/>
          <w:color w:val="000000"/>
          <w:sz w:val="24"/>
          <w:szCs w:val="24"/>
        </w:rPr>
        <w:t xml:space="preserve">Seimas 2017 m. gegužės </w:t>
      </w:r>
      <w:r w:rsidR="00205D2B">
        <w:rPr>
          <w:rFonts w:ascii="Times New Roman" w:eastAsia="MS Mincho" w:hAnsi="Times New Roman"/>
          <w:bCs/>
          <w:iCs/>
          <w:color w:val="000000"/>
          <w:sz w:val="24"/>
          <w:szCs w:val="24"/>
        </w:rPr>
        <w:t>9</w:t>
      </w:r>
      <w:r>
        <w:rPr>
          <w:rFonts w:ascii="Times New Roman" w:eastAsia="MS Mincho" w:hAnsi="Times New Roman"/>
          <w:bCs/>
          <w:iCs/>
          <w:color w:val="000000"/>
          <w:sz w:val="24"/>
          <w:szCs w:val="24"/>
        </w:rPr>
        <w:t xml:space="preserve"> d. priėmė </w:t>
      </w:r>
      <w:r w:rsidR="00205D2B" w:rsidRPr="00057B87">
        <w:rPr>
          <w:rFonts w:ascii="Times New Roman" w:hAnsi="Times New Roman"/>
          <w:sz w:val="24"/>
          <w:szCs w:val="24"/>
          <w:lang w:eastAsia="lt-LT"/>
        </w:rPr>
        <w:t>Lietuvos Respublikos valstybės ir savivaldybės įmonių įstatymo Nr. I-722 11 straipsnio pakeitimo įstatym</w:t>
      </w:r>
      <w:r w:rsidR="00205D2B">
        <w:rPr>
          <w:rFonts w:ascii="Times New Roman" w:hAnsi="Times New Roman"/>
          <w:sz w:val="24"/>
          <w:szCs w:val="24"/>
          <w:lang w:eastAsia="lt-LT"/>
        </w:rPr>
        <w:t>ą</w:t>
      </w:r>
      <w:r w:rsidR="00205D2B" w:rsidRPr="00057B87">
        <w:rPr>
          <w:rFonts w:ascii="Times New Roman" w:hAnsi="Times New Roman"/>
          <w:sz w:val="24"/>
          <w:szCs w:val="24"/>
          <w:lang w:eastAsia="lt-LT"/>
        </w:rPr>
        <w:t xml:space="preserve"> </w:t>
      </w:r>
      <w:r w:rsidRPr="00391A22">
        <w:rPr>
          <w:rFonts w:ascii="Times New Roman" w:eastAsia="MS Mincho" w:hAnsi="Times New Roman"/>
          <w:bCs/>
          <w:iCs/>
          <w:color w:val="000000"/>
          <w:sz w:val="24"/>
          <w:szCs w:val="24"/>
        </w:rPr>
        <w:t>Nr.</w:t>
      </w:r>
      <w:r>
        <w:rPr>
          <w:rFonts w:ascii="Times New Roman" w:eastAsia="MS Mincho" w:hAnsi="Times New Roman"/>
          <w:bCs/>
          <w:iCs/>
          <w:color w:val="000000"/>
          <w:sz w:val="24"/>
          <w:szCs w:val="24"/>
        </w:rPr>
        <w:t xml:space="preserve"> </w:t>
      </w:r>
      <w:hyperlink r:id="rId159" w:history="1">
        <w:r w:rsidR="00205D2B" w:rsidRPr="00A81183">
          <w:rPr>
            <w:rStyle w:val="Hipersaitas"/>
            <w:rFonts w:ascii="Times New Roman" w:eastAsia="MS Mincho" w:hAnsi="Times New Roman"/>
            <w:bCs/>
            <w:iCs/>
            <w:sz w:val="24"/>
            <w:szCs w:val="24"/>
          </w:rPr>
          <w:t>XIII-3</w:t>
        </w:r>
        <w:r w:rsidRPr="00A81183">
          <w:rPr>
            <w:rStyle w:val="Hipersaitas"/>
            <w:rFonts w:ascii="Times New Roman" w:eastAsia="MS Mincho" w:hAnsi="Times New Roman"/>
            <w:bCs/>
            <w:iCs/>
            <w:sz w:val="24"/>
            <w:szCs w:val="24"/>
          </w:rPr>
          <w:t>4</w:t>
        </w:r>
      </w:hyperlink>
      <w:r w:rsidR="00205D2B" w:rsidRPr="00A81183">
        <w:rPr>
          <w:rStyle w:val="Hipersaitas"/>
          <w:rFonts w:ascii="Times New Roman" w:eastAsia="MS Mincho" w:hAnsi="Times New Roman"/>
          <w:bCs/>
          <w:iCs/>
          <w:sz w:val="24"/>
          <w:szCs w:val="24"/>
        </w:rPr>
        <w:t>7</w:t>
      </w:r>
      <w:r w:rsidR="00205D2B" w:rsidRPr="00A81183">
        <w:rPr>
          <w:rFonts w:ascii="Times New Roman" w:hAnsi="Times New Roman"/>
          <w:sz w:val="24"/>
          <w:szCs w:val="24"/>
        </w:rPr>
        <w:t>,</w:t>
      </w:r>
      <w:r w:rsidR="00205D2B">
        <w:rPr>
          <w:rFonts w:ascii="Times New Roman" w:hAnsi="Times New Roman"/>
          <w:sz w:val="24"/>
          <w:szCs w:val="24"/>
        </w:rPr>
        <w:t xml:space="preserve"> o 2017 m. gegužės 11 d. </w:t>
      </w:r>
      <w:r w:rsidR="00A81183">
        <w:rPr>
          <w:rFonts w:ascii="Times New Roman" w:hAnsi="Times New Roman"/>
          <w:sz w:val="24"/>
          <w:szCs w:val="24"/>
        </w:rPr>
        <w:t>–</w:t>
      </w:r>
      <w:r w:rsidR="00205D2B">
        <w:rPr>
          <w:rFonts w:ascii="Times New Roman" w:hAnsi="Times New Roman"/>
          <w:sz w:val="24"/>
          <w:szCs w:val="24"/>
        </w:rPr>
        <w:t xml:space="preserve"> </w:t>
      </w:r>
      <w:r w:rsidR="00205D2B" w:rsidRPr="00057B87">
        <w:rPr>
          <w:rFonts w:ascii="Times New Roman" w:hAnsi="Times New Roman"/>
          <w:sz w:val="24"/>
          <w:szCs w:val="24"/>
          <w:lang w:eastAsia="lt-LT"/>
        </w:rPr>
        <w:t>Lietuvos Respublikos akcinių bendrovių įstatymo Nr. VIII-1835 papildymo 37</w:t>
      </w:r>
      <w:r w:rsidR="00205D2B" w:rsidRPr="00057B87">
        <w:rPr>
          <w:rFonts w:ascii="Times New Roman" w:hAnsi="Times New Roman"/>
          <w:sz w:val="24"/>
          <w:szCs w:val="24"/>
          <w:vertAlign w:val="superscript"/>
          <w:lang w:eastAsia="lt-LT"/>
        </w:rPr>
        <w:t xml:space="preserve">1 </w:t>
      </w:r>
      <w:r w:rsidR="00205D2B" w:rsidRPr="00057B87">
        <w:rPr>
          <w:rFonts w:ascii="Times New Roman" w:hAnsi="Times New Roman"/>
          <w:sz w:val="24"/>
          <w:szCs w:val="24"/>
          <w:lang w:eastAsia="lt-LT"/>
        </w:rPr>
        <w:t>straipsniu įstatym</w:t>
      </w:r>
      <w:r w:rsidR="00205D2B">
        <w:rPr>
          <w:rFonts w:ascii="Times New Roman" w:hAnsi="Times New Roman"/>
          <w:sz w:val="24"/>
          <w:szCs w:val="24"/>
          <w:lang w:eastAsia="lt-LT"/>
        </w:rPr>
        <w:t xml:space="preserve">ą Nr. </w:t>
      </w:r>
      <w:hyperlink r:id="rId160" w:history="1">
        <w:r w:rsidR="00AB75BF" w:rsidRPr="00050F56">
          <w:rPr>
            <w:rStyle w:val="Hipersaitas"/>
            <w:rFonts w:ascii="Times New Roman" w:hAnsi="Times New Roman"/>
            <w:sz w:val="24"/>
            <w:szCs w:val="24"/>
          </w:rPr>
          <w:t>XIII-356</w:t>
        </w:r>
      </w:hyperlink>
      <w:r w:rsidR="00AB75BF" w:rsidRPr="007A5414">
        <w:rPr>
          <w:rStyle w:val="Hipersaitas"/>
          <w:rFonts w:ascii="Times New Roman" w:hAnsi="Times New Roman"/>
          <w:sz w:val="24"/>
          <w:szCs w:val="24"/>
        </w:rPr>
        <w:t>.</w:t>
      </w:r>
    </w:p>
    <w:p w14:paraId="5D8F0042" w14:textId="79099575" w:rsidR="0093161B" w:rsidRDefault="0093161B" w:rsidP="00A30450">
      <w:pPr>
        <w:suppressAutoHyphens/>
        <w:spacing w:after="0" w:line="240" w:lineRule="auto"/>
        <w:ind w:firstLine="238"/>
        <w:jc w:val="both"/>
        <w:rPr>
          <w:rFonts w:ascii="Times New Roman" w:eastAsia="Times New Roman" w:hAnsi="Times New Roman"/>
          <w:b/>
          <w:sz w:val="24"/>
          <w:szCs w:val="24"/>
        </w:rPr>
      </w:pPr>
      <w:r>
        <w:rPr>
          <w:rFonts w:ascii="Times New Roman" w:eastAsia="Times New Roman" w:hAnsi="Times New Roman"/>
          <w:b/>
          <w:bCs/>
          <w:sz w:val="24"/>
          <w:szCs w:val="24"/>
        </w:rPr>
        <w:t>Lietuvos Respublikos biudžetinių įstaigų įstatymo Nr. I-1113 1 ir 9 straipsnių pakeitimo ir įstatymo papildymo 9</w:t>
      </w:r>
      <w:r>
        <w:rPr>
          <w:rFonts w:ascii="Times New Roman" w:eastAsia="Times New Roman" w:hAnsi="Times New Roman"/>
          <w:b/>
          <w:bCs/>
          <w:sz w:val="24"/>
          <w:szCs w:val="24"/>
          <w:vertAlign w:val="superscript"/>
        </w:rPr>
        <w:t>1</w:t>
      </w:r>
      <w:r>
        <w:rPr>
          <w:rFonts w:ascii="Times New Roman" w:eastAsia="Times New Roman" w:hAnsi="Times New Roman"/>
          <w:b/>
          <w:bCs/>
          <w:sz w:val="24"/>
          <w:szCs w:val="24"/>
        </w:rPr>
        <w:t xml:space="preserve"> straipsniu įstatymo </w:t>
      </w:r>
      <w:r w:rsidRPr="007A5414">
        <w:rPr>
          <w:rFonts w:ascii="Times New Roman" w:eastAsia="Times New Roman" w:hAnsi="Times New Roman"/>
          <w:b/>
          <w:bCs/>
          <w:sz w:val="24"/>
          <w:szCs w:val="24"/>
        </w:rPr>
        <w:t>projekt</w:t>
      </w:r>
      <w:r w:rsidR="00050F56">
        <w:rPr>
          <w:rFonts w:ascii="Times New Roman" w:eastAsia="Times New Roman" w:hAnsi="Times New Roman"/>
          <w:b/>
          <w:bCs/>
          <w:sz w:val="24"/>
          <w:szCs w:val="24"/>
        </w:rPr>
        <w:t>ą</w:t>
      </w:r>
      <w:r>
        <w:rPr>
          <w:rFonts w:ascii="Times New Roman" w:eastAsia="Times New Roman" w:hAnsi="Times New Roman"/>
          <w:b/>
          <w:bCs/>
          <w:sz w:val="24"/>
          <w:szCs w:val="24"/>
        </w:rPr>
        <w:t xml:space="preserve"> </w:t>
      </w:r>
      <w:r>
        <w:rPr>
          <w:rFonts w:ascii="Times New Roman" w:eastAsia="Times New Roman" w:hAnsi="Times New Roman"/>
          <w:b/>
          <w:sz w:val="24"/>
          <w:szCs w:val="24"/>
        </w:rPr>
        <w:t xml:space="preserve">Nr. </w:t>
      </w:r>
      <w:hyperlink r:id="rId161" w:history="1">
        <w:r w:rsidRPr="00050F56">
          <w:rPr>
            <w:rStyle w:val="Hipersaitas"/>
            <w:rFonts w:ascii="Times New Roman" w:eastAsia="Times New Roman" w:hAnsi="Times New Roman"/>
            <w:b/>
            <w:sz w:val="24"/>
            <w:szCs w:val="24"/>
          </w:rPr>
          <w:t>XIIP-32</w:t>
        </w:r>
        <w:r w:rsidR="00C74FA0" w:rsidRPr="00050F56">
          <w:rPr>
            <w:rStyle w:val="Hipersaitas"/>
            <w:rFonts w:ascii="Times New Roman" w:eastAsia="Times New Roman" w:hAnsi="Times New Roman"/>
            <w:b/>
            <w:sz w:val="24"/>
            <w:szCs w:val="24"/>
          </w:rPr>
          <w:t>9</w:t>
        </w:r>
        <w:r w:rsidRPr="00050F56">
          <w:rPr>
            <w:rStyle w:val="Hipersaitas"/>
            <w:rFonts w:ascii="Times New Roman" w:eastAsia="Times New Roman" w:hAnsi="Times New Roman"/>
            <w:b/>
            <w:sz w:val="24"/>
            <w:szCs w:val="24"/>
          </w:rPr>
          <w:t>4(2)</w:t>
        </w:r>
      </w:hyperlink>
      <w:r w:rsidRPr="007A5414">
        <w:rPr>
          <w:rFonts w:ascii="Times New Roman" w:eastAsia="Times New Roman" w:hAnsi="Times New Roman"/>
          <w:b/>
          <w:sz w:val="24"/>
          <w:szCs w:val="24"/>
        </w:rPr>
        <w:t>.</w:t>
      </w:r>
    </w:p>
    <w:p w14:paraId="5E89A125" w14:textId="30F2BC81" w:rsidR="0093161B" w:rsidRDefault="0093161B" w:rsidP="00A30450">
      <w:pPr>
        <w:spacing w:after="0" w:line="240" w:lineRule="auto"/>
        <w:ind w:firstLine="238"/>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Įstatymo projekt</w:t>
      </w:r>
      <w:r w:rsidR="00A81183">
        <w:rPr>
          <w:rFonts w:ascii="Times New Roman" w:eastAsia="Times New Roman" w:hAnsi="Times New Roman"/>
          <w:sz w:val="24"/>
          <w:szCs w:val="24"/>
          <w:lang w:eastAsia="lt-LT"/>
        </w:rPr>
        <w:t>u</w:t>
      </w:r>
      <w:r w:rsidR="00205D2B">
        <w:rPr>
          <w:rFonts w:ascii="Times New Roman" w:eastAsia="Times New Roman" w:hAnsi="Times New Roman"/>
          <w:sz w:val="24"/>
          <w:szCs w:val="24"/>
          <w:lang w:eastAsia="lt-LT"/>
        </w:rPr>
        <w:t xml:space="preserve"> </w:t>
      </w:r>
      <w:r w:rsidR="00A81183">
        <w:rPr>
          <w:rFonts w:ascii="Times New Roman" w:eastAsia="Times New Roman" w:hAnsi="Times New Roman"/>
          <w:sz w:val="24"/>
          <w:szCs w:val="24"/>
          <w:lang w:eastAsia="lt-LT"/>
        </w:rPr>
        <w:t>siūloma</w:t>
      </w:r>
      <w:r>
        <w:rPr>
          <w:rFonts w:ascii="Times New Roman" w:eastAsia="Times New Roman" w:hAnsi="Times New Roman"/>
          <w:sz w:val="24"/>
          <w:szCs w:val="24"/>
          <w:lang w:eastAsia="lt-LT"/>
        </w:rPr>
        <w:t xml:space="preserve"> įtvirtinti bendruosius viešojo sektoriaus įstaigų vadovų valdymo principus: priėmimą į pareigas konkurso būdu, kadencijų nustatymą, kasmetinį įstaigos vadovų veiklos vertinimą, </w:t>
      </w:r>
      <w:r>
        <w:rPr>
          <w:rFonts w:ascii="Times New Roman" w:eastAsia="Times New Roman" w:hAnsi="Times New Roman"/>
          <w:sz w:val="24"/>
          <w:szCs w:val="24"/>
          <w:lang w:eastAsia="lt-LT"/>
        </w:rPr>
        <w:lastRenderedPageBreak/>
        <w:t>siekiant užtikrinti geresnius įstaigų veiklos rezultatus, paskatinti keitimąsi žiniomis bei patirtimi ir suvienodinti tinkamumo eiti biudžetinės įstaigos vadovo pareigas reikalavimus tiek biudžetinės įstaigos vadovui – valstybės tarnautojui, tiek biudžetinės įstaigos vadovui, dirbančiam pagal darbo sutartį.</w:t>
      </w:r>
    </w:p>
    <w:p w14:paraId="5C12DA87" w14:textId="1FC54F18" w:rsidR="00205D2B" w:rsidRDefault="00205D2B" w:rsidP="00A30450">
      <w:pPr>
        <w:spacing w:after="0" w:line="240" w:lineRule="auto"/>
        <w:ind w:firstLine="238"/>
        <w:jc w:val="both"/>
        <w:rPr>
          <w:rFonts w:ascii="Times New Roman" w:hAnsi="Times New Roman"/>
          <w:sz w:val="24"/>
          <w:szCs w:val="24"/>
        </w:rPr>
      </w:pPr>
      <w:r w:rsidRPr="00E64F81">
        <w:rPr>
          <w:rFonts w:ascii="Times New Roman" w:eastAsia="Times New Roman" w:hAnsi="Times New Roman"/>
          <w:sz w:val="24"/>
          <w:szCs w:val="24"/>
        </w:rPr>
        <w:t>Komitetas</w:t>
      </w:r>
      <w:r>
        <w:rPr>
          <w:rFonts w:ascii="Times New Roman" w:eastAsia="Times New Roman" w:hAnsi="Times New Roman"/>
          <w:sz w:val="24"/>
          <w:szCs w:val="24"/>
        </w:rPr>
        <w:t xml:space="preserve"> iš esmės pritar</w:t>
      </w:r>
      <w:r w:rsidR="00A81183">
        <w:rPr>
          <w:rFonts w:ascii="Times New Roman" w:eastAsia="Times New Roman" w:hAnsi="Times New Roman"/>
          <w:sz w:val="24"/>
          <w:szCs w:val="24"/>
        </w:rPr>
        <w:t>ė į</w:t>
      </w:r>
      <w:r>
        <w:rPr>
          <w:rFonts w:ascii="Times New Roman" w:hAnsi="Times New Roman"/>
          <w:sz w:val="24"/>
          <w:szCs w:val="24"/>
        </w:rPr>
        <w:t xml:space="preserve">statymo projektui Nr. XIIP-3294(2) </w:t>
      </w:r>
      <w:r>
        <w:rPr>
          <w:rFonts w:ascii="Times New Roman" w:eastAsia="Times New Roman" w:hAnsi="Times New Roman"/>
          <w:sz w:val="24"/>
          <w:szCs w:val="24"/>
        </w:rPr>
        <w:t>ir pas</w:t>
      </w:r>
      <w:r>
        <w:rPr>
          <w:rFonts w:ascii="Times New Roman" w:hAnsi="Times New Roman"/>
          <w:sz w:val="24"/>
          <w:szCs w:val="24"/>
        </w:rPr>
        <w:t>iūlė pagrindiniam komitetui jį tobulinti, atsižvelgiant į Seimo kanceliarijos Teisės departamento pastabas ir pasiūlymus.</w:t>
      </w:r>
    </w:p>
    <w:p w14:paraId="20157CD0" w14:textId="37A77F03" w:rsidR="0093161B" w:rsidRDefault="00E36630" w:rsidP="00A30450">
      <w:pPr>
        <w:spacing w:line="240" w:lineRule="auto"/>
        <w:ind w:firstLine="238"/>
        <w:jc w:val="both"/>
        <w:rPr>
          <w:rFonts w:ascii="Times New Roman" w:hAnsi="Times New Roman"/>
          <w:sz w:val="24"/>
          <w:szCs w:val="24"/>
        </w:rPr>
      </w:pPr>
      <w:r>
        <w:rPr>
          <w:rFonts w:ascii="Times New Roman" w:eastAsia="MS Mincho" w:hAnsi="Times New Roman"/>
          <w:bCs/>
          <w:iCs/>
          <w:color w:val="000000"/>
          <w:sz w:val="24"/>
          <w:szCs w:val="24"/>
        </w:rPr>
        <w:t xml:space="preserve">Seimas 2017 m. gegužės </w:t>
      </w:r>
      <w:r w:rsidR="00C74FA0">
        <w:rPr>
          <w:rFonts w:ascii="Times New Roman" w:eastAsia="MS Mincho" w:hAnsi="Times New Roman"/>
          <w:bCs/>
          <w:iCs/>
          <w:color w:val="000000"/>
          <w:sz w:val="24"/>
          <w:szCs w:val="24"/>
        </w:rPr>
        <w:t>9</w:t>
      </w:r>
      <w:r>
        <w:rPr>
          <w:rFonts w:ascii="Times New Roman" w:eastAsia="MS Mincho" w:hAnsi="Times New Roman"/>
          <w:bCs/>
          <w:iCs/>
          <w:color w:val="000000"/>
          <w:sz w:val="24"/>
          <w:szCs w:val="24"/>
        </w:rPr>
        <w:t xml:space="preserve"> d. priėmė </w:t>
      </w:r>
      <w:r w:rsidR="00C74FA0" w:rsidRPr="00057B87">
        <w:rPr>
          <w:rFonts w:ascii="Times New Roman" w:eastAsia="Times New Roman" w:hAnsi="Times New Roman"/>
          <w:bCs/>
          <w:sz w:val="24"/>
          <w:szCs w:val="24"/>
        </w:rPr>
        <w:t>Lietuvos Respublikos biudžetinių įstaigų įstatymo Nr. I-1113 1 ir 9 straipsnių pakeitimo ir įstatymo papildymo 9</w:t>
      </w:r>
      <w:r w:rsidR="00C74FA0" w:rsidRPr="00057B87">
        <w:rPr>
          <w:rFonts w:ascii="Times New Roman" w:eastAsia="Times New Roman" w:hAnsi="Times New Roman"/>
          <w:bCs/>
          <w:sz w:val="24"/>
          <w:szCs w:val="24"/>
          <w:vertAlign w:val="superscript"/>
        </w:rPr>
        <w:t>1</w:t>
      </w:r>
      <w:r w:rsidR="00C74FA0" w:rsidRPr="00057B87">
        <w:rPr>
          <w:rFonts w:ascii="Times New Roman" w:eastAsia="Times New Roman" w:hAnsi="Times New Roman"/>
          <w:bCs/>
          <w:sz w:val="24"/>
          <w:szCs w:val="24"/>
        </w:rPr>
        <w:t xml:space="preserve"> straipsniu įstatymą</w:t>
      </w:r>
      <w:r w:rsidR="00C74FA0" w:rsidRPr="00C377AF">
        <w:rPr>
          <w:rFonts w:ascii="Times New Roman" w:eastAsia="MS Mincho" w:hAnsi="Times New Roman"/>
          <w:bCs/>
          <w:iCs/>
          <w:color w:val="000000"/>
          <w:sz w:val="24"/>
          <w:szCs w:val="24"/>
        </w:rPr>
        <w:t xml:space="preserve"> </w:t>
      </w:r>
      <w:r w:rsidRPr="00391A22">
        <w:rPr>
          <w:rFonts w:ascii="Times New Roman" w:eastAsia="MS Mincho" w:hAnsi="Times New Roman"/>
          <w:bCs/>
          <w:iCs/>
          <w:color w:val="000000"/>
          <w:sz w:val="24"/>
          <w:szCs w:val="24"/>
        </w:rPr>
        <w:t>Nr.</w:t>
      </w:r>
      <w:r>
        <w:rPr>
          <w:rFonts w:ascii="Times New Roman" w:eastAsia="MS Mincho" w:hAnsi="Times New Roman"/>
          <w:bCs/>
          <w:iCs/>
          <w:color w:val="000000"/>
          <w:sz w:val="24"/>
          <w:szCs w:val="24"/>
        </w:rPr>
        <w:t xml:space="preserve"> </w:t>
      </w:r>
      <w:r w:rsidR="00C74FA0" w:rsidRPr="003C4FE1">
        <w:rPr>
          <w:rFonts w:ascii="Times New Roman" w:eastAsia="MS Mincho" w:hAnsi="Times New Roman"/>
          <w:bCs/>
          <w:iCs/>
          <w:color w:val="0000FF"/>
          <w:sz w:val="24"/>
          <w:szCs w:val="24"/>
          <w:u w:val="single"/>
        </w:rPr>
        <w:t>XIII-372</w:t>
      </w:r>
      <w:r w:rsidR="00C74FA0" w:rsidRPr="003C4FE1">
        <w:rPr>
          <w:rFonts w:ascii="Times New Roman" w:eastAsia="MS Mincho" w:hAnsi="Times New Roman"/>
          <w:bCs/>
          <w:iCs/>
          <w:color w:val="0000FF"/>
          <w:sz w:val="24"/>
          <w:szCs w:val="24"/>
        </w:rPr>
        <w:t xml:space="preserve">. </w:t>
      </w:r>
      <w:r w:rsidR="00C74FA0" w:rsidRPr="003C4FE1">
        <w:rPr>
          <w:rFonts w:ascii="Times New Roman" w:hAnsi="Times New Roman"/>
          <w:sz w:val="24"/>
          <w:szCs w:val="24"/>
        </w:rPr>
        <w:t>Respublikos Prezident</w:t>
      </w:r>
      <w:r w:rsidR="00A81183">
        <w:rPr>
          <w:rFonts w:ascii="Times New Roman" w:hAnsi="Times New Roman"/>
          <w:sz w:val="24"/>
          <w:szCs w:val="24"/>
        </w:rPr>
        <w:t>o</w:t>
      </w:r>
      <w:r w:rsidR="00C74FA0" w:rsidRPr="003C4FE1">
        <w:rPr>
          <w:rFonts w:ascii="Times New Roman" w:hAnsi="Times New Roman"/>
          <w:sz w:val="24"/>
          <w:szCs w:val="24"/>
        </w:rPr>
        <w:t xml:space="preserve"> dekretu Nr. IK-976 šis įstatymas buvo grąžintas Seimui pakartotinai svarstyti. Seimas 2017 m. birželio 1 d. priėmė sprendimą </w:t>
      </w:r>
      <w:r w:rsidR="00C74FA0" w:rsidRPr="003C4FE1">
        <w:rPr>
          <w:rFonts w:ascii="Times New Roman" w:eastAsia="Times New Roman" w:hAnsi="Times New Roman"/>
          <w:bCs/>
          <w:sz w:val="24"/>
          <w:szCs w:val="24"/>
        </w:rPr>
        <w:t>Lietuvos Respublikos biudžetinių įstaigų įstatymo Nr. I-1113 1 ir 9 straipsnių pakeitimo ir įstatymo papildymo 9</w:t>
      </w:r>
      <w:r w:rsidR="00C74FA0" w:rsidRPr="003C4FE1">
        <w:rPr>
          <w:rFonts w:ascii="Times New Roman" w:eastAsia="Times New Roman" w:hAnsi="Times New Roman"/>
          <w:bCs/>
          <w:sz w:val="24"/>
          <w:szCs w:val="24"/>
          <w:vertAlign w:val="superscript"/>
        </w:rPr>
        <w:t>1</w:t>
      </w:r>
      <w:r w:rsidR="00C74FA0" w:rsidRPr="003C4FE1">
        <w:rPr>
          <w:rFonts w:ascii="Times New Roman" w:eastAsia="Times New Roman" w:hAnsi="Times New Roman"/>
          <w:bCs/>
          <w:sz w:val="24"/>
          <w:szCs w:val="24"/>
        </w:rPr>
        <w:t xml:space="preserve"> straipsniu įstatymą</w:t>
      </w:r>
      <w:r w:rsidR="00C74FA0" w:rsidRPr="003C4FE1">
        <w:rPr>
          <w:rFonts w:ascii="Times New Roman" w:eastAsia="MS Mincho" w:hAnsi="Times New Roman"/>
          <w:bCs/>
          <w:iCs/>
          <w:color w:val="000000"/>
          <w:sz w:val="24"/>
          <w:szCs w:val="24"/>
        </w:rPr>
        <w:t xml:space="preserve"> Nr. </w:t>
      </w:r>
      <w:r w:rsidR="00C74FA0" w:rsidRPr="003C4FE1">
        <w:rPr>
          <w:rFonts w:ascii="Times New Roman" w:eastAsia="MS Mincho" w:hAnsi="Times New Roman"/>
          <w:bCs/>
          <w:iCs/>
          <w:color w:val="0000FF"/>
          <w:sz w:val="24"/>
          <w:szCs w:val="24"/>
          <w:u w:val="single"/>
        </w:rPr>
        <w:t>XIII-372</w:t>
      </w:r>
      <w:r w:rsidR="00C74FA0" w:rsidRPr="00057B87">
        <w:rPr>
          <w:rFonts w:ascii="Times New Roman" w:eastAsia="MS Mincho" w:hAnsi="Times New Roman"/>
          <w:b/>
          <w:bCs/>
          <w:iCs/>
          <w:color w:val="0000FF"/>
          <w:sz w:val="24"/>
          <w:szCs w:val="24"/>
        </w:rPr>
        <w:t xml:space="preserve"> </w:t>
      </w:r>
      <w:r w:rsidR="00C74FA0">
        <w:rPr>
          <w:rFonts w:ascii="Times New Roman" w:hAnsi="Times New Roman"/>
          <w:sz w:val="24"/>
          <w:szCs w:val="24"/>
        </w:rPr>
        <w:t xml:space="preserve">laikyti nepriimtu. </w:t>
      </w:r>
    </w:p>
    <w:p w14:paraId="7362094E" w14:textId="0AD921E4" w:rsidR="0093161B" w:rsidRDefault="0093161B" w:rsidP="00A30450">
      <w:pPr>
        <w:spacing w:after="0" w:line="240" w:lineRule="auto"/>
        <w:ind w:firstLine="238"/>
        <w:jc w:val="both"/>
        <w:rPr>
          <w:rFonts w:ascii="Times New Roman" w:hAnsi="Times New Roman"/>
          <w:b/>
          <w:sz w:val="24"/>
          <w:szCs w:val="24"/>
          <w:lang w:eastAsia="lt-LT"/>
        </w:rPr>
      </w:pPr>
      <w:r>
        <w:rPr>
          <w:rFonts w:ascii="Times New Roman" w:hAnsi="Times New Roman"/>
          <w:b/>
          <w:sz w:val="24"/>
          <w:szCs w:val="24"/>
          <w:lang w:eastAsia="lt-LT"/>
        </w:rPr>
        <w:t xml:space="preserve">Švietimo įstatymo Nr. I-1489 48, 59 ir 60 straipsnių pakeitimo ir Įstatymo papildymo 5(1) ir 59(1) straipsniais įstatymo </w:t>
      </w:r>
      <w:r w:rsidRPr="007A5414">
        <w:rPr>
          <w:rFonts w:ascii="Times New Roman" w:hAnsi="Times New Roman"/>
          <w:b/>
          <w:sz w:val="24"/>
          <w:szCs w:val="24"/>
          <w:lang w:eastAsia="lt-LT"/>
        </w:rPr>
        <w:t>projekt</w:t>
      </w:r>
      <w:r w:rsidR="00050F56">
        <w:rPr>
          <w:rFonts w:ascii="Times New Roman" w:hAnsi="Times New Roman"/>
          <w:b/>
          <w:sz w:val="24"/>
          <w:szCs w:val="24"/>
          <w:lang w:eastAsia="lt-LT"/>
        </w:rPr>
        <w:t>ą</w:t>
      </w:r>
      <w:r>
        <w:rPr>
          <w:rFonts w:ascii="Times New Roman" w:hAnsi="Times New Roman"/>
          <w:b/>
          <w:sz w:val="24"/>
          <w:szCs w:val="24"/>
          <w:lang w:eastAsia="lt-LT"/>
        </w:rPr>
        <w:t xml:space="preserve"> Nr. </w:t>
      </w:r>
      <w:hyperlink r:id="rId162" w:history="1">
        <w:r w:rsidRPr="00050F56">
          <w:rPr>
            <w:rStyle w:val="Hipersaitas"/>
            <w:rFonts w:ascii="Times New Roman" w:hAnsi="Times New Roman"/>
            <w:b/>
            <w:sz w:val="24"/>
            <w:szCs w:val="24"/>
            <w:lang w:eastAsia="lt-LT"/>
          </w:rPr>
          <w:t>XIIIP-282</w:t>
        </w:r>
      </w:hyperlink>
      <w:r w:rsidR="00C74FA0" w:rsidRPr="007A5414">
        <w:rPr>
          <w:rFonts w:ascii="Times New Roman" w:hAnsi="Times New Roman"/>
          <w:b/>
          <w:sz w:val="24"/>
          <w:szCs w:val="24"/>
          <w:lang w:eastAsia="lt-LT"/>
        </w:rPr>
        <w:t>.</w:t>
      </w:r>
    </w:p>
    <w:p w14:paraId="21977017" w14:textId="4409F67D" w:rsidR="002E30DC" w:rsidRDefault="0093161B" w:rsidP="00A30450">
      <w:pPr>
        <w:pStyle w:val="Dalyviai"/>
        <w:ind w:firstLine="238"/>
        <w:rPr>
          <w:lang w:eastAsia="lt-LT"/>
        </w:rPr>
      </w:pPr>
      <w:r>
        <w:rPr>
          <w:lang w:eastAsia="lt-LT"/>
        </w:rPr>
        <w:t xml:space="preserve">Įstatymo </w:t>
      </w:r>
      <w:r w:rsidR="00A81183">
        <w:rPr>
          <w:lang w:eastAsia="lt-LT"/>
        </w:rPr>
        <w:t>projektu siūloma</w:t>
      </w:r>
      <w:r w:rsidR="00C74FA0">
        <w:rPr>
          <w:lang w:eastAsia="lt-LT"/>
        </w:rPr>
        <w:t xml:space="preserve"> įvesti</w:t>
      </w:r>
      <w:r w:rsidR="00B81D42">
        <w:rPr>
          <w:lang w:eastAsia="lt-LT"/>
        </w:rPr>
        <w:t xml:space="preserve"> </w:t>
      </w:r>
      <w:r>
        <w:rPr>
          <w:lang w:eastAsia="lt-LT"/>
        </w:rPr>
        <w:t xml:space="preserve">švietimo įstaigų </w:t>
      </w:r>
      <w:r w:rsidR="00B81D42">
        <w:rPr>
          <w:lang w:eastAsia="lt-LT"/>
        </w:rPr>
        <w:t xml:space="preserve">vadovų </w:t>
      </w:r>
      <w:r>
        <w:rPr>
          <w:lang w:eastAsia="lt-LT"/>
        </w:rPr>
        <w:t xml:space="preserve">kadencijas ir </w:t>
      </w:r>
      <w:r w:rsidR="00B81D42">
        <w:rPr>
          <w:lang w:eastAsia="lt-LT"/>
        </w:rPr>
        <w:t xml:space="preserve">riboti </w:t>
      </w:r>
      <w:r>
        <w:rPr>
          <w:lang w:eastAsia="lt-LT"/>
        </w:rPr>
        <w:t xml:space="preserve">jų skaičių, </w:t>
      </w:r>
      <w:r w:rsidR="00B81D42">
        <w:rPr>
          <w:lang w:eastAsia="lt-LT"/>
        </w:rPr>
        <w:t xml:space="preserve">numatyti </w:t>
      </w:r>
      <w:r>
        <w:rPr>
          <w:lang w:eastAsia="lt-LT"/>
        </w:rPr>
        <w:t>vadovų veiklos vertinimo tvarką ir jos pasekmes;</w:t>
      </w:r>
      <w:r w:rsidR="00B81D42">
        <w:rPr>
          <w:lang w:eastAsia="lt-LT"/>
        </w:rPr>
        <w:t xml:space="preserve"> detalizuoti</w:t>
      </w:r>
      <w:r w:rsidR="00B81D42" w:rsidRPr="00B81D42">
        <w:rPr>
          <w:lang w:eastAsia="lt-LT"/>
        </w:rPr>
        <w:t xml:space="preserve"> </w:t>
      </w:r>
      <w:r w:rsidR="00B81D42">
        <w:rPr>
          <w:lang w:eastAsia="lt-LT"/>
        </w:rPr>
        <w:t>atrankos komisijų sudėtį; detaliau reglamentuoti mokyklų tarybų sudėtį ir reikalavimus jų nariams; apibrėžti mokytojų ir švietimo įstaigų vadovų</w:t>
      </w:r>
      <w:r w:rsidR="007C19CE" w:rsidRPr="007C19CE">
        <w:rPr>
          <w:lang w:eastAsia="lt-LT"/>
        </w:rPr>
        <w:t xml:space="preserve"> </w:t>
      </w:r>
      <w:r w:rsidR="007C19CE">
        <w:rPr>
          <w:lang w:eastAsia="lt-LT"/>
        </w:rPr>
        <w:t>nepriekaištingą reputaciją ir nustatyti pareigą mokytojams ir švietimo įstaigų vadovams atitikti jai keliamus reikalavimus, įve</w:t>
      </w:r>
      <w:r w:rsidR="00A81183">
        <w:rPr>
          <w:lang w:eastAsia="lt-LT"/>
        </w:rPr>
        <w:t>s</w:t>
      </w:r>
      <w:r w:rsidR="007C19CE">
        <w:rPr>
          <w:lang w:eastAsia="lt-LT"/>
        </w:rPr>
        <w:t>ti tarnybinių patikrinimų atlikimo ir laikino nušalinimo nuo pareigų pagrindus.</w:t>
      </w:r>
    </w:p>
    <w:p w14:paraId="042356D4" w14:textId="4A793E9D" w:rsidR="002C6434" w:rsidRDefault="00C74FA0" w:rsidP="00A30450">
      <w:pPr>
        <w:pStyle w:val="Dalyviai"/>
        <w:ind w:firstLine="238"/>
        <w:rPr>
          <w:lang w:eastAsia="lt-LT"/>
        </w:rPr>
      </w:pPr>
      <w:r>
        <w:rPr>
          <w:lang w:eastAsia="lt-LT"/>
        </w:rPr>
        <w:lastRenderedPageBreak/>
        <w:t xml:space="preserve"> </w:t>
      </w:r>
      <w:r w:rsidR="002E30DC" w:rsidRPr="00E64F81">
        <w:t>Komitetas</w:t>
      </w:r>
      <w:r w:rsidR="002E30DC">
        <w:t xml:space="preserve"> iš esmės pritar</w:t>
      </w:r>
      <w:r w:rsidR="00A81183">
        <w:t>ė</w:t>
      </w:r>
      <w:r w:rsidR="002E30DC">
        <w:t xml:space="preserve"> </w:t>
      </w:r>
      <w:r w:rsidR="00A81183">
        <w:t>į</w:t>
      </w:r>
      <w:r w:rsidR="002E30DC">
        <w:t xml:space="preserve">statymo projektui Nr. XIIIP-282 ir pasiūlė pagrindiniam komitetui jį tobulinti: </w:t>
      </w:r>
      <w:r w:rsidR="002E30DC">
        <w:rPr>
          <w:lang w:eastAsia="lt-LT"/>
        </w:rPr>
        <w:t>numatyti garantijas asmenims, kurie yra atleidžiami ar atšaukiami iš švietimo įstaigos vadovo pareigų, jeigu jo veiklos kasmetiniai vertinimai buvo geri ir labai geri (pasibaigus antrajai kadencijai tokiems asmenims turi būti leista dalyvauti toje pačioje švietimo įstaigoje organizuojamame viešajame konkurse įstaigos vadovo pareigoms užimti, o atsisakius jame dalyvauti ar jo nelaimėjus – siūlomos eitos ar žemesnės pareigos viešajame sektoriuje), nustatyti, kad švietimo įstaigų vadovų veikla vertinama Vyriausybės nustatyta tvarka ir vertinant metinę švietimo įstaigų vadovų veiklą būtinai dalyvauja ir Švietimo ir mokslo ministerijos deleguotas atstovas; taip pat suderinti šio įstatymo projekto nuostatas su šiuo metu galiojančiomis Vietos savivaldos įstatymo nuostatomis, kurios nustato savivaldybės tarybos ir savivaldybės mero įgaliojimus, skiriant į pareigas švietimo įstaigų vadovus, atleidžiant juos iš pareigų, vykdant kitas su jų darbu susijusias valdymo funkcijas. </w:t>
      </w:r>
    </w:p>
    <w:p w14:paraId="0A0A1DBD" w14:textId="69C54693" w:rsidR="002C6434" w:rsidRPr="007A5414" w:rsidRDefault="002C6434" w:rsidP="00A30450">
      <w:pPr>
        <w:pStyle w:val="Dalyviai"/>
        <w:ind w:firstLine="238"/>
        <w:rPr>
          <w:lang w:eastAsia="lt-LT"/>
        </w:rPr>
      </w:pPr>
      <w:r>
        <w:rPr>
          <w:rFonts w:eastAsia="MS Mincho"/>
          <w:bCs/>
          <w:iCs/>
          <w:color w:val="000000"/>
        </w:rPr>
        <w:t xml:space="preserve">Seimas 2017 m. birželio 30 d. priėmė </w:t>
      </w:r>
      <w:r w:rsidRPr="00057B87">
        <w:rPr>
          <w:lang w:eastAsia="lt-LT"/>
        </w:rPr>
        <w:t xml:space="preserve">Švietimo įstatymo Nr. I-1489 48, 59 ir 60 straipsnių pakeitimo ir Įstatymo papildymo 5(1) ir 59(1) straipsniais </w:t>
      </w:r>
      <w:r w:rsidRPr="00E64F81">
        <w:rPr>
          <w:lang w:eastAsia="lt-LT"/>
        </w:rPr>
        <w:t>įstatym</w:t>
      </w:r>
      <w:r>
        <w:rPr>
          <w:lang w:eastAsia="lt-LT"/>
        </w:rPr>
        <w:t>ą</w:t>
      </w:r>
      <w:r w:rsidRPr="00E64F81">
        <w:rPr>
          <w:lang w:eastAsia="lt-LT"/>
        </w:rPr>
        <w:t xml:space="preserve"> </w:t>
      </w:r>
      <w:r w:rsidRPr="00391A22">
        <w:rPr>
          <w:rFonts w:eastAsia="MS Mincho"/>
          <w:bCs/>
          <w:iCs/>
          <w:color w:val="000000"/>
        </w:rPr>
        <w:t>Nr</w:t>
      </w:r>
      <w:r w:rsidRPr="00A81183">
        <w:rPr>
          <w:rFonts w:eastAsia="MS Mincho"/>
          <w:bCs/>
          <w:iCs/>
          <w:color w:val="000000"/>
        </w:rPr>
        <w:t xml:space="preserve">. </w:t>
      </w:r>
      <w:hyperlink r:id="rId163" w:history="1">
        <w:r w:rsidRPr="00A81183">
          <w:rPr>
            <w:rStyle w:val="Hipersaitas"/>
            <w:rFonts w:eastAsia="MS Mincho"/>
            <w:bCs/>
            <w:iCs/>
          </w:rPr>
          <w:t>XIII-5</w:t>
        </w:r>
      </w:hyperlink>
      <w:r w:rsidRPr="00A81183">
        <w:rPr>
          <w:rStyle w:val="Hipersaitas"/>
          <w:rFonts w:eastAsia="MS Mincho"/>
          <w:bCs/>
          <w:iCs/>
        </w:rPr>
        <w:t>92</w:t>
      </w:r>
      <w:r w:rsidR="00A81183" w:rsidRPr="00A81183">
        <w:t>.</w:t>
      </w:r>
    </w:p>
    <w:p w14:paraId="5D90E93B" w14:textId="07B48D0E" w:rsidR="0093161B" w:rsidRDefault="0093161B" w:rsidP="00A30450">
      <w:pPr>
        <w:pStyle w:val="Dalyviai"/>
        <w:ind w:firstLine="238"/>
        <w:rPr>
          <w:lang w:eastAsia="lt-LT"/>
        </w:rPr>
      </w:pPr>
      <w:r>
        <w:rPr>
          <w:lang w:eastAsia="lt-LT"/>
        </w:rPr>
        <w:tab/>
      </w:r>
    </w:p>
    <w:p w14:paraId="7708E9D6" w14:textId="37B9F8DF" w:rsidR="0093161B" w:rsidRDefault="0093161B" w:rsidP="00A30450">
      <w:pPr>
        <w:spacing w:after="0" w:line="240" w:lineRule="auto"/>
        <w:ind w:firstLine="238"/>
        <w:jc w:val="both"/>
        <w:rPr>
          <w:rFonts w:ascii="Times New Roman" w:hAnsi="Times New Roman"/>
          <w:b/>
          <w:sz w:val="24"/>
          <w:szCs w:val="24"/>
          <w:lang w:eastAsia="lt-LT"/>
        </w:rPr>
      </w:pPr>
      <w:r>
        <w:rPr>
          <w:rFonts w:ascii="Times New Roman" w:hAnsi="Times New Roman"/>
          <w:b/>
          <w:sz w:val="24"/>
          <w:szCs w:val="24"/>
          <w:lang w:eastAsia="lt-LT"/>
        </w:rPr>
        <w:t xml:space="preserve">Lietuvos Respublikos rinkliavų įstatymo Nr. VIII-1725 5, 6, 9, 10, 11, 12, 13, 14 ir 15 straipsnių, IV skyriaus pavadinimo pakeitimo įstatymo </w:t>
      </w:r>
      <w:r w:rsidRPr="007A5414">
        <w:rPr>
          <w:rFonts w:ascii="Times New Roman" w:hAnsi="Times New Roman"/>
          <w:b/>
          <w:sz w:val="24"/>
          <w:szCs w:val="24"/>
          <w:lang w:eastAsia="lt-LT"/>
        </w:rPr>
        <w:t>projekt</w:t>
      </w:r>
      <w:r w:rsidR="00000FDA">
        <w:rPr>
          <w:rFonts w:ascii="Times New Roman" w:hAnsi="Times New Roman"/>
          <w:b/>
          <w:sz w:val="24"/>
          <w:szCs w:val="24"/>
          <w:lang w:eastAsia="lt-LT"/>
        </w:rPr>
        <w:t>ą</w:t>
      </w:r>
      <w:r>
        <w:rPr>
          <w:rFonts w:ascii="Times New Roman" w:hAnsi="Times New Roman"/>
          <w:b/>
          <w:sz w:val="24"/>
          <w:szCs w:val="24"/>
          <w:lang w:eastAsia="lt-LT"/>
        </w:rPr>
        <w:t xml:space="preserve"> Nr. </w:t>
      </w:r>
      <w:hyperlink r:id="rId164" w:history="1">
        <w:r w:rsidRPr="00050F56">
          <w:rPr>
            <w:rStyle w:val="Hipersaitas"/>
            <w:rFonts w:ascii="Times New Roman" w:hAnsi="Times New Roman"/>
            <w:b/>
            <w:sz w:val="24"/>
            <w:szCs w:val="24"/>
            <w:lang w:eastAsia="lt-LT"/>
          </w:rPr>
          <w:t>XIIIP-439</w:t>
        </w:r>
      </w:hyperlink>
      <w:r w:rsidR="00F71C42" w:rsidRPr="007A5414">
        <w:rPr>
          <w:rFonts w:ascii="Times New Roman" w:hAnsi="Times New Roman"/>
          <w:b/>
          <w:sz w:val="24"/>
          <w:szCs w:val="24"/>
          <w:lang w:eastAsia="lt-LT"/>
        </w:rPr>
        <w:t>.</w:t>
      </w:r>
    </w:p>
    <w:p w14:paraId="668A7A6D" w14:textId="24358D15" w:rsidR="0093161B" w:rsidRDefault="002E30DC" w:rsidP="00A30450">
      <w:pPr>
        <w:spacing w:after="0" w:line="240" w:lineRule="auto"/>
        <w:ind w:firstLine="238"/>
        <w:jc w:val="both"/>
        <w:rPr>
          <w:rFonts w:ascii="Times New Roman" w:hAnsi="Times New Roman"/>
          <w:sz w:val="24"/>
          <w:szCs w:val="24"/>
          <w:lang w:eastAsia="lt-LT"/>
        </w:rPr>
      </w:pPr>
      <w:r w:rsidRPr="00057B87">
        <w:rPr>
          <w:rFonts w:ascii="Times New Roman" w:hAnsi="Times New Roman"/>
          <w:sz w:val="24"/>
          <w:szCs w:val="24"/>
          <w:lang w:eastAsia="lt-LT"/>
        </w:rPr>
        <w:lastRenderedPageBreak/>
        <w:t xml:space="preserve">Įstatymo </w:t>
      </w:r>
      <w:r w:rsidR="00A81183">
        <w:rPr>
          <w:rFonts w:ascii="Times New Roman" w:hAnsi="Times New Roman"/>
          <w:sz w:val="24"/>
          <w:szCs w:val="24"/>
          <w:lang w:eastAsia="lt-LT"/>
        </w:rPr>
        <w:t xml:space="preserve">projektu siūloma </w:t>
      </w:r>
      <w:r w:rsidR="0093161B">
        <w:rPr>
          <w:rFonts w:ascii="Times New Roman" w:eastAsia="Times New Roman" w:hAnsi="Times New Roman"/>
          <w:sz w:val="24"/>
          <w:szCs w:val="24"/>
          <w:lang w:eastAsia="lt-LT"/>
        </w:rPr>
        <w:t>įtvirtinti teisę savivaldybėms skaičiuoti delspinigius už laiku nesumokėtą vietinę rinkliavą;</w:t>
      </w:r>
      <w:r>
        <w:rPr>
          <w:rFonts w:ascii="Times New Roman" w:eastAsia="Times New Roman" w:hAnsi="Times New Roman"/>
          <w:sz w:val="24"/>
          <w:szCs w:val="24"/>
          <w:lang w:eastAsia="lt-LT"/>
        </w:rPr>
        <w:t xml:space="preserve"> </w:t>
      </w:r>
      <w:r w:rsidR="0093161B">
        <w:rPr>
          <w:rFonts w:ascii="Times New Roman" w:hAnsi="Times New Roman"/>
          <w:sz w:val="24"/>
          <w:szCs w:val="24"/>
          <w:lang w:eastAsia="lt-LT"/>
        </w:rPr>
        <w:t>nustatyti valstybės rinkliavos mokėjimo terminus, taip pat teisines pasekmes, laiku nesumokėjus valstybės ar vietinės rinkliavos;</w:t>
      </w:r>
      <w:r>
        <w:rPr>
          <w:rFonts w:ascii="Times New Roman" w:hAnsi="Times New Roman"/>
          <w:sz w:val="24"/>
          <w:szCs w:val="24"/>
          <w:lang w:eastAsia="lt-LT"/>
        </w:rPr>
        <w:t xml:space="preserve"> </w:t>
      </w:r>
      <w:r w:rsidR="0093161B">
        <w:rPr>
          <w:rFonts w:ascii="Times New Roman" w:hAnsi="Times New Roman"/>
          <w:sz w:val="24"/>
          <w:szCs w:val="24"/>
          <w:lang w:eastAsia="lt-LT"/>
        </w:rPr>
        <w:t xml:space="preserve"> nustatyti minimalų valstybės rinkliavos dydį;</w:t>
      </w:r>
      <w:r>
        <w:rPr>
          <w:rFonts w:ascii="Times New Roman" w:hAnsi="Times New Roman"/>
          <w:sz w:val="24"/>
          <w:szCs w:val="24"/>
          <w:lang w:eastAsia="lt-LT"/>
        </w:rPr>
        <w:t xml:space="preserve"> </w:t>
      </w:r>
      <w:r>
        <w:rPr>
          <w:rFonts w:ascii="Times New Roman" w:eastAsia="Times New Roman" w:hAnsi="Times New Roman"/>
          <w:sz w:val="24"/>
          <w:szCs w:val="24"/>
          <w:lang w:eastAsia="lt-LT"/>
        </w:rPr>
        <w:t>R</w:t>
      </w:r>
      <w:r w:rsidR="0093161B">
        <w:rPr>
          <w:rFonts w:ascii="Times New Roman" w:eastAsia="Times New Roman" w:hAnsi="Times New Roman"/>
          <w:sz w:val="24"/>
          <w:szCs w:val="24"/>
          <w:lang w:eastAsia="lt-LT"/>
        </w:rPr>
        <w:t>inkliavų įstatymo nuostatas suderinti su galiojančių teisės aktų nuostatomis</w:t>
      </w:r>
      <w:r w:rsidR="007C19CE">
        <w:rPr>
          <w:rFonts w:ascii="Times New Roman" w:eastAsia="Times New Roman" w:hAnsi="Times New Roman"/>
          <w:sz w:val="24"/>
          <w:szCs w:val="24"/>
          <w:lang w:eastAsia="lt-LT"/>
        </w:rPr>
        <w:t>.</w:t>
      </w:r>
    </w:p>
    <w:p w14:paraId="69878C26" w14:textId="24DF06DE" w:rsidR="0093161B" w:rsidRDefault="002E30DC" w:rsidP="00A30450">
      <w:pPr>
        <w:spacing w:after="0" w:line="240" w:lineRule="auto"/>
        <w:ind w:firstLine="238"/>
        <w:jc w:val="both"/>
        <w:rPr>
          <w:rFonts w:ascii="Times New Roman" w:hAnsi="Times New Roman"/>
          <w:sz w:val="24"/>
          <w:szCs w:val="24"/>
        </w:rPr>
      </w:pPr>
      <w:r w:rsidRPr="00E64F81">
        <w:rPr>
          <w:rFonts w:ascii="Times New Roman" w:eastAsia="Times New Roman" w:hAnsi="Times New Roman"/>
          <w:sz w:val="24"/>
          <w:szCs w:val="24"/>
        </w:rPr>
        <w:t>Komitetas</w:t>
      </w:r>
      <w:r>
        <w:rPr>
          <w:rFonts w:ascii="Times New Roman" w:eastAsia="Times New Roman" w:hAnsi="Times New Roman"/>
          <w:sz w:val="24"/>
          <w:szCs w:val="24"/>
        </w:rPr>
        <w:t xml:space="preserve"> iš esmės pritar</w:t>
      </w:r>
      <w:r w:rsidR="00A81183">
        <w:rPr>
          <w:rFonts w:ascii="Times New Roman" w:eastAsia="Times New Roman" w:hAnsi="Times New Roman"/>
          <w:sz w:val="24"/>
          <w:szCs w:val="24"/>
        </w:rPr>
        <w:t>ė</w:t>
      </w:r>
      <w:r>
        <w:rPr>
          <w:rFonts w:ascii="Times New Roman" w:eastAsia="Times New Roman" w:hAnsi="Times New Roman"/>
          <w:sz w:val="24"/>
          <w:szCs w:val="24"/>
        </w:rPr>
        <w:t xml:space="preserve"> </w:t>
      </w:r>
      <w:r w:rsidR="00A81183">
        <w:rPr>
          <w:rFonts w:ascii="Times New Roman" w:eastAsia="Times New Roman" w:hAnsi="Times New Roman"/>
          <w:sz w:val="24"/>
          <w:szCs w:val="24"/>
        </w:rPr>
        <w:t>į</w:t>
      </w:r>
      <w:r>
        <w:rPr>
          <w:rFonts w:ascii="Times New Roman" w:hAnsi="Times New Roman"/>
          <w:sz w:val="24"/>
          <w:szCs w:val="24"/>
        </w:rPr>
        <w:t xml:space="preserve">statymo projektui Nr. XIII-439 </w:t>
      </w:r>
      <w:r w:rsidR="0093161B">
        <w:rPr>
          <w:rFonts w:ascii="Times New Roman" w:hAnsi="Times New Roman"/>
          <w:sz w:val="24"/>
          <w:szCs w:val="24"/>
        </w:rPr>
        <w:t xml:space="preserve">ir </w:t>
      </w:r>
      <w:r w:rsidR="007C19CE">
        <w:rPr>
          <w:rFonts w:ascii="Times New Roman" w:hAnsi="Times New Roman"/>
          <w:sz w:val="24"/>
          <w:szCs w:val="24"/>
        </w:rPr>
        <w:t xml:space="preserve">pasiūlė </w:t>
      </w:r>
      <w:r w:rsidR="0093161B">
        <w:rPr>
          <w:rFonts w:ascii="Times New Roman" w:hAnsi="Times New Roman"/>
          <w:sz w:val="24"/>
          <w:szCs w:val="24"/>
        </w:rPr>
        <w:t>pagrindiniam komitetui jį tobulinti, atsižvelgiant į Teisės departamento pastabas ir Valstybės valdymo ir savivaldybių komiteto pasiūlymą</w:t>
      </w:r>
      <w:r w:rsidR="007C19CE">
        <w:rPr>
          <w:rFonts w:ascii="Times New Roman" w:hAnsi="Times New Roman"/>
          <w:sz w:val="24"/>
          <w:szCs w:val="24"/>
        </w:rPr>
        <w:t>.</w:t>
      </w:r>
      <w:r w:rsidR="0093161B">
        <w:rPr>
          <w:rFonts w:ascii="Times New Roman" w:hAnsi="Times New Roman"/>
          <w:sz w:val="24"/>
          <w:szCs w:val="24"/>
        </w:rPr>
        <w:t xml:space="preserve"> Komitetas pasiūlė, kad savivaldybės taryba, tvirtindama vietinės rinkliavos nuostatus, turi teisę, bet neprivalo nustatyti delspinigius už rinkliavų nuostatų pažeidimus.</w:t>
      </w:r>
    </w:p>
    <w:p w14:paraId="4FAC59C9" w14:textId="18D66393" w:rsidR="002E30DC" w:rsidRPr="00A81183" w:rsidRDefault="002E30DC" w:rsidP="00A30450">
      <w:pPr>
        <w:pStyle w:val="Dalyviai"/>
        <w:ind w:firstLine="238"/>
        <w:rPr>
          <w:lang w:eastAsia="lt-LT"/>
        </w:rPr>
      </w:pPr>
      <w:r w:rsidRPr="00F71C42">
        <w:rPr>
          <w:rFonts w:eastAsia="MS Mincho"/>
          <w:bCs/>
          <w:iCs/>
          <w:color w:val="000000"/>
        </w:rPr>
        <w:t xml:space="preserve">Seimas 2017 m. </w:t>
      </w:r>
      <w:r w:rsidR="00F71C42" w:rsidRPr="00F71C42">
        <w:rPr>
          <w:rFonts w:eastAsia="MS Mincho"/>
          <w:bCs/>
          <w:iCs/>
          <w:color w:val="000000"/>
        </w:rPr>
        <w:t>gegužės 23</w:t>
      </w:r>
      <w:r w:rsidRPr="00F71C42">
        <w:rPr>
          <w:rFonts w:eastAsia="MS Mincho"/>
          <w:bCs/>
          <w:iCs/>
          <w:color w:val="000000"/>
        </w:rPr>
        <w:t xml:space="preserve"> d. priėmė </w:t>
      </w:r>
      <w:r w:rsidR="00F71C42" w:rsidRPr="00057B87">
        <w:rPr>
          <w:lang w:eastAsia="lt-LT"/>
        </w:rPr>
        <w:t xml:space="preserve">Lietuvos Respublikos rinkliavų įstatymo Nr. VIII-1725 5, 6, 9, 10, 11, 12, 13, 14 ir 15 straipsnių, IV skyriaus pavadinimo pakeitimo </w:t>
      </w:r>
      <w:r w:rsidRPr="00E64F81">
        <w:rPr>
          <w:lang w:eastAsia="lt-LT"/>
        </w:rPr>
        <w:t>įstatym</w:t>
      </w:r>
      <w:r>
        <w:rPr>
          <w:lang w:eastAsia="lt-LT"/>
        </w:rPr>
        <w:t>ą</w:t>
      </w:r>
      <w:r w:rsidRPr="00E64F81">
        <w:rPr>
          <w:lang w:eastAsia="lt-LT"/>
        </w:rPr>
        <w:t xml:space="preserve"> </w:t>
      </w:r>
      <w:r w:rsidRPr="00391A22">
        <w:rPr>
          <w:rFonts w:eastAsia="MS Mincho"/>
          <w:bCs/>
          <w:iCs/>
          <w:color w:val="000000"/>
        </w:rPr>
        <w:t>Nr.</w:t>
      </w:r>
      <w:r>
        <w:rPr>
          <w:rFonts w:eastAsia="MS Mincho"/>
          <w:bCs/>
          <w:iCs/>
          <w:color w:val="000000"/>
        </w:rPr>
        <w:t xml:space="preserve"> </w:t>
      </w:r>
      <w:hyperlink r:id="rId165" w:history="1">
        <w:r w:rsidRPr="00A81183">
          <w:rPr>
            <w:rStyle w:val="Hipersaitas"/>
            <w:rFonts w:eastAsia="MS Mincho"/>
            <w:bCs/>
            <w:iCs/>
          </w:rPr>
          <w:t>XIII-</w:t>
        </w:r>
        <w:r w:rsidR="00F80A7E" w:rsidRPr="00A81183">
          <w:rPr>
            <w:rStyle w:val="Hipersaitas"/>
            <w:rFonts w:eastAsia="MS Mincho"/>
            <w:bCs/>
            <w:iCs/>
          </w:rPr>
          <w:t>377</w:t>
        </w:r>
      </w:hyperlink>
      <w:r w:rsidR="00F80A7E" w:rsidRPr="00A81183">
        <w:rPr>
          <w:rFonts w:eastAsia="MS Mincho"/>
          <w:bCs/>
          <w:iCs/>
        </w:rPr>
        <w:t>.</w:t>
      </w:r>
    </w:p>
    <w:p w14:paraId="79A1E2E7" w14:textId="77777777" w:rsidR="00F80A7E" w:rsidRDefault="00F80A7E" w:rsidP="00A30450">
      <w:pPr>
        <w:spacing w:after="0" w:line="240" w:lineRule="auto"/>
        <w:ind w:firstLine="238"/>
        <w:jc w:val="both"/>
        <w:rPr>
          <w:rFonts w:ascii="Times New Roman" w:eastAsia="Times New Roman" w:hAnsi="Times New Roman"/>
          <w:b/>
          <w:sz w:val="24"/>
          <w:szCs w:val="24"/>
        </w:rPr>
      </w:pPr>
    </w:p>
    <w:p w14:paraId="101884DE" w14:textId="26783350" w:rsidR="0093161B" w:rsidRDefault="0093161B" w:rsidP="00A30450">
      <w:pPr>
        <w:spacing w:after="0" w:line="240" w:lineRule="auto"/>
        <w:ind w:firstLine="238"/>
        <w:jc w:val="both"/>
        <w:rPr>
          <w:rFonts w:ascii="Times New Roman" w:eastAsia="Times New Roman" w:hAnsi="Times New Roman"/>
          <w:b/>
          <w:sz w:val="24"/>
          <w:szCs w:val="24"/>
        </w:rPr>
      </w:pPr>
      <w:r>
        <w:rPr>
          <w:rFonts w:ascii="Times New Roman" w:eastAsia="Times New Roman" w:hAnsi="Times New Roman"/>
          <w:b/>
          <w:sz w:val="24"/>
          <w:szCs w:val="24"/>
        </w:rPr>
        <w:t>Lietuvos Respublikos viešojo administravimo įstatymo Nr. VIII-1234 2 ir 36</w:t>
      </w:r>
      <w:r>
        <w:rPr>
          <w:rFonts w:ascii="Times New Roman" w:eastAsia="Times New Roman" w:hAnsi="Times New Roman"/>
          <w:b/>
          <w:sz w:val="24"/>
          <w:szCs w:val="24"/>
          <w:vertAlign w:val="superscript"/>
        </w:rPr>
        <w:t>4</w:t>
      </w:r>
      <w:r>
        <w:rPr>
          <w:rFonts w:ascii="Times New Roman" w:eastAsia="Times New Roman" w:hAnsi="Times New Roman"/>
          <w:b/>
          <w:sz w:val="24"/>
          <w:szCs w:val="24"/>
        </w:rPr>
        <w:t xml:space="preserve"> straipsnių pakeitimo įstatymo </w:t>
      </w:r>
      <w:r w:rsidRPr="007A5414">
        <w:rPr>
          <w:rFonts w:ascii="Times New Roman" w:eastAsia="Times New Roman" w:hAnsi="Times New Roman"/>
          <w:b/>
          <w:sz w:val="24"/>
          <w:szCs w:val="24"/>
        </w:rPr>
        <w:t>projekt</w:t>
      </w:r>
      <w:r w:rsidR="00050F56">
        <w:rPr>
          <w:rFonts w:ascii="Times New Roman" w:eastAsia="Times New Roman" w:hAnsi="Times New Roman"/>
          <w:b/>
          <w:sz w:val="24"/>
          <w:szCs w:val="24"/>
        </w:rPr>
        <w:t>ą</w:t>
      </w:r>
      <w:r w:rsidRPr="007A5414">
        <w:rPr>
          <w:rFonts w:ascii="Times New Roman" w:eastAsia="Times New Roman" w:hAnsi="Times New Roman"/>
          <w:b/>
          <w:sz w:val="24"/>
          <w:szCs w:val="24"/>
        </w:rPr>
        <w:t xml:space="preserve"> Nr. </w:t>
      </w:r>
      <w:hyperlink r:id="rId166" w:history="1">
        <w:r w:rsidRPr="00050F56">
          <w:rPr>
            <w:rStyle w:val="Hipersaitas"/>
            <w:rFonts w:ascii="Times New Roman" w:eastAsia="Times New Roman" w:hAnsi="Times New Roman"/>
            <w:b/>
            <w:sz w:val="24"/>
            <w:szCs w:val="24"/>
          </w:rPr>
          <w:t>XIIIP-530</w:t>
        </w:r>
      </w:hyperlink>
      <w:r w:rsidRPr="007A5414">
        <w:rPr>
          <w:rFonts w:ascii="Times New Roman" w:eastAsia="Times New Roman" w:hAnsi="Times New Roman"/>
          <w:b/>
          <w:sz w:val="24"/>
          <w:szCs w:val="24"/>
        </w:rPr>
        <w:t>.</w:t>
      </w:r>
    </w:p>
    <w:p w14:paraId="09E30FC9" w14:textId="706A92D6" w:rsidR="0093161B" w:rsidRPr="00C53233" w:rsidRDefault="00F71C42" w:rsidP="00A30450">
      <w:pPr>
        <w:spacing w:after="0" w:line="240" w:lineRule="auto"/>
        <w:ind w:firstLine="238"/>
        <w:jc w:val="both"/>
        <w:rPr>
          <w:rFonts w:ascii="Times New Roman" w:eastAsia="Times New Roman" w:hAnsi="Times New Roman"/>
          <w:sz w:val="24"/>
          <w:szCs w:val="24"/>
        </w:rPr>
      </w:pPr>
      <w:r w:rsidRPr="00C53233">
        <w:rPr>
          <w:rFonts w:ascii="Times New Roman" w:hAnsi="Times New Roman"/>
          <w:sz w:val="24"/>
          <w:szCs w:val="24"/>
          <w:lang w:eastAsia="lt-LT"/>
        </w:rPr>
        <w:t xml:space="preserve">Įstatymo </w:t>
      </w:r>
      <w:r w:rsidR="00A81183">
        <w:rPr>
          <w:rFonts w:ascii="Times New Roman" w:hAnsi="Times New Roman"/>
          <w:sz w:val="24"/>
          <w:szCs w:val="24"/>
          <w:lang w:eastAsia="lt-LT"/>
        </w:rPr>
        <w:t>projektu siūloma</w:t>
      </w:r>
      <w:r w:rsidR="00C53233">
        <w:rPr>
          <w:rFonts w:ascii="Times New Roman" w:hAnsi="Times New Roman"/>
          <w:sz w:val="24"/>
          <w:szCs w:val="24"/>
          <w:lang w:eastAsia="lt-LT"/>
        </w:rPr>
        <w:t xml:space="preserve"> </w:t>
      </w:r>
      <w:r w:rsidR="00C53233" w:rsidRPr="00057B87">
        <w:rPr>
          <w:rFonts w:ascii="Times New Roman" w:hAnsi="Times New Roman"/>
          <w:sz w:val="24"/>
          <w:szCs w:val="24"/>
        </w:rPr>
        <w:t>Viešojo administravimo įstatym</w:t>
      </w:r>
      <w:r w:rsidR="00A81183">
        <w:rPr>
          <w:rFonts w:ascii="Times New Roman" w:hAnsi="Times New Roman"/>
          <w:sz w:val="24"/>
          <w:szCs w:val="24"/>
        </w:rPr>
        <w:t>ą</w:t>
      </w:r>
      <w:r w:rsidR="00C53233" w:rsidRPr="00057B87">
        <w:rPr>
          <w:rFonts w:ascii="Times New Roman" w:hAnsi="Times New Roman"/>
          <w:sz w:val="24"/>
          <w:szCs w:val="24"/>
        </w:rPr>
        <w:t xml:space="preserve"> papildyti nauja sąvoka </w:t>
      </w:r>
      <w:r w:rsidR="00C53233" w:rsidRPr="00057B87">
        <w:rPr>
          <w:rFonts w:ascii="Times New Roman" w:hAnsi="Times New Roman"/>
          <w:bCs/>
          <w:color w:val="000000"/>
          <w:sz w:val="24"/>
          <w:szCs w:val="24"/>
        </w:rPr>
        <w:t xml:space="preserve">„kontrolinis pirkimas“, taip pat </w:t>
      </w:r>
      <w:r w:rsidR="00C53233" w:rsidRPr="00057B87">
        <w:rPr>
          <w:rFonts w:ascii="Times New Roman" w:hAnsi="Times New Roman"/>
          <w:color w:val="000000"/>
          <w:sz w:val="24"/>
          <w:szCs w:val="24"/>
        </w:rPr>
        <w:t xml:space="preserve">numatyti, kad </w:t>
      </w:r>
      <w:r w:rsidR="00C53233" w:rsidRPr="00057B87">
        <w:rPr>
          <w:rFonts w:ascii="Times New Roman" w:hAnsi="Times New Roman"/>
          <w:bCs/>
          <w:color w:val="000000"/>
          <w:sz w:val="24"/>
          <w:szCs w:val="24"/>
        </w:rPr>
        <w:t xml:space="preserve">įstatymų nustatytais atvejais kontroliniai pirkimai gali būti atliekami nepateikus ūkio subjektui teisės aktų nustatyta tvarka patvirtintos sprendimo atlikti neplaninį patikrinimą kopijos. Šiais atvejais teisės aktų nustatyta tvarka patvirtinta sprendimo atlikti neplaninį patikrinimą kopija ūkio subjektui turi būti pateikta iš karto po atlikto kontrolinio pirkimo. </w:t>
      </w:r>
    </w:p>
    <w:p w14:paraId="66E158E6" w14:textId="00E9D68E" w:rsidR="0093161B" w:rsidRDefault="00F71C42" w:rsidP="00A30450">
      <w:pPr>
        <w:spacing w:after="0" w:line="240" w:lineRule="auto"/>
        <w:ind w:firstLine="238"/>
        <w:jc w:val="both"/>
        <w:rPr>
          <w:rFonts w:ascii="Times New Roman" w:hAnsi="Times New Roman"/>
          <w:sz w:val="24"/>
          <w:szCs w:val="24"/>
        </w:rPr>
      </w:pPr>
      <w:r w:rsidRPr="00E64F81">
        <w:rPr>
          <w:rFonts w:ascii="Times New Roman" w:eastAsia="Times New Roman" w:hAnsi="Times New Roman"/>
          <w:sz w:val="24"/>
          <w:szCs w:val="24"/>
        </w:rPr>
        <w:lastRenderedPageBreak/>
        <w:t>Komitetas</w:t>
      </w:r>
      <w:r>
        <w:rPr>
          <w:rFonts w:ascii="Times New Roman" w:eastAsia="Times New Roman" w:hAnsi="Times New Roman"/>
          <w:sz w:val="24"/>
          <w:szCs w:val="24"/>
        </w:rPr>
        <w:t xml:space="preserve"> iš esmės pritar</w:t>
      </w:r>
      <w:r w:rsidR="00A81183">
        <w:rPr>
          <w:rFonts w:ascii="Times New Roman" w:eastAsia="Times New Roman" w:hAnsi="Times New Roman"/>
          <w:sz w:val="24"/>
          <w:szCs w:val="24"/>
        </w:rPr>
        <w:t>ė</w:t>
      </w:r>
      <w:r>
        <w:rPr>
          <w:rFonts w:ascii="Times New Roman" w:eastAsia="Times New Roman" w:hAnsi="Times New Roman"/>
          <w:sz w:val="24"/>
          <w:szCs w:val="24"/>
        </w:rPr>
        <w:t xml:space="preserve"> </w:t>
      </w:r>
      <w:r w:rsidR="00A81183">
        <w:rPr>
          <w:rFonts w:ascii="Times New Roman" w:eastAsia="Times New Roman" w:hAnsi="Times New Roman"/>
          <w:sz w:val="24"/>
          <w:szCs w:val="24"/>
        </w:rPr>
        <w:t>į</w:t>
      </w:r>
      <w:r>
        <w:rPr>
          <w:rFonts w:ascii="Times New Roman" w:hAnsi="Times New Roman"/>
          <w:sz w:val="24"/>
          <w:szCs w:val="24"/>
        </w:rPr>
        <w:t>statymo projektui</w:t>
      </w:r>
      <w:r w:rsidRPr="00F71C42">
        <w:rPr>
          <w:rFonts w:ascii="Times New Roman" w:eastAsia="Times New Roman" w:hAnsi="Times New Roman"/>
          <w:b/>
          <w:sz w:val="24"/>
          <w:szCs w:val="24"/>
        </w:rPr>
        <w:t xml:space="preserve"> </w:t>
      </w:r>
      <w:r w:rsidR="0093161B" w:rsidRPr="00F71C42">
        <w:rPr>
          <w:rFonts w:ascii="Times New Roman" w:hAnsi="Times New Roman"/>
          <w:sz w:val="24"/>
          <w:szCs w:val="24"/>
        </w:rPr>
        <w:t xml:space="preserve">Nr. XIIIP-530 ir </w:t>
      </w:r>
      <w:r w:rsidR="007C19CE" w:rsidRPr="00F71C42">
        <w:rPr>
          <w:rFonts w:ascii="Times New Roman" w:hAnsi="Times New Roman"/>
          <w:sz w:val="24"/>
          <w:szCs w:val="24"/>
        </w:rPr>
        <w:t xml:space="preserve">pasiūlė </w:t>
      </w:r>
      <w:r w:rsidR="0093161B" w:rsidRPr="00F71C42">
        <w:rPr>
          <w:rFonts w:ascii="Times New Roman" w:hAnsi="Times New Roman"/>
          <w:sz w:val="24"/>
          <w:szCs w:val="24"/>
        </w:rPr>
        <w:t>pagrindiniam komitetui jį tobulinti, atsižvelgiant į Seimo kanceliarijos Teisės departamento pastabas ir pasiūlymus.</w:t>
      </w:r>
    </w:p>
    <w:p w14:paraId="15B1B22D" w14:textId="13A8072D" w:rsidR="00F71C42" w:rsidRPr="007A5414" w:rsidRDefault="00F71C42" w:rsidP="00A30450">
      <w:pPr>
        <w:pStyle w:val="Dalyviai"/>
        <w:ind w:firstLine="238"/>
        <w:rPr>
          <w:lang w:eastAsia="lt-LT"/>
        </w:rPr>
      </w:pPr>
      <w:r w:rsidRPr="00E64F81">
        <w:rPr>
          <w:rFonts w:eastAsia="MS Mincho"/>
          <w:bCs/>
          <w:iCs/>
          <w:color w:val="000000"/>
        </w:rPr>
        <w:t xml:space="preserve">Seimas 2017 m. gegužės 23 d. priėmė </w:t>
      </w:r>
      <w:r w:rsidR="008C14E8" w:rsidRPr="00057B87">
        <w:t>Lietuvos Respublikos viešojo administravimo įstatymo Nr. VIII-1234 2 ir 36</w:t>
      </w:r>
      <w:r w:rsidR="008C14E8" w:rsidRPr="00057B87">
        <w:rPr>
          <w:vertAlign w:val="superscript"/>
        </w:rPr>
        <w:t>4</w:t>
      </w:r>
      <w:r w:rsidR="008C14E8" w:rsidRPr="00057B87">
        <w:t> straipsnių pakeitimo</w:t>
      </w:r>
      <w:r w:rsidR="008C14E8" w:rsidRPr="00E64F81">
        <w:rPr>
          <w:lang w:eastAsia="lt-LT"/>
        </w:rPr>
        <w:t xml:space="preserve"> </w:t>
      </w:r>
      <w:r w:rsidRPr="00E64F81">
        <w:rPr>
          <w:lang w:eastAsia="lt-LT"/>
        </w:rPr>
        <w:t>įstatym</w:t>
      </w:r>
      <w:r>
        <w:rPr>
          <w:lang w:eastAsia="lt-LT"/>
        </w:rPr>
        <w:t>ą</w:t>
      </w:r>
      <w:r w:rsidRPr="00E64F81">
        <w:rPr>
          <w:lang w:eastAsia="lt-LT"/>
        </w:rPr>
        <w:t xml:space="preserve"> </w:t>
      </w:r>
      <w:r w:rsidRPr="00391A22">
        <w:rPr>
          <w:rFonts w:eastAsia="MS Mincho"/>
          <w:bCs/>
          <w:iCs/>
          <w:color w:val="000000"/>
        </w:rPr>
        <w:t>Nr.</w:t>
      </w:r>
      <w:r>
        <w:rPr>
          <w:rFonts w:eastAsia="MS Mincho"/>
          <w:bCs/>
          <w:iCs/>
          <w:color w:val="000000"/>
        </w:rPr>
        <w:t xml:space="preserve"> </w:t>
      </w:r>
      <w:hyperlink r:id="rId167" w:history="1">
        <w:r w:rsidRPr="00A81183">
          <w:rPr>
            <w:rStyle w:val="Hipersaitas"/>
            <w:rFonts w:eastAsia="MS Mincho"/>
            <w:bCs/>
            <w:iCs/>
          </w:rPr>
          <w:t>XIII-</w:t>
        </w:r>
      </w:hyperlink>
      <w:r w:rsidR="008C14E8" w:rsidRPr="00A81183">
        <w:rPr>
          <w:rStyle w:val="Hipersaitas"/>
          <w:rFonts w:eastAsia="MS Mincho"/>
          <w:bCs/>
          <w:iCs/>
        </w:rPr>
        <w:t>392</w:t>
      </w:r>
      <w:r w:rsidR="00A81183" w:rsidRPr="00A81183">
        <w:t>.</w:t>
      </w:r>
    </w:p>
    <w:p w14:paraId="5EF0F1B6" w14:textId="77777777" w:rsidR="00F71C42" w:rsidRPr="00F71C42" w:rsidRDefault="00F71C42" w:rsidP="00A30450">
      <w:pPr>
        <w:spacing w:after="0" w:line="240" w:lineRule="auto"/>
        <w:ind w:firstLine="238"/>
        <w:jc w:val="both"/>
        <w:rPr>
          <w:rFonts w:ascii="Times New Roman" w:hAnsi="Times New Roman"/>
          <w:sz w:val="24"/>
          <w:szCs w:val="24"/>
        </w:rPr>
      </w:pPr>
    </w:p>
    <w:p w14:paraId="18D5A0EF" w14:textId="77777777" w:rsidR="00A81183" w:rsidRDefault="0093161B" w:rsidP="00A30450">
      <w:pPr>
        <w:tabs>
          <w:tab w:val="left" w:pos="567"/>
        </w:tabs>
        <w:spacing w:after="0" w:line="240" w:lineRule="auto"/>
        <w:ind w:firstLine="238"/>
        <w:jc w:val="both"/>
        <w:rPr>
          <w:rFonts w:ascii="Times New Roman" w:hAnsi="Times New Roman"/>
          <w:b/>
          <w:sz w:val="24"/>
          <w:szCs w:val="24"/>
          <w:lang w:eastAsia="x-none"/>
        </w:rPr>
      </w:pPr>
      <w:r>
        <w:rPr>
          <w:rFonts w:ascii="Times New Roman" w:hAnsi="Times New Roman"/>
          <w:b/>
          <w:sz w:val="24"/>
          <w:szCs w:val="24"/>
          <w:lang w:eastAsia="x-none"/>
        </w:rPr>
        <w:t xml:space="preserve">Lietuvos Respublikos strateginę reikšmę nacionaliniam saugumui turinčių įmonių ir įrenginių bei kitų nacionaliniam saugumui užtikrinti svarbių įmonių įstatymo Nr. IX-1132 3 straipsnio pakeitimo įstatymo </w:t>
      </w:r>
      <w:r w:rsidRPr="007A5414">
        <w:rPr>
          <w:rFonts w:ascii="Times New Roman" w:hAnsi="Times New Roman"/>
          <w:b/>
          <w:sz w:val="24"/>
          <w:szCs w:val="24"/>
          <w:lang w:eastAsia="x-none"/>
        </w:rPr>
        <w:t>projekt</w:t>
      </w:r>
      <w:r w:rsidR="00000FDA">
        <w:rPr>
          <w:rFonts w:ascii="Times New Roman" w:hAnsi="Times New Roman"/>
          <w:b/>
          <w:sz w:val="24"/>
          <w:szCs w:val="24"/>
          <w:lang w:eastAsia="x-none"/>
        </w:rPr>
        <w:t>ą</w:t>
      </w:r>
      <w:r w:rsidRPr="007A5414">
        <w:rPr>
          <w:rFonts w:ascii="Times New Roman" w:hAnsi="Times New Roman"/>
          <w:b/>
          <w:sz w:val="24"/>
          <w:szCs w:val="24"/>
          <w:lang w:eastAsia="x-none"/>
        </w:rPr>
        <w:t xml:space="preserve"> Nr. </w:t>
      </w:r>
      <w:hyperlink r:id="rId168" w:history="1">
        <w:r w:rsidRPr="00050F56">
          <w:rPr>
            <w:rStyle w:val="Hipersaitas"/>
            <w:rFonts w:ascii="Times New Roman" w:hAnsi="Times New Roman"/>
            <w:b/>
            <w:sz w:val="24"/>
            <w:szCs w:val="24"/>
            <w:lang w:eastAsia="x-none"/>
          </w:rPr>
          <w:t>XIIIP-584</w:t>
        </w:r>
      </w:hyperlink>
      <w:r w:rsidR="00C53233" w:rsidRPr="007A5414">
        <w:rPr>
          <w:rFonts w:ascii="Times New Roman" w:hAnsi="Times New Roman"/>
          <w:b/>
          <w:sz w:val="24"/>
          <w:szCs w:val="24"/>
          <w:lang w:eastAsia="x-none"/>
        </w:rPr>
        <w:t xml:space="preserve"> </w:t>
      </w:r>
    </w:p>
    <w:p w14:paraId="53010245" w14:textId="2A9C6816" w:rsidR="0093161B" w:rsidRDefault="0093161B" w:rsidP="00A30450">
      <w:pPr>
        <w:tabs>
          <w:tab w:val="left" w:pos="567"/>
        </w:tabs>
        <w:spacing w:after="0" w:line="240" w:lineRule="auto"/>
        <w:ind w:firstLine="238"/>
        <w:jc w:val="both"/>
        <w:rPr>
          <w:rFonts w:ascii="Times New Roman" w:hAnsi="Times New Roman"/>
          <w:b/>
          <w:sz w:val="24"/>
          <w:szCs w:val="24"/>
          <w:lang w:eastAsia="x-none"/>
        </w:rPr>
      </w:pPr>
      <w:r w:rsidRPr="007A5414">
        <w:rPr>
          <w:rFonts w:ascii="Times New Roman" w:hAnsi="Times New Roman"/>
          <w:b/>
          <w:sz w:val="24"/>
          <w:szCs w:val="24"/>
          <w:lang w:eastAsia="x-none"/>
        </w:rPr>
        <w:t xml:space="preserve">Lietuvos Respublikos kelių įstatymo Nr. </w:t>
      </w:r>
      <w:r>
        <w:rPr>
          <w:rFonts w:ascii="Times New Roman" w:hAnsi="Times New Roman"/>
          <w:b/>
          <w:sz w:val="24"/>
          <w:szCs w:val="24"/>
          <w:lang w:eastAsia="x-none"/>
        </w:rPr>
        <w:t xml:space="preserve">I-891 4, 5 ir 10 straipsnių pakeitimo įstatymo </w:t>
      </w:r>
      <w:r w:rsidRPr="007A5414">
        <w:rPr>
          <w:rFonts w:ascii="Times New Roman" w:hAnsi="Times New Roman"/>
          <w:b/>
          <w:sz w:val="24"/>
          <w:szCs w:val="24"/>
          <w:lang w:eastAsia="x-none"/>
        </w:rPr>
        <w:t>projekt</w:t>
      </w:r>
      <w:r w:rsidR="00000FDA">
        <w:rPr>
          <w:rFonts w:ascii="Times New Roman" w:hAnsi="Times New Roman"/>
          <w:b/>
          <w:sz w:val="24"/>
          <w:szCs w:val="24"/>
          <w:lang w:eastAsia="x-none"/>
        </w:rPr>
        <w:t>ą</w:t>
      </w:r>
      <w:r>
        <w:rPr>
          <w:rFonts w:ascii="Times New Roman" w:hAnsi="Times New Roman"/>
          <w:b/>
          <w:sz w:val="24"/>
          <w:szCs w:val="24"/>
          <w:lang w:eastAsia="x-none"/>
        </w:rPr>
        <w:t xml:space="preserve"> Nr. </w:t>
      </w:r>
      <w:hyperlink r:id="rId169" w:history="1">
        <w:r w:rsidRPr="00050F56">
          <w:rPr>
            <w:rStyle w:val="Hipersaitas"/>
            <w:rFonts w:ascii="Times New Roman" w:hAnsi="Times New Roman"/>
            <w:b/>
            <w:sz w:val="24"/>
            <w:szCs w:val="24"/>
            <w:lang w:eastAsia="x-none"/>
          </w:rPr>
          <w:t>XIIIP-585.</w:t>
        </w:r>
      </w:hyperlink>
    </w:p>
    <w:p w14:paraId="222A1C0C" w14:textId="571D8332" w:rsidR="00C65BFA" w:rsidRDefault="0093161B" w:rsidP="00A30450">
      <w:pPr>
        <w:tabs>
          <w:tab w:val="left" w:pos="567"/>
        </w:tabs>
        <w:spacing w:after="0" w:line="240" w:lineRule="auto"/>
        <w:ind w:firstLine="238"/>
        <w:jc w:val="both"/>
        <w:rPr>
          <w:rFonts w:ascii="Times New Roman" w:hAnsi="Times New Roman"/>
          <w:sz w:val="24"/>
          <w:szCs w:val="24"/>
          <w:lang w:eastAsia="x-none"/>
        </w:rPr>
      </w:pPr>
      <w:r>
        <w:rPr>
          <w:rFonts w:ascii="Times New Roman" w:hAnsi="Times New Roman"/>
          <w:sz w:val="24"/>
          <w:szCs w:val="24"/>
          <w:lang w:eastAsia="lt-LT"/>
        </w:rPr>
        <w:t>Įstatymų projekt</w:t>
      </w:r>
      <w:r w:rsidR="00C53233">
        <w:rPr>
          <w:rFonts w:ascii="Times New Roman" w:hAnsi="Times New Roman"/>
          <w:sz w:val="24"/>
          <w:szCs w:val="24"/>
          <w:lang w:eastAsia="lt-LT"/>
        </w:rPr>
        <w:t xml:space="preserve">ai parengti, siekiant </w:t>
      </w:r>
      <w:r>
        <w:rPr>
          <w:rFonts w:ascii="Times New Roman" w:eastAsia="Times New Roman" w:hAnsi="Times New Roman"/>
          <w:sz w:val="24"/>
          <w:szCs w:val="24"/>
        </w:rPr>
        <w:t xml:space="preserve"> </w:t>
      </w:r>
      <w:r w:rsidR="00C65BFA" w:rsidRPr="00F64F70">
        <w:rPr>
          <w:rFonts w:ascii="Times New Roman" w:hAnsi="Times New Roman"/>
          <w:sz w:val="24"/>
          <w:szCs w:val="24"/>
          <w:lang w:eastAsia="x-none"/>
        </w:rPr>
        <w:t>v</w:t>
      </w:r>
      <w:r w:rsidR="00C65BFA">
        <w:rPr>
          <w:rFonts w:ascii="Times New Roman" w:hAnsi="Times New Roman"/>
          <w:sz w:val="24"/>
          <w:szCs w:val="24"/>
          <w:lang w:eastAsia="x-none"/>
        </w:rPr>
        <w:t>alstybinės reikšmės kelius</w:t>
      </w:r>
      <w:r w:rsidR="00C65BFA" w:rsidRPr="00F64F70">
        <w:rPr>
          <w:rFonts w:ascii="Times New Roman" w:hAnsi="Times New Roman"/>
          <w:sz w:val="24"/>
          <w:szCs w:val="24"/>
          <w:lang w:eastAsia="x-none"/>
        </w:rPr>
        <w:t>, kuri</w:t>
      </w:r>
      <w:r w:rsidR="00C65BFA">
        <w:rPr>
          <w:rFonts w:ascii="Times New Roman" w:hAnsi="Times New Roman"/>
          <w:sz w:val="24"/>
          <w:szCs w:val="24"/>
          <w:lang w:eastAsia="x-none"/>
        </w:rPr>
        <w:t>e</w:t>
      </w:r>
      <w:r w:rsidR="00C65BFA" w:rsidRPr="00F64F70">
        <w:rPr>
          <w:rFonts w:ascii="Times New Roman" w:hAnsi="Times New Roman"/>
          <w:sz w:val="24"/>
          <w:szCs w:val="24"/>
          <w:lang w:eastAsia="x-none"/>
        </w:rPr>
        <w:t xml:space="preserve"> šiuo metu patikėjimo teise valdo</w:t>
      </w:r>
      <w:r w:rsidR="00C65BFA">
        <w:rPr>
          <w:rFonts w:ascii="Times New Roman" w:hAnsi="Times New Roman"/>
          <w:sz w:val="24"/>
          <w:szCs w:val="24"/>
          <w:lang w:eastAsia="x-none"/>
        </w:rPr>
        <w:t>mi</w:t>
      </w:r>
      <w:r w:rsidR="00C65BFA" w:rsidRPr="00F64F70">
        <w:rPr>
          <w:rFonts w:ascii="Times New Roman" w:hAnsi="Times New Roman"/>
          <w:sz w:val="24"/>
          <w:szCs w:val="24"/>
          <w:lang w:eastAsia="x-none"/>
        </w:rPr>
        <w:t xml:space="preserve"> </w:t>
      </w:r>
      <w:r w:rsidR="00C65BFA">
        <w:rPr>
          <w:rFonts w:ascii="Times New Roman" w:hAnsi="Times New Roman"/>
          <w:sz w:val="24"/>
          <w:szCs w:val="24"/>
          <w:lang w:eastAsia="x-none"/>
        </w:rPr>
        <w:t>įmonių</w:t>
      </w:r>
      <w:r w:rsidR="00C65BFA" w:rsidRPr="00F64F70">
        <w:rPr>
          <w:rFonts w:ascii="Times New Roman" w:hAnsi="Times New Roman"/>
          <w:sz w:val="24"/>
          <w:szCs w:val="24"/>
          <w:lang w:eastAsia="x-none"/>
        </w:rPr>
        <w:t xml:space="preserve">, </w:t>
      </w:r>
      <w:r w:rsidR="00C65BFA" w:rsidRPr="00F64F70">
        <w:rPr>
          <w:rFonts w:ascii="Times New Roman" w:hAnsi="Times New Roman"/>
          <w:sz w:val="24"/>
          <w:szCs w:val="24"/>
          <w:lang w:eastAsia="lt-LT"/>
        </w:rPr>
        <w:t>perduoti valdyti patikėjimo teise Lietuvos automobilių kelių direkcijai prie Susisiekimo ministerijos</w:t>
      </w:r>
      <w:r w:rsidR="00C65BFA">
        <w:rPr>
          <w:rFonts w:ascii="Times New Roman" w:hAnsi="Times New Roman"/>
          <w:sz w:val="24"/>
          <w:szCs w:val="24"/>
          <w:lang w:eastAsia="lt-LT"/>
        </w:rPr>
        <w:t xml:space="preserve">, sudaryti teisines sąlygas </w:t>
      </w:r>
      <w:r w:rsidR="00C65BFA">
        <w:rPr>
          <w:rFonts w:ascii="Times New Roman" w:hAnsi="Times New Roman"/>
          <w:sz w:val="24"/>
          <w:szCs w:val="24"/>
          <w:lang w:eastAsia="x-none"/>
        </w:rPr>
        <w:t xml:space="preserve">valstybinės reikšmės kelius tvarkančias </w:t>
      </w:r>
      <w:r w:rsidR="00C65BFA" w:rsidRPr="00F64F70">
        <w:rPr>
          <w:rFonts w:ascii="Times New Roman" w:hAnsi="Times New Roman"/>
          <w:sz w:val="24"/>
          <w:szCs w:val="24"/>
          <w:lang w:eastAsia="x-none"/>
        </w:rPr>
        <w:t xml:space="preserve">įmones </w:t>
      </w:r>
      <w:r w:rsidR="00C65BFA">
        <w:rPr>
          <w:rFonts w:ascii="Times New Roman" w:hAnsi="Times New Roman"/>
          <w:sz w:val="24"/>
          <w:szCs w:val="24"/>
          <w:lang w:eastAsia="x-none"/>
        </w:rPr>
        <w:t xml:space="preserve">reorganizuoti prijungimo būdu; taip pat išbraukti valstybinės reikšmės kelius tvarkančias įmones (įmonę) </w:t>
      </w:r>
      <w:r w:rsidR="00C65BFA" w:rsidRPr="00F64F70">
        <w:rPr>
          <w:rFonts w:ascii="Times New Roman" w:hAnsi="Times New Roman"/>
          <w:sz w:val="24"/>
          <w:szCs w:val="24"/>
          <w:lang w:eastAsia="x-none"/>
        </w:rPr>
        <w:t xml:space="preserve">iš </w:t>
      </w:r>
      <w:r w:rsidR="00C65BFA" w:rsidRPr="00F64F70">
        <w:rPr>
          <w:rFonts w:ascii="Times New Roman" w:hAnsi="Times New Roman"/>
          <w:sz w:val="24"/>
          <w:szCs w:val="24"/>
          <w:lang w:val="x-none" w:eastAsia="x-none"/>
        </w:rPr>
        <w:t>strateginę reikšmę nacionaliniam saugumui turi</w:t>
      </w:r>
      <w:r w:rsidR="00C65BFA" w:rsidRPr="00F64F70">
        <w:rPr>
          <w:rFonts w:ascii="Times New Roman" w:hAnsi="Times New Roman"/>
          <w:sz w:val="24"/>
          <w:szCs w:val="24"/>
          <w:lang w:eastAsia="x-none"/>
        </w:rPr>
        <w:t>nčių</w:t>
      </w:r>
      <w:r w:rsidR="00C65BFA" w:rsidRPr="00F64F70">
        <w:rPr>
          <w:rFonts w:ascii="Times New Roman" w:hAnsi="Times New Roman"/>
          <w:sz w:val="24"/>
          <w:szCs w:val="24"/>
          <w:lang w:val="x-none" w:eastAsia="x-none"/>
        </w:rPr>
        <w:t xml:space="preserve"> valstybės įmoni</w:t>
      </w:r>
      <w:r w:rsidR="00C65BFA" w:rsidRPr="00F64F70">
        <w:rPr>
          <w:rFonts w:ascii="Times New Roman" w:hAnsi="Times New Roman"/>
          <w:sz w:val="24"/>
          <w:szCs w:val="24"/>
          <w:lang w:eastAsia="x-none"/>
        </w:rPr>
        <w:t>ų sąrašo</w:t>
      </w:r>
      <w:r w:rsidR="00C65BFA">
        <w:rPr>
          <w:rFonts w:ascii="Times New Roman" w:hAnsi="Times New Roman"/>
          <w:sz w:val="24"/>
          <w:szCs w:val="24"/>
          <w:lang w:eastAsia="x-none"/>
        </w:rPr>
        <w:t>.</w:t>
      </w:r>
    </w:p>
    <w:p w14:paraId="269D1883" w14:textId="1AC136C1" w:rsidR="00C53233" w:rsidRDefault="00C53233" w:rsidP="00A30450">
      <w:pPr>
        <w:spacing w:after="0" w:line="240" w:lineRule="auto"/>
        <w:ind w:firstLine="238"/>
        <w:jc w:val="both"/>
        <w:rPr>
          <w:rFonts w:ascii="Times New Roman" w:hAnsi="Times New Roman"/>
          <w:sz w:val="24"/>
          <w:szCs w:val="24"/>
        </w:rPr>
      </w:pPr>
      <w:r w:rsidRPr="00E64F81">
        <w:rPr>
          <w:rFonts w:ascii="Times New Roman" w:eastAsia="Times New Roman" w:hAnsi="Times New Roman"/>
          <w:sz w:val="24"/>
          <w:szCs w:val="24"/>
        </w:rPr>
        <w:t>Komitetas</w:t>
      </w:r>
      <w:r>
        <w:rPr>
          <w:rFonts w:ascii="Times New Roman" w:eastAsia="Times New Roman" w:hAnsi="Times New Roman"/>
          <w:sz w:val="24"/>
          <w:szCs w:val="24"/>
        </w:rPr>
        <w:t xml:space="preserve"> iš esmės pritar</w:t>
      </w:r>
      <w:r w:rsidR="00A81183">
        <w:rPr>
          <w:rFonts w:ascii="Times New Roman" w:eastAsia="Times New Roman" w:hAnsi="Times New Roman"/>
          <w:sz w:val="24"/>
          <w:szCs w:val="24"/>
        </w:rPr>
        <w:t>ė į</w:t>
      </w:r>
      <w:r>
        <w:rPr>
          <w:rFonts w:ascii="Times New Roman" w:hAnsi="Times New Roman"/>
          <w:sz w:val="24"/>
          <w:szCs w:val="24"/>
        </w:rPr>
        <w:t>statymų projektams</w:t>
      </w:r>
      <w:r w:rsidRPr="00F71C42">
        <w:rPr>
          <w:rFonts w:ascii="Times New Roman" w:eastAsia="Times New Roman" w:hAnsi="Times New Roman"/>
          <w:b/>
          <w:sz w:val="24"/>
          <w:szCs w:val="24"/>
        </w:rPr>
        <w:t xml:space="preserve"> </w:t>
      </w:r>
      <w:r>
        <w:rPr>
          <w:rFonts w:ascii="Times New Roman" w:hAnsi="Times New Roman"/>
          <w:sz w:val="24"/>
          <w:szCs w:val="24"/>
        </w:rPr>
        <w:t>Nr. XIIIP-584 ir Nr. XIIIP-585</w:t>
      </w:r>
      <w:r w:rsidRPr="00E64F81">
        <w:rPr>
          <w:rFonts w:ascii="Times New Roman" w:hAnsi="Times New Roman"/>
          <w:sz w:val="24"/>
          <w:szCs w:val="24"/>
        </w:rPr>
        <w:t xml:space="preserve"> ir pasiūlė pagrindiniam komitetui j</w:t>
      </w:r>
      <w:r>
        <w:rPr>
          <w:rFonts w:ascii="Times New Roman" w:hAnsi="Times New Roman"/>
          <w:sz w:val="24"/>
          <w:szCs w:val="24"/>
        </w:rPr>
        <w:t>uos</w:t>
      </w:r>
      <w:r w:rsidRPr="00E64F81">
        <w:rPr>
          <w:rFonts w:ascii="Times New Roman" w:hAnsi="Times New Roman"/>
          <w:sz w:val="24"/>
          <w:szCs w:val="24"/>
        </w:rPr>
        <w:t xml:space="preserve"> tobulinti, atsižvelgiant į Seimo kanceliarijos Teisės departamento pastabas ir pasiūlymus.</w:t>
      </w:r>
    </w:p>
    <w:p w14:paraId="73C21E85" w14:textId="3FEA0A03" w:rsidR="00C53233" w:rsidRPr="007A5414" w:rsidRDefault="00C53233" w:rsidP="00A30450">
      <w:pPr>
        <w:pStyle w:val="Dalyviai"/>
        <w:ind w:firstLine="238"/>
        <w:rPr>
          <w:lang w:eastAsia="lt-LT"/>
        </w:rPr>
      </w:pPr>
      <w:r w:rsidRPr="004B2E8F">
        <w:rPr>
          <w:rFonts w:eastAsia="MS Mincho"/>
          <w:bCs/>
          <w:iCs/>
          <w:color w:val="000000"/>
        </w:rPr>
        <w:lastRenderedPageBreak/>
        <w:t xml:space="preserve">Seimas 2017 m. </w:t>
      </w:r>
      <w:r w:rsidR="004B2E8F" w:rsidRPr="004B2E8F">
        <w:rPr>
          <w:rFonts w:eastAsia="MS Mincho"/>
          <w:bCs/>
          <w:iCs/>
          <w:color w:val="000000"/>
        </w:rPr>
        <w:t xml:space="preserve">birželio 20 </w:t>
      </w:r>
      <w:r w:rsidRPr="004B2E8F">
        <w:rPr>
          <w:rFonts w:eastAsia="MS Mincho"/>
          <w:bCs/>
          <w:iCs/>
          <w:color w:val="000000"/>
        </w:rPr>
        <w:t xml:space="preserve">d. priėmė </w:t>
      </w:r>
      <w:r w:rsidR="004B2E8F" w:rsidRPr="00057B87">
        <w:rPr>
          <w:lang w:eastAsia="x-none"/>
        </w:rPr>
        <w:t xml:space="preserve">Lietuvos Respublikos strateginę reikšmę nacionaliniam saugumui turinčių įmonių ir įrenginių bei kitų nacionaliniam saugumui užtikrinti svarbių įmonių </w:t>
      </w:r>
      <w:r w:rsidRPr="004B2E8F">
        <w:t>pakeitimo</w:t>
      </w:r>
      <w:r w:rsidRPr="004B2E8F">
        <w:rPr>
          <w:lang w:eastAsia="lt-LT"/>
        </w:rPr>
        <w:t xml:space="preserve"> įstatymą </w:t>
      </w:r>
      <w:r w:rsidRPr="004B2E8F">
        <w:rPr>
          <w:rFonts w:eastAsia="MS Mincho"/>
          <w:bCs/>
          <w:iCs/>
          <w:color w:val="000000"/>
        </w:rPr>
        <w:t>Nr</w:t>
      </w:r>
      <w:r w:rsidRPr="00391A22">
        <w:rPr>
          <w:rFonts w:eastAsia="MS Mincho"/>
          <w:bCs/>
          <w:iCs/>
          <w:color w:val="000000"/>
        </w:rPr>
        <w:t>.</w:t>
      </w:r>
      <w:r>
        <w:rPr>
          <w:rFonts w:eastAsia="MS Mincho"/>
          <w:bCs/>
          <w:iCs/>
          <w:color w:val="000000"/>
        </w:rPr>
        <w:t xml:space="preserve"> </w:t>
      </w:r>
      <w:hyperlink r:id="rId170" w:history="1">
        <w:r w:rsidRPr="00A81183">
          <w:rPr>
            <w:rStyle w:val="Hipersaitas"/>
            <w:rFonts w:eastAsia="MS Mincho"/>
            <w:bCs/>
            <w:iCs/>
          </w:rPr>
          <w:t>XIII-</w:t>
        </w:r>
      </w:hyperlink>
      <w:r w:rsidR="004B2E8F" w:rsidRPr="00A81183">
        <w:rPr>
          <w:rStyle w:val="Hipersaitas"/>
          <w:rFonts w:eastAsia="MS Mincho"/>
          <w:bCs/>
          <w:iCs/>
        </w:rPr>
        <w:t>47</w:t>
      </w:r>
      <w:r w:rsidRPr="00A81183">
        <w:rPr>
          <w:rStyle w:val="Hipersaitas"/>
          <w:rFonts w:eastAsia="MS Mincho"/>
          <w:bCs/>
          <w:iCs/>
        </w:rPr>
        <w:t>3</w:t>
      </w:r>
      <w:r w:rsidR="004B2E8F" w:rsidRPr="00A81183">
        <w:t xml:space="preserve"> ir </w:t>
      </w:r>
      <w:r w:rsidR="004B2E8F" w:rsidRPr="00A81183">
        <w:rPr>
          <w:lang w:eastAsia="x-none"/>
        </w:rPr>
        <w:t xml:space="preserve">Lietuvos Respublikos kelių įstatymo Nr. I-891 4, 5 ir 10 straipsnių pakeitimo įstatymo </w:t>
      </w:r>
      <w:r w:rsidR="004B2E8F" w:rsidRPr="00A81183">
        <w:rPr>
          <w:lang w:eastAsia="lt-LT"/>
        </w:rPr>
        <w:t xml:space="preserve">įstatymą </w:t>
      </w:r>
      <w:r w:rsidR="004B2E8F" w:rsidRPr="00A81183">
        <w:rPr>
          <w:rFonts w:eastAsia="MS Mincho"/>
          <w:bCs/>
          <w:iCs/>
          <w:color w:val="000000"/>
        </w:rPr>
        <w:t xml:space="preserve">Nr. </w:t>
      </w:r>
      <w:hyperlink r:id="rId171" w:history="1">
        <w:r w:rsidR="004B2E8F" w:rsidRPr="00A81183">
          <w:rPr>
            <w:rStyle w:val="Hipersaitas"/>
            <w:rFonts w:eastAsia="MS Mincho"/>
            <w:bCs/>
            <w:iCs/>
          </w:rPr>
          <w:t>XIII-</w:t>
        </w:r>
      </w:hyperlink>
      <w:r w:rsidR="004B2E8F" w:rsidRPr="00A81183">
        <w:rPr>
          <w:rStyle w:val="Hipersaitas"/>
          <w:rFonts w:eastAsia="MS Mincho"/>
          <w:bCs/>
          <w:iCs/>
        </w:rPr>
        <w:t>474</w:t>
      </w:r>
      <w:r w:rsidR="00A81183">
        <w:t>.</w:t>
      </w:r>
    </w:p>
    <w:p w14:paraId="14311BEF" w14:textId="77777777" w:rsidR="0093161B" w:rsidRDefault="0093161B" w:rsidP="00A30450">
      <w:pPr>
        <w:spacing w:after="0" w:line="240" w:lineRule="auto"/>
        <w:ind w:firstLine="238"/>
        <w:jc w:val="both"/>
        <w:rPr>
          <w:rFonts w:ascii="Times New Roman" w:eastAsia="Times New Roman" w:hAnsi="Times New Roman"/>
          <w:b/>
          <w:sz w:val="24"/>
          <w:szCs w:val="24"/>
        </w:rPr>
      </w:pPr>
    </w:p>
    <w:p w14:paraId="647E1EEE" w14:textId="5B05795E" w:rsidR="0093161B" w:rsidRPr="007A5414" w:rsidRDefault="0093161B" w:rsidP="00A30450">
      <w:pPr>
        <w:spacing w:after="0" w:line="240" w:lineRule="auto"/>
        <w:ind w:firstLine="238"/>
        <w:jc w:val="both"/>
        <w:rPr>
          <w:rFonts w:ascii="Times New Roman" w:eastAsia="Times New Roman" w:hAnsi="Times New Roman"/>
          <w:b/>
          <w:sz w:val="24"/>
          <w:szCs w:val="24"/>
        </w:rPr>
      </w:pPr>
      <w:r w:rsidRPr="007A5414">
        <w:rPr>
          <w:rFonts w:ascii="Times New Roman" w:eastAsia="Times New Roman" w:hAnsi="Times New Roman"/>
          <w:b/>
          <w:sz w:val="24"/>
          <w:szCs w:val="24"/>
        </w:rPr>
        <w:t>Lietuvos Respublikos valstybės ir savivaldybės įmonių įstatymo Nr. I-722 12 ir 15 straipsnių pakeitimo įstatymo projekt</w:t>
      </w:r>
      <w:r w:rsidR="00000FDA">
        <w:rPr>
          <w:rFonts w:ascii="Times New Roman" w:eastAsia="Times New Roman" w:hAnsi="Times New Roman"/>
          <w:b/>
          <w:sz w:val="24"/>
          <w:szCs w:val="24"/>
        </w:rPr>
        <w:t xml:space="preserve">ą </w:t>
      </w:r>
      <w:hyperlink r:id="rId172" w:history="1">
        <w:r w:rsidRPr="00000FDA">
          <w:rPr>
            <w:rStyle w:val="Hipersaitas"/>
            <w:rFonts w:ascii="Times New Roman" w:eastAsia="Times New Roman" w:hAnsi="Times New Roman"/>
            <w:b/>
            <w:sz w:val="24"/>
            <w:szCs w:val="24"/>
          </w:rPr>
          <w:t>XIIIP-720</w:t>
        </w:r>
      </w:hyperlink>
      <w:r w:rsidRPr="007A5414">
        <w:rPr>
          <w:rFonts w:ascii="Times New Roman" w:eastAsia="Times New Roman" w:hAnsi="Times New Roman"/>
          <w:b/>
          <w:sz w:val="24"/>
          <w:szCs w:val="24"/>
        </w:rPr>
        <w:t>.</w:t>
      </w:r>
    </w:p>
    <w:p w14:paraId="3B5613C4" w14:textId="77777777" w:rsidR="004B2E8F" w:rsidRDefault="004B2E8F" w:rsidP="00A30450">
      <w:pPr>
        <w:spacing w:after="0" w:line="240" w:lineRule="auto"/>
        <w:ind w:firstLine="238"/>
        <w:jc w:val="both"/>
        <w:rPr>
          <w:rFonts w:ascii="Times New Roman" w:hAnsi="Times New Roman"/>
          <w:sz w:val="24"/>
          <w:szCs w:val="24"/>
          <w:lang w:eastAsia="x-none"/>
        </w:rPr>
      </w:pPr>
      <w:r w:rsidRPr="00E64F81">
        <w:rPr>
          <w:rFonts w:ascii="Times New Roman" w:hAnsi="Times New Roman"/>
          <w:sz w:val="24"/>
          <w:szCs w:val="24"/>
          <w:lang w:eastAsia="lt-LT"/>
        </w:rPr>
        <w:t xml:space="preserve">Įstatymo projektas parengtas, </w:t>
      </w:r>
      <w:r>
        <w:rPr>
          <w:rFonts w:ascii="Times New Roman" w:hAnsi="Times New Roman"/>
          <w:sz w:val="24"/>
          <w:szCs w:val="24"/>
          <w:lang w:eastAsia="lt-LT"/>
        </w:rPr>
        <w:t>siekiant suvienodinti valstybės ir savivaldybių įmonių mokamų pelno įmokų ir valstybės valdomų bendrovių mokamų dividendų teisinį reguliavimą, nustatyti, kad valstybės ir savivaldybių turto generuojama grąža užtikrintų galimybes didinti biudžetų pajamas iš turto valdymo.</w:t>
      </w:r>
    </w:p>
    <w:p w14:paraId="0A0F9683" w14:textId="2839F6E3" w:rsidR="004B2E8F" w:rsidRDefault="004B2E8F" w:rsidP="00A30450">
      <w:pPr>
        <w:spacing w:after="0" w:line="240" w:lineRule="auto"/>
        <w:ind w:firstLine="238"/>
        <w:jc w:val="both"/>
        <w:rPr>
          <w:rFonts w:ascii="Times New Roman" w:hAnsi="Times New Roman"/>
          <w:sz w:val="24"/>
          <w:szCs w:val="24"/>
        </w:rPr>
      </w:pPr>
      <w:r w:rsidRPr="00E64F81">
        <w:rPr>
          <w:rFonts w:ascii="Times New Roman" w:eastAsia="Times New Roman" w:hAnsi="Times New Roman"/>
          <w:sz w:val="24"/>
          <w:szCs w:val="24"/>
        </w:rPr>
        <w:t>Komitetas</w:t>
      </w:r>
      <w:r>
        <w:rPr>
          <w:rFonts w:ascii="Times New Roman" w:eastAsia="Times New Roman" w:hAnsi="Times New Roman"/>
          <w:sz w:val="24"/>
          <w:szCs w:val="24"/>
        </w:rPr>
        <w:t xml:space="preserve"> iš esmės pritar</w:t>
      </w:r>
      <w:r w:rsidR="00A81183">
        <w:rPr>
          <w:rFonts w:ascii="Times New Roman" w:eastAsia="Times New Roman" w:hAnsi="Times New Roman"/>
          <w:sz w:val="24"/>
          <w:szCs w:val="24"/>
        </w:rPr>
        <w:t>ė</w:t>
      </w:r>
      <w:r>
        <w:rPr>
          <w:rFonts w:ascii="Times New Roman" w:eastAsia="Times New Roman" w:hAnsi="Times New Roman"/>
          <w:sz w:val="24"/>
          <w:szCs w:val="24"/>
        </w:rPr>
        <w:t xml:space="preserve"> </w:t>
      </w:r>
      <w:r w:rsidR="00A81183">
        <w:rPr>
          <w:rFonts w:ascii="Times New Roman" w:eastAsia="Times New Roman" w:hAnsi="Times New Roman"/>
          <w:sz w:val="24"/>
          <w:szCs w:val="24"/>
        </w:rPr>
        <w:t>į</w:t>
      </w:r>
      <w:r>
        <w:rPr>
          <w:rFonts w:ascii="Times New Roman" w:hAnsi="Times New Roman"/>
          <w:sz w:val="24"/>
          <w:szCs w:val="24"/>
        </w:rPr>
        <w:t>statymo projektui</w:t>
      </w:r>
      <w:r w:rsidRPr="00F71C42">
        <w:rPr>
          <w:rFonts w:ascii="Times New Roman" w:eastAsia="Times New Roman" w:hAnsi="Times New Roman"/>
          <w:b/>
          <w:sz w:val="24"/>
          <w:szCs w:val="24"/>
        </w:rPr>
        <w:t xml:space="preserve"> </w:t>
      </w:r>
      <w:r w:rsidRPr="00E64F81">
        <w:rPr>
          <w:rFonts w:ascii="Times New Roman" w:hAnsi="Times New Roman"/>
          <w:sz w:val="24"/>
          <w:szCs w:val="24"/>
        </w:rPr>
        <w:t>Nr. XIIIP-</w:t>
      </w:r>
      <w:r>
        <w:rPr>
          <w:rFonts w:ascii="Times New Roman" w:hAnsi="Times New Roman"/>
          <w:sz w:val="24"/>
          <w:szCs w:val="24"/>
        </w:rPr>
        <w:t>720</w:t>
      </w:r>
      <w:r w:rsidRPr="00E64F81">
        <w:rPr>
          <w:rFonts w:ascii="Times New Roman" w:hAnsi="Times New Roman"/>
          <w:sz w:val="24"/>
          <w:szCs w:val="24"/>
        </w:rPr>
        <w:t xml:space="preserve"> ir pasiūlė pagrindiniam komitetui jį tobulinti, atsižvelgiant į Seimo kanceliarijos Teisės departamento pastabas ir pasiūlymus.</w:t>
      </w:r>
    </w:p>
    <w:p w14:paraId="55758AD1" w14:textId="3D4731BE" w:rsidR="0093161B" w:rsidRPr="007A5414" w:rsidRDefault="004B2E8F" w:rsidP="00A30450">
      <w:pPr>
        <w:pStyle w:val="Dalyviai"/>
        <w:ind w:firstLine="238"/>
        <w:rPr>
          <w:b/>
        </w:rPr>
      </w:pPr>
      <w:r w:rsidRPr="00E64F81">
        <w:rPr>
          <w:rFonts w:eastAsia="MS Mincho"/>
          <w:bCs/>
          <w:iCs/>
          <w:color w:val="000000"/>
        </w:rPr>
        <w:t xml:space="preserve">Seimas </w:t>
      </w:r>
      <w:r w:rsidR="00A50613">
        <w:rPr>
          <w:rFonts w:eastAsia="MS Mincho"/>
          <w:bCs/>
          <w:iCs/>
          <w:color w:val="000000"/>
        </w:rPr>
        <w:t xml:space="preserve">šį </w:t>
      </w:r>
      <w:r w:rsidR="000316F8">
        <w:rPr>
          <w:rFonts w:eastAsia="MS Mincho"/>
          <w:bCs/>
          <w:iCs/>
          <w:color w:val="000000"/>
        </w:rPr>
        <w:t>į</w:t>
      </w:r>
      <w:r w:rsidR="00A50613">
        <w:rPr>
          <w:rFonts w:eastAsia="MS Mincho"/>
          <w:bCs/>
          <w:iCs/>
          <w:color w:val="000000"/>
        </w:rPr>
        <w:t xml:space="preserve">statymo projektą svarstys, kai pagrindinis komitetas (BFK) pateiks išvadą. </w:t>
      </w:r>
    </w:p>
    <w:p w14:paraId="11EDBB52" w14:textId="77777777" w:rsidR="00A50613" w:rsidRDefault="0093161B" w:rsidP="00A30450">
      <w:pPr>
        <w:spacing w:after="0" w:line="240" w:lineRule="auto"/>
        <w:ind w:firstLine="238"/>
        <w:jc w:val="both"/>
        <w:rPr>
          <w:rFonts w:ascii="Times New Roman" w:hAnsi="Times New Roman"/>
          <w:sz w:val="24"/>
          <w:szCs w:val="24"/>
          <w:lang w:eastAsia="lt-LT"/>
        </w:rPr>
      </w:pPr>
      <w:r>
        <w:rPr>
          <w:rFonts w:ascii="Times New Roman" w:hAnsi="Times New Roman"/>
          <w:sz w:val="24"/>
          <w:szCs w:val="24"/>
          <w:lang w:eastAsia="lt-LT"/>
        </w:rPr>
        <w:tab/>
      </w:r>
    </w:p>
    <w:p w14:paraId="07C230B5" w14:textId="2AD9DA31" w:rsidR="0093161B" w:rsidRDefault="0093161B" w:rsidP="00A30450">
      <w:pPr>
        <w:spacing w:after="0" w:line="240" w:lineRule="auto"/>
        <w:ind w:firstLine="238"/>
        <w:jc w:val="both"/>
        <w:rPr>
          <w:rFonts w:ascii="Times New Roman" w:hAnsi="Times New Roman"/>
          <w:b/>
          <w:sz w:val="24"/>
          <w:szCs w:val="24"/>
        </w:rPr>
      </w:pPr>
      <w:r>
        <w:rPr>
          <w:rFonts w:ascii="Times New Roman" w:hAnsi="Times New Roman"/>
          <w:b/>
          <w:sz w:val="24"/>
          <w:szCs w:val="24"/>
        </w:rPr>
        <w:t>L</w:t>
      </w:r>
      <w:r>
        <w:rPr>
          <w:rFonts w:ascii="Times New Roman" w:hAnsi="Times New Roman"/>
          <w:b/>
          <w:sz w:val="24"/>
          <w:szCs w:val="24"/>
          <w:lang w:eastAsia="lt-LT"/>
        </w:rPr>
        <w:t>ietuvos Respublikos tarnybos kalėjimų departamente prie Lietuvos Respublikos teisingumo ministerijos statuto 2, 10, 11, 13, 16, 18, 23, 26, 29, 30, 33, 36, 37, 38, 40, 43, 44, 46, 47 straipsnių ir antrojo skirsnio pakeitimo, 48 straipsnio pripažinimo netekusiu galios ir statuto papildymo 10</w:t>
      </w:r>
      <w:r>
        <w:rPr>
          <w:rFonts w:ascii="Times New Roman" w:hAnsi="Times New Roman"/>
          <w:b/>
          <w:sz w:val="24"/>
          <w:szCs w:val="24"/>
          <w:vertAlign w:val="superscript"/>
          <w:lang w:eastAsia="lt-LT"/>
        </w:rPr>
        <w:t>1</w:t>
      </w:r>
      <w:r>
        <w:rPr>
          <w:rFonts w:ascii="Times New Roman" w:hAnsi="Times New Roman"/>
          <w:b/>
          <w:sz w:val="24"/>
          <w:szCs w:val="24"/>
          <w:lang w:eastAsia="lt-LT"/>
        </w:rPr>
        <w:t>, 16</w:t>
      </w:r>
      <w:r>
        <w:rPr>
          <w:rFonts w:ascii="Times New Roman" w:hAnsi="Times New Roman"/>
          <w:b/>
          <w:sz w:val="24"/>
          <w:szCs w:val="24"/>
          <w:vertAlign w:val="superscript"/>
          <w:lang w:eastAsia="lt-LT"/>
        </w:rPr>
        <w:t>1</w:t>
      </w:r>
      <w:r>
        <w:rPr>
          <w:rFonts w:ascii="Times New Roman" w:hAnsi="Times New Roman"/>
          <w:b/>
          <w:sz w:val="24"/>
          <w:szCs w:val="24"/>
          <w:lang w:eastAsia="lt-LT"/>
        </w:rPr>
        <w:t>, 26</w:t>
      </w:r>
      <w:r>
        <w:rPr>
          <w:rFonts w:ascii="Times New Roman" w:hAnsi="Times New Roman"/>
          <w:b/>
          <w:sz w:val="24"/>
          <w:szCs w:val="24"/>
          <w:vertAlign w:val="superscript"/>
          <w:lang w:eastAsia="lt-LT"/>
        </w:rPr>
        <w:t>1</w:t>
      </w:r>
      <w:r>
        <w:rPr>
          <w:rFonts w:ascii="Times New Roman" w:hAnsi="Times New Roman"/>
          <w:b/>
          <w:sz w:val="24"/>
          <w:szCs w:val="24"/>
          <w:lang w:eastAsia="lt-LT"/>
        </w:rPr>
        <w:t>, 26</w:t>
      </w:r>
      <w:r>
        <w:rPr>
          <w:rFonts w:ascii="Times New Roman" w:hAnsi="Times New Roman"/>
          <w:b/>
          <w:sz w:val="24"/>
          <w:szCs w:val="24"/>
          <w:vertAlign w:val="superscript"/>
          <w:lang w:eastAsia="lt-LT"/>
        </w:rPr>
        <w:t>2</w:t>
      </w:r>
      <w:r>
        <w:rPr>
          <w:rFonts w:ascii="Times New Roman" w:hAnsi="Times New Roman"/>
          <w:b/>
          <w:sz w:val="24"/>
          <w:szCs w:val="24"/>
          <w:lang w:eastAsia="lt-LT"/>
        </w:rPr>
        <w:t>, 29</w:t>
      </w:r>
      <w:r>
        <w:rPr>
          <w:rFonts w:ascii="Times New Roman" w:hAnsi="Times New Roman"/>
          <w:b/>
          <w:sz w:val="24"/>
          <w:szCs w:val="24"/>
          <w:vertAlign w:val="superscript"/>
          <w:lang w:eastAsia="lt-LT"/>
        </w:rPr>
        <w:t>1</w:t>
      </w:r>
      <w:r>
        <w:rPr>
          <w:rFonts w:ascii="Times New Roman" w:hAnsi="Times New Roman"/>
          <w:b/>
          <w:sz w:val="24"/>
          <w:szCs w:val="24"/>
          <w:lang w:eastAsia="lt-LT"/>
        </w:rPr>
        <w:t>, 35</w:t>
      </w:r>
      <w:r>
        <w:rPr>
          <w:rFonts w:ascii="Times New Roman" w:hAnsi="Times New Roman"/>
          <w:b/>
          <w:sz w:val="24"/>
          <w:szCs w:val="24"/>
          <w:vertAlign w:val="superscript"/>
          <w:lang w:eastAsia="lt-LT"/>
        </w:rPr>
        <w:t>1</w:t>
      </w:r>
      <w:r>
        <w:rPr>
          <w:rFonts w:ascii="Times New Roman" w:hAnsi="Times New Roman"/>
          <w:b/>
          <w:sz w:val="24"/>
          <w:szCs w:val="24"/>
          <w:lang w:eastAsia="lt-LT"/>
        </w:rPr>
        <w:t>, 38</w:t>
      </w:r>
      <w:r>
        <w:rPr>
          <w:rFonts w:ascii="Times New Roman" w:hAnsi="Times New Roman"/>
          <w:b/>
          <w:sz w:val="24"/>
          <w:szCs w:val="24"/>
          <w:vertAlign w:val="superscript"/>
          <w:lang w:eastAsia="lt-LT"/>
        </w:rPr>
        <w:t>1</w:t>
      </w:r>
      <w:r>
        <w:rPr>
          <w:rFonts w:ascii="Times New Roman" w:hAnsi="Times New Roman"/>
          <w:b/>
          <w:sz w:val="24"/>
          <w:szCs w:val="24"/>
          <w:lang w:eastAsia="lt-LT"/>
        </w:rPr>
        <w:t xml:space="preserve"> straipsniais ir priedu </w:t>
      </w:r>
      <w:r>
        <w:rPr>
          <w:rFonts w:ascii="Times New Roman" w:hAnsi="Times New Roman"/>
          <w:b/>
          <w:sz w:val="24"/>
          <w:szCs w:val="24"/>
        </w:rPr>
        <w:t xml:space="preserve">įstatymo </w:t>
      </w:r>
      <w:r w:rsidRPr="007A5414">
        <w:rPr>
          <w:rFonts w:ascii="Times New Roman" w:hAnsi="Times New Roman"/>
          <w:b/>
          <w:sz w:val="24"/>
          <w:szCs w:val="24"/>
        </w:rPr>
        <w:t>projekt</w:t>
      </w:r>
      <w:r w:rsidR="00000FDA">
        <w:rPr>
          <w:rFonts w:ascii="Times New Roman" w:hAnsi="Times New Roman"/>
          <w:b/>
          <w:sz w:val="24"/>
          <w:szCs w:val="24"/>
        </w:rPr>
        <w:t>ą</w:t>
      </w:r>
      <w:r>
        <w:rPr>
          <w:rFonts w:ascii="Times New Roman" w:hAnsi="Times New Roman"/>
          <w:b/>
          <w:sz w:val="24"/>
          <w:szCs w:val="24"/>
        </w:rPr>
        <w:t xml:space="preserve"> Nr. </w:t>
      </w:r>
      <w:hyperlink r:id="rId173" w:history="1">
        <w:r w:rsidRPr="00000FDA">
          <w:rPr>
            <w:rStyle w:val="Hipersaitas"/>
            <w:rFonts w:ascii="Times New Roman" w:hAnsi="Times New Roman"/>
            <w:b/>
            <w:sz w:val="24"/>
            <w:szCs w:val="24"/>
          </w:rPr>
          <w:t>XIIP-4745</w:t>
        </w:r>
      </w:hyperlink>
      <w:r w:rsidRPr="007A5414">
        <w:rPr>
          <w:rFonts w:ascii="Times New Roman" w:hAnsi="Times New Roman"/>
          <w:b/>
          <w:sz w:val="24"/>
          <w:szCs w:val="24"/>
        </w:rPr>
        <w:t>.</w:t>
      </w:r>
    </w:p>
    <w:p w14:paraId="29D7BCCD" w14:textId="7A6AD0DC" w:rsidR="0093161B" w:rsidRDefault="00A50613" w:rsidP="00A30450">
      <w:pPr>
        <w:spacing w:after="0" w:line="240" w:lineRule="auto"/>
        <w:ind w:firstLine="238"/>
        <w:jc w:val="both"/>
        <w:rPr>
          <w:rFonts w:ascii="Times New Roman" w:eastAsia="Times New Roman" w:hAnsi="Times New Roman"/>
          <w:sz w:val="24"/>
          <w:szCs w:val="24"/>
          <w:lang w:eastAsia="lt-LT"/>
        </w:rPr>
      </w:pPr>
      <w:r w:rsidRPr="00E64F81">
        <w:rPr>
          <w:rFonts w:ascii="Times New Roman" w:hAnsi="Times New Roman"/>
          <w:sz w:val="24"/>
          <w:szCs w:val="24"/>
          <w:lang w:eastAsia="lt-LT"/>
        </w:rPr>
        <w:lastRenderedPageBreak/>
        <w:t xml:space="preserve">Įstatymo projektas parengtas, </w:t>
      </w:r>
      <w:r>
        <w:rPr>
          <w:rFonts w:ascii="Times New Roman" w:hAnsi="Times New Roman"/>
          <w:sz w:val="24"/>
          <w:szCs w:val="24"/>
          <w:lang w:eastAsia="lt-LT"/>
        </w:rPr>
        <w:t xml:space="preserve">siekiant </w:t>
      </w:r>
      <w:r w:rsidR="0093161B">
        <w:rPr>
          <w:rFonts w:ascii="Times New Roman" w:eastAsia="Times New Roman" w:hAnsi="Times New Roman"/>
          <w:sz w:val="24"/>
          <w:szCs w:val="24"/>
          <w:lang w:eastAsia="lt-LT"/>
        </w:rPr>
        <w:t>nustatyti pataisos pareigūnams patrauklią ir konkurencingą kitų statutinių valstybės tarnautojų atžvilgiu darbo užmokesčio sistemą, kuri skatintų asmenis rinktis pataisos pareigūno profesiją ir tarnauti pataisos sistemoje; priartinti tarnybos sąlygų kalėjimų departamento pareigūnams (statutiniams tarnautojams) teisinį reguliavimą prie vidaus tarnybos pareigūnų tarnybos sąlygų teisinio reguliavimą, išspręsti kitas praktikoje kylančias problemas.</w:t>
      </w:r>
    </w:p>
    <w:p w14:paraId="5472D159" w14:textId="4218B220" w:rsidR="0093161B" w:rsidRDefault="00A50613" w:rsidP="00A30450">
      <w:pPr>
        <w:spacing w:after="0" w:line="240" w:lineRule="auto"/>
        <w:ind w:firstLine="238"/>
        <w:jc w:val="both"/>
        <w:rPr>
          <w:rFonts w:ascii="Times New Roman" w:hAnsi="Times New Roman"/>
          <w:sz w:val="24"/>
          <w:szCs w:val="24"/>
        </w:rPr>
      </w:pPr>
      <w:r w:rsidRPr="00E64F81">
        <w:rPr>
          <w:rFonts w:ascii="Times New Roman" w:eastAsia="Times New Roman" w:hAnsi="Times New Roman"/>
          <w:sz w:val="24"/>
          <w:szCs w:val="24"/>
        </w:rPr>
        <w:t>Komitetas</w:t>
      </w:r>
      <w:r>
        <w:rPr>
          <w:rFonts w:ascii="Times New Roman" w:eastAsia="Times New Roman" w:hAnsi="Times New Roman"/>
          <w:sz w:val="24"/>
          <w:szCs w:val="24"/>
        </w:rPr>
        <w:t xml:space="preserve"> iš esmės pritar</w:t>
      </w:r>
      <w:r w:rsidR="000316F8">
        <w:rPr>
          <w:rFonts w:ascii="Times New Roman" w:eastAsia="Times New Roman" w:hAnsi="Times New Roman"/>
          <w:sz w:val="24"/>
          <w:szCs w:val="24"/>
        </w:rPr>
        <w:t>ė</w:t>
      </w:r>
      <w:r>
        <w:rPr>
          <w:rFonts w:ascii="Times New Roman" w:eastAsia="Times New Roman" w:hAnsi="Times New Roman"/>
          <w:sz w:val="24"/>
          <w:szCs w:val="24"/>
        </w:rPr>
        <w:t xml:space="preserve"> </w:t>
      </w:r>
      <w:r w:rsidR="000316F8">
        <w:rPr>
          <w:rFonts w:ascii="Times New Roman" w:eastAsia="Times New Roman" w:hAnsi="Times New Roman"/>
          <w:sz w:val="24"/>
          <w:szCs w:val="24"/>
        </w:rPr>
        <w:t>į</w:t>
      </w:r>
      <w:r>
        <w:rPr>
          <w:rFonts w:ascii="Times New Roman" w:hAnsi="Times New Roman"/>
          <w:sz w:val="24"/>
          <w:szCs w:val="24"/>
        </w:rPr>
        <w:t>statymo projektui</w:t>
      </w:r>
      <w:r w:rsidRPr="00F71C42">
        <w:rPr>
          <w:rFonts w:ascii="Times New Roman" w:eastAsia="Times New Roman" w:hAnsi="Times New Roman"/>
          <w:b/>
          <w:sz w:val="24"/>
          <w:szCs w:val="24"/>
        </w:rPr>
        <w:t xml:space="preserve"> </w:t>
      </w:r>
      <w:r>
        <w:rPr>
          <w:rFonts w:ascii="Times New Roman" w:hAnsi="Times New Roman"/>
          <w:sz w:val="24"/>
          <w:szCs w:val="24"/>
        </w:rPr>
        <w:t>Nr. XII</w:t>
      </w:r>
      <w:r w:rsidRPr="00E64F81">
        <w:rPr>
          <w:rFonts w:ascii="Times New Roman" w:hAnsi="Times New Roman"/>
          <w:sz w:val="24"/>
          <w:szCs w:val="24"/>
        </w:rPr>
        <w:t>P-</w:t>
      </w:r>
      <w:r>
        <w:rPr>
          <w:rFonts w:ascii="Times New Roman" w:hAnsi="Times New Roman"/>
          <w:sz w:val="24"/>
          <w:szCs w:val="24"/>
        </w:rPr>
        <w:t>4745</w:t>
      </w:r>
      <w:r w:rsidRPr="00E64F81">
        <w:rPr>
          <w:rFonts w:ascii="Times New Roman" w:hAnsi="Times New Roman"/>
          <w:sz w:val="24"/>
          <w:szCs w:val="24"/>
        </w:rPr>
        <w:t xml:space="preserve"> ir pasiūlė pagrindiniam komitetui jį tobulinti, atsižvelgiant į Seimo kanceliarijos Teisės departamento pastabas ir pasiūlymus</w:t>
      </w:r>
      <w:r>
        <w:rPr>
          <w:rFonts w:ascii="Times New Roman" w:hAnsi="Times New Roman"/>
          <w:sz w:val="24"/>
          <w:szCs w:val="24"/>
        </w:rPr>
        <w:t>, taip pat Komiteto pasiūlymus: šio Įstatymo p</w:t>
      </w:r>
      <w:r w:rsidR="0093161B">
        <w:rPr>
          <w:rFonts w:ascii="Times New Roman" w:hAnsi="Times New Roman"/>
          <w:sz w:val="24"/>
          <w:szCs w:val="24"/>
        </w:rPr>
        <w:t>rojekto nuostatas derin</w:t>
      </w:r>
      <w:r>
        <w:rPr>
          <w:rFonts w:ascii="Times New Roman" w:hAnsi="Times New Roman"/>
          <w:sz w:val="24"/>
          <w:szCs w:val="24"/>
        </w:rPr>
        <w:t>ti</w:t>
      </w:r>
      <w:r w:rsidR="0093161B">
        <w:rPr>
          <w:rFonts w:ascii="Times New Roman" w:hAnsi="Times New Roman"/>
          <w:sz w:val="24"/>
          <w:szCs w:val="24"/>
        </w:rPr>
        <w:t xml:space="preserve"> su </w:t>
      </w:r>
      <w:r>
        <w:rPr>
          <w:rFonts w:ascii="Times New Roman" w:hAnsi="Times New Roman"/>
          <w:sz w:val="24"/>
          <w:szCs w:val="24"/>
        </w:rPr>
        <w:t xml:space="preserve">galiojančio </w:t>
      </w:r>
      <w:r w:rsidR="0093161B">
        <w:rPr>
          <w:rFonts w:ascii="Times New Roman" w:hAnsi="Times New Roman"/>
          <w:sz w:val="24"/>
          <w:szCs w:val="24"/>
        </w:rPr>
        <w:t>Vidaus tarnybos statuto nuostatomis</w:t>
      </w:r>
      <w:r w:rsidR="007C19CE">
        <w:rPr>
          <w:rFonts w:ascii="Times New Roman" w:hAnsi="Times New Roman"/>
          <w:sz w:val="24"/>
          <w:szCs w:val="24"/>
        </w:rPr>
        <w:t xml:space="preserve"> </w:t>
      </w:r>
      <w:r>
        <w:rPr>
          <w:rFonts w:ascii="Times New Roman" w:hAnsi="Times New Roman"/>
          <w:sz w:val="24"/>
          <w:szCs w:val="24"/>
        </w:rPr>
        <w:t>i</w:t>
      </w:r>
      <w:r w:rsidR="007C19CE">
        <w:rPr>
          <w:rFonts w:ascii="Times New Roman" w:hAnsi="Times New Roman"/>
          <w:sz w:val="24"/>
          <w:szCs w:val="24"/>
        </w:rPr>
        <w:t>r nustat</w:t>
      </w:r>
      <w:r>
        <w:rPr>
          <w:rFonts w:ascii="Times New Roman" w:hAnsi="Times New Roman"/>
          <w:sz w:val="24"/>
          <w:szCs w:val="24"/>
        </w:rPr>
        <w:t>yti</w:t>
      </w:r>
      <w:r w:rsidR="0093161B">
        <w:rPr>
          <w:rFonts w:ascii="Times New Roman" w:hAnsi="Times New Roman"/>
          <w:sz w:val="24"/>
          <w:szCs w:val="24"/>
        </w:rPr>
        <w:t xml:space="preserve"> šio Įstatymo projekto įsigaliojimo datą – 2017 m. spalio 1 d. </w:t>
      </w:r>
    </w:p>
    <w:p w14:paraId="374E2912" w14:textId="55692068" w:rsidR="00A50613" w:rsidRPr="007A5414" w:rsidRDefault="00A50613" w:rsidP="00A30450">
      <w:pPr>
        <w:pStyle w:val="Dalyviai"/>
        <w:ind w:firstLine="238"/>
        <w:rPr>
          <w:b/>
        </w:rPr>
      </w:pPr>
      <w:r w:rsidRPr="00E64F81">
        <w:rPr>
          <w:rFonts w:eastAsia="MS Mincho"/>
          <w:bCs/>
          <w:iCs/>
          <w:color w:val="000000"/>
        </w:rPr>
        <w:t xml:space="preserve">Seimas </w:t>
      </w:r>
      <w:r>
        <w:rPr>
          <w:rFonts w:eastAsia="MS Mincho"/>
          <w:bCs/>
          <w:iCs/>
          <w:color w:val="000000"/>
        </w:rPr>
        <w:t xml:space="preserve">šį Įstatymo projektą svarstys, kai pagrindinis komitetas (TTK) pateiks išvadą. </w:t>
      </w:r>
    </w:p>
    <w:p w14:paraId="3F38456A" w14:textId="77777777" w:rsidR="00A50613" w:rsidRDefault="00A50613" w:rsidP="00A30450">
      <w:pPr>
        <w:tabs>
          <w:tab w:val="left" w:pos="0"/>
          <w:tab w:val="left" w:pos="240"/>
          <w:tab w:val="num" w:pos="360"/>
          <w:tab w:val="left" w:pos="709"/>
        </w:tabs>
        <w:spacing w:after="0" w:line="240" w:lineRule="auto"/>
        <w:ind w:firstLine="238"/>
        <w:jc w:val="both"/>
        <w:rPr>
          <w:rFonts w:ascii="Times New Roman" w:eastAsiaTheme="minorHAnsi" w:hAnsi="Times New Roman"/>
          <w:b/>
          <w:sz w:val="24"/>
          <w:szCs w:val="24"/>
        </w:rPr>
      </w:pPr>
    </w:p>
    <w:p w14:paraId="76178704" w14:textId="77777777" w:rsidR="00000FDA" w:rsidRDefault="00A50613" w:rsidP="00A30450">
      <w:pPr>
        <w:tabs>
          <w:tab w:val="left" w:pos="0"/>
          <w:tab w:val="left" w:pos="240"/>
          <w:tab w:val="num" w:pos="360"/>
          <w:tab w:val="left" w:pos="709"/>
        </w:tabs>
        <w:spacing w:after="0" w:line="240" w:lineRule="auto"/>
        <w:ind w:firstLine="238"/>
        <w:jc w:val="both"/>
        <w:rPr>
          <w:rFonts w:ascii="Times New Roman" w:eastAsiaTheme="minorHAnsi" w:hAnsi="Times New Roman"/>
          <w:b/>
          <w:sz w:val="24"/>
          <w:szCs w:val="24"/>
        </w:rPr>
      </w:pPr>
      <w:r>
        <w:rPr>
          <w:rFonts w:ascii="Times New Roman" w:eastAsiaTheme="minorHAnsi" w:hAnsi="Times New Roman"/>
          <w:b/>
          <w:sz w:val="24"/>
          <w:szCs w:val="24"/>
        </w:rPr>
        <w:tab/>
      </w:r>
      <w:r>
        <w:rPr>
          <w:rFonts w:ascii="Times New Roman" w:eastAsiaTheme="minorHAnsi" w:hAnsi="Times New Roman"/>
          <w:b/>
          <w:sz w:val="24"/>
          <w:szCs w:val="24"/>
        </w:rPr>
        <w:tab/>
      </w:r>
      <w:r w:rsidR="0093161B" w:rsidRPr="005445B5">
        <w:rPr>
          <w:rFonts w:ascii="Times New Roman" w:eastAsiaTheme="minorHAnsi" w:hAnsi="Times New Roman"/>
          <w:b/>
          <w:sz w:val="24"/>
          <w:szCs w:val="24"/>
        </w:rPr>
        <w:t xml:space="preserve">Lietuvos Respublikos miškų įstatymo Nr. I-671 2, 4, 5, 6, 7, 8, 13, 18 ir 19 straipsnių pakeitimo įstatymo projektą Nr. </w:t>
      </w:r>
      <w:hyperlink r:id="rId174" w:history="1">
        <w:r w:rsidR="0093161B" w:rsidRPr="006D0799">
          <w:rPr>
            <w:rStyle w:val="Hipersaitas"/>
            <w:rFonts w:ascii="Times New Roman" w:eastAsiaTheme="minorHAnsi" w:hAnsi="Times New Roman"/>
            <w:b/>
            <w:sz w:val="24"/>
            <w:szCs w:val="24"/>
          </w:rPr>
          <w:t>XIIIP-420</w:t>
        </w:r>
      </w:hyperlink>
      <w:r w:rsidR="0093161B" w:rsidRPr="005445B5">
        <w:rPr>
          <w:rFonts w:ascii="Times New Roman" w:eastAsiaTheme="minorHAnsi" w:hAnsi="Times New Roman"/>
          <w:b/>
          <w:sz w:val="24"/>
          <w:szCs w:val="24"/>
        </w:rPr>
        <w:t>.</w:t>
      </w:r>
    </w:p>
    <w:p w14:paraId="37B95122" w14:textId="62EDF777" w:rsidR="0093161B" w:rsidRDefault="0093161B"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sidRPr="002C195C">
        <w:rPr>
          <w:rFonts w:ascii="Times New Roman" w:eastAsiaTheme="minorHAnsi" w:hAnsi="Times New Roman"/>
          <w:sz w:val="24"/>
          <w:szCs w:val="24"/>
        </w:rPr>
        <w:t xml:space="preserve">Įstatymo projekte siūloma įtvirtinti vienos valstybinių miškų valdymo įmonės modelį </w:t>
      </w:r>
      <w:r w:rsidRPr="002C195C">
        <w:rPr>
          <w:rFonts w:ascii="Times New Roman" w:hAnsi="Times New Roman"/>
          <w:sz w:val="24"/>
          <w:szCs w:val="24"/>
        </w:rPr>
        <w:t xml:space="preserve">konsoliduojant valstybės įmones miškų urėdijas, optimizuoti jų veiklą ir valdymą. </w:t>
      </w:r>
    </w:p>
    <w:p w14:paraId="5B6A688E" w14:textId="1817014D" w:rsidR="0093161B" w:rsidRDefault="0093161B"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lastRenderedPageBreak/>
        <w:tab/>
        <w:t>Komitetas</w:t>
      </w:r>
      <w:r w:rsidR="006C76E3">
        <w:rPr>
          <w:rFonts w:ascii="Times New Roman" w:hAnsi="Times New Roman"/>
          <w:sz w:val="24"/>
          <w:szCs w:val="24"/>
        </w:rPr>
        <w:t xml:space="preserve"> pritarė įstatymo projektui</w:t>
      </w:r>
      <w:r>
        <w:rPr>
          <w:rFonts w:ascii="Times New Roman" w:hAnsi="Times New Roman"/>
          <w:sz w:val="24"/>
          <w:szCs w:val="24"/>
        </w:rPr>
        <w:t xml:space="preserve">, </w:t>
      </w:r>
      <w:r w:rsidR="006C76E3">
        <w:rPr>
          <w:rFonts w:ascii="Times New Roman" w:hAnsi="Times New Roman"/>
          <w:sz w:val="24"/>
          <w:szCs w:val="24"/>
        </w:rPr>
        <w:t>taip pat</w:t>
      </w:r>
      <w:r>
        <w:rPr>
          <w:rFonts w:ascii="Times New Roman" w:hAnsi="Times New Roman"/>
          <w:sz w:val="24"/>
          <w:szCs w:val="24"/>
        </w:rPr>
        <w:t xml:space="preserve"> pritarė Seimo narių pasiūlymams, kad miškų urėdijoms būtų suteiktas </w:t>
      </w:r>
      <w:r w:rsidRPr="002C195C">
        <w:rPr>
          <w:rFonts w:ascii="Times New Roman" w:hAnsi="Times New Roman"/>
          <w:sz w:val="24"/>
          <w:szCs w:val="24"/>
        </w:rPr>
        <w:t>valstybės įmonės „Lietuv</w:t>
      </w:r>
      <w:r>
        <w:rPr>
          <w:rFonts w:ascii="Times New Roman" w:hAnsi="Times New Roman"/>
          <w:sz w:val="24"/>
          <w:szCs w:val="24"/>
        </w:rPr>
        <w:t>os valstybiniai miškai“ filialų statusas</w:t>
      </w:r>
      <w:r w:rsidRPr="002C195C">
        <w:rPr>
          <w:rFonts w:ascii="Times New Roman" w:hAnsi="Times New Roman"/>
          <w:sz w:val="24"/>
          <w:szCs w:val="24"/>
        </w:rPr>
        <w:t xml:space="preserve">, </w:t>
      </w:r>
      <w:r>
        <w:rPr>
          <w:rFonts w:ascii="Times New Roman" w:hAnsi="Times New Roman"/>
          <w:sz w:val="24"/>
          <w:szCs w:val="24"/>
        </w:rPr>
        <w:t xml:space="preserve">miškų urėdijų struktūriniai padaliniai būtų girininkijos ir miškų urėdijos galėtų vykdyti </w:t>
      </w:r>
      <w:r w:rsidRPr="002C195C">
        <w:rPr>
          <w:rFonts w:ascii="Times New Roman" w:hAnsi="Times New Roman"/>
          <w:sz w:val="24"/>
          <w:szCs w:val="24"/>
        </w:rPr>
        <w:t>kompleksinę miškų ūkio veiklą, nuostatuose nustatytomis apimtimis prekybą mediena, prekių ir paslaugų pirkimus</w:t>
      </w:r>
      <w:r>
        <w:rPr>
          <w:rFonts w:ascii="Times New Roman" w:hAnsi="Times New Roman"/>
          <w:sz w:val="24"/>
          <w:szCs w:val="24"/>
        </w:rPr>
        <w:t>.</w:t>
      </w:r>
    </w:p>
    <w:p w14:paraId="1C39FC4F"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tab/>
        <w:t>Pagrindinis Aplinkos apsaugos komitetas pasiūlė įstatymo projektą atmesti.</w:t>
      </w:r>
    </w:p>
    <w:p w14:paraId="77912BAD"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
          <w:iCs/>
          <w:color w:val="000000"/>
          <w:sz w:val="24"/>
          <w:szCs w:val="24"/>
        </w:rPr>
      </w:pPr>
      <w:r>
        <w:rPr>
          <w:rFonts w:ascii="Times New Roman" w:hAnsi="Times New Roman"/>
          <w:sz w:val="24"/>
          <w:szCs w:val="24"/>
        </w:rPr>
        <w:tab/>
        <w:t>Svarstant įstatymo projektą Nr. XIIIP-420</w:t>
      </w:r>
      <w:r w:rsidRPr="008D4D79">
        <w:rPr>
          <w:rFonts w:ascii="Times New Roman" w:hAnsi="Times New Roman"/>
          <w:sz w:val="24"/>
          <w:szCs w:val="24"/>
        </w:rPr>
        <w:t xml:space="preserve"> Seimo plenariniame posėdyje</w:t>
      </w:r>
      <w:r>
        <w:rPr>
          <w:rFonts w:ascii="Times New Roman" w:hAnsi="Times New Roman"/>
          <w:sz w:val="24"/>
          <w:szCs w:val="24"/>
        </w:rPr>
        <w:t>, buvo paskirtas kitas pagrindinis komitetas – Ekonomikos komitetas.</w:t>
      </w:r>
    </w:p>
    <w:p w14:paraId="174588E8" w14:textId="77777777" w:rsidR="0093161B" w:rsidRPr="001D1CBD"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70CFD823" w14:textId="77777777" w:rsidR="00000FDA" w:rsidRDefault="0093161B" w:rsidP="00A30450">
      <w:pPr>
        <w:spacing w:after="0" w:line="240" w:lineRule="auto"/>
        <w:ind w:firstLine="238"/>
        <w:jc w:val="both"/>
        <w:rPr>
          <w:rFonts w:ascii="Times New Roman" w:eastAsiaTheme="minorHAnsi" w:hAnsi="Times New Roman"/>
          <w:b/>
          <w:sz w:val="24"/>
          <w:szCs w:val="24"/>
        </w:rPr>
      </w:pPr>
      <w:r>
        <w:rPr>
          <w:rFonts w:ascii="Times New Roman" w:eastAsiaTheme="minorHAnsi" w:hAnsi="Times New Roman"/>
          <w:b/>
          <w:sz w:val="24"/>
          <w:szCs w:val="24"/>
        </w:rPr>
        <w:t xml:space="preserve">Lietuvos Respublikos </w:t>
      </w:r>
      <w:r w:rsidRPr="008917C1">
        <w:rPr>
          <w:rFonts w:ascii="Times New Roman" w:eastAsiaTheme="minorHAnsi" w:hAnsi="Times New Roman"/>
          <w:b/>
          <w:sz w:val="24"/>
          <w:szCs w:val="24"/>
        </w:rPr>
        <w:t>Konstitucijos 55 ir 57 straip</w:t>
      </w:r>
      <w:r>
        <w:rPr>
          <w:rFonts w:ascii="Times New Roman" w:eastAsiaTheme="minorHAnsi" w:hAnsi="Times New Roman"/>
          <w:b/>
          <w:sz w:val="24"/>
          <w:szCs w:val="24"/>
        </w:rPr>
        <w:t xml:space="preserve">snių pakeitimo įstatymo projektą </w:t>
      </w:r>
      <w:hyperlink r:id="rId175" w:history="1">
        <w:r w:rsidRPr="006D0799">
          <w:rPr>
            <w:rStyle w:val="Hipersaitas"/>
            <w:rFonts w:ascii="Times New Roman" w:eastAsiaTheme="minorHAnsi" w:hAnsi="Times New Roman"/>
            <w:b/>
            <w:sz w:val="24"/>
            <w:szCs w:val="24"/>
          </w:rPr>
          <w:t>XIIIP-259</w:t>
        </w:r>
      </w:hyperlink>
      <w:r>
        <w:rPr>
          <w:rFonts w:ascii="Times New Roman" w:eastAsiaTheme="minorHAnsi" w:hAnsi="Times New Roman"/>
          <w:b/>
          <w:sz w:val="24"/>
          <w:szCs w:val="24"/>
        </w:rPr>
        <w:t xml:space="preserve">. </w:t>
      </w:r>
    </w:p>
    <w:p w14:paraId="61A1E5E6" w14:textId="35148F72" w:rsidR="0093161B" w:rsidRDefault="0093161B" w:rsidP="00A30450">
      <w:pPr>
        <w:spacing w:after="0" w:line="240" w:lineRule="auto"/>
        <w:ind w:firstLine="238"/>
        <w:jc w:val="both"/>
        <w:rPr>
          <w:rFonts w:ascii="Times New Roman" w:eastAsiaTheme="minorHAnsi" w:hAnsi="Times New Roman"/>
          <w:sz w:val="24"/>
          <w:szCs w:val="24"/>
        </w:rPr>
      </w:pPr>
      <w:r>
        <w:rPr>
          <w:rFonts w:ascii="Times New Roman" w:eastAsiaTheme="minorHAnsi" w:hAnsi="Times New Roman"/>
          <w:sz w:val="24"/>
          <w:szCs w:val="24"/>
        </w:rPr>
        <w:t xml:space="preserve">Konstitucijos pakeitimo tikslas – sumažinti Lietuvos Respublikos Seimo narių skaičių iki 101 ir nustatyti, kad eiliniai Seimo rinkimai rengiami ne spalio, o kovo mėnesį. </w:t>
      </w:r>
    </w:p>
    <w:p w14:paraId="1AFD9C8C" w14:textId="7834BFC4" w:rsidR="0093161B" w:rsidRDefault="0093161B" w:rsidP="00A30450">
      <w:pPr>
        <w:spacing w:after="0" w:line="240" w:lineRule="auto"/>
        <w:ind w:firstLine="238"/>
        <w:jc w:val="both"/>
        <w:rPr>
          <w:rFonts w:ascii="Times New Roman" w:eastAsiaTheme="minorHAnsi" w:hAnsi="Times New Roman"/>
          <w:sz w:val="24"/>
          <w:szCs w:val="24"/>
        </w:rPr>
      </w:pPr>
      <w:r>
        <w:rPr>
          <w:rFonts w:ascii="Times New Roman" w:eastAsiaTheme="minorHAnsi" w:hAnsi="Times New Roman"/>
          <w:sz w:val="24"/>
          <w:szCs w:val="24"/>
        </w:rPr>
        <w:t>Komitetas iš esmės pritarė įstatymo projektui Nr. XIIIP-259. Pagrindinis Teisės ir teisėtvarkos komitetas įstatymo projekto dar nesvarstė.</w:t>
      </w:r>
    </w:p>
    <w:p w14:paraId="0E6B613B" w14:textId="77777777" w:rsidR="0093161B" w:rsidRDefault="0093161B" w:rsidP="00A30450">
      <w:pPr>
        <w:spacing w:after="0" w:line="240" w:lineRule="auto"/>
        <w:ind w:firstLine="238"/>
        <w:jc w:val="both"/>
        <w:rPr>
          <w:rFonts w:ascii="Times New Roman" w:eastAsiaTheme="minorHAnsi" w:hAnsi="Times New Roman"/>
          <w:sz w:val="24"/>
          <w:szCs w:val="24"/>
        </w:rPr>
      </w:pPr>
      <w:r>
        <w:rPr>
          <w:rFonts w:ascii="Times New Roman" w:eastAsiaTheme="minorHAnsi" w:hAnsi="Times New Roman"/>
          <w:sz w:val="24"/>
          <w:szCs w:val="24"/>
        </w:rPr>
        <w:tab/>
      </w:r>
    </w:p>
    <w:p w14:paraId="46626FF0" w14:textId="77777777" w:rsidR="00000FDA" w:rsidRDefault="0093161B" w:rsidP="00A30450">
      <w:pPr>
        <w:spacing w:after="0" w:line="240" w:lineRule="auto"/>
        <w:ind w:firstLine="238"/>
        <w:jc w:val="both"/>
        <w:rPr>
          <w:rFonts w:ascii="Times New Roman" w:eastAsiaTheme="minorHAnsi" w:hAnsi="Times New Roman"/>
          <w:b/>
          <w:sz w:val="24"/>
          <w:szCs w:val="24"/>
        </w:rPr>
      </w:pPr>
      <w:r w:rsidRPr="000B3384">
        <w:rPr>
          <w:rFonts w:ascii="Times New Roman" w:eastAsiaTheme="minorHAnsi" w:hAnsi="Times New Roman"/>
          <w:b/>
          <w:sz w:val="24"/>
          <w:szCs w:val="24"/>
        </w:rPr>
        <w:t xml:space="preserve">Lietuvos Respublikos žemės įstatymo Nr. I-446 7 straipsnio pakeitimo įstatymo projektą Nr. </w:t>
      </w:r>
      <w:hyperlink r:id="rId176" w:history="1">
        <w:r w:rsidRPr="006D0799">
          <w:rPr>
            <w:rStyle w:val="Hipersaitas"/>
            <w:rFonts w:ascii="Times New Roman" w:eastAsiaTheme="minorHAnsi" w:hAnsi="Times New Roman"/>
            <w:b/>
            <w:sz w:val="24"/>
            <w:szCs w:val="24"/>
          </w:rPr>
          <w:t>XIIP-4582</w:t>
        </w:r>
      </w:hyperlink>
      <w:r w:rsidRPr="000B3384">
        <w:rPr>
          <w:rFonts w:ascii="Times New Roman" w:eastAsiaTheme="minorHAnsi" w:hAnsi="Times New Roman"/>
          <w:b/>
          <w:sz w:val="24"/>
          <w:szCs w:val="24"/>
        </w:rPr>
        <w:t xml:space="preserve">. </w:t>
      </w:r>
    </w:p>
    <w:p w14:paraId="487DDB04" w14:textId="01481BE2" w:rsidR="0093161B" w:rsidRPr="000B3384" w:rsidRDefault="0093161B" w:rsidP="00A30450">
      <w:pPr>
        <w:spacing w:after="0" w:line="240" w:lineRule="auto"/>
        <w:ind w:firstLine="238"/>
        <w:jc w:val="both"/>
        <w:rPr>
          <w:rFonts w:ascii="Times New Roman" w:eastAsiaTheme="minorHAnsi" w:hAnsi="Times New Roman"/>
          <w:b/>
          <w:sz w:val="24"/>
          <w:szCs w:val="24"/>
        </w:rPr>
      </w:pPr>
      <w:r>
        <w:rPr>
          <w:rFonts w:ascii="Times New Roman" w:eastAsiaTheme="minorHAnsi" w:hAnsi="Times New Roman"/>
          <w:sz w:val="24"/>
          <w:szCs w:val="24"/>
        </w:rPr>
        <w:t>Įstatymo projekto</w:t>
      </w:r>
      <w:r w:rsidRPr="004C2BFF">
        <w:rPr>
          <w:rFonts w:ascii="Times New Roman" w:eastAsiaTheme="minorHAnsi" w:hAnsi="Times New Roman"/>
          <w:sz w:val="24"/>
          <w:szCs w:val="24"/>
        </w:rPr>
        <w:t xml:space="preserve"> tikslas</w:t>
      </w:r>
      <w:r w:rsidRPr="00CC33AB">
        <w:rPr>
          <w:rFonts w:ascii="Times New Roman" w:eastAsiaTheme="minorHAnsi" w:hAnsi="Times New Roman"/>
          <w:sz w:val="24"/>
          <w:szCs w:val="24"/>
        </w:rPr>
        <w:t xml:space="preserve"> – aiškiai atskirti valstybinės </w:t>
      </w:r>
      <w:r>
        <w:rPr>
          <w:rFonts w:ascii="Times New Roman" w:eastAsiaTheme="minorHAnsi" w:hAnsi="Times New Roman"/>
          <w:sz w:val="24"/>
          <w:szCs w:val="24"/>
        </w:rPr>
        <w:t xml:space="preserve">miško </w:t>
      </w:r>
      <w:r w:rsidRPr="00CC33AB">
        <w:rPr>
          <w:rFonts w:ascii="Times New Roman" w:eastAsiaTheme="minorHAnsi" w:hAnsi="Times New Roman"/>
          <w:sz w:val="24"/>
          <w:szCs w:val="24"/>
        </w:rPr>
        <w:t xml:space="preserve">žemės perdavimo </w:t>
      </w:r>
      <w:r w:rsidRPr="00F049E8">
        <w:rPr>
          <w:rFonts w:ascii="Times New Roman" w:eastAsiaTheme="minorHAnsi" w:hAnsi="Times New Roman"/>
          <w:sz w:val="24"/>
          <w:szCs w:val="24"/>
        </w:rPr>
        <w:t>savivaldybėms patikėjimo teise atvejus ir taikomą tvarką. Įstatymo projekte</w:t>
      </w:r>
      <w:r>
        <w:rPr>
          <w:rFonts w:ascii="Times New Roman" w:eastAsiaTheme="minorHAnsi" w:hAnsi="Times New Roman"/>
          <w:sz w:val="24"/>
          <w:szCs w:val="24"/>
        </w:rPr>
        <w:t xml:space="preserve"> įtvirtinta, kokiems tikslams ir kokiems subjektams gali </w:t>
      </w:r>
      <w:r>
        <w:rPr>
          <w:rFonts w:ascii="Times New Roman" w:eastAsiaTheme="minorHAnsi" w:hAnsi="Times New Roman"/>
          <w:sz w:val="24"/>
          <w:szCs w:val="24"/>
        </w:rPr>
        <w:lastRenderedPageBreak/>
        <w:t>būti perduodama valstybinė miško žemė patikėjimo teise. Taip pat yra</w:t>
      </w:r>
      <w:r w:rsidRPr="00F049E8">
        <w:rPr>
          <w:rFonts w:ascii="Times New Roman" w:eastAsiaTheme="minorHAnsi" w:hAnsi="Times New Roman"/>
          <w:sz w:val="24"/>
          <w:szCs w:val="24"/>
        </w:rPr>
        <w:t xml:space="preserve"> nustatomi </w:t>
      </w:r>
      <w:r w:rsidRPr="00F049E8">
        <w:rPr>
          <w:rFonts w:ascii="Times New Roman" w:hAnsi="Times New Roman"/>
          <w:bCs/>
          <w:color w:val="000000"/>
          <w:sz w:val="24"/>
          <w:szCs w:val="24"/>
          <w:shd w:val="clear" w:color="auto" w:fill="FFFFFF"/>
        </w:rPr>
        <w:t>Nacionalinės žemės tarnybos įgaliojimai prižiūrint valstybinės žemės sklypų perdavimą patikėjimo teise bei subjektų vykdomas funkcijas, kurioms įgyvendinti jiems patikėjimo teise buvo perduoti valstybinės žemės sklypai.</w:t>
      </w:r>
    </w:p>
    <w:p w14:paraId="1F480657" w14:textId="4108FEE4" w:rsidR="0093161B" w:rsidRPr="000B3384" w:rsidRDefault="0093161B" w:rsidP="00A30450">
      <w:pPr>
        <w:spacing w:after="0" w:line="240" w:lineRule="auto"/>
        <w:ind w:firstLine="238"/>
        <w:jc w:val="both"/>
        <w:rPr>
          <w:rFonts w:ascii="Times New Roman" w:eastAsiaTheme="minorHAnsi" w:hAnsi="Times New Roman"/>
          <w:sz w:val="24"/>
          <w:szCs w:val="24"/>
        </w:rPr>
      </w:pPr>
      <w:r w:rsidRPr="000B3384">
        <w:rPr>
          <w:rFonts w:ascii="Times New Roman" w:eastAsiaTheme="minorHAnsi" w:hAnsi="Times New Roman"/>
          <w:sz w:val="24"/>
          <w:szCs w:val="24"/>
        </w:rPr>
        <w:t>Komitetas iš esmės pritarė įstatymo projektui ir pasiūlė jį papildyti straipsniu dėl įstatymo įsigaliojimo ir įgyvendinimo. Į šį Komiteto pasiūlymą buvo atsižvelgta.</w:t>
      </w:r>
    </w:p>
    <w:p w14:paraId="292801F0" w14:textId="3C49FFC8" w:rsidR="0093161B" w:rsidRDefault="0093161B" w:rsidP="00A30450">
      <w:pPr>
        <w:spacing w:after="0" w:line="240" w:lineRule="auto"/>
        <w:ind w:firstLine="238"/>
        <w:jc w:val="both"/>
        <w:rPr>
          <w:rFonts w:ascii="Times New Roman" w:eastAsiaTheme="minorHAnsi" w:hAnsi="Times New Roman"/>
          <w:sz w:val="24"/>
          <w:szCs w:val="24"/>
        </w:rPr>
      </w:pPr>
      <w:r w:rsidRPr="000B3384">
        <w:rPr>
          <w:rFonts w:ascii="Times New Roman" w:eastAsiaTheme="minorHAnsi" w:hAnsi="Times New Roman"/>
          <w:sz w:val="24"/>
          <w:szCs w:val="24"/>
        </w:rPr>
        <w:t xml:space="preserve">Lietuvos Respublikos žemės įstatymo Nr. I-446 7 straipsnio </w:t>
      </w:r>
      <w:r>
        <w:rPr>
          <w:rFonts w:ascii="Times New Roman" w:eastAsiaTheme="minorHAnsi" w:hAnsi="Times New Roman"/>
          <w:sz w:val="24"/>
          <w:szCs w:val="24"/>
        </w:rPr>
        <w:t xml:space="preserve">pakeitimo įstatymas Nr. </w:t>
      </w:r>
      <w:hyperlink r:id="rId177" w:history="1">
        <w:r w:rsidRPr="00AC1DFF">
          <w:rPr>
            <w:rStyle w:val="Hipersaitas"/>
            <w:rFonts w:ascii="Times New Roman" w:eastAsiaTheme="minorHAnsi" w:hAnsi="Times New Roman"/>
            <w:sz w:val="24"/>
            <w:szCs w:val="24"/>
          </w:rPr>
          <w:t>XIII-423</w:t>
        </w:r>
      </w:hyperlink>
      <w:r w:rsidRPr="000B3384">
        <w:rPr>
          <w:rFonts w:ascii="Times New Roman" w:eastAsiaTheme="minorHAnsi" w:hAnsi="Times New Roman"/>
          <w:sz w:val="24"/>
          <w:szCs w:val="24"/>
        </w:rPr>
        <w:t xml:space="preserve"> priimtas 2017 m. birželio 8 d.</w:t>
      </w:r>
    </w:p>
    <w:p w14:paraId="7EDF0EDA" w14:textId="77777777" w:rsidR="0093161B" w:rsidRDefault="0093161B" w:rsidP="00A30450">
      <w:pPr>
        <w:spacing w:after="0" w:line="240" w:lineRule="auto"/>
        <w:ind w:firstLine="238"/>
        <w:jc w:val="both"/>
        <w:rPr>
          <w:rFonts w:ascii="Times New Roman" w:eastAsiaTheme="minorHAnsi" w:hAnsi="Times New Roman"/>
          <w:sz w:val="24"/>
          <w:szCs w:val="24"/>
        </w:rPr>
      </w:pPr>
    </w:p>
    <w:p w14:paraId="45B81167" w14:textId="77777777" w:rsidR="00000FDA" w:rsidRDefault="0093161B" w:rsidP="00A30450">
      <w:pPr>
        <w:spacing w:after="0" w:line="240" w:lineRule="auto"/>
        <w:ind w:firstLine="238"/>
        <w:jc w:val="both"/>
        <w:rPr>
          <w:rFonts w:ascii="Times New Roman" w:eastAsiaTheme="minorHAnsi" w:hAnsi="Times New Roman"/>
          <w:b/>
          <w:sz w:val="24"/>
          <w:szCs w:val="24"/>
        </w:rPr>
      </w:pPr>
      <w:r w:rsidRPr="004C2BFF">
        <w:rPr>
          <w:rFonts w:ascii="Times New Roman" w:eastAsiaTheme="minorHAnsi" w:hAnsi="Times New Roman"/>
          <w:b/>
          <w:sz w:val="24"/>
          <w:szCs w:val="24"/>
        </w:rPr>
        <w:t xml:space="preserve">Lietuvos Respublikos miškų įstatymo Nr. I-671 5 straipsnio pakeitimo įstatymo projektą Nr. </w:t>
      </w:r>
      <w:hyperlink r:id="rId178" w:history="1">
        <w:r w:rsidRPr="00AC1DFF">
          <w:rPr>
            <w:rStyle w:val="Hipersaitas"/>
            <w:rFonts w:ascii="Times New Roman" w:eastAsiaTheme="minorHAnsi" w:hAnsi="Times New Roman"/>
            <w:b/>
            <w:sz w:val="24"/>
            <w:szCs w:val="24"/>
          </w:rPr>
          <w:t>XIIP-4583</w:t>
        </w:r>
      </w:hyperlink>
      <w:r w:rsidRPr="004C2BFF">
        <w:rPr>
          <w:rFonts w:ascii="Times New Roman" w:eastAsiaTheme="minorHAnsi" w:hAnsi="Times New Roman"/>
          <w:b/>
          <w:sz w:val="24"/>
          <w:szCs w:val="24"/>
        </w:rPr>
        <w:t>.</w:t>
      </w:r>
      <w:r>
        <w:rPr>
          <w:rFonts w:ascii="Times New Roman" w:eastAsiaTheme="minorHAnsi" w:hAnsi="Times New Roman"/>
          <w:b/>
          <w:sz w:val="24"/>
          <w:szCs w:val="24"/>
        </w:rPr>
        <w:t xml:space="preserve"> </w:t>
      </w:r>
    </w:p>
    <w:p w14:paraId="4E49CA04" w14:textId="7BBE11A6" w:rsidR="0093161B" w:rsidRDefault="0093161B" w:rsidP="00A30450">
      <w:pPr>
        <w:spacing w:after="0" w:line="240" w:lineRule="auto"/>
        <w:ind w:firstLine="238"/>
        <w:jc w:val="both"/>
        <w:rPr>
          <w:rFonts w:ascii="Times New Roman" w:eastAsiaTheme="minorHAnsi" w:hAnsi="Times New Roman"/>
          <w:sz w:val="24"/>
          <w:szCs w:val="24"/>
        </w:rPr>
      </w:pPr>
      <w:r w:rsidRPr="004C2BFF">
        <w:rPr>
          <w:rFonts w:ascii="Times New Roman" w:eastAsiaTheme="minorHAnsi" w:hAnsi="Times New Roman"/>
          <w:sz w:val="24"/>
          <w:szCs w:val="24"/>
        </w:rPr>
        <w:t>Įstatymo projekto tikslas</w:t>
      </w:r>
      <w:r>
        <w:rPr>
          <w:rFonts w:ascii="Times New Roman" w:eastAsiaTheme="minorHAnsi" w:hAnsi="Times New Roman"/>
          <w:sz w:val="24"/>
          <w:szCs w:val="24"/>
        </w:rPr>
        <w:t xml:space="preserve"> – aiškiai nustatyti</w:t>
      </w:r>
      <w:r w:rsidRPr="00CC33AB">
        <w:rPr>
          <w:rFonts w:ascii="Times New Roman" w:eastAsiaTheme="minorHAnsi" w:hAnsi="Times New Roman"/>
          <w:sz w:val="24"/>
          <w:szCs w:val="24"/>
        </w:rPr>
        <w:t xml:space="preserve"> valstybinės </w:t>
      </w:r>
      <w:r>
        <w:rPr>
          <w:rFonts w:ascii="Times New Roman" w:eastAsiaTheme="minorHAnsi" w:hAnsi="Times New Roman"/>
          <w:sz w:val="24"/>
          <w:szCs w:val="24"/>
        </w:rPr>
        <w:t xml:space="preserve">miško </w:t>
      </w:r>
      <w:r w:rsidRPr="00CC33AB">
        <w:rPr>
          <w:rFonts w:ascii="Times New Roman" w:eastAsiaTheme="minorHAnsi" w:hAnsi="Times New Roman"/>
          <w:sz w:val="24"/>
          <w:szCs w:val="24"/>
        </w:rPr>
        <w:t>žemės perdavimo savivaldybėms patikėjimo</w:t>
      </w:r>
      <w:r>
        <w:rPr>
          <w:rFonts w:ascii="Times New Roman" w:eastAsiaTheme="minorHAnsi" w:hAnsi="Times New Roman"/>
          <w:sz w:val="24"/>
          <w:szCs w:val="24"/>
        </w:rPr>
        <w:t xml:space="preserve"> teise atvejus</w:t>
      </w:r>
      <w:r w:rsidRPr="00CC33AB">
        <w:rPr>
          <w:rFonts w:ascii="Times New Roman" w:eastAsiaTheme="minorHAnsi" w:hAnsi="Times New Roman"/>
          <w:sz w:val="24"/>
          <w:szCs w:val="24"/>
        </w:rPr>
        <w:t>.</w:t>
      </w:r>
      <w:r>
        <w:rPr>
          <w:rFonts w:ascii="Times New Roman" w:eastAsiaTheme="minorHAnsi" w:hAnsi="Times New Roman"/>
          <w:sz w:val="24"/>
          <w:szCs w:val="24"/>
        </w:rPr>
        <w:t xml:space="preserve"> Įstatymo projekte nustatoma, kad s</w:t>
      </w:r>
      <w:r w:rsidRPr="004C2BFF">
        <w:rPr>
          <w:rFonts w:ascii="Times New Roman" w:eastAsiaTheme="minorHAnsi" w:hAnsi="Times New Roman"/>
          <w:sz w:val="24"/>
          <w:szCs w:val="24"/>
        </w:rPr>
        <w:t xml:space="preserve">avivaldybės </w:t>
      </w:r>
      <w:r>
        <w:rPr>
          <w:rFonts w:ascii="Times New Roman" w:eastAsiaTheme="minorHAnsi" w:hAnsi="Times New Roman"/>
          <w:sz w:val="24"/>
          <w:szCs w:val="24"/>
        </w:rPr>
        <w:t xml:space="preserve">vykdo </w:t>
      </w:r>
      <w:r w:rsidRPr="004C2BFF">
        <w:rPr>
          <w:rFonts w:ascii="Times New Roman" w:eastAsiaTheme="minorHAnsi" w:hAnsi="Times New Roman"/>
          <w:sz w:val="24"/>
          <w:szCs w:val="24"/>
        </w:rPr>
        <w:t>valstybinę funkciją – prižiūri, saugo ir tvarko joms viešosios paskirties rekreacijai ir poilsiui patikėjimo teise perduotus valstybinės miško žemės sklypus.</w:t>
      </w:r>
    </w:p>
    <w:p w14:paraId="7FD7C900" w14:textId="33344E89" w:rsidR="0093161B" w:rsidRDefault="0093161B" w:rsidP="00A30450">
      <w:pPr>
        <w:spacing w:after="0" w:line="240" w:lineRule="auto"/>
        <w:ind w:firstLine="238"/>
        <w:jc w:val="both"/>
        <w:rPr>
          <w:rFonts w:ascii="Times New Roman" w:eastAsiaTheme="minorHAnsi" w:hAnsi="Times New Roman"/>
          <w:sz w:val="24"/>
          <w:szCs w:val="24"/>
        </w:rPr>
      </w:pPr>
      <w:r>
        <w:rPr>
          <w:rFonts w:ascii="Times New Roman" w:eastAsiaTheme="minorHAnsi" w:hAnsi="Times New Roman"/>
          <w:sz w:val="24"/>
          <w:szCs w:val="24"/>
        </w:rPr>
        <w:t>Komitetas iš esmės pritarė įstatymo projektui ir pasiūlė jį papildyti straipsniu dėl įstatymo įsigaliojimo ir įgyvendinimo. Į šį Komiteto pasiūlymą buvo atsižvelgta.</w:t>
      </w:r>
    </w:p>
    <w:p w14:paraId="14470521" w14:textId="616D0D09" w:rsidR="0093161B" w:rsidRPr="004C2BFF" w:rsidRDefault="0093161B" w:rsidP="00A30450">
      <w:pPr>
        <w:spacing w:after="0" w:line="240" w:lineRule="auto"/>
        <w:ind w:firstLine="238"/>
        <w:jc w:val="both"/>
        <w:rPr>
          <w:rFonts w:ascii="Times New Roman" w:eastAsiaTheme="minorHAnsi" w:hAnsi="Times New Roman"/>
          <w:b/>
          <w:sz w:val="24"/>
          <w:szCs w:val="24"/>
        </w:rPr>
      </w:pPr>
      <w:r w:rsidRPr="00B56CEC">
        <w:rPr>
          <w:rFonts w:ascii="Times New Roman" w:eastAsiaTheme="minorHAnsi" w:hAnsi="Times New Roman"/>
          <w:sz w:val="24"/>
          <w:szCs w:val="24"/>
        </w:rPr>
        <w:t>Lietuvos Respublikos miškų įstatymo Nr. I-671</w:t>
      </w:r>
      <w:r>
        <w:rPr>
          <w:rFonts w:ascii="Times New Roman" w:eastAsiaTheme="minorHAnsi" w:hAnsi="Times New Roman"/>
          <w:sz w:val="24"/>
          <w:szCs w:val="24"/>
        </w:rPr>
        <w:t xml:space="preserve"> 5 straipsnio pakeitimo įstatymas Nr. </w:t>
      </w:r>
      <w:hyperlink r:id="rId179" w:history="1">
        <w:r w:rsidRPr="00AC1DFF">
          <w:rPr>
            <w:rStyle w:val="Hipersaitas"/>
            <w:rFonts w:ascii="Times New Roman" w:eastAsiaTheme="minorHAnsi" w:hAnsi="Times New Roman"/>
            <w:sz w:val="24"/>
            <w:szCs w:val="24"/>
          </w:rPr>
          <w:t>XIII-424</w:t>
        </w:r>
      </w:hyperlink>
      <w:r>
        <w:rPr>
          <w:rFonts w:ascii="Times New Roman" w:eastAsiaTheme="minorHAnsi" w:hAnsi="Times New Roman"/>
          <w:sz w:val="24"/>
          <w:szCs w:val="24"/>
        </w:rPr>
        <w:t xml:space="preserve"> priimtas 2017 m. birželio 8 d.</w:t>
      </w:r>
    </w:p>
    <w:p w14:paraId="039C8DD8" w14:textId="77777777" w:rsidR="0093161B" w:rsidRPr="008917C1" w:rsidRDefault="0093161B" w:rsidP="00A30450">
      <w:pPr>
        <w:spacing w:after="0" w:line="240" w:lineRule="auto"/>
        <w:ind w:firstLine="238"/>
        <w:jc w:val="both"/>
        <w:rPr>
          <w:rFonts w:ascii="Times New Roman" w:eastAsiaTheme="minorHAnsi" w:hAnsi="Times New Roman"/>
          <w:sz w:val="24"/>
          <w:szCs w:val="24"/>
        </w:rPr>
      </w:pPr>
    </w:p>
    <w:p w14:paraId="63542915" w14:textId="77777777" w:rsidR="00000FDA" w:rsidRDefault="0093161B" w:rsidP="00A30450">
      <w:pPr>
        <w:spacing w:after="0" w:line="240" w:lineRule="auto"/>
        <w:ind w:firstLine="238"/>
        <w:jc w:val="both"/>
        <w:rPr>
          <w:rFonts w:ascii="Times New Roman" w:eastAsiaTheme="minorHAnsi" w:hAnsi="Times New Roman"/>
          <w:b/>
          <w:sz w:val="24"/>
          <w:szCs w:val="24"/>
        </w:rPr>
      </w:pPr>
      <w:r>
        <w:rPr>
          <w:rFonts w:ascii="Times New Roman" w:eastAsiaTheme="minorHAnsi" w:hAnsi="Times New Roman"/>
          <w:b/>
          <w:sz w:val="24"/>
          <w:szCs w:val="24"/>
        </w:rPr>
        <w:t>Lietuvos Respublikos ž</w:t>
      </w:r>
      <w:r w:rsidRPr="00554D38">
        <w:rPr>
          <w:rFonts w:ascii="Times New Roman" w:eastAsiaTheme="minorHAnsi" w:hAnsi="Times New Roman"/>
          <w:b/>
          <w:sz w:val="24"/>
          <w:szCs w:val="24"/>
        </w:rPr>
        <w:t>emės reformos įstatymo Nr. I-1607 22 straipsnio pakei</w:t>
      </w:r>
      <w:r>
        <w:rPr>
          <w:rFonts w:ascii="Times New Roman" w:eastAsiaTheme="minorHAnsi" w:hAnsi="Times New Roman"/>
          <w:b/>
          <w:sz w:val="24"/>
          <w:szCs w:val="24"/>
        </w:rPr>
        <w:t xml:space="preserve">timo įstatymo projektą Nr. </w:t>
      </w:r>
      <w:hyperlink r:id="rId180" w:history="1">
        <w:r w:rsidRPr="00AC1DFF">
          <w:rPr>
            <w:rStyle w:val="Hipersaitas"/>
            <w:rFonts w:ascii="Times New Roman" w:eastAsiaTheme="minorHAnsi" w:hAnsi="Times New Roman"/>
            <w:b/>
            <w:sz w:val="24"/>
            <w:szCs w:val="24"/>
          </w:rPr>
          <w:t>XIIIP-416</w:t>
        </w:r>
      </w:hyperlink>
      <w:r>
        <w:rPr>
          <w:rFonts w:ascii="Times New Roman" w:eastAsiaTheme="minorHAnsi" w:hAnsi="Times New Roman"/>
          <w:b/>
          <w:sz w:val="24"/>
          <w:szCs w:val="24"/>
        </w:rPr>
        <w:t xml:space="preserve">. </w:t>
      </w:r>
    </w:p>
    <w:p w14:paraId="27FA5C8E" w14:textId="23D2A6C2" w:rsidR="0093161B" w:rsidRPr="00554D38" w:rsidRDefault="0093161B" w:rsidP="00A30450">
      <w:pPr>
        <w:spacing w:after="0" w:line="240" w:lineRule="auto"/>
        <w:ind w:firstLine="238"/>
        <w:jc w:val="both"/>
        <w:rPr>
          <w:rFonts w:ascii="Times New Roman" w:eastAsiaTheme="minorHAnsi" w:hAnsi="Times New Roman"/>
          <w:sz w:val="24"/>
          <w:szCs w:val="24"/>
        </w:rPr>
      </w:pPr>
      <w:r w:rsidRPr="00554D38">
        <w:rPr>
          <w:rFonts w:ascii="Times New Roman" w:eastAsiaTheme="minorHAnsi" w:hAnsi="Times New Roman"/>
          <w:sz w:val="24"/>
          <w:szCs w:val="24"/>
        </w:rPr>
        <w:t>Įstatymo projekto tikslas – paspartinti (taip pat ir išviešinti) nuosavybės teisių atkūrimo į žemę miestuose procesą bei kuo skubiau įvykdyti valstybės prisiimtus įsipareigojimus piliečiams, įstatymu įpareigojant savivaldybes per konkretų terminą įgyvendinti joms pavestas funkcijas nuosavybės teisių atkūrimo procese, projektuojant perduodamus neatlygintinai nuosavybėn piliečiams naujus žemės sklypus.</w:t>
      </w:r>
    </w:p>
    <w:p w14:paraId="4ABD7932" w14:textId="713F90DB" w:rsidR="0093161B" w:rsidRPr="00554D38" w:rsidRDefault="0093161B" w:rsidP="00A30450">
      <w:pPr>
        <w:spacing w:after="0" w:line="240" w:lineRule="auto"/>
        <w:ind w:firstLine="238"/>
        <w:jc w:val="both"/>
        <w:rPr>
          <w:rFonts w:ascii="Times New Roman" w:hAnsi="Times New Roman"/>
          <w:sz w:val="24"/>
          <w:szCs w:val="24"/>
        </w:rPr>
      </w:pPr>
      <w:r w:rsidRPr="00554D38">
        <w:rPr>
          <w:rFonts w:ascii="Times New Roman" w:hAnsi="Times New Roman"/>
          <w:sz w:val="24"/>
          <w:szCs w:val="24"/>
        </w:rPr>
        <w:t>Komitetas iš e</w:t>
      </w:r>
      <w:r>
        <w:rPr>
          <w:rFonts w:ascii="Times New Roman" w:hAnsi="Times New Roman"/>
          <w:sz w:val="24"/>
          <w:szCs w:val="24"/>
        </w:rPr>
        <w:t>smės pritarė įstatymo projektui.</w:t>
      </w:r>
    </w:p>
    <w:p w14:paraId="61DF4330" w14:textId="724168B7" w:rsidR="0093161B" w:rsidRDefault="0093161B" w:rsidP="00A30450">
      <w:pPr>
        <w:spacing w:after="0" w:line="240" w:lineRule="auto"/>
        <w:ind w:firstLine="238"/>
        <w:jc w:val="both"/>
        <w:rPr>
          <w:rFonts w:ascii="Times New Roman" w:hAnsi="Times New Roman"/>
          <w:sz w:val="24"/>
          <w:szCs w:val="24"/>
        </w:rPr>
      </w:pPr>
      <w:r w:rsidRPr="00554D38">
        <w:rPr>
          <w:rFonts w:ascii="Times New Roman" w:hAnsi="Times New Roman"/>
          <w:sz w:val="24"/>
          <w:szCs w:val="24"/>
        </w:rPr>
        <w:t>Lietuvos Respublikos žemės reformos įstatymo Nr. I-1607 22 straipsnio pakeitimo įstatymas Nr.</w:t>
      </w:r>
      <w:r>
        <w:rPr>
          <w:rFonts w:ascii="Times New Roman" w:hAnsi="Times New Roman"/>
          <w:sz w:val="24"/>
          <w:szCs w:val="24"/>
        </w:rPr>
        <w:t xml:space="preserve"> </w:t>
      </w:r>
      <w:hyperlink r:id="rId181" w:history="1">
        <w:r w:rsidRPr="00AC1DFF">
          <w:rPr>
            <w:rStyle w:val="Hipersaitas"/>
            <w:rFonts w:ascii="Times New Roman" w:hAnsi="Times New Roman"/>
            <w:sz w:val="24"/>
            <w:szCs w:val="24"/>
          </w:rPr>
          <w:t>XIII-367</w:t>
        </w:r>
      </w:hyperlink>
      <w:r>
        <w:rPr>
          <w:rFonts w:ascii="Times New Roman" w:hAnsi="Times New Roman"/>
          <w:sz w:val="24"/>
          <w:szCs w:val="24"/>
        </w:rPr>
        <w:t xml:space="preserve"> priimtas 2017 m. gegužės 11</w:t>
      </w:r>
      <w:r w:rsidRPr="00554D38">
        <w:rPr>
          <w:rFonts w:ascii="Times New Roman" w:hAnsi="Times New Roman"/>
          <w:sz w:val="24"/>
          <w:szCs w:val="24"/>
        </w:rPr>
        <w:t xml:space="preserve"> d.</w:t>
      </w:r>
    </w:p>
    <w:p w14:paraId="4D2161FA" w14:textId="77777777" w:rsidR="0093161B" w:rsidRDefault="0093161B" w:rsidP="00A30450">
      <w:pPr>
        <w:spacing w:after="0" w:line="240" w:lineRule="auto"/>
        <w:ind w:firstLine="238"/>
        <w:jc w:val="both"/>
        <w:rPr>
          <w:rFonts w:ascii="Times New Roman" w:hAnsi="Times New Roman"/>
          <w:sz w:val="24"/>
          <w:szCs w:val="24"/>
        </w:rPr>
      </w:pPr>
    </w:p>
    <w:p w14:paraId="1E44F7EC" w14:textId="77777777" w:rsidR="00000FDA" w:rsidRDefault="0093161B" w:rsidP="00A30450">
      <w:pPr>
        <w:spacing w:after="0" w:line="240" w:lineRule="auto"/>
        <w:ind w:firstLine="238"/>
        <w:jc w:val="both"/>
        <w:rPr>
          <w:rFonts w:ascii="Times New Roman" w:hAnsi="Times New Roman"/>
          <w:b/>
          <w:sz w:val="24"/>
          <w:szCs w:val="24"/>
        </w:rPr>
      </w:pPr>
      <w:r w:rsidRPr="007F23E2">
        <w:rPr>
          <w:rFonts w:ascii="Times New Roman" w:hAnsi="Times New Roman"/>
          <w:b/>
          <w:sz w:val="24"/>
          <w:szCs w:val="24"/>
        </w:rPr>
        <w:t xml:space="preserve">Lietuvos Respublikos medžioklės įstatymo Nr. IX-966 8, 13 ir 22 straipsnių pakeitimo ir papildymo įstatymo projektą Nr. </w:t>
      </w:r>
      <w:hyperlink r:id="rId182" w:history="1">
        <w:r w:rsidRPr="00AC1DFF">
          <w:rPr>
            <w:rStyle w:val="Hipersaitas"/>
            <w:rFonts w:ascii="Times New Roman" w:hAnsi="Times New Roman"/>
            <w:b/>
            <w:sz w:val="24"/>
            <w:szCs w:val="24"/>
          </w:rPr>
          <w:t>XIIIP-349</w:t>
        </w:r>
      </w:hyperlink>
      <w:r w:rsidRPr="007F23E2">
        <w:rPr>
          <w:rFonts w:ascii="Times New Roman" w:hAnsi="Times New Roman"/>
          <w:b/>
          <w:sz w:val="24"/>
          <w:szCs w:val="24"/>
        </w:rPr>
        <w:t>.</w:t>
      </w:r>
    </w:p>
    <w:p w14:paraId="14B88FFC" w14:textId="549AD261" w:rsidR="0093161B" w:rsidRDefault="0093161B" w:rsidP="00A30450">
      <w:pPr>
        <w:spacing w:after="0" w:line="240" w:lineRule="auto"/>
        <w:ind w:firstLine="238"/>
        <w:jc w:val="both"/>
        <w:rPr>
          <w:rFonts w:ascii="Times New Roman" w:hAnsi="Times New Roman"/>
          <w:sz w:val="24"/>
          <w:szCs w:val="24"/>
        </w:rPr>
      </w:pPr>
      <w:r>
        <w:rPr>
          <w:rFonts w:ascii="Times New Roman" w:hAnsi="Times New Roman"/>
          <w:sz w:val="24"/>
          <w:szCs w:val="24"/>
        </w:rPr>
        <w:t>Įstatymo projekto t</w:t>
      </w:r>
      <w:r w:rsidRPr="007F23E2">
        <w:rPr>
          <w:rFonts w:ascii="Times New Roman" w:hAnsi="Times New Roman"/>
          <w:sz w:val="24"/>
          <w:szCs w:val="24"/>
        </w:rPr>
        <w:t>ikslas –</w:t>
      </w:r>
      <w:r>
        <w:rPr>
          <w:rFonts w:ascii="Times New Roman" w:hAnsi="Times New Roman"/>
          <w:sz w:val="24"/>
          <w:szCs w:val="24"/>
        </w:rPr>
        <w:t xml:space="preserve"> </w:t>
      </w:r>
      <w:r w:rsidRPr="007F23E2">
        <w:rPr>
          <w:rFonts w:ascii="Times New Roman" w:hAnsi="Times New Roman"/>
          <w:sz w:val="24"/>
          <w:szCs w:val="24"/>
        </w:rPr>
        <w:t xml:space="preserve">nustatyti, jog žemės sklypo ar keleto susisiekiančių </w:t>
      </w:r>
      <w:r>
        <w:rPr>
          <w:rFonts w:ascii="Times New Roman" w:hAnsi="Times New Roman"/>
          <w:sz w:val="24"/>
          <w:szCs w:val="24"/>
        </w:rPr>
        <w:t xml:space="preserve">žemės </w:t>
      </w:r>
      <w:r w:rsidRPr="007F23E2">
        <w:rPr>
          <w:rFonts w:ascii="Times New Roman" w:hAnsi="Times New Roman"/>
          <w:sz w:val="24"/>
          <w:szCs w:val="24"/>
        </w:rPr>
        <w:t>sklypų savininkui arba savininkams būtų deramai užtikrintos žemės sklypų savininkų teisės, susijusios su medžioklės plotų vienetų sudarymu ir medžiojamųjų gyvūnų išteklių naudojimu juose.</w:t>
      </w:r>
      <w:r>
        <w:rPr>
          <w:rFonts w:ascii="Times New Roman" w:hAnsi="Times New Roman"/>
          <w:sz w:val="24"/>
          <w:szCs w:val="24"/>
        </w:rPr>
        <w:t xml:space="preserve"> Įstatymo projekte suteikiama teisė </w:t>
      </w:r>
      <w:r>
        <w:rPr>
          <w:rFonts w:ascii="Times New Roman" w:hAnsi="Times New Roman"/>
          <w:sz w:val="24"/>
          <w:szCs w:val="24"/>
        </w:rPr>
        <w:lastRenderedPageBreak/>
        <w:t>privačios žemės sklypo savininkui</w:t>
      </w:r>
      <w:r w:rsidRPr="008A41E0">
        <w:rPr>
          <w:rFonts w:ascii="Times New Roman" w:hAnsi="Times New Roman"/>
          <w:sz w:val="24"/>
          <w:szCs w:val="24"/>
        </w:rPr>
        <w:t>, kuriam konkrečiame medžioklės plotų vienete nuosavybės teise priklauso ne mažiau kaip</w:t>
      </w:r>
      <w:r>
        <w:rPr>
          <w:rFonts w:ascii="Times New Roman" w:hAnsi="Times New Roman"/>
          <w:sz w:val="24"/>
          <w:szCs w:val="24"/>
        </w:rPr>
        <w:t xml:space="preserve"> </w:t>
      </w:r>
      <w:r w:rsidRPr="008A41E0">
        <w:rPr>
          <w:rFonts w:ascii="Times New Roman" w:hAnsi="Times New Roman"/>
          <w:sz w:val="24"/>
          <w:szCs w:val="24"/>
        </w:rPr>
        <w:t>50 ha miško arba žemės ūkio paskirties žemės, tapti medžioklės plotų naudo</w:t>
      </w:r>
      <w:r>
        <w:rPr>
          <w:rFonts w:ascii="Times New Roman" w:hAnsi="Times New Roman"/>
          <w:sz w:val="24"/>
          <w:szCs w:val="24"/>
        </w:rPr>
        <w:t>tojo medžiotojų kolektyvo nariu. Taip pat siūloma koreguoti medžioklės ploto vieneto dydį.</w:t>
      </w:r>
    </w:p>
    <w:p w14:paraId="07787A10" w14:textId="0025EAE1" w:rsidR="0093161B" w:rsidRDefault="0093161B" w:rsidP="00A30450">
      <w:pPr>
        <w:spacing w:after="0" w:line="240" w:lineRule="auto"/>
        <w:ind w:firstLine="238"/>
        <w:jc w:val="both"/>
        <w:rPr>
          <w:rFonts w:ascii="Times New Roman" w:hAnsi="Times New Roman"/>
          <w:sz w:val="24"/>
          <w:szCs w:val="24"/>
        </w:rPr>
      </w:pPr>
      <w:r w:rsidRPr="007A5414">
        <w:rPr>
          <w:rFonts w:ascii="Times New Roman" w:hAnsi="Times New Roman"/>
          <w:sz w:val="24"/>
          <w:szCs w:val="24"/>
        </w:rPr>
        <w:t xml:space="preserve">Komitetas, svarstydamas įstatymo projektą, nepritarė siūlymui mažinti medžioklės ploto vieneto </w:t>
      </w:r>
      <w:r w:rsidR="006C76E3" w:rsidRPr="007A5414">
        <w:rPr>
          <w:rFonts w:ascii="Times New Roman" w:hAnsi="Times New Roman"/>
          <w:sz w:val="24"/>
          <w:szCs w:val="24"/>
        </w:rPr>
        <w:t xml:space="preserve">dydį </w:t>
      </w:r>
      <w:r w:rsidRPr="007A5414">
        <w:rPr>
          <w:rFonts w:ascii="Times New Roman" w:hAnsi="Times New Roman"/>
          <w:sz w:val="24"/>
          <w:szCs w:val="24"/>
        </w:rPr>
        <w:t>ir pateikė su tuo susijusį pasiūlymą.</w:t>
      </w:r>
    </w:p>
    <w:p w14:paraId="33EF5E2D" w14:textId="2DCB73EE" w:rsidR="0093161B" w:rsidRPr="008A41E0" w:rsidRDefault="0093161B" w:rsidP="00A30450">
      <w:pPr>
        <w:spacing w:after="0" w:line="240" w:lineRule="auto"/>
        <w:ind w:firstLine="238"/>
        <w:jc w:val="both"/>
        <w:rPr>
          <w:rFonts w:ascii="Times New Roman" w:hAnsi="Times New Roman"/>
          <w:sz w:val="24"/>
          <w:szCs w:val="24"/>
        </w:rPr>
      </w:pPr>
      <w:r w:rsidRPr="008A41E0">
        <w:rPr>
          <w:rFonts w:ascii="Times New Roman" w:hAnsi="Times New Roman"/>
          <w:sz w:val="24"/>
          <w:szCs w:val="24"/>
        </w:rPr>
        <w:t>Pagrindinis Aplinkos apsaugos komitetas įstatymo projekto dar nesvarstė.</w:t>
      </w:r>
    </w:p>
    <w:p w14:paraId="00FCBE31" w14:textId="77777777" w:rsidR="0093161B" w:rsidRDefault="0093161B" w:rsidP="00A30450">
      <w:pPr>
        <w:spacing w:after="0" w:line="240" w:lineRule="auto"/>
        <w:ind w:firstLine="238"/>
        <w:jc w:val="both"/>
        <w:rPr>
          <w:rFonts w:ascii="Times New Roman" w:hAnsi="Times New Roman"/>
          <w:sz w:val="24"/>
          <w:szCs w:val="24"/>
        </w:rPr>
      </w:pPr>
    </w:p>
    <w:p w14:paraId="56678C71" w14:textId="77777777" w:rsidR="00000FDA" w:rsidRDefault="0093161B" w:rsidP="00A30450">
      <w:pPr>
        <w:spacing w:after="0" w:line="240" w:lineRule="auto"/>
        <w:ind w:firstLine="238"/>
        <w:jc w:val="both"/>
        <w:rPr>
          <w:rFonts w:ascii="Times New Roman" w:eastAsiaTheme="minorHAnsi" w:hAnsi="Times New Roman"/>
          <w:b/>
          <w:sz w:val="24"/>
          <w:szCs w:val="24"/>
        </w:rPr>
      </w:pPr>
      <w:r w:rsidRPr="00BE7CE7">
        <w:rPr>
          <w:rFonts w:ascii="Times New Roman" w:eastAsiaTheme="minorHAnsi" w:hAnsi="Times New Roman"/>
          <w:b/>
          <w:sz w:val="24"/>
          <w:szCs w:val="24"/>
        </w:rPr>
        <w:t xml:space="preserve">Lietuvos Respublikos aplinkos oro apsaugos įstatymo Nr. VIII-1392 1 ir 2 straipsnių pakeitimo ir Įstatymo papildymo priedu įstatymo </w:t>
      </w:r>
      <w:r w:rsidRPr="007A5414">
        <w:rPr>
          <w:rFonts w:ascii="Times New Roman" w:eastAsiaTheme="minorHAnsi" w:hAnsi="Times New Roman"/>
          <w:b/>
          <w:sz w:val="24"/>
          <w:szCs w:val="24"/>
        </w:rPr>
        <w:t>projekt</w:t>
      </w:r>
      <w:r w:rsidR="00000FDA">
        <w:rPr>
          <w:rFonts w:ascii="Times New Roman" w:eastAsiaTheme="minorHAnsi" w:hAnsi="Times New Roman"/>
          <w:b/>
          <w:sz w:val="24"/>
          <w:szCs w:val="24"/>
        </w:rPr>
        <w:t>ą</w:t>
      </w:r>
      <w:r w:rsidRPr="007A5414">
        <w:rPr>
          <w:rFonts w:ascii="Times New Roman" w:eastAsiaTheme="minorHAnsi" w:hAnsi="Times New Roman"/>
          <w:b/>
          <w:sz w:val="24"/>
          <w:szCs w:val="24"/>
        </w:rPr>
        <w:t xml:space="preserve"> Nr.</w:t>
      </w:r>
      <w:r w:rsidRPr="00BE7CE7">
        <w:rPr>
          <w:rFonts w:ascii="Times New Roman" w:eastAsiaTheme="minorHAnsi" w:hAnsi="Times New Roman"/>
          <w:b/>
          <w:sz w:val="24"/>
          <w:szCs w:val="24"/>
        </w:rPr>
        <w:t xml:space="preserve"> </w:t>
      </w:r>
      <w:hyperlink r:id="rId183" w:history="1">
        <w:r w:rsidRPr="00AC1DFF">
          <w:rPr>
            <w:rStyle w:val="Hipersaitas"/>
            <w:rFonts w:ascii="Times New Roman" w:eastAsiaTheme="minorHAnsi" w:hAnsi="Times New Roman"/>
            <w:b/>
            <w:sz w:val="24"/>
            <w:szCs w:val="24"/>
          </w:rPr>
          <w:t>XIIIP-90</w:t>
        </w:r>
      </w:hyperlink>
      <w:r w:rsidRPr="00BE7CE7">
        <w:rPr>
          <w:rFonts w:ascii="Times New Roman" w:eastAsiaTheme="minorHAnsi" w:hAnsi="Times New Roman"/>
          <w:b/>
          <w:sz w:val="24"/>
          <w:szCs w:val="24"/>
        </w:rPr>
        <w:t xml:space="preserve"> ES.</w:t>
      </w:r>
    </w:p>
    <w:p w14:paraId="7B19091B" w14:textId="59A04FA1" w:rsidR="0093161B" w:rsidRPr="00BE7CE7" w:rsidRDefault="0093161B" w:rsidP="00A30450">
      <w:pPr>
        <w:spacing w:after="0" w:line="240" w:lineRule="auto"/>
        <w:ind w:firstLine="238"/>
        <w:jc w:val="both"/>
        <w:rPr>
          <w:rFonts w:ascii="Times New Roman" w:eastAsiaTheme="minorHAnsi" w:hAnsi="Times New Roman"/>
          <w:b/>
          <w:sz w:val="24"/>
          <w:szCs w:val="24"/>
        </w:rPr>
      </w:pPr>
      <w:r w:rsidRPr="00BE7CE7">
        <w:rPr>
          <w:rFonts w:ascii="Times New Roman" w:eastAsiaTheme="minorHAnsi" w:hAnsi="Times New Roman"/>
          <w:sz w:val="24"/>
          <w:szCs w:val="24"/>
        </w:rPr>
        <w:t xml:space="preserve">Įstatymo projekto tikslas  – direktyvos terminų „aplinkos oras“, „ribinė vertė“ ir „siektina vertė“ apibrėžtis įstatyme apibrėžti, kad jos atitiktų vartojamas direktyvoje; </w:t>
      </w:r>
      <w:r w:rsidRPr="00B802A9">
        <w:rPr>
          <w:rFonts w:ascii="Times New Roman" w:eastAsiaTheme="minorHAnsi" w:hAnsi="Times New Roman"/>
          <w:sz w:val="24"/>
          <w:szCs w:val="24"/>
        </w:rPr>
        <w:t>taip pat įstatymą papildyti priedu, kuriame nurodoma direktyva.</w:t>
      </w:r>
    </w:p>
    <w:p w14:paraId="0A7F5091" w14:textId="096154C6" w:rsidR="0093161B" w:rsidRDefault="0093161B" w:rsidP="00A30450">
      <w:pPr>
        <w:spacing w:after="0" w:line="240" w:lineRule="auto"/>
        <w:ind w:firstLine="238"/>
        <w:jc w:val="both"/>
        <w:rPr>
          <w:rFonts w:ascii="Times New Roman" w:eastAsiaTheme="minorHAnsi" w:hAnsi="Times New Roman"/>
          <w:sz w:val="24"/>
          <w:szCs w:val="24"/>
        </w:rPr>
      </w:pPr>
      <w:r>
        <w:rPr>
          <w:rFonts w:ascii="Times New Roman" w:eastAsiaTheme="minorHAnsi" w:hAnsi="Times New Roman"/>
          <w:sz w:val="24"/>
          <w:szCs w:val="24"/>
        </w:rPr>
        <w:t>Komitetas iš esmės pritarė įstatymo projektui</w:t>
      </w:r>
      <w:r w:rsidRPr="00BE7CE7">
        <w:rPr>
          <w:rFonts w:ascii="Times New Roman" w:eastAsiaTheme="minorHAnsi" w:hAnsi="Times New Roman"/>
          <w:sz w:val="24"/>
          <w:szCs w:val="24"/>
        </w:rPr>
        <w:t xml:space="preserve"> Nr. XIIIP-90 ES</w:t>
      </w:r>
      <w:r>
        <w:rPr>
          <w:rFonts w:ascii="Times New Roman" w:eastAsiaTheme="minorHAnsi" w:hAnsi="Times New Roman"/>
          <w:sz w:val="24"/>
          <w:szCs w:val="24"/>
        </w:rPr>
        <w:t>.</w:t>
      </w:r>
    </w:p>
    <w:p w14:paraId="51427E27" w14:textId="23509FFC" w:rsidR="0093161B" w:rsidRDefault="0093161B" w:rsidP="00A30450">
      <w:pPr>
        <w:spacing w:after="0" w:line="240" w:lineRule="auto"/>
        <w:ind w:firstLine="238"/>
        <w:jc w:val="both"/>
        <w:rPr>
          <w:rFonts w:ascii="Times New Roman" w:eastAsiaTheme="minorHAnsi" w:hAnsi="Times New Roman"/>
          <w:sz w:val="24"/>
          <w:szCs w:val="24"/>
        </w:rPr>
      </w:pPr>
      <w:r w:rsidRPr="00BE7CE7">
        <w:rPr>
          <w:rFonts w:ascii="Times New Roman" w:eastAsiaTheme="minorHAnsi" w:hAnsi="Times New Roman"/>
          <w:sz w:val="24"/>
          <w:szCs w:val="24"/>
        </w:rPr>
        <w:t>Lietuvos Respublikos aplinkos oro apsaugos įstatymo Nr. VIII-1392 1 ir 2 straipsnių pakeitimo ir Įs</w:t>
      </w:r>
      <w:r>
        <w:rPr>
          <w:rFonts w:ascii="Times New Roman" w:eastAsiaTheme="minorHAnsi" w:hAnsi="Times New Roman"/>
          <w:sz w:val="24"/>
          <w:szCs w:val="24"/>
        </w:rPr>
        <w:t xml:space="preserve">tatymo papildymo priedu įstatymas Nr. </w:t>
      </w:r>
      <w:hyperlink r:id="rId184" w:history="1">
        <w:r w:rsidRPr="00AC1DFF">
          <w:rPr>
            <w:rStyle w:val="Hipersaitas"/>
            <w:rFonts w:ascii="Times New Roman" w:eastAsiaTheme="minorHAnsi" w:hAnsi="Times New Roman"/>
            <w:sz w:val="24"/>
            <w:szCs w:val="24"/>
          </w:rPr>
          <w:t>XIII-322</w:t>
        </w:r>
      </w:hyperlink>
      <w:r>
        <w:rPr>
          <w:rFonts w:ascii="Times New Roman" w:eastAsiaTheme="minorHAnsi" w:hAnsi="Times New Roman"/>
          <w:sz w:val="24"/>
          <w:szCs w:val="24"/>
        </w:rPr>
        <w:t xml:space="preserve"> priimtas 2017 m. balandžio 27 d.</w:t>
      </w:r>
    </w:p>
    <w:p w14:paraId="7EEE6FD6" w14:textId="77777777" w:rsidR="0093161B" w:rsidRDefault="0093161B" w:rsidP="00A30450">
      <w:pPr>
        <w:spacing w:after="0" w:line="240" w:lineRule="auto"/>
        <w:ind w:firstLine="238"/>
        <w:jc w:val="both"/>
        <w:rPr>
          <w:rFonts w:ascii="Times New Roman" w:eastAsiaTheme="minorHAnsi" w:hAnsi="Times New Roman"/>
          <w:sz w:val="24"/>
          <w:szCs w:val="24"/>
        </w:rPr>
      </w:pPr>
    </w:p>
    <w:p w14:paraId="6C59B458" w14:textId="77777777" w:rsidR="00000FDA" w:rsidRDefault="0093161B" w:rsidP="00A30450">
      <w:pPr>
        <w:spacing w:after="0" w:line="240" w:lineRule="auto"/>
        <w:ind w:firstLine="238"/>
        <w:jc w:val="both"/>
        <w:rPr>
          <w:rFonts w:ascii="Times New Roman" w:eastAsiaTheme="minorHAnsi" w:hAnsi="Times New Roman"/>
          <w:b/>
          <w:sz w:val="24"/>
          <w:szCs w:val="24"/>
        </w:rPr>
      </w:pPr>
      <w:r w:rsidRPr="00672B01">
        <w:rPr>
          <w:rFonts w:ascii="Times New Roman" w:eastAsiaTheme="minorHAnsi" w:hAnsi="Times New Roman"/>
          <w:b/>
          <w:sz w:val="24"/>
          <w:szCs w:val="24"/>
        </w:rPr>
        <w:t xml:space="preserve">Lietuvos Respublikos administracinių nusižengimų kodekso 484 ir 491 straipsnių pakeitimo įstatymo projektą Nr. </w:t>
      </w:r>
      <w:hyperlink r:id="rId185" w:history="1">
        <w:r w:rsidRPr="00AC1DFF">
          <w:rPr>
            <w:rStyle w:val="Hipersaitas"/>
            <w:rFonts w:ascii="Times New Roman" w:eastAsiaTheme="minorHAnsi" w:hAnsi="Times New Roman"/>
            <w:b/>
            <w:sz w:val="24"/>
            <w:szCs w:val="24"/>
          </w:rPr>
          <w:t>XIIP-4836</w:t>
        </w:r>
      </w:hyperlink>
      <w:r w:rsidRPr="00672B01">
        <w:rPr>
          <w:rFonts w:ascii="Times New Roman" w:eastAsiaTheme="minorHAnsi" w:hAnsi="Times New Roman"/>
          <w:b/>
          <w:sz w:val="24"/>
          <w:szCs w:val="24"/>
        </w:rPr>
        <w:t xml:space="preserve">. </w:t>
      </w:r>
    </w:p>
    <w:p w14:paraId="1C45647F" w14:textId="6FDC2A8F" w:rsidR="0093161B" w:rsidRDefault="0093161B" w:rsidP="00A30450">
      <w:pPr>
        <w:spacing w:after="0" w:line="240" w:lineRule="auto"/>
        <w:ind w:firstLine="238"/>
        <w:jc w:val="both"/>
        <w:rPr>
          <w:rFonts w:ascii="Times New Roman" w:eastAsiaTheme="minorHAnsi" w:hAnsi="Times New Roman"/>
          <w:sz w:val="24"/>
          <w:szCs w:val="24"/>
        </w:rPr>
      </w:pPr>
      <w:r>
        <w:rPr>
          <w:rFonts w:ascii="Times New Roman" w:eastAsiaTheme="minorHAnsi" w:hAnsi="Times New Roman"/>
          <w:sz w:val="24"/>
          <w:szCs w:val="24"/>
        </w:rPr>
        <w:lastRenderedPageBreak/>
        <w:t>Įstatymo projekto tikslas – nus</w:t>
      </w:r>
      <w:r w:rsidRPr="00CC33AB">
        <w:rPr>
          <w:rFonts w:ascii="Times New Roman" w:eastAsiaTheme="minorHAnsi" w:hAnsi="Times New Roman"/>
          <w:sz w:val="24"/>
          <w:szCs w:val="24"/>
        </w:rPr>
        <w:t>t</w:t>
      </w:r>
      <w:r>
        <w:rPr>
          <w:rFonts w:ascii="Times New Roman" w:eastAsiaTheme="minorHAnsi" w:hAnsi="Times New Roman"/>
          <w:sz w:val="24"/>
          <w:szCs w:val="24"/>
        </w:rPr>
        <w:t>at</w:t>
      </w:r>
      <w:r w:rsidRPr="00CC33AB">
        <w:rPr>
          <w:rFonts w:ascii="Times New Roman" w:eastAsiaTheme="minorHAnsi" w:hAnsi="Times New Roman"/>
          <w:sz w:val="24"/>
          <w:szCs w:val="24"/>
        </w:rPr>
        <w:t xml:space="preserve">yti griežtesnę administracinę atsakomybę už alkoholinių gėrimų vartojimą viešose vietose arba neblaivaus asmens pasirodymą viešose vietose bei už saugaus elgesio paviršinių vandens telkinių vandenyje ir ant paviršinių vandens telkinių ledo taisyklių pažeidimus. </w:t>
      </w:r>
    </w:p>
    <w:p w14:paraId="2D2D2A70" w14:textId="50B3B228" w:rsidR="0093161B" w:rsidRDefault="0093161B" w:rsidP="00A30450">
      <w:pPr>
        <w:spacing w:after="0" w:line="240" w:lineRule="auto"/>
        <w:ind w:firstLine="238"/>
        <w:jc w:val="both"/>
        <w:rPr>
          <w:rFonts w:ascii="Times New Roman" w:eastAsiaTheme="minorHAnsi" w:hAnsi="Times New Roman"/>
          <w:sz w:val="24"/>
          <w:szCs w:val="24"/>
        </w:rPr>
      </w:pPr>
      <w:r>
        <w:rPr>
          <w:rFonts w:ascii="Times New Roman" w:eastAsiaTheme="minorHAnsi" w:hAnsi="Times New Roman"/>
          <w:sz w:val="24"/>
          <w:szCs w:val="24"/>
        </w:rPr>
        <w:t xml:space="preserve">Komitetas, atsižvelgdamas į tai, kad šis įstatymo projektas bus svarstomas ir priimamas kartu su </w:t>
      </w:r>
      <w:r w:rsidRPr="00672B01">
        <w:rPr>
          <w:rFonts w:ascii="Times New Roman" w:eastAsiaTheme="minorHAnsi" w:hAnsi="Times New Roman"/>
          <w:sz w:val="24"/>
          <w:szCs w:val="24"/>
        </w:rPr>
        <w:t>Lietuvos Respublikos vandens įstatymo Nr. XIII-474 12 straip</w:t>
      </w:r>
      <w:r>
        <w:rPr>
          <w:rFonts w:ascii="Times New Roman" w:eastAsiaTheme="minorHAnsi" w:hAnsi="Times New Roman"/>
          <w:sz w:val="24"/>
          <w:szCs w:val="24"/>
        </w:rPr>
        <w:t>snio pakeitimo įstatymo projektu</w:t>
      </w:r>
      <w:r w:rsidRPr="00672B01">
        <w:rPr>
          <w:rFonts w:ascii="Times New Roman" w:eastAsiaTheme="minorHAnsi" w:hAnsi="Times New Roman"/>
          <w:sz w:val="24"/>
          <w:szCs w:val="24"/>
        </w:rPr>
        <w:t xml:space="preserve"> Nr. XIIP-4837</w:t>
      </w:r>
      <w:r>
        <w:rPr>
          <w:rFonts w:ascii="Times New Roman" w:eastAsiaTheme="minorHAnsi" w:hAnsi="Times New Roman"/>
          <w:sz w:val="24"/>
          <w:szCs w:val="24"/>
        </w:rPr>
        <w:t>, pateikė pasiūlymą įstatymo įsigaliojimą derinti su įstatymo projekto Nr. XIIP-4837 įstatymo projekto nuostatomis.</w:t>
      </w:r>
    </w:p>
    <w:p w14:paraId="38C1DD69" w14:textId="7EC4F2E4" w:rsidR="0093161B" w:rsidRPr="00672B01" w:rsidRDefault="0093161B" w:rsidP="00A30450">
      <w:pPr>
        <w:spacing w:after="0" w:line="240" w:lineRule="auto"/>
        <w:ind w:firstLine="238"/>
        <w:jc w:val="both"/>
        <w:rPr>
          <w:rFonts w:ascii="Times New Roman" w:eastAsiaTheme="minorHAnsi" w:hAnsi="Times New Roman"/>
          <w:b/>
          <w:sz w:val="24"/>
          <w:szCs w:val="24"/>
        </w:rPr>
      </w:pPr>
      <w:r w:rsidRPr="00BA575B">
        <w:rPr>
          <w:rFonts w:ascii="Times New Roman" w:eastAsiaTheme="minorHAnsi" w:hAnsi="Times New Roman"/>
          <w:sz w:val="24"/>
          <w:szCs w:val="24"/>
        </w:rPr>
        <w:t>Lietuvos Respublikos administracinių nusižengimų kodekso 484 ir 491 straip</w:t>
      </w:r>
      <w:r>
        <w:rPr>
          <w:rFonts w:ascii="Times New Roman" w:eastAsiaTheme="minorHAnsi" w:hAnsi="Times New Roman"/>
          <w:sz w:val="24"/>
          <w:szCs w:val="24"/>
        </w:rPr>
        <w:t>snių pakeitimo įstatymo projektas</w:t>
      </w:r>
      <w:r w:rsidRPr="00BA575B">
        <w:rPr>
          <w:rFonts w:ascii="Times New Roman" w:eastAsiaTheme="minorHAnsi" w:hAnsi="Times New Roman"/>
          <w:sz w:val="24"/>
          <w:szCs w:val="24"/>
        </w:rPr>
        <w:t xml:space="preserve"> Nr. XIIP-4836</w:t>
      </w:r>
      <w:r>
        <w:rPr>
          <w:rFonts w:ascii="Times New Roman" w:eastAsiaTheme="minorHAnsi" w:hAnsi="Times New Roman"/>
          <w:sz w:val="24"/>
          <w:szCs w:val="24"/>
        </w:rPr>
        <w:t xml:space="preserve"> Seime bus svarstomas po to kai jį apsvarstys pagrindinis Teisės ir teisėtvarkos komitetas.</w:t>
      </w:r>
    </w:p>
    <w:p w14:paraId="470519D7" w14:textId="77777777" w:rsidR="00F80A7E" w:rsidRDefault="00F80A7E" w:rsidP="00A30450">
      <w:pPr>
        <w:spacing w:after="0" w:line="240" w:lineRule="auto"/>
        <w:ind w:firstLine="238"/>
        <w:jc w:val="both"/>
        <w:rPr>
          <w:rFonts w:ascii="Times New Roman" w:eastAsiaTheme="minorHAnsi" w:hAnsi="Times New Roman"/>
          <w:b/>
          <w:sz w:val="24"/>
          <w:szCs w:val="24"/>
        </w:rPr>
      </w:pPr>
    </w:p>
    <w:p w14:paraId="0551420F" w14:textId="77777777" w:rsidR="00000FDA" w:rsidRDefault="0093161B" w:rsidP="00A30450">
      <w:pPr>
        <w:spacing w:after="0" w:line="240" w:lineRule="auto"/>
        <w:ind w:firstLine="238"/>
        <w:jc w:val="both"/>
        <w:rPr>
          <w:rFonts w:ascii="Times New Roman" w:eastAsiaTheme="minorHAnsi" w:hAnsi="Times New Roman"/>
          <w:b/>
          <w:sz w:val="24"/>
          <w:szCs w:val="24"/>
        </w:rPr>
      </w:pPr>
      <w:r>
        <w:rPr>
          <w:rFonts w:ascii="Times New Roman" w:eastAsiaTheme="minorHAnsi" w:hAnsi="Times New Roman"/>
          <w:b/>
          <w:sz w:val="24"/>
          <w:szCs w:val="24"/>
        </w:rPr>
        <w:t>Lietuvos Respublikos p</w:t>
      </w:r>
      <w:r w:rsidRPr="00523C82">
        <w:rPr>
          <w:rFonts w:ascii="Times New Roman" w:eastAsiaTheme="minorHAnsi" w:hAnsi="Times New Roman"/>
          <w:b/>
          <w:sz w:val="24"/>
          <w:szCs w:val="24"/>
        </w:rPr>
        <w:t>lanuojamos ūkinės veiklos poveikio aplinkai vertinimo įstatymo Nr. I-</w:t>
      </w:r>
      <w:r>
        <w:rPr>
          <w:rFonts w:ascii="Times New Roman" w:eastAsiaTheme="minorHAnsi" w:hAnsi="Times New Roman"/>
          <w:b/>
          <w:sz w:val="24"/>
          <w:szCs w:val="24"/>
        </w:rPr>
        <w:t>1495 pakeitimo įstatymo projektą Nr.</w:t>
      </w:r>
      <w:r w:rsidRPr="00951D06">
        <w:rPr>
          <w:rFonts w:ascii="Times New Roman" w:eastAsiaTheme="minorHAnsi" w:hAnsi="Times New Roman"/>
          <w:b/>
          <w:sz w:val="24"/>
          <w:szCs w:val="24"/>
        </w:rPr>
        <w:t xml:space="preserve"> </w:t>
      </w:r>
      <w:hyperlink r:id="rId186" w:history="1">
        <w:r w:rsidRPr="001C2CB5">
          <w:rPr>
            <w:rStyle w:val="Hipersaitas"/>
            <w:rFonts w:ascii="Times New Roman" w:eastAsiaTheme="minorHAnsi" w:hAnsi="Times New Roman"/>
            <w:b/>
            <w:sz w:val="24"/>
            <w:szCs w:val="24"/>
          </w:rPr>
          <w:t>XIIP-4804.</w:t>
        </w:r>
        <w:r w:rsidRPr="001C2CB5">
          <w:rPr>
            <w:rStyle w:val="Hipersaitas"/>
            <w:rFonts w:ascii="Times New Roman" w:eastAsiaTheme="minorHAnsi" w:hAnsi="Times New Roman"/>
            <w:sz w:val="24"/>
            <w:szCs w:val="24"/>
          </w:rPr>
          <w:t xml:space="preserve"> </w:t>
        </w:r>
      </w:hyperlink>
      <w:r>
        <w:rPr>
          <w:rFonts w:ascii="Times New Roman" w:eastAsiaTheme="minorHAnsi" w:hAnsi="Times New Roman"/>
          <w:b/>
          <w:sz w:val="24"/>
          <w:szCs w:val="24"/>
        </w:rPr>
        <w:t xml:space="preserve"> </w:t>
      </w:r>
    </w:p>
    <w:p w14:paraId="43605A42" w14:textId="19CDC026" w:rsidR="0093161B" w:rsidRDefault="0093161B" w:rsidP="00A30450">
      <w:pPr>
        <w:spacing w:after="0" w:line="240" w:lineRule="auto"/>
        <w:ind w:firstLine="238"/>
        <w:jc w:val="both"/>
        <w:rPr>
          <w:rFonts w:ascii="Times New Roman" w:eastAsiaTheme="minorHAnsi" w:hAnsi="Times New Roman"/>
          <w:sz w:val="24"/>
          <w:szCs w:val="24"/>
        </w:rPr>
      </w:pPr>
      <w:r>
        <w:rPr>
          <w:rFonts w:ascii="Times New Roman" w:eastAsiaTheme="minorHAnsi" w:hAnsi="Times New Roman"/>
          <w:sz w:val="24"/>
          <w:szCs w:val="24"/>
        </w:rPr>
        <w:t xml:space="preserve">Įstatymo projekto tikslas – </w:t>
      </w:r>
      <w:r w:rsidRPr="00523C82">
        <w:rPr>
          <w:rFonts w:ascii="Times New Roman" w:eastAsiaTheme="minorHAnsi" w:hAnsi="Times New Roman"/>
          <w:sz w:val="24"/>
          <w:szCs w:val="24"/>
        </w:rPr>
        <w:t>įtvi</w:t>
      </w:r>
      <w:r>
        <w:rPr>
          <w:rFonts w:ascii="Times New Roman" w:eastAsiaTheme="minorHAnsi" w:hAnsi="Times New Roman"/>
          <w:sz w:val="24"/>
          <w:szCs w:val="24"/>
        </w:rPr>
        <w:t xml:space="preserve">rtinti </w:t>
      </w:r>
      <w:r w:rsidRPr="00534771">
        <w:rPr>
          <w:rFonts w:ascii="Times New Roman" w:eastAsiaTheme="minorHAnsi" w:hAnsi="Times New Roman"/>
          <w:sz w:val="24"/>
          <w:szCs w:val="24"/>
        </w:rPr>
        <w:t>Europos</w:t>
      </w:r>
      <w:r>
        <w:rPr>
          <w:rFonts w:ascii="Times New Roman" w:eastAsiaTheme="minorHAnsi" w:hAnsi="Times New Roman"/>
          <w:sz w:val="24"/>
          <w:szCs w:val="24"/>
        </w:rPr>
        <w:t xml:space="preserve"> Parlamento ir Tarybos direktyvos</w:t>
      </w:r>
      <w:r w:rsidRPr="00534771">
        <w:rPr>
          <w:rFonts w:ascii="Times New Roman" w:eastAsiaTheme="minorHAnsi" w:hAnsi="Times New Roman"/>
          <w:sz w:val="24"/>
          <w:szCs w:val="24"/>
        </w:rPr>
        <w:t xml:space="preserve"> 2014/52/ES</w:t>
      </w:r>
      <w:r>
        <w:rPr>
          <w:rFonts w:ascii="Times New Roman" w:eastAsiaTheme="minorHAnsi" w:hAnsi="Times New Roman"/>
          <w:sz w:val="24"/>
          <w:szCs w:val="24"/>
        </w:rPr>
        <w:t xml:space="preserve"> reikalavimą: </w:t>
      </w:r>
      <w:r w:rsidRPr="00523C82">
        <w:rPr>
          <w:rFonts w:ascii="Times New Roman" w:eastAsiaTheme="minorHAnsi" w:hAnsi="Times New Roman"/>
          <w:sz w:val="24"/>
          <w:szCs w:val="24"/>
        </w:rPr>
        <w:t>jeigu planuojama ūkinė veikla gali turėti reikšmingą poveikį aplink</w:t>
      </w:r>
      <w:r>
        <w:rPr>
          <w:rFonts w:ascii="Times New Roman" w:eastAsiaTheme="minorHAnsi" w:hAnsi="Times New Roman"/>
          <w:sz w:val="24"/>
          <w:szCs w:val="24"/>
        </w:rPr>
        <w:t>ai, jai turi būti atliekamas poveikio aplinkai vertinimas</w:t>
      </w:r>
      <w:r w:rsidRPr="00523C82">
        <w:rPr>
          <w:rFonts w:ascii="Times New Roman" w:eastAsiaTheme="minorHAnsi" w:hAnsi="Times New Roman"/>
          <w:sz w:val="24"/>
          <w:szCs w:val="24"/>
        </w:rPr>
        <w:t xml:space="preserve">, o leidimas </w:t>
      </w:r>
      <w:r>
        <w:rPr>
          <w:rFonts w:ascii="Times New Roman" w:eastAsiaTheme="minorHAnsi" w:hAnsi="Times New Roman"/>
          <w:sz w:val="24"/>
          <w:szCs w:val="24"/>
        </w:rPr>
        <w:t xml:space="preserve">tokiai </w:t>
      </w:r>
      <w:r w:rsidRPr="00523C82">
        <w:rPr>
          <w:rFonts w:ascii="Times New Roman" w:eastAsiaTheme="minorHAnsi" w:hAnsi="Times New Roman"/>
          <w:sz w:val="24"/>
          <w:szCs w:val="24"/>
        </w:rPr>
        <w:t xml:space="preserve">ūkinei veiklai gali būti išduodamas tik atlikus </w:t>
      </w:r>
      <w:r>
        <w:rPr>
          <w:rFonts w:ascii="Times New Roman" w:eastAsiaTheme="minorHAnsi" w:hAnsi="Times New Roman"/>
          <w:sz w:val="24"/>
          <w:szCs w:val="24"/>
        </w:rPr>
        <w:t xml:space="preserve">visas poveikio aplinkai vertinimo </w:t>
      </w:r>
      <w:r w:rsidRPr="00523C82">
        <w:rPr>
          <w:rFonts w:ascii="Times New Roman" w:eastAsiaTheme="minorHAnsi" w:hAnsi="Times New Roman"/>
          <w:sz w:val="24"/>
          <w:szCs w:val="24"/>
        </w:rPr>
        <w:t xml:space="preserve">procedūras. </w:t>
      </w:r>
      <w:r>
        <w:rPr>
          <w:rFonts w:ascii="Times New Roman" w:eastAsiaTheme="minorHAnsi" w:hAnsi="Times New Roman"/>
          <w:sz w:val="24"/>
          <w:szCs w:val="24"/>
        </w:rPr>
        <w:t xml:space="preserve">Įstatymo projekte </w:t>
      </w:r>
      <w:r w:rsidRPr="00523C82">
        <w:rPr>
          <w:rFonts w:ascii="Times New Roman" w:eastAsiaTheme="minorHAnsi" w:hAnsi="Times New Roman"/>
          <w:sz w:val="24"/>
          <w:szCs w:val="24"/>
        </w:rPr>
        <w:t xml:space="preserve">užtikrinama, kad į aplinkos apsaugos aspektus būtų atsižvelgiama </w:t>
      </w:r>
      <w:r w:rsidRPr="00523C82">
        <w:rPr>
          <w:rFonts w:ascii="Times New Roman" w:eastAsiaTheme="minorHAnsi" w:hAnsi="Times New Roman"/>
          <w:sz w:val="24"/>
          <w:szCs w:val="24"/>
        </w:rPr>
        <w:lastRenderedPageBreak/>
        <w:t>planuojamos ūkinės veiklos planavimo etape</w:t>
      </w:r>
      <w:r>
        <w:rPr>
          <w:rFonts w:ascii="Times New Roman" w:eastAsiaTheme="minorHAnsi" w:hAnsi="Times New Roman"/>
          <w:sz w:val="24"/>
          <w:szCs w:val="24"/>
        </w:rPr>
        <w:t>, detaliau apibrėžiamos procese dalyvaujančių subjektų funkcijos</w:t>
      </w:r>
      <w:r w:rsidRPr="00523C82">
        <w:rPr>
          <w:rFonts w:ascii="Times New Roman" w:eastAsiaTheme="minorHAnsi" w:hAnsi="Times New Roman"/>
          <w:sz w:val="24"/>
          <w:szCs w:val="24"/>
        </w:rPr>
        <w:t xml:space="preserve"> ir</w:t>
      </w:r>
      <w:r>
        <w:rPr>
          <w:rFonts w:ascii="Times New Roman" w:eastAsiaTheme="minorHAnsi" w:hAnsi="Times New Roman"/>
          <w:sz w:val="24"/>
          <w:szCs w:val="24"/>
        </w:rPr>
        <w:t xml:space="preserve"> įgyvendinant Direktyvos reikalavimu</w:t>
      </w:r>
      <w:r w:rsidRPr="00523C82">
        <w:rPr>
          <w:rFonts w:ascii="Times New Roman" w:eastAsiaTheme="minorHAnsi" w:hAnsi="Times New Roman"/>
          <w:sz w:val="24"/>
          <w:szCs w:val="24"/>
        </w:rPr>
        <w:t>s</w:t>
      </w:r>
      <w:r>
        <w:rPr>
          <w:rFonts w:ascii="Times New Roman" w:eastAsiaTheme="minorHAnsi" w:hAnsi="Times New Roman"/>
          <w:sz w:val="24"/>
          <w:szCs w:val="24"/>
        </w:rPr>
        <w:t xml:space="preserve"> bei mažinant administracinę naštą verslui trumpinami procedūrų terminai</w:t>
      </w:r>
      <w:r w:rsidRPr="00523C82">
        <w:rPr>
          <w:rFonts w:ascii="Times New Roman" w:eastAsiaTheme="minorHAnsi" w:hAnsi="Times New Roman"/>
          <w:sz w:val="24"/>
          <w:szCs w:val="24"/>
        </w:rPr>
        <w:t>.</w:t>
      </w:r>
    </w:p>
    <w:p w14:paraId="627366F9" w14:textId="5472FDA9" w:rsidR="0093161B" w:rsidRDefault="0093161B" w:rsidP="00A30450">
      <w:pPr>
        <w:spacing w:after="0" w:line="240" w:lineRule="auto"/>
        <w:ind w:firstLine="238"/>
        <w:jc w:val="both"/>
        <w:rPr>
          <w:rFonts w:ascii="Times New Roman" w:eastAsiaTheme="minorHAnsi" w:hAnsi="Times New Roman"/>
          <w:sz w:val="24"/>
          <w:szCs w:val="24"/>
        </w:rPr>
      </w:pPr>
      <w:r w:rsidRPr="00FA5520">
        <w:rPr>
          <w:rFonts w:ascii="Times New Roman" w:eastAsiaTheme="minorHAnsi" w:hAnsi="Times New Roman"/>
          <w:sz w:val="24"/>
          <w:szCs w:val="24"/>
        </w:rPr>
        <w:t>Komitetas, svarsty</w:t>
      </w:r>
      <w:r>
        <w:rPr>
          <w:rFonts w:ascii="Times New Roman" w:eastAsiaTheme="minorHAnsi" w:hAnsi="Times New Roman"/>
          <w:sz w:val="24"/>
          <w:szCs w:val="24"/>
        </w:rPr>
        <w:t>damas įstatymo projektą, ir atsižvelgdamas į tai, kad savivaldybės taryba atstovauja vietos gyventojų interesus, pateikė pasiūlymą, kad</w:t>
      </w:r>
      <w:r w:rsidRPr="007A5414">
        <w:rPr>
          <w:rFonts w:ascii="Times New Roman" w:hAnsi="Times New Roman"/>
          <w:sz w:val="24"/>
          <w:szCs w:val="24"/>
        </w:rPr>
        <w:t xml:space="preserve"> </w:t>
      </w:r>
      <w:r>
        <w:rPr>
          <w:rFonts w:ascii="Times New Roman" w:eastAsiaTheme="minorHAnsi" w:hAnsi="Times New Roman"/>
          <w:sz w:val="24"/>
          <w:szCs w:val="24"/>
        </w:rPr>
        <w:t>j</w:t>
      </w:r>
      <w:r w:rsidRPr="00632407">
        <w:rPr>
          <w:rFonts w:ascii="Times New Roman" w:eastAsiaTheme="minorHAnsi" w:hAnsi="Times New Roman"/>
          <w:sz w:val="24"/>
          <w:szCs w:val="24"/>
        </w:rPr>
        <w:t>eigu savivaldybės, kurios teritorijoje planuojama ūkinė veikla, taryba priima neigiamą motyvuotą sprendimą dėl planuojamos ūkinės veiklos galimybių, poveikio aplinkai vertinimo procedūros negali būti tęsiamos tol, kol galioja savivald</w:t>
      </w:r>
      <w:r>
        <w:rPr>
          <w:rFonts w:ascii="Times New Roman" w:eastAsiaTheme="minorHAnsi" w:hAnsi="Times New Roman"/>
          <w:sz w:val="24"/>
          <w:szCs w:val="24"/>
        </w:rPr>
        <w:t xml:space="preserve">ybės tarybos priimtas sprendimas. </w:t>
      </w:r>
      <w:r w:rsidRPr="00FA5520">
        <w:rPr>
          <w:rFonts w:ascii="Times New Roman" w:eastAsiaTheme="minorHAnsi" w:hAnsi="Times New Roman"/>
          <w:sz w:val="24"/>
          <w:szCs w:val="24"/>
        </w:rPr>
        <w:t>Į šį Komiteto pasiūlymą buvo atsižvelgta.</w:t>
      </w:r>
    </w:p>
    <w:p w14:paraId="00425440" w14:textId="24163166" w:rsidR="0093161B" w:rsidRDefault="0093161B" w:rsidP="00A30450">
      <w:pPr>
        <w:spacing w:after="0" w:line="240" w:lineRule="auto"/>
        <w:ind w:firstLine="238"/>
        <w:jc w:val="both"/>
        <w:rPr>
          <w:rFonts w:ascii="Times New Roman" w:eastAsiaTheme="minorHAnsi" w:hAnsi="Times New Roman"/>
          <w:sz w:val="24"/>
          <w:szCs w:val="24"/>
        </w:rPr>
      </w:pPr>
      <w:r w:rsidRPr="00632407">
        <w:rPr>
          <w:rFonts w:ascii="Times New Roman" w:eastAsiaTheme="minorHAnsi" w:hAnsi="Times New Roman"/>
          <w:sz w:val="24"/>
          <w:szCs w:val="24"/>
        </w:rPr>
        <w:t>Lietuvos Respublikos planuojamos ūkinės veiklos poveikio aplinkai vertinimo įstatymo Nr. I-</w:t>
      </w:r>
      <w:r>
        <w:rPr>
          <w:rFonts w:ascii="Times New Roman" w:eastAsiaTheme="minorHAnsi" w:hAnsi="Times New Roman"/>
          <w:sz w:val="24"/>
          <w:szCs w:val="24"/>
        </w:rPr>
        <w:t xml:space="preserve">1495 pakeitimo įstatymas Nr. </w:t>
      </w:r>
      <w:hyperlink r:id="rId187" w:history="1">
        <w:r w:rsidRPr="001C2CB5">
          <w:rPr>
            <w:rStyle w:val="Hipersaitas"/>
            <w:rFonts w:ascii="Times New Roman" w:eastAsiaTheme="minorHAnsi" w:hAnsi="Times New Roman"/>
            <w:sz w:val="24"/>
            <w:szCs w:val="24"/>
          </w:rPr>
          <w:t>XIII-529</w:t>
        </w:r>
      </w:hyperlink>
      <w:r>
        <w:rPr>
          <w:rFonts w:ascii="Times New Roman" w:eastAsiaTheme="minorHAnsi" w:hAnsi="Times New Roman"/>
          <w:sz w:val="24"/>
          <w:szCs w:val="24"/>
        </w:rPr>
        <w:t xml:space="preserve"> priimtas 2017 m. birželio 27 d.</w:t>
      </w:r>
    </w:p>
    <w:p w14:paraId="0BA6BD0C" w14:textId="77777777" w:rsidR="0093161B" w:rsidRDefault="0093161B" w:rsidP="00A30450">
      <w:pPr>
        <w:spacing w:after="0" w:line="240" w:lineRule="auto"/>
        <w:ind w:firstLine="238"/>
        <w:jc w:val="both"/>
        <w:rPr>
          <w:rFonts w:ascii="Times New Roman" w:eastAsiaTheme="minorHAnsi" w:hAnsi="Times New Roman"/>
          <w:sz w:val="24"/>
          <w:szCs w:val="24"/>
        </w:rPr>
      </w:pPr>
    </w:p>
    <w:p w14:paraId="5E40A595" w14:textId="77777777" w:rsidR="00000FDA" w:rsidRDefault="0093161B" w:rsidP="00A30450">
      <w:pPr>
        <w:spacing w:after="0" w:line="240" w:lineRule="auto"/>
        <w:ind w:firstLine="238"/>
        <w:jc w:val="both"/>
        <w:rPr>
          <w:rFonts w:ascii="Times New Roman" w:eastAsiaTheme="minorHAnsi" w:hAnsi="Times New Roman"/>
          <w:sz w:val="24"/>
          <w:szCs w:val="24"/>
        </w:rPr>
      </w:pPr>
      <w:r w:rsidRPr="00534771">
        <w:rPr>
          <w:rFonts w:ascii="Times New Roman" w:eastAsiaTheme="minorHAnsi" w:hAnsi="Times New Roman"/>
          <w:b/>
          <w:sz w:val="24"/>
          <w:szCs w:val="24"/>
        </w:rPr>
        <w:t>Lietuvos Respublikos aplinkos apsaugos įstatymo Nr. I-2223 1, 6, 7, 8 ir 15 straipsnių pakeitimo, 16, 17 ir 18 straipsnių pripažinimo netekusiais galios ir Įstatymo priedo papildymo įstatymo projektą Nr.</w:t>
      </w:r>
      <w:r w:rsidRPr="00951D06">
        <w:rPr>
          <w:rFonts w:ascii="Times New Roman" w:eastAsiaTheme="minorHAnsi" w:hAnsi="Times New Roman"/>
          <w:b/>
          <w:sz w:val="24"/>
          <w:szCs w:val="24"/>
        </w:rPr>
        <w:t xml:space="preserve"> </w:t>
      </w:r>
      <w:hyperlink r:id="rId188" w:history="1">
        <w:r w:rsidRPr="00AC1DFF">
          <w:rPr>
            <w:rStyle w:val="Hipersaitas"/>
            <w:rFonts w:ascii="Times New Roman" w:eastAsiaTheme="minorHAnsi" w:hAnsi="Times New Roman"/>
            <w:b/>
            <w:sz w:val="24"/>
            <w:szCs w:val="24"/>
          </w:rPr>
          <w:t>XIIP-4805</w:t>
        </w:r>
      </w:hyperlink>
      <w:r w:rsidRPr="00523C82">
        <w:rPr>
          <w:rFonts w:ascii="Times New Roman" w:eastAsiaTheme="minorHAnsi" w:hAnsi="Times New Roman"/>
          <w:sz w:val="24"/>
          <w:szCs w:val="24"/>
        </w:rPr>
        <w:t xml:space="preserve">. </w:t>
      </w:r>
    </w:p>
    <w:p w14:paraId="16AF25C4" w14:textId="765C58FF" w:rsidR="0093161B" w:rsidRDefault="0093161B" w:rsidP="00A30450">
      <w:pPr>
        <w:spacing w:after="0" w:line="240" w:lineRule="auto"/>
        <w:ind w:firstLine="238"/>
        <w:jc w:val="both"/>
        <w:rPr>
          <w:rFonts w:ascii="Times New Roman" w:eastAsiaTheme="minorHAnsi" w:hAnsi="Times New Roman"/>
          <w:sz w:val="24"/>
          <w:szCs w:val="24"/>
        </w:rPr>
      </w:pPr>
      <w:r w:rsidRPr="00534771">
        <w:rPr>
          <w:rFonts w:ascii="Times New Roman" w:eastAsiaTheme="minorHAnsi" w:hAnsi="Times New Roman"/>
          <w:sz w:val="24"/>
          <w:szCs w:val="24"/>
        </w:rPr>
        <w:t>Įstatymo projekto tikslas –</w:t>
      </w:r>
      <w:r>
        <w:rPr>
          <w:rFonts w:ascii="Times New Roman" w:eastAsiaTheme="minorHAnsi" w:hAnsi="Times New Roman"/>
          <w:sz w:val="24"/>
          <w:szCs w:val="24"/>
        </w:rPr>
        <w:t xml:space="preserve"> suderinti įstatymo nuostatas su </w:t>
      </w:r>
      <w:r w:rsidRPr="00546141">
        <w:rPr>
          <w:rFonts w:ascii="Times New Roman" w:eastAsiaTheme="minorHAnsi" w:hAnsi="Times New Roman"/>
          <w:sz w:val="24"/>
          <w:szCs w:val="24"/>
        </w:rPr>
        <w:t>Europos Parlamento ir Tarybos direktyvos 2014/52/ES</w:t>
      </w:r>
      <w:r>
        <w:rPr>
          <w:rFonts w:ascii="Times New Roman" w:eastAsiaTheme="minorHAnsi" w:hAnsi="Times New Roman"/>
          <w:sz w:val="24"/>
          <w:szCs w:val="24"/>
        </w:rPr>
        <w:t xml:space="preserve"> reikalavimais ir su įstatymo projekto Nr. XIIP-4805 nuostatomis.</w:t>
      </w:r>
      <w:r w:rsidRPr="00534771">
        <w:rPr>
          <w:rFonts w:ascii="Times New Roman" w:eastAsiaTheme="minorHAnsi" w:hAnsi="Times New Roman"/>
          <w:sz w:val="24"/>
          <w:szCs w:val="24"/>
        </w:rPr>
        <w:t xml:space="preserve"> </w:t>
      </w:r>
      <w:r>
        <w:rPr>
          <w:rFonts w:ascii="Times New Roman" w:eastAsiaTheme="minorHAnsi" w:hAnsi="Times New Roman"/>
          <w:sz w:val="24"/>
          <w:szCs w:val="24"/>
        </w:rPr>
        <w:t>Į</w:t>
      </w:r>
      <w:r w:rsidRPr="00523C82">
        <w:rPr>
          <w:rFonts w:ascii="Times New Roman" w:eastAsiaTheme="minorHAnsi" w:hAnsi="Times New Roman"/>
          <w:sz w:val="24"/>
          <w:szCs w:val="24"/>
        </w:rPr>
        <w:t xml:space="preserve">statymo projektu patikslinamos vietos savivaldos institucijų funkcijos ir visuomenės bei juridinių asmenų teisės ir pareigos </w:t>
      </w:r>
      <w:r>
        <w:rPr>
          <w:rFonts w:ascii="Times New Roman" w:eastAsiaTheme="minorHAnsi" w:hAnsi="Times New Roman"/>
          <w:sz w:val="24"/>
          <w:szCs w:val="24"/>
        </w:rPr>
        <w:t xml:space="preserve">poveikio aplinkai vertinimo </w:t>
      </w:r>
      <w:r w:rsidRPr="00523C82">
        <w:rPr>
          <w:rFonts w:ascii="Times New Roman" w:eastAsiaTheme="minorHAnsi" w:hAnsi="Times New Roman"/>
          <w:sz w:val="24"/>
          <w:szCs w:val="24"/>
        </w:rPr>
        <w:t xml:space="preserve">procesuose. </w:t>
      </w:r>
      <w:r>
        <w:rPr>
          <w:rFonts w:ascii="Times New Roman" w:eastAsiaTheme="minorHAnsi" w:hAnsi="Times New Roman"/>
          <w:sz w:val="24"/>
          <w:szCs w:val="24"/>
        </w:rPr>
        <w:t>Įstatymo projekte</w:t>
      </w:r>
      <w:r w:rsidRPr="00523C82">
        <w:rPr>
          <w:rFonts w:ascii="Times New Roman" w:eastAsiaTheme="minorHAnsi" w:hAnsi="Times New Roman"/>
          <w:sz w:val="24"/>
          <w:szCs w:val="24"/>
        </w:rPr>
        <w:t xml:space="preserve"> </w:t>
      </w:r>
      <w:r>
        <w:rPr>
          <w:rFonts w:ascii="Times New Roman" w:eastAsiaTheme="minorHAnsi" w:hAnsi="Times New Roman"/>
          <w:sz w:val="24"/>
          <w:szCs w:val="24"/>
        </w:rPr>
        <w:t>įtvirtintas</w:t>
      </w:r>
      <w:r w:rsidRPr="00523C82">
        <w:rPr>
          <w:rFonts w:ascii="Times New Roman" w:eastAsiaTheme="minorHAnsi" w:hAnsi="Times New Roman"/>
          <w:sz w:val="24"/>
          <w:szCs w:val="24"/>
        </w:rPr>
        <w:t xml:space="preserve"> </w:t>
      </w:r>
      <w:r w:rsidRPr="0014455F">
        <w:rPr>
          <w:rFonts w:ascii="Times New Roman" w:eastAsiaTheme="minorHAnsi" w:hAnsi="Times New Roman"/>
          <w:sz w:val="24"/>
          <w:szCs w:val="24"/>
        </w:rPr>
        <w:t xml:space="preserve">Europos Parlamento ir Tarybos direktyvos </w:t>
      </w:r>
      <w:r w:rsidRPr="0014455F">
        <w:rPr>
          <w:rFonts w:ascii="Times New Roman" w:eastAsiaTheme="minorHAnsi" w:hAnsi="Times New Roman"/>
          <w:sz w:val="24"/>
          <w:szCs w:val="24"/>
        </w:rPr>
        <w:lastRenderedPageBreak/>
        <w:t xml:space="preserve">2014/52/ES </w:t>
      </w:r>
      <w:r>
        <w:rPr>
          <w:rFonts w:ascii="Times New Roman" w:eastAsiaTheme="minorHAnsi" w:hAnsi="Times New Roman"/>
          <w:sz w:val="24"/>
          <w:szCs w:val="24"/>
        </w:rPr>
        <w:t xml:space="preserve">reikalavimas </w:t>
      </w:r>
      <w:r w:rsidRPr="00523C82">
        <w:rPr>
          <w:rFonts w:ascii="Times New Roman" w:eastAsiaTheme="minorHAnsi" w:hAnsi="Times New Roman"/>
          <w:sz w:val="24"/>
          <w:szCs w:val="24"/>
        </w:rPr>
        <w:t>informuoti visuomenę apie tam tikrus valstybės institucijų išduotus leidimus ir užtikrinti aplinkosauginių sprendimų perkėlimą į leidimus.</w:t>
      </w:r>
    </w:p>
    <w:p w14:paraId="58489F18" w14:textId="605B38F7" w:rsidR="0093161B" w:rsidRDefault="0093161B" w:rsidP="00A30450">
      <w:pPr>
        <w:spacing w:after="0" w:line="240" w:lineRule="auto"/>
        <w:ind w:firstLine="238"/>
        <w:jc w:val="both"/>
        <w:rPr>
          <w:rFonts w:ascii="Times New Roman" w:eastAsiaTheme="minorHAnsi" w:hAnsi="Times New Roman"/>
          <w:b/>
          <w:sz w:val="24"/>
          <w:szCs w:val="24"/>
        </w:rPr>
      </w:pPr>
      <w:r>
        <w:rPr>
          <w:rFonts w:ascii="Times New Roman" w:eastAsiaTheme="minorHAnsi" w:hAnsi="Times New Roman"/>
          <w:sz w:val="24"/>
          <w:szCs w:val="24"/>
        </w:rPr>
        <w:t>Komitetas iš esmės pritarė įstatymo projektui.</w:t>
      </w:r>
    </w:p>
    <w:p w14:paraId="750C3092" w14:textId="326DCD77" w:rsidR="0093161B" w:rsidRDefault="0093161B" w:rsidP="00A30450">
      <w:pPr>
        <w:spacing w:after="0" w:line="240" w:lineRule="auto"/>
        <w:ind w:firstLine="238"/>
        <w:jc w:val="both"/>
        <w:rPr>
          <w:rFonts w:ascii="Times New Roman" w:eastAsiaTheme="minorHAnsi" w:hAnsi="Times New Roman"/>
          <w:sz w:val="24"/>
          <w:szCs w:val="24"/>
        </w:rPr>
      </w:pPr>
      <w:r w:rsidRPr="00546141">
        <w:rPr>
          <w:rFonts w:ascii="Times New Roman" w:eastAsiaTheme="minorHAnsi" w:hAnsi="Times New Roman"/>
          <w:sz w:val="24"/>
          <w:szCs w:val="24"/>
        </w:rPr>
        <w:t>Lietuvos Respublikos aplinkos apsaugos į</w:t>
      </w:r>
      <w:r>
        <w:rPr>
          <w:rFonts w:ascii="Times New Roman" w:eastAsiaTheme="minorHAnsi" w:hAnsi="Times New Roman"/>
          <w:sz w:val="24"/>
          <w:szCs w:val="24"/>
        </w:rPr>
        <w:t>statymo Nr. I-2223 1, 6, 7, 8,</w:t>
      </w:r>
      <w:r w:rsidRPr="00546141">
        <w:rPr>
          <w:rFonts w:ascii="Times New Roman" w:eastAsiaTheme="minorHAnsi" w:hAnsi="Times New Roman"/>
          <w:sz w:val="24"/>
          <w:szCs w:val="24"/>
        </w:rPr>
        <w:t xml:space="preserve"> 15 straipsnių</w:t>
      </w:r>
      <w:r>
        <w:rPr>
          <w:rFonts w:ascii="Times New Roman" w:eastAsiaTheme="minorHAnsi" w:hAnsi="Times New Roman"/>
          <w:sz w:val="24"/>
          <w:szCs w:val="24"/>
        </w:rPr>
        <w:t xml:space="preserve"> ir priedo pakeitimo ir 16, 17,</w:t>
      </w:r>
      <w:r w:rsidRPr="00546141">
        <w:rPr>
          <w:rFonts w:ascii="Times New Roman" w:eastAsiaTheme="minorHAnsi" w:hAnsi="Times New Roman"/>
          <w:sz w:val="24"/>
          <w:szCs w:val="24"/>
        </w:rPr>
        <w:t xml:space="preserve"> 18 straipsnių pripažinimo netekusiais galios į</w:t>
      </w:r>
      <w:r>
        <w:rPr>
          <w:rFonts w:ascii="Times New Roman" w:eastAsiaTheme="minorHAnsi" w:hAnsi="Times New Roman"/>
          <w:sz w:val="24"/>
          <w:szCs w:val="24"/>
        </w:rPr>
        <w:t xml:space="preserve">statymas Nr. </w:t>
      </w:r>
      <w:hyperlink r:id="rId189" w:history="1">
        <w:r w:rsidRPr="001C2CB5">
          <w:rPr>
            <w:rStyle w:val="Hipersaitas"/>
            <w:rFonts w:ascii="Times New Roman" w:eastAsiaTheme="minorHAnsi" w:hAnsi="Times New Roman"/>
            <w:sz w:val="24"/>
            <w:szCs w:val="24"/>
          </w:rPr>
          <w:t>XIII-530</w:t>
        </w:r>
      </w:hyperlink>
      <w:r w:rsidRPr="00546141">
        <w:rPr>
          <w:rFonts w:ascii="Times New Roman" w:eastAsiaTheme="minorHAnsi" w:hAnsi="Times New Roman"/>
          <w:sz w:val="24"/>
          <w:szCs w:val="24"/>
        </w:rPr>
        <w:t xml:space="preserve"> priimtas 2017 m. birželio 27 d.</w:t>
      </w:r>
    </w:p>
    <w:p w14:paraId="3919B0BE" w14:textId="77777777" w:rsidR="006C76E3" w:rsidRDefault="006C76E3"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0B3D98C9" w14:textId="5F9E222C" w:rsidR="00000FDA"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3C4FE1">
        <w:rPr>
          <w:rFonts w:ascii="Times New Roman" w:eastAsia="MS Mincho" w:hAnsi="Times New Roman"/>
          <w:b/>
          <w:bCs/>
          <w:iCs/>
          <w:color w:val="000000"/>
          <w:sz w:val="24"/>
          <w:szCs w:val="24"/>
        </w:rPr>
        <w:t xml:space="preserve">Vaiko teisių apsaugos pagrindų įstatymo Nr. I-1234 pakeitimo įstatymo projektą Nr. </w:t>
      </w:r>
      <w:hyperlink r:id="rId190" w:history="1">
        <w:r w:rsidRPr="000316F8">
          <w:rPr>
            <w:rStyle w:val="Hipersaitas"/>
            <w:rFonts w:ascii="Times New Roman" w:eastAsia="MS Mincho" w:hAnsi="Times New Roman"/>
            <w:b/>
            <w:bCs/>
            <w:iCs/>
            <w:sz w:val="24"/>
            <w:szCs w:val="24"/>
          </w:rPr>
          <w:t>XIIIP-354</w:t>
        </w:r>
      </w:hyperlink>
      <w:r w:rsidR="00000FDA">
        <w:rPr>
          <w:rFonts w:ascii="Times New Roman" w:eastAsia="MS Mincho" w:hAnsi="Times New Roman"/>
          <w:b/>
          <w:bCs/>
          <w:iCs/>
          <w:color w:val="000000"/>
          <w:sz w:val="24"/>
          <w:szCs w:val="24"/>
        </w:rPr>
        <w:t>.</w:t>
      </w:r>
    </w:p>
    <w:p w14:paraId="7E5C9E08" w14:textId="32C07455" w:rsidR="0093161B" w:rsidRDefault="00000FDA"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000FDA">
        <w:rPr>
          <w:rFonts w:ascii="Times New Roman" w:eastAsia="MS Mincho" w:hAnsi="Times New Roman"/>
          <w:bCs/>
          <w:iCs/>
          <w:color w:val="000000"/>
          <w:sz w:val="24"/>
          <w:szCs w:val="24"/>
        </w:rPr>
        <w:t>Projektu</w:t>
      </w:r>
      <w:r w:rsidR="0093161B">
        <w:rPr>
          <w:rFonts w:ascii="Times New Roman" w:eastAsia="MS Mincho" w:hAnsi="Times New Roman"/>
          <w:b/>
          <w:color w:val="000000"/>
          <w:sz w:val="24"/>
          <w:szCs w:val="24"/>
        </w:rPr>
        <w:t xml:space="preserve"> </w:t>
      </w:r>
      <w:r w:rsidR="0093161B" w:rsidRPr="00113CBC">
        <w:rPr>
          <w:rFonts w:ascii="Times New Roman" w:eastAsia="MS Mincho" w:hAnsi="Times New Roman"/>
          <w:bCs/>
          <w:iCs/>
          <w:color w:val="000000"/>
          <w:sz w:val="24"/>
          <w:szCs w:val="24"/>
        </w:rPr>
        <w:t>siekiama nustatyti vaiko teisių apsaugos užtikrinimo principus, pagrindines vaiko teises ir laisves, vaiko apsaugą nuo žalingos socialinės aplinkos, pagrindines vaiko atstovų pagal įstatymą teises ir vaiko teisių apsaugą užtikrinančių institucijų veiklos pagrindus, pagrindines jų funkcijas.</w:t>
      </w:r>
    </w:p>
    <w:p w14:paraId="422788ED" w14:textId="27570A68" w:rsidR="0093161B" w:rsidRPr="00A17E63"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Valstybės valdymo ir savivaldybių komitetas pasiūlė </w:t>
      </w:r>
      <w:r w:rsidRPr="00113CBC">
        <w:rPr>
          <w:rFonts w:ascii="Times New Roman" w:eastAsia="MS Mincho" w:hAnsi="Times New Roman"/>
          <w:bCs/>
          <w:iCs/>
          <w:color w:val="000000"/>
          <w:sz w:val="24"/>
          <w:szCs w:val="24"/>
        </w:rPr>
        <w:t>pagrindinaim komitetui įstatymo projektą Nr</w:t>
      </w:r>
      <w:r w:rsidRPr="003C4FE1">
        <w:rPr>
          <w:rFonts w:ascii="Times New Roman" w:eastAsia="MS Mincho" w:hAnsi="Times New Roman"/>
          <w:bCs/>
          <w:iCs/>
          <w:color w:val="000000"/>
          <w:sz w:val="24"/>
          <w:szCs w:val="24"/>
        </w:rPr>
        <w:t>. XIIIP-354</w:t>
      </w:r>
      <w:r w:rsidRPr="00113CBC">
        <w:rPr>
          <w:rFonts w:ascii="Times New Roman" w:eastAsia="MS Mincho" w:hAnsi="Times New Roman"/>
          <w:bCs/>
          <w:iCs/>
          <w:color w:val="000000"/>
          <w:sz w:val="24"/>
          <w:szCs w:val="24"/>
        </w:rPr>
        <w:t xml:space="preserve"> tobulinti atsižvelgiant į </w:t>
      </w:r>
      <w:r w:rsidR="000316F8">
        <w:rPr>
          <w:rFonts w:ascii="Times New Roman" w:eastAsia="MS Mincho" w:hAnsi="Times New Roman"/>
          <w:bCs/>
          <w:iCs/>
          <w:color w:val="000000"/>
          <w:sz w:val="24"/>
          <w:szCs w:val="24"/>
        </w:rPr>
        <w:t>gautas pastabas ir pasiūlymus</w:t>
      </w:r>
      <w:r w:rsidRPr="00113CBC">
        <w:rPr>
          <w:rFonts w:ascii="Times New Roman" w:eastAsia="MS Mincho" w:hAnsi="Times New Roman"/>
          <w:bCs/>
          <w:iCs/>
          <w:color w:val="000000"/>
          <w:sz w:val="24"/>
          <w:szCs w:val="24"/>
        </w:rPr>
        <w:t xml:space="preserve"> ir Valstybės valdymo ir savivaldybių komiteto pasiūlymus</w:t>
      </w:r>
      <w:r w:rsidR="00425B28">
        <w:rPr>
          <w:rFonts w:ascii="Times New Roman" w:eastAsia="MS Mincho" w:hAnsi="Times New Roman"/>
          <w:bCs/>
          <w:iCs/>
          <w:color w:val="000000"/>
          <w:sz w:val="24"/>
          <w:szCs w:val="24"/>
        </w:rPr>
        <w:t xml:space="preserve"> </w:t>
      </w:r>
      <w:r w:rsidR="00425B28" w:rsidRPr="00425B28">
        <w:rPr>
          <w:rFonts w:ascii="Times New Roman" w:eastAsia="MS Mincho" w:hAnsi="Times New Roman"/>
          <w:bCs/>
          <w:iCs/>
          <w:color w:val="000000"/>
          <w:sz w:val="24"/>
          <w:szCs w:val="24"/>
        </w:rPr>
        <w:t>aiškiau apibrėžti atvejo vadybininko pareigybę ir jai keliamus reikalavimus</w:t>
      </w:r>
      <w:r w:rsidR="00A17E63">
        <w:rPr>
          <w:rFonts w:ascii="Times New Roman" w:eastAsia="MS Mincho" w:hAnsi="Times New Roman"/>
          <w:bCs/>
          <w:iCs/>
          <w:color w:val="000000"/>
          <w:sz w:val="24"/>
          <w:szCs w:val="24"/>
        </w:rPr>
        <w:t xml:space="preserve">; </w:t>
      </w:r>
      <w:r>
        <w:rPr>
          <w:rFonts w:ascii="Times New Roman" w:eastAsia="MS Mincho" w:hAnsi="Times New Roman"/>
          <w:bCs/>
          <w:iCs/>
          <w:color w:val="000000"/>
          <w:sz w:val="24"/>
          <w:szCs w:val="24"/>
        </w:rPr>
        <w:t xml:space="preserve"> </w:t>
      </w:r>
      <w:r w:rsidR="00A17E63" w:rsidRPr="00A17E63">
        <w:rPr>
          <w:rFonts w:ascii="Times New Roman" w:eastAsia="MS Mincho" w:hAnsi="Times New Roman"/>
          <w:bCs/>
          <w:iCs/>
          <w:color w:val="000000"/>
          <w:sz w:val="24"/>
          <w:szCs w:val="24"/>
        </w:rPr>
        <w:t xml:space="preserve">iš esmės tobulinti Įstatymo projekto VI skyrių, konkrečiai apibrėžiant institucijų, formuojančių ir įgyvendinančių vaiko teisių apsaugos politiką šalyje uždavinius, pagrindines funkcijas (kurios gali būti detalizuotos poįstatyminiuose teisės aktuose) bei jų vietą valstybės institucijų sistemoje, įtvirtinti konkrečias atsakomybės ribas, vaiko interesų atstovavimą teismuose ir kitas šiuo metu savivaldybių </w:t>
      </w:r>
      <w:r w:rsidR="000316F8">
        <w:rPr>
          <w:rFonts w:ascii="Times New Roman" w:eastAsia="MS Mincho" w:hAnsi="Times New Roman"/>
          <w:bCs/>
          <w:iCs/>
          <w:color w:val="000000"/>
          <w:sz w:val="24"/>
          <w:szCs w:val="24"/>
        </w:rPr>
        <w:t>V</w:t>
      </w:r>
      <w:r w:rsidR="00A17E63" w:rsidRPr="00A17E63">
        <w:rPr>
          <w:rFonts w:ascii="Times New Roman" w:eastAsia="MS Mincho" w:hAnsi="Times New Roman"/>
          <w:bCs/>
          <w:iCs/>
          <w:color w:val="000000"/>
          <w:sz w:val="24"/>
          <w:szCs w:val="24"/>
        </w:rPr>
        <w:t xml:space="preserve">aiko teisių apsaugos skyriams priskirtas </w:t>
      </w:r>
      <w:r w:rsidR="00A17E63" w:rsidRPr="00A17E63">
        <w:rPr>
          <w:rFonts w:ascii="Times New Roman" w:eastAsia="MS Mincho" w:hAnsi="Times New Roman"/>
          <w:bCs/>
          <w:iCs/>
          <w:color w:val="000000"/>
          <w:sz w:val="24"/>
          <w:szCs w:val="24"/>
        </w:rPr>
        <w:lastRenderedPageBreak/>
        <w:t>funkcijas</w:t>
      </w:r>
      <w:r w:rsidR="00A17E63">
        <w:rPr>
          <w:rFonts w:ascii="Times New Roman" w:eastAsia="MS Mincho" w:hAnsi="Times New Roman"/>
          <w:bCs/>
          <w:iCs/>
          <w:color w:val="000000"/>
          <w:sz w:val="24"/>
          <w:szCs w:val="24"/>
        </w:rPr>
        <w:t xml:space="preserve">; </w:t>
      </w:r>
      <w:r w:rsidR="00A17E63" w:rsidRPr="00A17E63">
        <w:rPr>
          <w:rFonts w:ascii="Times New Roman" w:eastAsia="MS Mincho" w:hAnsi="Times New Roman"/>
          <w:bCs/>
          <w:iCs/>
          <w:color w:val="000000"/>
          <w:sz w:val="24"/>
          <w:szCs w:val="24"/>
        </w:rPr>
        <w:t>Valstybės vaiko teisių apsaugos ir įvaikinimo tarnybos struktūrą (teritorinius padalinius), atskirti tarnybos kaip centrinės institucijos, ir jos teritorinių padalinių (skyrių) funkcijas, nurodyti, kas tvirtina šios tarnybos nuostatus, apibrėžti teisinį pagrindą, kuriuo remiantis teritoriniai skyriai vykdys kituose įstatymuose ir teisės aktuose nustatytas funkcijas.</w:t>
      </w:r>
    </w:p>
    <w:p w14:paraId="08D3EA71" w14:textId="1ECE6FD1" w:rsidR="006C76E3" w:rsidRDefault="006C76E3"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Pagrindinis komitetas projekto dar neapsvarstė.</w:t>
      </w:r>
    </w:p>
    <w:p w14:paraId="3FDD24F2" w14:textId="77777777" w:rsidR="00C67505" w:rsidRDefault="00C67505"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455CB140" w14:textId="25C98AC3" w:rsidR="00C67505" w:rsidRDefault="00C67505"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322EA0">
        <w:rPr>
          <w:rFonts w:ascii="Times New Roman" w:eastAsia="MS Mincho" w:hAnsi="Times New Roman"/>
          <w:b/>
          <w:bCs/>
          <w:iCs/>
          <w:color w:val="000000"/>
          <w:sz w:val="24"/>
          <w:szCs w:val="24"/>
        </w:rPr>
        <w:t>Lietuvos Respublikos vietos savivaldos įstatymo Nr. I-533 7 straipsnio pakeitimo įstatymo projektą Nr.</w:t>
      </w:r>
      <w:r w:rsidRPr="00CE47C4">
        <w:rPr>
          <w:rFonts w:ascii="Times New Roman" w:eastAsia="MS Mincho" w:hAnsi="Times New Roman"/>
          <w:bCs/>
          <w:iCs/>
          <w:color w:val="000000"/>
          <w:sz w:val="24"/>
          <w:szCs w:val="24"/>
        </w:rPr>
        <w:t xml:space="preserve"> </w:t>
      </w:r>
      <w:hyperlink r:id="rId191" w:history="1">
        <w:r w:rsidRPr="00CE47C4">
          <w:rPr>
            <w:rStyle w:val="Hipersaitas"/>
            <w:rFonts w:ascii="Times New Roman" w:eastAsia="MS Mincho" w:hAnsi="Times New Roman"/>
            <w:b/>
            <w:bCs/>
            <w:iCs/>
            <w:sz w:val="24"/>
            <w:szCs w:val="24"/>
          </w:rPr>
          <w:t>XIIIP-360</w:t>
        </w:r>
      </w:hyperlink>
      <w:r w:rsidRPr="00CE47C4">
        <w:rPr>
          <w:rFonts w:ascii="Times New Roman" w:eastAsia="MS Mincho" w:hAnsi="Times New Roman"/>
          <w:b/>
          <w:bCs/>
          <w:iCs/>
          <w:color w:val="000000"/>
          <w:sz w:val="24"/>
          <w:szCs w:val="24"/>
        </w:rPr>
        <w:t>.</w:t>
      </w:r>
      <w:r>
        <w:rPr>
          <w:rFonts w:ascii="Times New Roman" w:eastAsia="MS Mincho" w:hAnsi="Times New Roman"/>
          <w:b/>
          <w:bCs/>
          <w:iCs/>
          <w:color w:val="000000"/>
          <w:sz w:val="24"/>
          <w:szCs w:val="24"/>
        </w:rPr>
        <w:t xml:space="preserve"> </w:t>
      </w:r>
    </w:p>
    <w:p w14:paraId="1008C596" w14:textId="77777777" w:rsidR="00C67505" w:rsidRPr="003C4FE1" w:rsidRDefault="00C67505"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Įstatymo projekto </w:t>
      </w:r>
      <w:r w:rsidRPr="003C4FE1">
        <w:rPr>
          <w:rFonts w:ascii="Times New Roman" w:eastAsia="MS Mincho" w:hAnsi="Times New Roman"/>
          <w:bCs/>
          <w:iCs/>
          <w:color w:val="000000"/>
          <w:sz w:val="24"/>
          <w:szCs w:val="24"/>
        </w:rPr>
        <w:t>tikslas</w:t>
      </w:r>
      <w:r w:rsidRPr="00CE47C4">
        <w:rPr>
          <w:rFonts w:ascii="Times New Roman" w:eastAsia="MS Mincho" w:hAnsi="Times New Roman"/>
          <w:b/>
          <w:bCs/>
          <w:iCs/>
          <w:color w:val="000000"/>
          <w:sz w:val="24"/>
          <w:szCs w:val="24"/>
        </w:rPr>
        <w:t xml:space="preserve"> </w:t>
      </w:r>
      <w:r>
        <w:rPr>
          <w:rFonts w:ascii="Times New Roman" w:eastAsia="MS Mincho" w:hAnsi="Times New Roman"/>
          <w:b/>
          <w:bCs/>
          <w:iCs/>
          <w:color w:val="000000"/>
          <w:sz w:val="24"/>
          <w:szCs w:val="24"/>
        </w:rPr>
        <w:t xml:space="preserve">– </w:t>
      </w:r>
      <w:r w:rsidRPr="008A5985">
        <w:rPr>
          <w:rFonts w:ascii="Times New Roman" w:eastAsia="MS Mincho" w:hAnsi="Times New Roman"/>
          <w:bCs/>
          <w:iCs/>
          <w:color w:val="000000"/>
          <w:sz w:val="24"/>
          <w:szCs w:val="24"/>
        </w:rPr>
        <w:t>vaiko teisių apsaugą</w:t>
      </w:r>
      <w:r>
        <w:rPr>
          <w:rFonts w:ascii="Times New Roman" w:eastAsia="MS Mincho" w:hAnsi="Times New Roman"/>
          <w:b/>
          <w:bCs/>
          <w:iCs/>
          <w:color w:val="000000"/>
          <w:sz w:val="24"/>
          <w:szCs w:val="24"/>
        </w:rPr>
        <w:t xml:space="preserve"> </w:t>
      </w:r>
      <w:r w:rsidRPr="008A5985">
        <w:rPr>
          <w:rFonts w:ascii="Times New Roman" w:eastAsia="MS Mincho" w:hAnsi="Times New Roman"/>
          <w:bCs/>
          <w:iCs/>
          <w:color w:val="000000"/>
          <w:sz w:val="24"/>
          <w:szCs w:val="24"/>
        </w:rPr>
        <w:t>i</w:t>
      </w:r>
      <w:r>
        <w:rPr>
          <w:rFonts w:ascii="Times New Roman" w:eastAsia="MS Mincho" w:hAnsi="Times New Roman"/>
          <w:bCs/>
          <w:iCs/>
          <w:color w:val="000000"/>
          <w:sz w:val="24"/>
          <w:szCs w:val="24"/>
        </w:rPr>
        <w:t>šbraukti</w:t>
      </w:r>
      <w:r w:rsidRPr="008A5985">
        <w:rPr>
          <w:rFonts w:ascii="Times New Roman" w:eastAsia="MS Mincho" w:hAnsi="Times New Roman"/>
          <w:bCs/>
          <w:iCs/>
          <w:color w:val="000000"/>
          <w:sz w:val="24"/>
          <w:szCs w:val="24"/>
        </w:rPr>
        <w:t xml:space="preserve"> iš valstybinių (</w:t>
      </w:r>
      <w:r w:rsidRPr="008A5985">
        <w:rPr>
          <w:rFonts w:ascii="Times New Roman" w:hAnsi="Times New Roman"/>
          <w:sz w:val="24"/>
          <w:szCs w:val="24"/>
        </w:rPr>
        <w:t>valstybės perduotų savivaldybėms) funkcijų</w:t>
      </w:r>
      <w:r>
        <w:rPr>
          <w:rFonts w:ascii="Times New Roman" w:hAnsi="Times New Roman"/>
          <w:sz w:val="24"/>
          <w:szCs w:val="24"/>
        </w:rPr>
        <w:t xml:space="preserve">. </w:t>
      </w:r>
      <w:r w:rsidRPr="00322EA0">
        <w:rPr>
          <w:rFonts w:ascii="Times New Roman" w:eastAsia="MS Mincho" w:hAnsi="Times New Roman"/>
          <w:bCs/>
          <w:iCs/>
          <w:color w:val="000000"/>
          <w:sz w:val="24"/>
          <w:szCs w:val="24"/>
        </w:rPr>
        <w:t>Įstatymo projektas teikiamas kartu su Lietuvos Respublikos v</w:t>
      </w:r>
      <w:r w:rsidRPr="00322EA0">
        <w:rPr>
          <w:rFonts w:ascii="Times New Roman" w:hAnsi="Times New Roman"/>
          <w:sz w:val="24"/>
          <w:szCs w:val="24"/>
        </w:rPr>
        <w:t>aiko teisių apsaugos pagrindų įstatymo projektu Nr</w:t>
      </w:r>
      <w:r w:rsidRPr="003C4FE1">
        <w:rPr>
          <w:rFonts w:ascii="Times New Roman" w:hAnsi="Times New Roman"/>
          <w:sz w:val="24"/>
          <w:szCs w:val="24"/>
        </w:rPr>
        <w:t xml:space="preserve">. </w:t>
      </w:r>
      <w:hyperlink r:id="rId192" w:history="1">
        <w:r w:rsidRPr="003C4FE1">
          <w:rPr>
            <w:rStyle w:val="Hipersaitas"/>
            <w:rFonts w:ascii="Times New Roman" w:hAnsi="Times New Roman"/>
            <w:sz w:val="24"/>
            <w:szCs w:val="24"/>
          </w:rPr>
          <w:t>XIIIP-354</w:t>
        </w:r>
      </w:hyperlink>
      <w:r w:rsidRPr="003C4FE1">
        <w:rPr>
          <w:rFonts w:ascii="Times New Roman" w:hAnsi="Times New Roman"/>
          <w:sz w:val="24"/>
          <w:szCs w:val="24"/>
        </w:rPr>
        <w:t xml:space="preserve">. </w:t>
      </w:r>
    </w:p>
    <w:p w14:paraId="3B90BD18" w14:textId="77777777" w:rsidR="00C67505" w:rsidRPr="008A5985" w:rsidRDefault="00C67505"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Cs/>
          <w:iCs/>
          <w:color w:val="000000"/>
          <w:sz w:val="24"/>
          <w:szCs w:val="24"/>
        </w:rPr>
        <w:t>Komitetas, atsižvelgdamas į tai, kad V</w:t>
      </w:r>
      <w:r w:rsidRPr="003C4FE1">
        <w:rPr>
          <w:rFonts w:ascii="Times New Roman" w:hAnsi="Times New Roman"/>
          <w:sz w:val="24"/>
          <w:szCs w:val="24"/>
        </w:rPr>
        <w:t xml:space="preserve">aiko teisių apsaugos pagrindų įstatymo projektu Nr. </w:t>
      </w:r>
      <w:hyperlink r:id="rId193" w:history="1">
        <w:r w:rsidRPr="003C4FE1">
          <w:rPr>
            <w:rStyle w:val="Hipersaitas"/>
            <w:rFonts w:ascii="Times New Roman" w:hAnsi="Times New Roman"/>
            <w:sz w:val="24"/>
            <w:szCs w:val="24"/>
          </w:rPr>
          <w:t>XIIIP-354</w:t>
        </w:r>
      </w:hyperlink>
      <w:r w:rsidRPr="008A5985">
        <w:rPr>
          <w:rFonts w:ascii="Times New Roman" w:eastAsia="MS Mincho" w:hAnsi="Times New Roman"/>
          <w:bCs/>
          <w:iCs/>
          <w:color w:val="000000"/>
          <w:sz w:val="24"/>
          <w:szCs w:val="24"/>
        </w:rPr>
        <w:t xml:space="preserve"> </w:t>
      </w:r>
      <w:r w:rsidRPr="008A5985">
        <w:rPr>
          <w:rFonts w:ascii="Times New Roman" w:hAnsi="Times New Roman"/>
          <w:sz w:val="24"/>
          <w:szCs w:val="24"/>
        </w:rPr>
        <w:t>savivaldybių institucijoms ir įstaigoms siūloma nustatyti vaiko teisių apsaugos srityje tam tikrus įgaliojimus, kurie negalėtų būti įgyvendinami nenustačius konkrečios funkcijos Vietos savivaldos įstatymu</w:t>
      </w:r>
      <w:r w:rsidRPr="008A5985">
        <w:rPr>
          <w:rFonts w:ascii="Times New Roman" w:eastAsia="MS Mincho" w:hAnsi="Times New Roman"/>
          <w:bCs/>
          <w:iCs/>
          <w:color w:val="000000"/>
          <w:sz w:val="24"/>
          <w:szCs w:val="24"/>
        </w:rPr>
        <w:t xml:space="preserve">, nusprendė siūlyti pagrindiniam komitetui </w:t>
      </w:r>
      <w:r w:rsidRPr="008A5985">
        <w:rPr>
          <w:rFonts w:ascii="Times New Roman" w:hAnsi="Times New Roman"/>
          <w:sz w:val="24"/>
          <w:szCs w:val="24"/>
        </w:rPr>
        <w:t>įstatymo projektą tobulinti, kaip valstybinę (valstybės perduotą savivaldybėms) funkciją nustatant „savivaldybėms pagal teisės aktus priskirta vaiko teisių apsauga ir jaunimo politika“.</w:t>
      </w:r>
    </w:p>
    <w:p w14:paraId="3AB32500" w14:textId="77777777" w:rsidR="00C67505" w:rsidRPr="00CE47C4" w:rsidRDefault="00C67505"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CE47C4">
        <w:rPr>
          <w:rFonts w:ascii="Times New Roman" w:eastAsia="MS Mincho" w:hAnsi="Times New Roman"/>
          <w:bCs/>
          <w:iCs/>
          <w:color w:val="000000"/>
          <w:sz w:val="24"/>
          <w:szCs w:val="24"/>
        </w:rPr>
        <w:t xml:space="preserve">Pagrindinis komitetas įstatymo projekto </w:t>
      </w:r>
      <w:r>
        <w:rPr>
          <w:rFonts w:ascii="Times New Roman" w:eastAsia="MS Mincho" w:hAnsi="Times New Roman"/>
          <w:bCs/>
          <w:iCs/>
          <w:color w:val="000000"/>
          <w:sz w:val="24"/>
          <w:szCs w:val="24"/>
        </w:rPr>
        <w:t>p</w:t>
      </w:r>
      <w:r w:rsidRPr="00CE47C4">
        <w:rPr>
          <w:rFonts w:ascii="Times New Roman" w:eastAsia="MS Mincho" w:hAnsi="Times New Roman"/>
          <w:bCs/>
          <w:iCs/>
          <w:color w:val="000000"/>
          <w:sz w:val="24"/>
          <w:szCs w:val="24"/>
        </w:rPr>
        <w:t>avasario sesijoje nesvarstė.</w:t>
      </w:r>
    </w:p>
    <w:p w14:paraId="4645057B"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color w:val="000000"/>
          <w:sz w:val="24"/>
          <w:szCs w:val="24"/>
        </w:rPr>
      </w:pPr>
    </w:p>
    <w:p w14:paraId="3F72F759" w14:textId="2F65F2DC"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Neįgaliųjų socialinės integracijos įstatymo Nr. I-2044 1 straipsnio pakeitimo įstatymo projektą Nr.</w:t>
      </w:r>
      <w:r>
        <w:rPr>
          <w:rFonts w:ascii="Times New Roman" w:eastAsia="MS Mincho" w:hAnsi="Times New Roman"/>
          <w:bCs/>
          <w:iCs/>
          <w:color w:val="000000"/>
          <w:sz w:val="24"/>
          <w:szCs w:val="24"/>
        </w:rPr>
        <w:t xml:space="preserve"> </w:t>
      </w:r>
      <w:hyperlink r:id="rId194" w:history="1">
        <w:r w:rsidRPr="00000FDA">
          <w:rPr>
            <w:rStyle w:val="Hipersaitas"/>
            <w:rFonts w:ascii="Times New Roman" w:eastAsia="MS Mincho" w:hAnsi="Times New Roman"/>
            <w:b/>
            <w:bCs/>
            <w:iCs/>
            <w:sz w:val="24"/>
            <w:szCs w:val="24"/>
          </w:rPr>
          <w:t>XIIIP-668</w:t>
        </w:r>
        <w:r w:rsidRPr="00000FDA">
          <w:rPr>
            <w:rStyle w:val="Hipersaitas"/>
            <w:rFonts w:ascii="Times New Roman" w:eastAsia="MS Mincho" w:hAnsi="Times New Roman"/>
            <w:bCs/>
            <w:iCs/>
            <w:sz w:val="24"/>
            <w:szCs w:val="24"/>
          </w:rPr>
          <w:t>.</w:t>
        </w:r>
      </w:hyperlink>
      <w:r w:rsidRPr="007A5414">
        <w:rPr>
          <w:rFonts w:ascii="Times New Roman" w:eastAsia="MS Mincho" w:hAnsi="Times New Roman"/>
          <w:bCs/>
          <w:iCs/>
          <w:color w:val="000000"/>
          <w:sz w:val="24"/>
          <w:szCs w:val="24"/>
        </w:rPr>
        <w:t xml:space="preserve"> </w:t>
      </w:r>
    </w:p>
    <w:p w14:paraId="3887D73E" w14:textId="233A0602"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 xml:space="preserve">Išmokų vaikams įstatymo Nr. I-621 1 ir 4 straipsnių pakeitimo įstatymo projektą Nr. </w:t>
      </w:r>
      <w:hyperlink r:id="rId195" w:history="1">
        <w:r w:rsidRPr="00000FDA">
          <w:rPr>
            <w:rStyle w:val="Hipersaitas"/>
            <w:rFonts w:ascii="Times New Roman" w:eastAsia="MS Mincho" w:hAnsi="Times New Roman"/>
            <w:b/>
            <w:bCs/>
            <w:iCs/>
            <w:sz w:val="24"/>
            <w:szCs w:val="24"/>
          </w:rPr>
          <w:t>XIIIP-669.</w:t>
        </w:r>
      </w:hyperlink>
      <w:r w:rsidRPr="007A5414">
        <w:rPr>
          <w:rFonts w:ascii="Times New Roman" w:eastAsia="MS Mincho" w:hAnsi="Times New Roman"/>
          <w:bCs/>
          <w:iCs/>
          <w:color w:val="000000"/>
          <w:sz w:val="24"/>
          <w:szCs w:val="24"/>
        </w:rPr>
        <w:t xml:space="preserve"> </w:t>
      </w:r>
    </w:p>
    <w:p w14:paraId="4E59420F" w14:textId="5F66C38C"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 xml:space="preserve">Paramos mirties atveju įstatymo Nr. I-348 5 straipsnio pakeitimo įstatymo projektą Nr. </w:t>
      </w:r>
      <w:hyperlink r:id="rId196" w:history="1">
        <w:r w:rsidRPr="00A57025">
          <w:rPr>
            <w:rStyle w:val="Hipersaitas"/>
            <w:rFonts w:ascii="Times New Roman" w:eastAsia="MS Mincho" w:hAnsi="Times New Roman"/>
            <w:b/>
            <w:bCs/>
            <w:iCs/>
            <w:sz w:val="24"/>
            <w:szCs w:val="24"/>
          </w:rPr>
          <w:t>XIIIP-670</w:t>
        </w:r>
        <w:r w:rsidRPr="00A57025">
          <w:rPr>
            <w:rStyle w:val="Hipersaitas"/>
            <w:rFonts w:ascii="Times New Roman" w:eastAsia="MS Mincho" w:hAnsi="Times New Roman"/>
            <w:bCs/>
            <w:iCs/>
            <w:sz w:val="24"/>
            <w:szCs w:val="24"/>
          </w:rPr>
          <w:t>.</w:t>
        </w:r>
      </w:hyperlink>
      <w:r w:rsidRPr="007A5414">
        <w:rPr>
          <w:rFonts w:ascii="Times New Roman" w:eastAsia="MS Mincho" w:hAnsi="Times New Roman"/>
          <w:bCs/>
          <w:iCs/>
          <w:color w:val="000000"/>
          <w:sz w:val="24"/>
          <w:szCs w:val="24"/>
        </w:rPr>
        <w:t xml:space="preserve"> </w:t>
      </w:r>
    </w:p>
    <w:p w14:paraId="51481FCD" w14:textId="02FED613"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 xml:space="preserve">Piniginės socialinės paramos nepasiturintiems gyventojams įstatymo Nr. IX-1675 1 straipsnio pakeitimo įstatymo projektą Nr. </w:t>
      </w:r>
      <w:hyperlink r:id="rId197" w:history="1">
        <w:r w:rsidRPr="00A57025">
          <w:rPr>
            <w:rStyle w:val="Hipersaitas"/>
            <w:rFonts w:ascii="Times New Roman" w:eastAsia="MS Mincho" w:hAnsi="Times New Roman"/>
            <w:b/>
            <w:bCs/>
            <w:iCs/>
            <w:sz w:val="24"/>
            <w:szCs w:val="24"/>
          </w:rPr>
          <w:t>XIIIP-671</w:t>
        </w:r>
      </w:hyperlink>
      <w:r w:rsidRPr="007A5414">
        <w:rPr>
          <w:rFonts w:ascii="Times New Roman" w:eastAsia="MS Mincho" w:hAnsi="Times New Roman"/>
          <w:bCs/>
          <w:iCs/>
          <w:color w:val="000000"/>
          <w:sz w:val="24"/>
          <w:szCs w:val="24"/>
        </w:rPr>
        <w:t xml:space="preserve">. </w:t>
      </w:r>
    </w:p>
    <w:p w14:paraId="56F8D9F5" w14:textId="769C9584"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Šalpos pensijų įstatymo Nr. I-675 1, 4 ir 7 straipsnių pakeitimo įstatymo projektą Nr.</w:t>
      </w:r>
      <w:r>
        <w:rPr>
          <w:rFonts w:ascii="Times New Roman" w:eastAsia="MS Mincho" w:hAnsi="Times New Roman"/>
          <w:bCs/>
          <w:iCs/>
          <w:color w:val="000000"/>
          <w:sz w:val="24"/>
          <w:szCs w:val="24"/>
        </w:rPr>
        <w:t xml:space="preserve"> </w:t>
      </w:r>
      <w:hyperlink r:id="rId198" w:history="1">
        <w:r w:rsidRPr="00A57025">
          <w:rPr>
            <w:rStyle w:val="Hipersaitas"/>
            <w:rFonts w:ascii="Times New Roman" w:eastAsia="MS Mincho" w:hAnsi="Times New Roman"/>
            <w:b/>
            <w:bCs/>
            <w:iCs/>
            <w:sz w:val="24"/>
            <w:szCs w:val="24"/>
          </w:rPr>
          <w:t>XIIIP-672</w:t>
        </w:r>
        <w:r w:rsidRPr="00A57025">
          <w:rPr>
            <w:rStyle w:val="Hipersaitas"/>
            <w:rFonts w:ascii="Times New Roman" w:eastAsia="MS Mincho" w:hAnsi="Times New Roman"/>
            <w:bCs/>
            <w:iCs/>
            <w:sz w:val="24"/>
            <w:szCs w:val="24"/>
          </w:rPr>
          <w:t>.</w:t>
        </w:r>
      </w:hyperlink>
      <w:r w:rsidRPr="007A5414">
        <w:rPr>
          <w:rFonts w:ascii="Times New Roman" w:eastAsia="MS Mincho" w:hAnsi="Times New Roman"/>
          <w:bCs/>
          <w:iCs/>
          <w:color w:val="000000"/>
          <w:sz w:val="24"/>
          <w:szCs w:val="24"/>
        </w:rPr>
        <w:t xml:space="preserve"> </w:t>
      </w:r>
    </w:p>
    <w:p w14:paraId="23CE67B8" w14:textId="0DC56713"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 xml:space="preserve">Tikslinių kompensacijų įstatymo Nr. XII-2507 1 ir 3 straipsnių pakeitimo įstatymo projektą Nr. </w:t>
      </w:r>
      <w:hyperlink r:id="rId199" w:history="1">
        <w:r w:rsidRPr="00A57025">
          <w:rPr>
            <w:rStyle w:val="Hipersaitas"/>
            <w:rFonts w:ascii="Times New Roman" w:eastAsia="MS Mincho" w:hAnsi="Times New Roman"/>
            <w:b/>
            <w:bCs/>
            <w:iCs/>
            <w:sz w:val="24"/>
            <w:szCs w:val="24"/>
          </w:rPr>
          <w:t>XIIIP-673</w:t>
        </w:r>
      </w:hyperlink>
      <w:r w:rsidRPr="007A5414">
        <w:rPr>
          <w:rFonts w:ascii="Times New Roman" w:eastAsia="MS Mincho" w:hAnsi="Times New Roman"/>
          <w:bCs/>
          <w:iCs/>
          <w:color w:val="000000"/>
          <w:sz w:val="24"/>
          <w:szCs w:val="24"/>
        </w:rPr>
        <w:t xml:space="preserve">. </w:t>
      </w:r>
    </w:p>
    <w:p w14:paraId="406DBDE8"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8F1FF6">
        <w:rPr>
          <w:rFonts w:ascii="Times New Roman" w:eastAsia="MS Mincho" w:hAnsi="Times New Roman"/>
          <w:bCs/>
          <w:iCs/>
          <w:color w:val="000000"/>
          <w:sz w:val="24"/>
          <w:szCs w:val="24"/>
        </w:rPr>
        <w:t xml:space="preserve">Įstatymų projektų </w:t>
      </w:r>
      <w:r w:rsidRPr="003C4FE1">
        <w:rPr>
          <w:rFonts w:ascii="Times New Roman" w:eastAsia="MS Mincho" w:hAnsi="Times New Roman"/>
          <w:bCs/>
          <w:iCs/>
          <w:color w:val="000000"/>
          <w:sz w:val="24"/>
          <w:szCs w:val="24"/>
        </w:rPr>
        <w:t>tikslas</w:t>
      </w:r>
      <w:r w:rsidRPr="008F1FF6">
        <w:rPr>
          <w:rFonts w:ascii="Times New Roman" w:eastAsia="MS Mincho" w:hAnsi="Times New Roman"/>
          <w:bCs/>
          <w:iCs/>
          <w:color w:val="000000"/>
          <w:sz w:val="24"/>
          <w:szCs w:val="24"/>
        </w:rPr>
        <w:t xml:space="preserve"> – nustatyti, kad įstatymų nuostatos būtų taikomos pabėgėlio statusą ir papildomą apsaugą gavusiems asmenims.</w:t>
      </w:r>
    </w:p>
    <w:p w14:paraId="4D1B52BC" w14:textId="6E19FFA8"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Valstybės valdymo ir savivaldybių komitetas nusprendė </w:t>
      </w:r>
      <w:r w:rsidR="006C76E3">
        <w:rPr>
          <w:rFonts w:ascii="Times New Roman" w:eastAsia="MS Mincho" w:hAnsi="Times New Roman"/>
          <w:bCs/>
          <w:iCs/>
          <w:color w:val="000000"/>
          <w:sz w:val="24"/>
          <w:szCs w:val="24"/>
        </w:rPr>
        <w:t xml:space="preserve">įstatymų </w:t>
      </w:r>
      <w:r>
        <w:rPr>
          <w:rFonts w:ascii="Times New Roman" w:eastAsia="MS Mincho" w:hAnsi="Times New Roman"/>
          <w:bCs/>
          <w:iCs/>
          <w:color w:val="000000"/>
          <w:sz w:val="24"/>
          <w:szCs w:val="24"/>
        </w:rPr>
        <w:t>projektus</w:t>
      </w:r>
      <w:r w:rsidRPr="00113CBC">
        <w:rPr>
          <w:rFonts w:ascii="Times New Roman" w:eastAsia="MS Mincho" w:hAnsi="Times New Roman"/>
          <w:bCs/>
          <w:iCs/>
          <w:color w:val="000000"/>
          <w:sz w:val="24"/>
          <w:szCs w:val="24"/>
        </w:rPr>
        <w:t xml:space="preserve"> Nr. XIIIP-668</w:t>
      </w:r>
      <w:r>
        <w:rPr>
          <w:rFonts w:ascii="Times New Roman" w:eastAsia="MS Mincho" w:hAnsi="Times New Roman"/>
          <w:bCs/>
          <w:iCs/>
          <w:color w:val="000000"/>
          <w:sz w:val="24"/>
          <w:szCs w:val="24"/>
        </w:rPr>
        <w:t xml:space="preserve"> – XIIIP-672</w:t>
      </w:r>
      <w:r w:rsidRPr="00113CBC">
        <w:rPr>
          <w:rFonts w:ascii="Times New Roman" w:eastAsia="MS Mincho" w:hAnsi="Times New Roman"/>
          <w:bCs/>
          <w:iCs/>
          <w:color w:val="000000"/>
          <w:sz w:val="24"/>
          <w:szCs w:val="24"/>
        </w:rPr>
        <w:t xml:space="preserve"> g</w:t>
      </w:r>
      <w:r>
        <w:rPr>
          <w:rFonts w:ascii="Times New Roman" w:eastAsia="MS Mincho" w:hAnsi="Times New Roman"/>
          <w:bCs/>
          <w:iCs/>
          <w:color w:val="000000"/>
          <w:sz w:val="24"/>
          <w:szCs w:val="24"/>
        </w:rPr>
        <w:t>rąžinti iniciatoriams tobulinti į</w:t>
      </w:r>
      <w:r w:rsidRPr="00113CBC">
        <w:rPr>
          <w:rFonts w:ascii="Times New Roman" w:eastAsia="MS Mincho" w:hAnsi="Times New Roman"/>
          <w:bCs/>
          <w:iCs/>
          <w:color w:val="000000"/>
          <w:sz w:val="24"/>
          <w:szCs w:val="24"/>
        </w:rPr>
        <w:t>vertinant lėšų, reikalingų socialinei paramai poreikį, atsižvelgiant į šiuo metu gyvenančių Lietuvoje ir tarptautiniuose įsipareigojimuose num</w:t>
      </w:r>
      <w:r>
        <w:rPr>
          <w:rFonts w:ascii="Times New Roman" w:eastAsia="MS Mincho" w:hAnsi="Times New Roman"/>
          <w:bCs/>
          <w:iCs/>
          <w:color w:val="000000"/>
          <w:sz w:val="24"/>
          <w:szCs w:val="24"/>
        </w:rPr>
        <w:t>atytą priimti pabėgėlių skaičių; t</w:t>
      </w:r>
      <w:r w:rsidRPr="00113CBC">
        <w:rPr>
          <w:rFonts w:ascii="Times New Roman" w:eastAsia="MS Mincho" w:hAnsi="Times New Roman"/>
          <w:bCs/>
          <w:iCs/>
          <w:color w:val="000000"/>
          <w:sz w:val="24"/>
          <w:szCs w:val="24"/>
        </w:rPr>
        <w:t>eisės aktuose reglamentuojant socialinių reikmių apibrėžimą ir socialinei paramai skirtų lėšų panaudojimo pagal atskiras socialines reikmes diferencijavimą.</w:t>
      </w:r>
    </w:p>
    <w:p w14:paraId="2C41CDE4" w14:textId="577F7032"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A5414">
        <w:rPr>
          <w:rFonts w:ascii="Times New Roman" w:eastAsia="MS Mincho" w:hAnsi="Times New Roman"/>
          <w:bCs/>
          <w:iCs/>
          <w:color w:val="000000"/>
          <w:sz w:val="24"/>
          <w:szCs w:val="24"/>
        </w:rPr>
        <w:lastRenderedPageBreak/>
        <w:t xml:space="preserve">Pagrindinis komitetas </w:t>
      </w:r>
      <w:r w:rsidR="006C76E3" w:rsidRPr="007A5414">
        <w:rPr>
          <w:rFonts w:ascii="Times New Roman" w:eastAsia="MS Mincho" w:hAnsi="Times New Roman"/>
          <w:bCs/>
          <w:iCs/>
          <w:color w:val="000000"/>
          <w:sz w:val="24"/>
          <w:szCs w:val="24"/>
        </w:rPr>
        <w:t>pritarė patobulintiems projektams</w:t>
      </w:r>
      <w:r w:rsidRPr="007A5414">
        <w:rPr>
          <w:rFonts w:ascii="Times New Roman" w:eastAsia="MS Mincho" w:hAnsi="Times New Roman"/>
          <w:bCs/>
          <w:iCs/>
          <w:color w:val="000000"/>
          <w:sz w:val="24"/>
          <w:szCs w:val="24"/>
        </w:rPr>
        <w:t xml:space="preserve">. </w:t>
      </w:r>
      <w:r w:rsidR="000316F8" w:rsidRPr="007A5414">
        <w:rPr>
          <w:rFonts w:ascii="Times New Roman" w:eastAsia="MS Mincho" w:hAnsi="Times New Roman"/>
          <w:bCs/>
          <w:iCs/>
          <w:color w:val="000000"/>
          <w:sz w:val="24"/>
          <w:szCs w:val="24"/>
        </w:rPr>
        <w:t xml:space="preserve">Įstatymai </w:t>
      </w:r>
      <w:r w:rsidRPr="007A5414">
        <w:rPr>
          <w:rFonts w:ascii="Times New Roman" w:eastAsia="MS Mincho" w:hAnsi="Times New Roman"/>
          <w:bCs/>
          <w:iCs/>
          <w:color w:val="000000"/>
          <w:sz w:val="24"/>
          <w:szCs w:val="24"/>
        </w:rPr>
        <w:t xml:space="preserve">Nr. </w:t>
      </w:r>
      <w:hyperlink r:id="rId200" w:history="1">
        <w:r w:rsidRPr="00A57025">
          <w:rPr>
            <w:rStyle w:val="Hipersaitas"/>
            <w:rFonts w:ascii="Times New Roman" w:eastAsia="MS Mincho" w:hAnsi="Times New Roman"/>
            <w:bCs/>
            <w:iCs/>
            <w:sz w:val="24"/>
            <w:szCs w:val="24"/>
          </w:rPr>
          <w:t>XIII-445</w:t>
        </w:r>
      </w:hyperlink>
      <w:r w:rsidR="003C4FE1" w:rsidRPr="007A5414">
        <w:rPr>
          <w:rFonts w:ascii="Times New Roman" w:eastAsia="MS Mincho" w:hAnsi="Times New Roman"/>
          <w:bCs/>
          <w:iCs/>
          <w:color w:val="000000"/>
          <w:sz w:val="24"/>
          <w:szCs w:val="24"/>
        </w:rPr>
        <w:t xml:space="preserve">, </w:t>
      </w:r>
      <w:hyperlink r:id="rId201" w:history="1">
        <w:r w:rsidR="003C4FE1" w:rsidRPr="00A57025">
          <w:rPr>
            <w:rStyle w:val="Hipersaitas"/>
            <w:rFonts w:ascii="Times New Roman" w:eastAsia="MS Mincho" w:hAnsi="Times New Roman"/>
            <w:bCs/>
            <w:iCs/>
            <w:sz w:val="24"/>
            <w:szCs w:val="24"/>
          </w:rPr>
          <w:t>XIII-446</w:t>
        </w:r>
      </w:hyperlink>
      <w:r w:rsidR="003C4FE1" w:rsidRPr="007A5414">
        <w:rPr>
          <w:rFonts w:ascii="Times New Roman" w:eastAsia="MS Mincho" w:hAnsi="Times New Roman"/>
          <w:bCs/>
          <w:iCs/>
          <w:color w:val="000000"/>
          <w:sz w:val="24"/>
          <w:szCs w:val="24"/>
        </w:rPr>
        <w:t xml:space="preserve">, </w:t>
      </w:r>
      <w:hyperlink r:id="rId202" w:history="1">
        <w:r w:rsidR="003C4FE1" w:rsidRPr="00A57025">
          <w:rPr>
            <w:rStyle w:val="Hipersaitas"/>
            <w:rFonts w:ascii="Times New Roman" w:eastAsia="MS Mincho" w:hAnsi="Times New Roman"/>
            <w:bCs/>
            <w:iCs/>
            <w:sz w:val="24"/>
            <w:szCs w:val="24"/>
          </w:rPr>
          <w:t>XIII-447</w:t>
        </w:r>
      </w:hyperlink>
      <w:r w:rsidR="003C4FE1" w:rsidRPr="007A5414">
        <w:rPr>
          <w:rFonts w:ascii="Times New Roman" w:eastAsia="MS Mincho" w:hAnsi="Times New Roman"/>
          <w:bCs/>
          <w:iCs/>
          <w:color w:val="000000"/>
          <w:sz w:val="24"/>
          <w:szCs w:val="24"/>
        </w:rPr>
        <w:t xml:space="preserve">, </w:t>
      </w:r>
      <w:hyperlink r:id="rId203" w:history="1">
        <w:r w:rsidR="003C4FE1" w:rsidRPr="00A57025">
          <w:rPr>
            <w:rStyle w:val="Hipersaitas"/>
            <w:rFonts w:ascii="Times New Roman" w:eastAsia="MS Mincho" w:hAnsi="Times New Roman"/>
            <w:bCs/>
            <w:iCs/>
            <w:sz w:val="24"/>
            <w:szCs w:val="24"/>
          </w:rPr>
          <w:t>XIII-448,</w:t>
        </w:r>
      </w:hyperlink>
      <w:r w:rsidR="003C4FE1" w:rsidRPr="007A5414">
        <w:rPr>
          <w:rFonts w:ascii="Times New Roman" w:eastAsia="MS Mincho" w:hAnsi="Times New Roman"/>
          <w:bCs/>
          <w:iCs/>
          <w:color w:val="000000"/>
          <w:sz w:val="24"/>
          <w:szCs w:val="24"/>
        </w:rPr>
        <w:t xml:space="preserve"> </w:t>
      </w:r>
      <w:hyperlink r:id="rId204" w:history="1">
        <w:r w:rsidR="003C4FE1" w:rsidRPr="00A57025">
          <w:rPr>
            <w:rStyle w:val="Hipersaitas"/>
            <w:rFonts w:ascii="Times New Roman" w:eastAsia="MS Mincho" w:hAnsi="Times New Roman"/>
            <w:bCs/>
            <w:iCs/>
            <w:sz w:val="24"/>
            <w:szCs w:val="24"/>
          </w:rPr>
          <w:t>XIII-449</w:t>
        </w:r>
      </w:hyperlink>
      <w:r w:rsidR="003C4FE1" w:rsidRPr="007A5414">
        <w:rPr>
          <w:rFonts w:ascii="Times New Roman" w:eastAsia="MS Mincho" w:hAnsi="Times New Roman"/>
          <w:bCs/>
          <w:iCs/>
          <w:color w:val="000000"/>
          <w:sz w:val="24"/>
          <w:szCs w:val="24"/>
        </w:rPr>
        <w:t>,</w:t>
      </w:r>
      <w:r w:rsidRPr="007A5414">
        <w:rPr>
          <w:rFonts w:ascii="Times New Roman" w:eastAsia="MS Mincho" w:hAnsi="Times New Roman"/>
          <w:bCs/>
          <w:iCs/>
          <w:color w:val="000000"/>
          <w:sz w:val="24"/>
          <w:szCs w:val="24"/>
        </w:rPr>
        <w:t xml:space="preserve"> </w:t>
      </w:r>
      <w:hyperlink r:id="rId205" w:history="1">
        <w:r w:rsidRPr="00A57025">
          <w:rPr>
            <w:rStyle w:val="Hipersaitas"/>
            <w:rFonts w:ascii="Times New Roman" w:eastAsia="MS Mincho" w:hAnsi="Times New Roman"/>
            <w:bCs/>
            <w:iCs/>
            <w:sz w:val="24"/>
            <w:szCs w:val="24"/>
          </w:rPr>
          <w:t>XIII-450</w:t>
        </w:r>
      </w:hyperlink>
      <w:r w:rsidR="000316F8">
        <w:rPr>
          <w:rStyle w:val="Hipersaitas"/>
          <w:rFonts w:ascii="Times New Roman" w:eastAsia="MS Mincho" w:hAnsi="Times New Roman"/>
          <w:bCs/>
          <w:iCs/>
          <w:sz w:val="24"/>
          <w:szCs w:val="24"/>
        </w:rPr>
        <w:t xml:space="preserve"> </w:t>
      </w:r>
      <w:r w:rsidR="000316F8" w:rsidRPr="000316F8">
        <w:rPr>
          <w:rStyle w:val="Hipersaitas"/>
          <w:rFonts w:ascii="Times New Roman" w:eastAsia="MS Mincho" w:hAnsi="Times New Roman"/>
          <w:bCs/>
          <w:iCs/>
          <w:color w:val="auto"/>
          <w:sz w:val="24"/>
          <w:szCs w:val="24"/>
          <w:u w:val="none"/>
        </w:rPr>
        <w:t>priimti 2017 m. birželio 15 d.</w:t>
      </w:r>
      <w:r w:rsidRPr="000316F8">
        <w:rPr>
          <w:rFonts w:ascii="Times New Roman" w:eastAsia="MS Mincho" w:hAnsi="Times New Roman"/>
          <w:bCs/>
          <w:iCs/>
          <w:sz w:val="24"/>
          <w:szCs w:val="24"/>
        </w:rPr>
        <w:t xml:space="preserve"> </w:t>
      </w:r>
    </w:p>
    <w:p w14:paraId="73846443"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390766A3" w14:textId="0B7D6A99"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 xml:space="preserve">Administracinių nusižengimų kodekso 505 straipsnio pakeitimo įstatymo projektą Nr. </w:t>
      </w:r>
      <w:hyperlink r:id="rId206" w:history="1">
        <w:r w:rsidRPr="00A57025">
          <w:rPr>
            <w:rStyle w:val="Hipersaitas"/>
            <w:rFonts w:ascii="Times New Roman" w:eastAsia="MS Mincho" w:hAnsi="Times New Roman"/>
            <w:b/>
            <w:bCs/>
            <w:iCs/>
            <w:sz w:val="24"/>
            <w:szCs w:val="24"/>
          </w:rPr>
          <w:t>XIIIP-570</w:t>
        </w:r>
      </w:hyperlink>
      <w:r w:rsidRPr="007A5414">
        <w:rPr>
          <w:rFonts w:ascii="Times New Roman" w:eastAsia="MS Mincho" w:hAnsi="Times New Roman"/>
          <w:bCs/>
          <w:iCs/>
          <w:color w:val="000000"/>
          <w:sz w:val="24"/>
          <w:szCs w:val="24"/>
        </w:rPr>
        <w:t xml:space="preserve">. </w:t>
      </w:r>
    </w:p>
    <w:p w14:paraId="53D6F312"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P</w:t>
      </w:r>
      <w:r w:rsidRPr="00FA24AA">
        <w:rPr>
          <w:rFonts w:ascii="Times New Roman" w:eastAsia="MS Mincho" w:hAnsi="Times New Roman"/>
          <w:bCs/>
          <w:iCs/>
          <w:color w:val="000000"/>
          <w:sz w:val="24"/>
          <w:szCs w:val="24"/>
        </w:rPr>
        <w:t xml:space="preserve">rojekto </w:t>
      </w:r>
      <w:r w:rsidRPr="003C4FE1">
        <w:rPr>
          <w:rFonts w:ascii="Times New Roman" w:eastAsia="MS Mincho" w:hAnsi="Times New Roman"/>
          <w:bCs/>
          <w:iCs/>
          <w:color w:val="000000"/>
          <w:sz w:val="24"/>
          <w:szCs w:val="24"/>
        </w:rPr>
        <w:t>tikslas</w:t>
      </w:r>
      <w:r w:rsidRPr="00FA24AA">
        <w:rPr>
          <w:rFonts w:ascii="Times New Roman" w:eastAsia="MS Mincho" w:hAnsi="Times New Roman"/>
          <w:bCs/>
          <w:iCs/>
          <w:color w:val="000000"/>
          <w:sz w:val="24"/>
          <w:szCs w:val="24"/>
        </w:rPr>
        <w:t xml:space="preserve"> – numatyti sankcijas už privalomų žurnalistų etikos inspektoriaus sprendimų nevykdymą.</w:t>
      </w:r>
    </w:p>
    <w:p w14:paraId="7837EC40" w14:textId="3961E1AD"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Valstybės valdymo ir savivaldybių komitetas </w:t>
      </w:r>
      <w:r w:rsidRPr="00F60DC0">
        <w:rPr>
          <w:rFonts w:ascii="Times New Roman" w:eastAsia="MS Mincho" w:hAnsi="Times New Roman"/>
          <w:bCs/>
          <w:iCs/>
          <w:color w:val="000000"/>
          <w:sz w:val="24"/>
          <w:szCs w:val="24"/>
        </w:rPr>
        <w:t xml:space="preserve">iš esmės pritarti įstatymo projektui Nr. </w:t>
      </w:r>
      <w:r w:rsidRPr="003C4FE1">
        <w:rPr>
          <w:rFonts w:ascii="Times New Roman" w:eastAsia="MS Mincho" w:hAnsi="Times New Roman"/>
          <w:bCs/>
          <w:iCs/>
          <w:color w:val="000000"/>
          <w:sz w:val="24"/>
          <w:szCs w:val="24"/>
        </w:rPr>
        <w:t>XIIIP-570</w:t>
      </w:r>
      <w:r w:rsidRPr="00F60DC0">
        <w:rPr>
          <w:rFonts w:ascii="Times New Roman" w:eastAsia="MS Mincho" w:hAnsi="Times New Roman"/>
          <w:bCs/>
          <w:iCs/>
          <w:color w:val="000000"/>
          <w:sz w:val="24"/>
          <w:szCs w:val="24"/>
        </w:rPr>
        <w:t xml:space="preserve"> ir </w:t>
      </w:r>
      <w:r w:rsidR="000316F8">
        <w:rPr>
          <w:rFonts w:ascii="Times New Roman" w:eastAsia="MS Mincho" w:hAnsi="Times New Roman"/>
          <w:bCs/>
          <w:iCs/>
          <w:color w:val="000000"/>
          <w:sz w:val="24"/>
          <w:szCs w:val="24"/>
        </w:rPr>
        <w:t>pa</w:t>
      </w:r>
      <w:r w:rsidRPr="00F60DC0">
        <w:rPr>
          <w:rFonts w:ascii="Times New Roman" w:eastAsia="MS Mincho" w:hAnsi="Times New Roman"/>
          <w:bCs/>
          <w:iCs/>
          <w:color w:val="000000"/>
          <w:sz w:val="24"/>
          <w:szCs w:val="24"/>
        </w:rPr>
        <w:t>siūl</w:t>
      </w:r>
      <w:r w:rsidR="000316F8">
        <w:rPr>
          <w:rFonts w:ascii="Times New Roman" w:eastAsia="MS Mincho" w:hAnsi="Times New Roman"/>
          <w:bCs/>
          <w:iCs/>
          <w:color w:val="000000"/>
          <w:sz w:val="24"/>
          <w:szCs w:val="24"/>
        </w:rPr>
        <w:t>ė</w:t>
      </w:r>
      <w:r w:rsidRPr="00F60DC0">
        <w:rPr>
          <w:rFonts w:ascii="Times New Roman" w:eastAsia="MS Mincho" w:hAnsi="Times New Roman"/>
          <w:bCs/>
          <w:iCs/>
          <w:color w:val="000000"/>
          <w:sz w:val="24"/>
          <w:szCs w:val="24"/>
        </w:rPr>
        <w:t xml:space="preserve"> pagrindiniam komitetui jį tobulinti atsižvelgiant į Seimo kanceliarijos Teisės departamento ir Teisingumo ministerijos pastabas.</w:t>
      </w:r>
    </w:p>
    <w:p w14:paraId="146F56FA" w14:textId="5F7ABFA8"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463032">
        <w:rPr>
          <w:rFonts w:ascii="Times New Roman" w:eastAsia="MS Mincho" w:hAnsi="Times New Roman"/>
          <w:bCs/>
          <w:iCs/>
          <w:color w:val="000000"/>
          <w:sz w:val="24"/>
          <w:szCs w:val="24"/>
        </w:rPr>
        <w:t xml:space="preserve">Administracinių nusižengimų kodekso 505 straipsnio pakeitimo </w:t>
      </w:r>
      <w:r>
        <w:rPr>
          <w:rFonts w:ascii="Times New Roman" w:eastAsia="MS Mincho" w:hAnsi="Times New Roman"/>
          <w:bCs/>
          <w:iCs/>
          <w:color w:val="000000"/>
          <w:sz w:val="24"/>
          <w:szCs w:val="24"/>
        </w:rPr>
        <w:t xml:space="preserve">įstatymas Nr. </w:t>
      </w:r>
      <w:hyperlink r:id="rId207" w:history="1">
        <w:r w:rsidRPr="000316F8">
          <w:rPr>
            <w:rStyle w:val="Hipersaitas"/>
            <w:rFonts w:ascii="Times New Roman" w:eastAsia="MS Mincho" w:hAnsi="Times New Roman"/>
            <w:bCs/>
            <w:iCs/>
            <w:sz w:val="24"/>
            <w:szCs w:val="24"/>
          </w:rPr>
          <w:t>XIII-459</w:t>
        </w:r>
      </w:hyperlink>
      <w:r w:rsidR="000316F8" w:rsidRPr="000316F8">
        <w:rPr>
          <w:rFonts w:ascii="Times New Roman" w:eastAsia="MS Mincho" w:hAnsi="Times New Roman"/>
          <w:bCs/>
          <w:iCs/>
          <w:color w:val="000000"/>
          <w:sz w:val="24"/>
          <w:szCs w:val="24"/>
        </w:rPr>
        <w:t xml:space="preserve"> </w:t>
      </w:r>
      <w:r w:rsidR="000316F8">
        <w:rPr>
          <w:rFonts w:ascii="Times New Roman" w:eastAsia="MS Mincho" w:hAnsi="Times New Roman"/>
          <w:bCs/>
          <w:iCs/>
          <w:color w:val="000000"/>
          <w:sz w:val="24"/>
          <w:szCs w:val="24"/>
        </w:rPr>
        <w:t>priimtas 2017 m. birželio 20 d</w:t>
      </w:r>
      <w:r>
        <w:rPr>
          <w:rFonts w:ascii="Times New Roman" w:eastAsia="MS Mincho" w:hAnsi="Times New Roman"/>
          <w:bCs/>
          <w:iCs/>
          <w:color w:val="000000"/>
          <w:sz w:val="24"/>
          <w:szCs w:val="24"/>
        </w:rPr>
        <w:t xml:space="preserve">. </w:t>
      </w:r>
    </w:p>
    <w:p w14:paraId="0E6874E3"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5858E78E" w14:textId="0A7A789D"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Valstybinės kultūros paveldo komisijos įstatymo Nr. IX-2453 pakeitimo įstatymo projektą Nr.</w:t>
      </w:r>
      <w:r>
        <w:rPr>
          <w:rFonts w:ascii="Times New Roman" w:eastAsia="MS Mincho" w:hAnsi="Times New Roman"/>
          <w:bCs/>
          <w:iCs/>
          <w:color w:val="000000"/>
          <w:sz w:val="24"/>
          <w:szCs w:val="24"/>
        </w:rPr>
        <w:t xml:space="preserve"> </w:t>
      </w:r>
      <w:hyperlink r:id="rId208" w:history="1">
        <w:r w:rsidRPr="00A57025">
          <w:rPr>
            <w:rStyle w:val="Hipersaitas"/>
            <w:rFonts w:ascii="Times New Roman" w:eastAsia="MS Mincho" w:hAnsi="Times New Roman"/>
            <w:b/>
            <w:bCs/>
            <w:iCs/>
            <w:sz w:val="24"/>
            <w:szCs w:val="24"/>
          </w:rPr>
          <w:t>XIIP-4589(2)</w:t>
        </w:r>
        <w:r w:rsidR="006C76E3" w:rsidRPr="00A57025">
          <w:rPr>
            <w:rStyle w:val="Hipersaitas"/>
            <w:rFonts w:ascii="Times New Roman" w:eastAsia="MS Mincho" w:hAnsi="Times New Roman"/>
            <w:bCs/>
            <w:iCs/>
            <w:sz w:val="24"/>
            <w:szCs w:val="24"/>
          </w:rPr>
          <w:t>;</w:t>
        </w:r>
      </w:hyperlink>
      <w:r w:rsidRPr="007A5414">
        <w:rPr>
          <w:rFonts w:ascii="Times New Roman" w:eastAsia="MS Mincho" w:hAnsi="Times New Roman"/>
          <w:bCs/>
          <w:iCs/>
          <w:color w:val="000000"/>
          <w:sz w:val="24"/>
          <w:szCs w:val="24"/>
        </w:rPr>
        <w:t xml:space="preserve"> </w:t>
      </w:r>
    </w:p>
    <w:p w14:paraId="65B80A2D" w14:textId="4AB3EF3E"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Nekilnojamojo kultūros paveldo apsaugos įstatymo Nr. I-733 10 straipsnio pakeitimo įstatymo projektą Nr.</w:t>
      </w:r>
      <w:r>
        <w:rPr>
          <w:rFonts w:ascii="Times New Roman" w:eastAsia="MS Mincho" w:hAnsi="Times New Roman"/>
          <w:bCs/>
          <w:iCs/>
          <w:color w:val="000000"/>
          <w:sz w:val="24"/>
          <w:szCs w:val="24"/>
        </w:rPr>
        <w:t xml:space="preserve"> </w:t>
      </w:r>
      <w:hyperlink r:id="rId209" w:history="1">
        <w:r w:rsidRPr="00256856">
          <w:rPr>
            <w:rStyle w:val="Hipersaitas"/>
            <w:rFonts w:ascii="Times New Roman" w:eastAsia="MS Mincho" w:hAnsi="Times New Roman"/>
            <w:b/>
            <w:bCs/>
            <w:iCs/>
            <w:sz w:val="24"/>
            <w:szCs w:val="24"/>
          </w:rPr>
          <w:t>XIIP-4590(2)</w:t>
        </w:r>
        <w:r w:rsidRPr="00256856">
          <w:rPr>
            <w:rStyle w:val="Hipersaitas"/>
            <w:rFonts w:ascii="Times New Roman" w:eastAsia="MS Mincho" w:hAnsi="Times New Roman"/>
            <w:bCs/>
            <w:iCs/>
            <w:sz w:val="24"/>
            <w:szCs w:val="24"/>
          </w:rPr>
          <w:t>.</w:t>
        </w:r>
      </w:hyperlink>
      <w:r w:rsidRPr="007A5414">
        <w:rPr>
          <w:rFonts w:ascii="Times New Roman" w:eastAsia="MS Mincho" w:hAnsi="Times New Roman"/>
          <w:bCs/>
          <w:iCs/>
          <w:color w:val="000000"/>
          <w:sz w:val="24"/>
          <w:szCs w:val="24"/>
        </w:rPr>
        <w:t xml:space="preserve"> </w:t>
      </w:r>
    </w:p>
    <w:p w14:paraId="606B4726" w14:textId="20E6ED63" w:rsidR="0093161B" w:rsidRDefault="0093161B"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lastRenderedPageBreak/>
        <w:t xml:space="preserve">Įstatymų projektų </w:t>
      </w:r>
      <w:r w:rsidRPr="003C4FE1">
        <w:rPr>
          <w:rFonts w:ascii="Times New Roman" w:hAnsi="Times New Roman"/>
          <w:sz w:val="24"/>
          <w:szCs w:val="24"/>
        </w:rPr>
        <w:t>tikslas</w:t>
      </w:r>
      <w:r w:rsidRPr="007B5036">
        <w:rPr>
          <w:rFonts w:ascii="Times New Roman" w:hAnsi="Times New Roman"/>
          <w:b/>
          <w:sz w:val="24"/>
          <w:szCs w:val="24"/>
        </w:rPr>
        <w:t xml:space="preserve"> </w:t>
      </w:r>
      <w:r w:rsidRPr="00AA21E0">
        <w:rPr>
          <w:rFonts w:ascii="Times New Roman" w:hAnsi="Times New Roman"/>
          <w:sz w:val="24"/>
          <w:szCs w:val="24"/>
        </w:rPr>
        <w:t xml:space="preserve">– praplėsti </w:t>
      </w:r>
      <w:r>
        <w:rPr>
          <w:rFonts w:ascii="Times New Roman" w:hAnsi="Times New Roman"/>
          <w:sz w:val="24"/>
          <w:szCs w:val="24"/>
        </w:rPr>
        <w:t>Valstybinės kultūros paveldo k</w:t>
      </w:r>
      <w:r w:rsidRPr="00AA21E0">
        <w:rPr>
          <w:rFonts w:ascii="Times New Roman" w:hAnsi="Times New Roman"/>
          <w:sz w:val="24"/>
          <w:szCs w:val="24"/>
        </w:rPr>
        <w:t>omisijos</w:t>
      </w:r>
      <w:r>
        <w:rPr>
          <w:rFonts w:ascii="Times New Roman" w:hAnsi="Times New Roman"/>
          <w:sz w:val="24"/>
          <w:szCs w:val="24"/>
        </w:rPr>
        <w:t xml:space="preserve"> (toliau – Komisija)</w:t>
      </w:r>
      <w:r w:rsidRPr="00AA21E0">
        <w:rPr>
          <w:rFonts w:ascii="Times New Roman" w:hAnsi="Times New Roman"/>
          <w:sz w:val="24"/>
          <w:szCs w:val="24"/>
        </w:rPr>
        <w:t xml:space="preserve"> vykdomas funkcijas, aiškiau reglamentuoti jos kompetenciją, nustatyti Komisijos veiklos principus, Komisijos pirmininko pavaduotojo rinkimo tvarką, papildyti Komisijos pirmininko kompetenciją, nustatyti Komisijos veiklos finansavimo šaltinius.</w:t>
      </w:r>
      <w:r w:rsidRPr="007A5414">
        <w:rPr>
          <w:rFonts w:ascii="Times New Roman" w:hAnsi="Times New Roman"/>
          <w:sz w:val="24"/>
          <w:szCs w:val="24"/>
        </w:rPr>
        <w:t xml:space="preserve"> </w:t>
      </w:r>
    </w:p>
    <w:p w14:paraId="0E955EBD" w14:textId="60432C38" w:rsidR="0093161B" w:rsidRDefault="0093161B"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Pr>
          <w:rFonts w:ascii="Times New Roman" w:hAnsi="Times New Roman"/>
          <w:sz w:val="24"/>
          <w:szCs w:val="24"/>
        </w:rPr>
        <w:t xml:space="preserve">Valstybės valdymo ir savivaldybių komitetas </w:t>
      </w:r>
      <w:r w:rsidR="006C76E3">
        <w:rPr>
          <w:rFonts w:ascii="Times New Roman" w:hAnsi="Times New Roman"/>
          <w:sz w:val="24"/>
          <w:szCs w:val="24"/>
        </w:rPr>
        <w:t>iš esmės pritar</w:t>
      </w:r>
      <w:r w:rsidR="000316F8">
        <w:rPr>
          <w:rFonts w:ascii="Times New Roman" w:hAnsi="Times New Roman"/>
          <w:sz w:val="24"/>
          <w:szCs w:val="24"/>
        </w:rPr>
        <w:t>ė</w:t>
      </w:r>
      <w:r w:rsidR="006C76E3">
        <w:rPr>
          <w:rFonts w:ascii="Times New Roman" w:hAnsi="Times New Roman"/>
          <w:sz w:val="24"/>
          <w:szCs w:val="24"/>
        </w:rPr>
        <w:t xml:space="preserve"> ir pasiūlė pagrindiniam komitetui juos tobulinti pagal gautas pastabas ir pasiūlymus. </w:t>
      </w:r>
    </w:p>
    <w:p w14:paraId="54F9AAB8" w14:textId="4564AAD9"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200575">
        <w:rPr>
          <w:rFonts w:ascii="Times New Roman" w:hAnsi="Times New Roman"/>
          <w:sz w:val="24"/>
          <w:szCs w:val="24"/>
        </w:rPr>
        <w:t>Valstybinės kultūros paveldo komisijos įstatym</w:t>
      </w:r>
      <w:r>
        <w:rPr>
          <w:rFonts w:ascii="Times New Roman" w:hAnsi="Times New Roman"/>
          <w:sz w:val="24"/>
          <w:szCs w:val="24"/>
        </w:rPr>
        <w:t xml:space="preserve">o Nr. IX-2453 pakeitimo įstatymas Nr. </w:t>
      </w:r>
      <w:hyperlink r:id="rId210" w:history="1">
        <w:r w:rsidRPr="00256856">
          <w:rPr>
            <w:rStyle w:val="Hipersaitas"/>
            <w:rFonts w:ascii="Times New Roman" w:hAnsi="Times New Roman"/>
            <w:sz w:val="24"/>
            <w:szCs w:val="24"/>
          </w:rPr>
          <w:t>XIII-581</w:t>
        </w:r>
      </w:hyperlink>
      <w:r w:rsidRPr="007A5414">
        <w:rPr>
          <w:rFonts w:ascii="Times New Roman" w:hAnsi="Times New Roman"/>
          <w:sz w:val="24"/>
          <w:szCs w:val="24"/>
        </w:rPr>
        <w:t xml:space="preserve"> ir Nekilnojamojo kultūros paveldo apsaugos įstatymo Nr. </w:t>
      </w:r>
      <w:r w:rsidRPr="00200575">
        <w:rPr>
          <w:rFonts w:ascii="Times New Roman" w:hAnsi="Times New Roman"/>
          <w:sz w:val="24"/>
          <w:szCs w:val="24"/>
        </w:rPr>
        <w:t xml:space="preserve">I-733 </w:t>
      </w:r>
      <w:r>
        <w:rPr>
          <w:rFonts w:ascii="Times New Roman" w:hAnsi="Times New Roman"/>
          <w:sz w:val="24"/>
          <w:szCs w:val="24"/>
        </w:rPr>
        <w:t xml:space="preserve">10 straipsnio pakeitimo įstatymas Nr. </w:t>
      </w:r>
      <w:hyperlink r:id="rId211" w:history="1">
        <w:r w:rsidRPr="00256856">
          <w:rPr>
            <w:rStyle w:val="Hipersaitas"/>
            <w:rFonts w:ascii="Times New Roman" w:hAnsi="Times New Roman"/>
            <w:sz w:val="24"/>
            <w:szCs w:val="24"/>
          </w:rPr>
          <w:t>XIII-582</w:t>
        </w:r>
      </w:hyperlink>
      <w:r w:rsidR="000316F8" w:rsidRPr="000316F8">
        <w:rPr>
          <w:rFonts w:ascii="Times New Roman" w:hAnsi="Times New Roman"/>
          <w:sz w:val="24"/>
          <w:szCs w:val="24"/>
        </w:rPr>
        <w:t xml:space="preserve"> </w:t>
      </w:r>
      <w:r w:rsidR="000316F8">
        <w:rPr>
          <w:rFonts w:ascii="Times New Roman" w:hAnsi="Times New Roman"/>
          <w:sz w:val="24"/>
          <w:szCs w:val="24"/>
        </w:rPr>
        <w:t>priimti 2017 m. birželio 30 d</w:t>
      </w:r>
      <w:r w:rsidRPr="007A5414">
        <w:rPr>
          <w:rFonts w:ascii="Times New Roman" w:hAnsi="Times New Roman"/>
          <w:sz w:val="24"/>
          <w:szCs w:val="24"/>
        </w:rPr>
        <w:t xml:space="preserve">. </w:t>
      </w:r>
    </w:p>
    <w:p w14:paraId="09174A43"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5D8891A7" w14:textId="30E8C078"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Kūno kultūros ir sporto įstatymo Nr. I-1151 pakeitimo įstatymo projektą Nr.</w:t>
      </w:r>
      <w:r>
        <w:rPr>
          <w:rFonts w:ascii="Times New Roman" w:eastAsia="MS Mincho" w:hAnsi="Times New Roman"/>
          <w:bCs/>
          <w:iCs/>
          <w:color w:val="000000"/>
          <w:sz w:val="24"/>
          <w:szCs w:val="24"/>
        </w:rPr>
        <w:t xml:space="preserve"> </w:t>
      </w:r>
      <w:hyperlink r:id="rId212" w:history="1">
        <w:r w:rsidRPr="00256856">
          <w:rPr>
            <w:rStyle w:val="Hipersaitas"/>
            <w:rFonts w:ascii="Times New Roman" w:eastAsia="MS Mincho" w:hAnsi="Times New Roman"/>
            <w:b/>
            <w:bCs/>
            <w:iCs/>
            <w:sz w:val="24"/>
            <w:szCs w:val="24"/>
          </w:rPr>
          <w:t>XIIIP-149</w:t>
        </w:r>
        <w:r w:rsidRPr="00256856">
          <w:rPr>
            <w:rStyle w:val="Hipersaitas"/>
            <w:rFonts w:ascii="Times New Roman" w:eastAsia="MS Mincho" w:hAnsi="Times New Roman"/>
            <w:bCs/>
            <w:iCs/>
            <w:sz w:val="24"/>
            <w:szCs w:val="24"/>
          </w:rPr>
          <w:t>.</w:t>
        </w:r>
      </w:hyperlink>
      <w:r w:rsidRPr="007A5414">
        <w:rPr>
          <w:rFonts w:ascii="Times New Roman" w:eastAsia="MS Mincho" w:hAnsi="Times New Roman"/>
          <w:bCs/>
          <w:iCs/>
          <w:color w:val="000000"/>
          <w:sz w:val="24"/>
          <w:szCs w:val="24"/>
        </w:rPr>
        <w:t xml:space="preserve"> </w:t>
      </w:r>
    </w:p>
    <w:p w14:paraId="5B489F0A"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Įstatymo projekto </w:t>
      </w:r>
      <w:r w:rsidRPr="003C4FE1">
        <w:rPr>
          <w:rFonts w:ascii="Times New Roman" w:eastAsia="MS Mincho" w:hAnsi="Times New Roman"/>
          <w:bCs/>
          <w:iCs/>
          <w:color w:val="000000"/>
          <w:sz w:val="24"/>
          <w:szCs w:val="24"/>
        </w:rPr>
        <w:t>tikslas</w:t>
      </w:r>
      <w:r w:rsidRPr="007B5036">
        <w:rPr>
          <w:rFonts w:ascii="Times New Roman" w:eastAsia="MS Mincho" w:hAnsi="Times New Roman"/>
          <w:b/>
          <w:bCs/>
          <w:iCs/>
          <w:color w:val="000000"/>
          <w:sz w:val="24"/>
          <w:szCs w:val="24"/>
        </w:rPr>
        <w:t xml:space="preserve"> </w:t>
      </w:r>
      <w:r w:rsidRPr="005F6EB1">
        <w:rPr>
          <w:rFonts w:ascii="Times New Roman" w:eastAsia="MS Mincho" w:hAnsi="Times New Roman"/>
          <w:bCs/>
          <w:iCs/>
          <w:color w:val="000000"/>
          <w:sz w:val="24"/>
          <w:szCs w:val="24"/>
        </w:rPr>
        <w:t>– atsisakyti valstybei ir savivaldybėms nebūdingų funkcijų kūno kultūros ir sporto srityje ir perteklinių, bendro pobūdžio normų, aiškiau reglamentuoti kūno kultūros ir sporto sistemą, įtvirtinti nuostatas, aptariančias esmines valstybės ar savivaldybių biudžetinėse įstaigose dirbančių trenerių darbo apmokėjimo sąlygas, teisinį reguliavimą nustatyti tik tokį, kuris yra būtinas siekiant sportuojančių asmenų sveikatai, turtui ir viešajai tvarkai apsaugoti ir Lietuvos Respublikos Konstitucijoje apibrėžtai valstybės paskirčiai kūno kultūros ir sporto srityje – skatinti visuomenės kūno kultūrą ir remti sportą – atskleisti.</w:t>
      </w:r>
    </w:p>
    <w:p w14:paraId="0C0A27A4" w14:textId="3F7BDA46" w:rsidR="0093161B" w:rsidRPr="003C4FE1"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lastRenderedPageBreak/>
        <w:t xml:space="preserve">Valstybės valdymo ir savivaldybių komitetas nusprendė </w:t>
      </w:r>
      <w:r w:rsidRPr="00200575">
        <w:rPr>
          <w:rFonts w:ascii="Times New Roman" w:eastAsia="MS Mincho" w:hAnsi="Times New Roman"/>
          <w:bCs/>
          <w:iCs/>
          <w:color w:val="000000"/>
          <w:sz w:val="24"/>
          <w:szCs w:val="24"/>
        </w:rPr>
        <w:t xml:space="preserve">siūlyti pagrindiniam komitetui įstatymo projektą Nr. </w:t>
      </w:r>
      <w:r w:rsidRPr="003C4FE1">
        <w:rPr>
          <w:rFonts w:ascii="Times New Roman" w:eastAsia="MS Mincho" w:hAnsi="Times New Roman"/>
          <w:bCs/>
          <w:iCs/>
          <w:color w:val="000000"/>
          <w:sz w:val="24"/>
          <w:szCs w:val="24"/>
        </w:rPr>
        <w:t>XIIIP-149 tobulinti atsižvelgiant į Seimo kanceliarijos Teisės departamento, Specialiųjų tyrimų tarnybos pastabas, kurioms komitetas pritarė, Seimo nario S. Jovaišos ir Lietuvos tautinio olimpinio komiteto pasiūlymus.</w:t>
      </w:r>
    </w:p>
    <w:p w14:paraId="7C9F6C5B" w14:textId="67FF2A81" w:rsidR="0093161B" w:rsidRPr="00200575" w:rsidRDefault="00084146"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Seimas 2017 m. birželio 13 d. grąžino</w:t>
      </w:r>
      <w:r w:rsidR="0093161B" w:rsidRPr="003C4FE1">
        <w:rPr>
          <w:rFonts w:ascii="Times New Roman" w:eastAsia="MS Mincho" w:hAnsi="Times New Roman"/>
          <w:bCs/>
          <w:iCs/>
          <w:color w:val="000000"/>
          <w:sz w:val="24"/>
          <w:szCs w:val="24"/>
        </w:rPr>
        <w:t xml:space="preserve"> Kūno kultūros ir sporto įstatymo Nr. I-1151 pakeitimo įstatymo projektą Nr. XIIIP-149</w:t>
      </w:r>
      <w:r w:rsidR="0093161B" w:rsidRPr="00200575">
        <w:rPr>
          <w:rFonts w:ascii="Times New Roman" w:eastAsia="MS Mincho" w:hAnsi="Times New Roman"/>
          <w:bCs/>
          <w:iCs/>
          <w:color w:val="000000"/>
          <w:sz w:val="24"/>
          <w:szCs w:val="24"/>
        </w:rPr>
        <w:t xml:space="preserve"> iniciatoriams tobulinti</w:t>
      </w:r>
      <w:r>
        <w:rPr>
          <w:rFonts w:ascii="Times New Roman" w:eastAsia="MS Mincho" w:hAnsi="Times New Roman"/>
          <w:bCs/>
          <w:iCs/>
          <w:color w:val="000000"/>
          <w:sz w:val="24"/>
          <w:szCs w:val="24"/>
        </w:rPr>
        <w:t>.</w:t>
      </w:r>
      <w:r w:rsidR="0093161B" w:rsidRPr="00200575">
        <w:rPr>
          <w:rFonts w:ascii="Times New Roman" w:eastAsia="MS Mincho" w:hAnsi="Times New Roman"/>
          <w:bCs/>
          <w:iCs/>
          <w:color w:val="000000"/>
          <w:sz w:val="24"/>
          <w:szCs w:val="24"/>
        </w:rPr>
        <w:t xml:space="preserve"> </w:t>
      </w:r>
    </w:p>
    <w:p w14:paraId="02F0F1DF"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707B977B" w14:textId="57B1837B" w:rsidR="0093161B" w:rsidRPr="003C4FE1"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3C4FE1">
        <w:rPr>
          <w:rFonts w:ascii="Times New Roman" w:eastAsia="MS Mincho" w:hAnsi="Times New Roman"/>
          <w:b/>
          <w:bCs/>
          <w:iCs/>
          <w:color w:val="000000"/>
          <w:sz w:val="24"/>
          <w:szCs w:val="24"/>
        </w:rPr>
        <w:t xml:space="preserve">Akcinių bendrovių įstatymo Nr. VIII-1835 41(1) straipsnio pakeitimo įstatymo projektą Nr. </w:t>
      </w:r>
      <w:hyperlink r:id="rId213" w:history="1">
        <w:r w:rsidRPr="00256856">
          <w:rPr>
            <w:rStyle w:val="Hipersaitas"/>
            <w:rFonts w:ascii="Times New Roman" w:eastAsia="MS Mincho" w:hAnsi="Times New Roman"/>
            <w:b/>
            <w:bCs/>
            <w:iCs/>
            <w:sz w:val="24"/>
            <w:szCs w:val="24"/>
          </w:rPr>
          <w:t>XIIIP-403</w:t>
        </w:r>
      </w:hyperlink>
      <w:r w:rsidR="00C67505" w:rsidRPr="007A5414">
        <w:rPr>
          <w:rFonts w:ascii="Times New Roman" w:eastAsia="MS Mincho" w:hAnsi="Times New Roman"/>
          <w:b/>
          <w:bCs/>
          <w:iCs/>
          <w:color w:val="000000"/>
          <w:sz w:val="24"/>
          <w:szCs w:val="24"/>
        </w:rPr>
        <w:t>;</w:t>
      </w:r>
      <w:r w:rsidRPr="007A5414">
        <w:rPr>
          <w:rFonts w:ascii="Times New Roman" w:eastAsia="MS Mincho" w:hAnsi="Times New Roman"/>
          <w:b/>
          <w:bCs/>
          <w:iCs/>
          <w:color w:val="000000"/>
          <w:sz w:val="24"/>
          <w:szCs w:val="24"/>
        </w:rPr>
        <w:t xml:space="preserve"> </w:t>
      </w:r>
    </w:p>
    <w:p w14:paraId="506F2E9D" w14:textId="399FA2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Civilinio kodekso 2.72 straipsnio pakeitimo įstatymo projektą Nr.</w:t>
      </w:r>
      <w:r>
        <w:rPr>
          <w:rFonts w:ascii="Times New Roman" w:eastAsia="MS Mincho" w:hAnsi="Times New Roman"/>
          <w:bCs/>
          <w:iCs/>
          <w:color w:val="000000"/>
          <w:sz w:val="24"/>
          <w:szCs w:val="24"/>
        </w:rPr>
        <w:t xml:space="preserve"> </w:t>
      </w:r>
      <w:hyperlink r:id="rId214" w:history="1">
        <w:r w:rsidRPr="00256856">
          <w:rPr>
            <w:rStyle w:val="Hipersaitas"/>
            <w:rFonts w:ascii="Times New Roman" w:eastAsia="MS Mincho" w:hAnsi="Times New Roman"/>
            <w:b/>
            <w:bCs/>
            <w:iCs/>
            <w:sz w:val="24"/>
            <w:szCs w:val="24"/>
          </w:rPr>
          <w:t>XIIIP-404</w:t>
        </w:r>
      </w:hyperlink>
      <w:r w:rsidR="00C67505" w:rsidRPr="007A5414">
        <w:rPr>
          <w:rFonts w:ascii="Times New Roman" w:eastAsia="MS Mincho" w:hAnsi="Times New Roman"/>
          <w:bCs/>
          <w:iCs/>
          <w:color w:val="000000"/>
          <w:sz w:val="24"/>
          <w:szCs w:val="24"/>
        </w:rPr>
        <w:t xml:space="preserve">; </w:t>
      </w:r>
    </w:p>
    <w:p w14:paraId="545C2137" w14:textId="738FA59F"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Mažųjų bendrijų įstatymo Nr. XI-2159 6(1) straipsnio pakeitimo įstatymo projektą Nr.</w:t>
      </w:r>
      <w:r>
        <w:rPr>
          <w:rFonts w:ascii="Times New Roman" w:eastAsia="MS Mincho" w:hAnsi="Times New Roman"/>
          <w:bCs/>
          <w:iCs/>
          <w:color w:val="000000"/>
          <w:sz w:val="24"/>
          <w:szCs w:val="24"/>
        </w:rPr>
        <w:t xml:space="preserve"> </w:t>
      </w:r>
      <w:hyperlink r:id="rId215" w:history="1">
        <w:r w:rsidRPr="00256856">
          <w:rPr>
            <w:rStyle w:val="Hipersaitas"/>
            <w:rFonts w:ascii="Times New Roman" w:eastAsia="MS Mincho" w:hAnsi="Times New Roman"/>
            <w:b/>
            <w:bCs/>
            <w:iCs/>
            <w:sz w:val="24"/>
            <w:szCs w:val="24"/>
          </w:rPr>
          <w:t>XIIIP-405</w:t>
        </w:r>
      </w:hyperlink>
      <w:r w:rsidR="00C67505" w:rsidRPr="007A5414">
        <w:rPr>
          <w:rFonts w:ascii="Times New Roman" w:eastAsia="MS Mincho" w:hAnsi="Times New Roman"/>
          <w:bCs/>
          <w:iCs/>
          <w:color w:val="000000"/>
          <w:sz w:val="24"/>
          <w:szCs w:val="24"/>
        </w:rPr>
        <w:t xml:space="preserve">; </w:t>
      </w:r>
    </w:p>
    <w:p w14:paraId="6D730F33" w14:textId="64209090"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Valstybės informacinių išteklių valdymo įstatymo Nr. XI-1807 25 ir 29 straipsnių pakeitimo įstatymo projektą Nr.</w:t>
      </w:r>
      <w:r>
        <w:rPr>
          <w:rFonts w:ascii="Times New Roman" w:eastAsia="MS Mincho" w:hAnsi="Times New Roman"/>
          <w:bCs/>
          <w:iCs/>
          <w:color w:val="000000"/>
          <w:sz w:val="24"/>
          <w:szCs w:val="24"/>
        </w:rPr>
        <w:t xml:space="preserve"> </w:t>
      </w:r>
      <w:hyperlink r:id="rId216" w:history="1">
        <w:r w:rsidRPr="00256856">
          <w:rPr>
            <w:rStyle w:val="Hipersaitas"/>
            <w:rFonts w:ascii="Times New Roman" w:eastAsia="MS Mincho" w:hAnsi="Times New Roman"/>
            <w:b/>
            <w:bCs/>
            <w:iCs/>
            <w:sz w:val="24"/>
            <w:szCs w:val="24"/>
          </w:rPr>
          <w:t>XIIIP-406</w:t>
        </w:r>
      </w:hyperlink>
      <w:r w:rsidR="00C67505" w:rsidRPr="007A5414">
        <w:rPr>
          <w:rFonts w:ascii="Times New Roman" w:eastAsia="MS Mincho" w:hAnsi="Times New Roman"/>
          <w:bCs/>
          <w:iCs/>
          <w:color w:val="000000"/>
          <w:sz w:val="24"/>
          <w:szCs w:val="24"/>
        </w:rPr>
        <w:t xml:space="preserve">; </w:t>
      </w:r>
    </w:p>
    <w:p w14:paraId="721AF7A8" w14:textId="3AC4320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r w:rsidRPr="003C4FE1">
        <w:rPr>
          <w:rFonts w:ascii="Times New Roman" w:eastAsia="MS Mincho" w:hAnsi="Times New Roman"/>
          <w:b/>
          <w:bCs/>
          <w:iCs/>
          <w:color w:val="000000"/>
          <w:sz w:val="24"/>
          <w:szCs w:val="24"/>
        </w:rPr>
        <w:t>Valstybės informacinių išteklių valdymo įstatymo Nr. XI-1807 1, 2, 10, 11, 18, 26, 27, 28, 29, 30, 35, 36, 38, 39 straipsnių pakeitimo, 37 straipsnio ir priedo pripažinimo netekusiais galios įstatymo Nr. XII-2667 7, 9, 11 ir 14 straipsnių pakeitimo įstatymo projektą Nr.</w:t>
      </w:r>
      <w:r>
        <w:rPr>
          <w:rFonts w:ascii="Times New Roman" w:eastAsia="MS Mincho" w:hAnsi="Times New Roman"/>
          <w:bCs/>
          <w:iCs/>
          <w:color w:val="000000"/>
          <w:sz w:val="24"/>
          <w:szCs w:val="24"/>
        </w:rPr>
        <w:t xml:space="preserve"> </w:t>
      </w:r>
      <w:hyperlink r:id="rId217" w:history="1">
        <w:r w:rsidRPr="00256856">
          <w:rPr>
            <w:rStyle w:val="Hipersaitas"/>
            <w:rFonts w:ascii="Times New Roman" w:eastAsia="MS Mincho" w:hAnsi="Times New Roman"/>
            <w:b/>
            <w:bCs/>
            <w:iCs/>
            <w:sz w:val="24"/>
            <w:szCs w:val="24"/>
          </w:rPr>
          <w:t>XIIIP-407.</w:t>
        </w:r>
      </w:hyperlink>
      <w:r w:rsidRPr="007A5414">
        <w:rPr>
          <w:rFonts w:ascii="Times New Roman" w:eastAsia="MS Mincho" w:hAnsi="Times New Roman"/>
          <w:b/>
          <w:bCs/>
          <w:iCs/>
          <w:color w:val="000000"/>
          <w:sz w:val="24"/>
          <w:szCs w:val="24"/>
        </w:rPr>
        <w:t xml:space="preserve"> </w:t>
      </w:r>
    </w:p>
    <w:p w14:paraId="0F9BEA09" w14:textId="5CA6466A"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Viešųjų įstaigų įstatymo Nr. I-1428 papildymo 8(1) straipsniu ir 9 straipsnio pakeitimo įstatymo Nr. XII-2346 1 straipsnio pakeitimo įstatymo projektą Nr.</w:t>
      </w:r>
      <w:r>
        <w:rPr>
          <w:rFonts w:ascii="Times New Roman" w:eastAsia="MS Mincho" w:hAnsi="Times New Roman"/>
          <w:bCs/>
          <w:iCs/>
          <w:color w:val="000000"/>
          <w:sz w:val="24"/>
          <w:szCs w:val="24"/>
        </w:rPr>
        <w:t xml:space="preserve"> </w:t>
      </w:r>
      <w:hyperlink r:id="rId218" w:history="1">
        <w:r w:rsidRPr="00256856">
          <w:rPr>
            <w:rStyle w:val="Hipersaitas"/>
            <w:rFonts w:ascii="Times New Roman" w:eastAsia="MS Mincho" w:hAnsi="Times New Roman"/>
            <w:b/>
            <w:bCs/>
            <w:iCs/>
            <w:sz w:val="24"/>
            <w:szCs w:val="24"/>
          </w:rPr>
          <w:t>XIIIP-408</w:t>
        </w:r>
      </w:hyperlink>
      <w:r w:rsidRPr="007A5414">
        <w:rPr>
          <w:rFonts w:ascii="Times New Roman" w:eastAsia="MS Mincho" w:hAnsi="Times New Roman"/>
          <w:bCs/>
          <w:iCs/>
          <w:color w:val="000000"/>
          <w:sz w:val="24"/>
          <w:szCs w:val="24"/>
        </w:rPr>
        <w:t xml:space="preserve">. </w:t>
      </w:r>
    </w:p>
    <w:p w14:paraId="6B6E1470"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lastRenderedPageBreak/>
        <w:t xml:space="preserve">Įstatymų projektų </w:t>
      </w:r>
      <w:r w:rsidRPr="003C4FE1">
        <w:rPr>
          <w:rFonts w:ascii="Times New Roman" w:eastAsia="MS Mincho" w:hAnsi="Times New Roman"/>
          <w:bCs/>
          <w:iCs/>
          <w:color w:val="000000"/>
          <w:sz w:val="24"/>
          <w:szCs w:val="24"/>
        </w:rPr>
        <w:t>tikslas</w:t>
      </w:r>
      <w:r w:rsidRPr="002D0FEB">
        <w:rPr>
          <w:rFonts w:ascii="Times New Roman" w:eastAsia="MS Mincho" w:hAnsi="Times New Roman"/>
          <w:bCs/>
          <w:iCs/>
          <w:color w:val="000000"/>
          <w:sz w:val="24"/>
          <w:szCs w:val="24"/>
        </w:rPr>
        <w:t xml:space="preserve"> – užtikrinti, kad valstybės registruose esantys duomenys ir informacija būtų neatlygintinai gaunami ir naudojami viešiesiems valstybės ir savivaldybių valdymo uždaviniams spręsti, taip pat valstybės bei savivaldybių institucijoms ir įstaigoms būtų užtikrintas nemokamas duomenų registravimas valstybės registruose.</w:t>
      </w:r>
    </w:p>
    <w:p w14:paraId="7912FD3A" w14:textId="064D8A93"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Valstybės valdymo ir savivaldybių komitetas </w:t>
      </w:r>
      <w:r w:rsidRPr="00345858">
        <w:rPr>
          <w:rFonts w:ascii="Times New Roman" w:eastAsia="MS Mincho" w:hAnsi="Times New Roman"/>
          <w:bCs/>
          <w:iCs/>
          <w:color w:val="000000"/>
          <w:sz w:val="24"/>
          <w:szCs w:val="24"/>
        </w:rPr>
        <w:t>iš esmė</w:t>
      </w:r>
      <w:r>
        <w:rPr>
          <w:rFonts w:ascii="Times New Roman" w:eastAsia="MS Mincho" w:hAnsi="Times New Roman"/>
          <w:bCs/>
          <w:iCs/>
          <w:color w:val="000000"/>
          <w:sz w:val="24"/>
          <w:szCs w:val="24"/>
        </w:rPr>
        <w:t>s pritar</w:t>
      </w:r>
      <w:r w:rsidR="00084146">
        <w:rPr>
          <w:rFonts w:ascii="Times New Roman" w:eastAsia="MS Mincho" w:hAnsi="Times New Roman"/>
          <w:bCs/>
          <w:iCs/>
          <w:color w:val="000000"/>
          <w:sz w:val="24"/>
          <w:szCs w:val="24"/>
        </w:rPr>
        <w:t>ė</w:t>
      </w:r>
      <w:r>
        <w:rPr>
          <w:rFonts w:ascii="Times New Roman" w:eastAsia="MS Mincho" w:hAnsi="Times New Roman"/>
          <w:bCs/>
          <w:iCs/>
          <w:color w:val="000000"/>
          <w:sz w:val="24"/>
          <w:szCs w:val="24"/>
        </w:rPr>
        <w:t xml:space="preserve"> įstatymų projektams  Nr. </w:t>
      </w:r>
      <w:r w:rsidRPr="003C4FE1">
        <w:rPr>
          <w:rFonts w:ascii="Times New Roman" w:eastAsia="MS Mincho" w:hAnsi="Times New Roman"/>
          <w:bCs/>
          <w:iCs/>
          <w:color w:val="000000"/>
          <w:sz w:val="24"/>
          <w:szCs w:val="24"/>
        </w:rPr>
        <w:t>XIIIP-403 – XIIIP-408</w:t>
      </w:r>
      <w:r w:rsidRPr="00345858">
        <w:rPr>
          <w:rFonts w:ascii="Times New Roman" w:eastAsia="MS Mincho" w:hAnsi="Times New Roman"/>
          <w:bCs/>
          <w:iCs/>
          <w:color w:val="000000"/>
          <w:sz w:val="24"/>
          <w:szCs w:val="24"/>
        </w:rPr>
        <w:t xml:space="preserve"> ir </w:t>
      </w:r>
      <w:r w:rsidR="00C67505">
        <w:rPr>
          <w:rFonts w:ascii="Times New Roman" w:eastAsia="MS Mincho" w:hAnsi="Times New Roman"/>
          <w:bCs/>
          <w:iCs/>
          <w:color w:val="000000"/>
          <w:sz w:val="24"/>
          <w:szCs w:val="24"/>
        </w:rPr>
        <w:t>pasiūlė</w:t>
      </w:r>
      <w:r w:rsidR="00C67505" w:rsidRPr="00345858">
        <w:rPr>
          <w:rFonts w:ascii="Times New Roman" w:eastAsia="MS Mincho" w:hAnsi="Times New Roman"/>
          <w:bCs/>
          <w:iCs/>
          <w:color w:val="000000"/>
          <w:sz w:val="24"/>
          <w:szCs w:val="24"/>
        </w:rPr>
        <w:t xml:space="preserve"> </w:t>
      </w:r>
      <w:r w:rsidR="00084146">
        <w:rPr>
          <w:rFonts w:ascii="Times New Roman" w:eastAsia="MS Mincho" w:hAnsi="Times New Roman"/>
          <w:bCs/>
          <w:iCs/>
          <w:color w:val="000000"/>
          <w:sz w:val="24"/>
          <w:szCs w:val="24"/>
        </w:rPr>
        <w:t>pagrindiniam komitetui juos</w:t>
      </w:r>
      <w:r w:rsidRPr="00345858">
        <w:rPr>
          <w:rFonts w:ascii="Times New Roman" w:eastAsia="MS Mincho" w:hAnsi="Times New Roman"/>
          <w:bCs/>
          <w:iCs/>
          <w:color w:val="000000"/>
          <w:sz w:val="24"/>
          <w:szCs w:val="24"/>
        </w:rPr>
        <w:t xml:space="preserve"> tobulinti atsižvelgiant į Seimo kanceliarijos Teisės departamento pastabas ir Valstybės valdymo ir savivaldybių komiteto pasiūlymus</w:t>
      </w:r>
      <w:r w:rsidR="00B75F7A">
        <w:rPr>
          <w:rFonts w:ascii="Times New Roman" w:eastAsia="MS Mincho" w:hAnsi="Times New Roman"/>
          <w:bCs/>
          <w:iCs/>
          <w:color w:val="000000"/>
          <w:sz w:val="24"/>
          <w:szCs w:val="24"/>
        </w:rPr>
        <w:t xml:space="preserve">: </w:t>
      </w:r>
      <w:r w:rsidR="00B75F7A" w:rsidRPr="00B75F7A">
        <w:rPr>
          <w:rFonts w:ascii="Times New Roman" w:eastAsia="MS Mincho" w:hAnsi="Times New Roman"/>
          <w:bCs/>
          <w:iCs/>
          <w:color w:val="000000"/>
          <w:sz w:val="24"/>
          <w:szCs w:val="24"/>
        </w:rPr>
        <w:t>numatyti išimtį dėl valstybės rinkliavos ėmimo, kuomet duomenis valstybės registrams apie registruojamą objektą teikia valstybės ir savivaldybių institucijos ir įstaigos, vykdydamos teis</w:t>
      </w:r>
      <w:r w:rsidR="00B75F7A">
        <w:rPr>
          <w:rFonts w:ascii="Times New Roman" w:eastAsia="MS Mincho" w:hAnsi="Times New Roman"/>
          <w:bCs/>
          <w:iCs/>
          <w:color w:val="000000"/>
          <w:sz w:val="24"/>
          <w:szCs w:val="24"/>
        </w:rPr>
        <w:t xml:space="preserve">ės aktuose nustatytas funkcijas; </w:t>
      </w:r>
      <w:r w:rsidR="00B75F7A" w:rsidRPr="00B75F7A">
        <w:rPr>
          <w:rFonts w:ascii="Times New Roman" w:eastAsia="MS Mincho" w:hAnsi="Times New Roman"/>
          <w:bCs/>
          <w:iCs/>
          <w:color w:val="000000"/>
          <w:sz w:val="24"/>
          <w:szCs w:val="24"/>
        </w:rPr>
        <w:t xml:space="preserve">numatyti, kad registrų tvarkytojas per mėnesį nuo metų pabaigos teikia informaciją apie patirtas sąnaudas. Vyriausybės įgaliota institucija per 2 mėnesius nuo registrų tvarkytojo pateiktos informacijos gavimo dienos Vyriausybės nustatyta tvarka įvertina sąnaudų tinkamumą ir pagrįstumą. Jeigu nustatoma, kad įtrauktos nepagrįstos, netinkamai apskaičiuotos sąnaudos, nustatomas 10 dienų terminas trūkumams pašalinti. Nepateikus patikslintos informacijos, kompensuojamos tik tinkamai apskaičiuotos ir pagrįstos sąnaudos. </w:t>
      </w:r>
      <w:r w:rsidR="00B75F7A">
        <w:rPr>
          <w:rFonts w:ascii="Times New Roman" w:eastAsia="MS Mincho" w:hAnsi="Times New Roman"/>
          <w:bCs/>
          <w:iCs/>
          <w:color w:val="000000"/>
          <w:sz w:val="24"/>
          <w:szCs w:val="24"/>
        </w:rPr>
        <w:t xml:space="preserve"> </w:t>
      </w:r>
    </w:p>
    <w:p w14:paraId="22C6F094" w14:textId="4A127974" w:rsidR="00C67505" w:rsidRDefault="00C67505"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Pagrindinis komitetas projektų dar nesvarstė.</w:t>
      </w:r>
    </w:p>
    <w:p w14:paraId="688993AD" w14:textId="77777777"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p>
    <w:p w14:paraId="00F34C90" w14:textId="5F008DB6"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
          <w:bCs/>
          <w:iCs/>
          <w:color w:val="000000"/>
          <w:sz w:val="24"/>
          <w:szCs w:val="24"/>
        </w:rPr>
        <w:t>Sveikatos draudimo įstatymo Nr. I-1343 28 straipsnio pakeitimo įstatymo projektą Nr.</w:t>
      </w:r>
      <w:r>
        <w:rPr>
          <w:rFonts w:ascii="Times New Roman" w:eastAsia="MS Mincho" w:hAnsi="Times New Roman"/>
          <w:bCs/>
          <w:iCs/>
          <w:color w:val="000000"/>
          <w:sz w:val="24"/>
          <w:szCs w:val="24"/>
        </w:rPr>
        <w:t xml:space="preserve"> </w:t>
      </w:r>
      <w:hyperlink r:id="rId219" w:history="1">
        <w:r w:rsidRPr="00256856">
          <w:rPr>
            <w:rStyle w:val="Hipersaitas"/>
            <w:rFonts w:ascii="Times New Roman" w:eastAsia="MS Mincho" w:hAnsi="Times New Roman"/>
            <w:b/>
            <w:bCs/>
            <w:iCs/>
            <w:sz w:val="24"/>
            <w:szCs w:val="24"/>
          </w:rPr>
          <w:t>XIIIP-461</w:t>
        </w:r>
        <w:r w:rsidRPr="00256856">
          <w:rPr>
            <w:rStyle w:val="Hipersaitas"/>
            <w:rFonts w:ascii="Times New Roman" w:eastAsia="MS Mincho" w:hAnsi="Times New Roman"/>
            <w:bCs/>
            <w:iCs/>
            <w:sz w:val="24"/>
            <w:szCs w:val="24"/>
          </w:rPr>
          <w:t>.</w:t>
        </w:r>
      </w:hyperlink>
      <w:r w:rsidRPr="007A5414">
        <w:rPr>
          <w:rFonts w:ascii="Times New Roman" w:eastAsia="MS Mincho" w:hAnsi="Times New Roman"/>
          <w:bCs/>
          <w:iCs/>
          <w:color w:val="000000"/>
          <w:sz w:val="24"/>
          <w:szCs w:val="24"/>
        </w:rPr>
        <w:t xml:space="preserve"> </w:t>
      </w:r>
    </w:p>
    <w:p w14:paraId="10CCD555" w14:textId="2C4C6D5E"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lastRenderedPageBreak/>
        <w:t xml:space="preserve">Įstatymo </w:t>
      </w:r>
      <w:r w:rsidR="00C67505">
        <w:rPr>
          <w:rFonts w:ascii="Times New Roman" w:eastAsia="MS Mincho" w:hAnsi="Times New Roman"/>
          <w:bCs/>
          <w:iCs/>
          <w:color w:val="000000"/>
          <w:sz w:val="24"/>
          <w:szCs w:val="24"/>
        </w:rPr>
        <w:t xml:space="preserve">projektu siūloma </w:t>
      </w:r>
      <w:r w:rsidRPr="00AA21E0">
        <w:rPr>
          <w:rFonts w:ascii="Times New Roman" w:eastAsia="MS Mincho" w:hAnsi="Times New Roman"/>
          <w:bCs/>
          <w:iCs/>
          <w:color w:val="000000"/>
          <w:sz w:val="24"/>
          <w:szCs w:val="24"/>
        </w:rPr>
        <w:t>Privalomojo sveikatos draudimo</w:t>
      </w:r>
      <w:r w:rsidR="00C67505">
        <w:rPr>
          <w:rFonts w:ascii="Times New Roman" w:eastAsia="MS Mincho" w:hAnsi="Times New Roman"/>
          <w:bCs/>
          <w:iCs/>
          <w:color w:val="000000"/>
          <w:sz w:val="24"/>
          <w:szCs w:val="24"/>
        </w:rPr>
        <w:t>t</w:t>
      </w:r>
      <w:r w:rsidR="00C67505" w:rsidRPr="00AA21E0">
        <w:rPr>
          <w:rFonts w:ascii="Times New Roman" w:eastAsia="MS Mincho" w:hAnsi="Times New Roman"/>
          <w:bCs/>
          <w:iCs/>
          <w:color w:val="000000"/>
          <w:sz w:val="24"/>
          <w:szCs w:val="24"/>
        </w:rPr>
        <w:t xml:space="preserve">arybą </w:t>
      </w:r>
      <w:r w:rsidRPr="00AA21E0">
        <w:rPr>
          <w:rFonts w:ascii="Times New Roman" w:eastAsia="MS Mincho" w:hAnsi="Times New Roman"/>
          <w:bCs/>
          <w:iCs/>
          <w:color w:val="000000"/>
          <w:sz w:val="24"/>
          <w:szCs w:val="24"/>
        </w:rPr>
        <w:t>formuoti vadovaujantis trišalio atstovavimo principu, įtvirtinti Tarybos narių kadencijas, nepriekaištingos reputacijos, privačių interesų deklaravimo reikalavimus.</w:t>
      </w:r>
    </w:p>
    <w:p w14:paraId="00357F3A" w14:textId="2F2A78A6" w:rsidR="00B75F7A"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Valstybės valdymo ir savivialdybių komitetas </w:t>
      </w:r>
      <w:r w:rsidRPr="00345858">
        <w:rPr>
          <w:rFonts w:ascii="Times New Roman" w:eastAsia="MS Mincho" w:hAnsi="Times New Roman"/>
          <w:bCs/>
          <w:iCs/>
          <w:color w:val="000000"/>
          <w:sz w:val="24"/>
          <w:szCs w:val="24"/>
        </w:rPr>
        <w:t xml:space="preserve">iš esmės </w:t>
      </w:r>
      <w:r w:rsidR="00C67505" w:rsidRPr="00345858">
        <w:rPr>
          <w:rFonts w:ascii="Times New Roman" w:eastAsia="MS Mincho" w:hAnsi="Times New Roman"/>
          <w:bCs/>
          <w:iCs/>
          <w:color w:val="000000"/>
          <w:sz w:val="24"/>
          <w:szCs w:val="24"/>
        </w:rPr>
        <w:t>pritar</w:t>
      </w:r>
      <w:r w:rsidR="00C67505">
        <w:rPr>
          <w:rFonts w:ascii="Times New Roman" w:eastAsia="MS Mincho" w:hAnsi="Times New Roman"/>
          <w:bCs/>
          <w:iCs/>
          <w:color w:val="000000"/>
          <w:sz w:val="24"/>
          <w:szCs w:val="24"/>
        </w:rPr>
        <w:t>ė</w:t>
      </w:r>
      <w:r w:rsidR="00C67505" w:rsidRPr="00345858">
        <w:rPr>
          <w:rFonts w:ascii="Times New Roman" w:eastAsia="MS Mincho" w:hAnsi="Times New Roman"/>
          <w:bCs/>
          <w:iCs/>
          <w:color w:val="000000"/>
          <w:sz w:val="24"/>
          <w:szCs w:val="24"/>
        </w:rPr>
        <w:t xml:space="preserve"> </w:t>
      </w:r>
      <w:r w:rsidRPr="00345858">
        <w:rPr>
          <w:rFonts w:ascii="Times New Roman" w:eastAsia="MS Mincho" w:hAnsi="Times New Roman"/>
          <w:bCs/>
          <w:iCs/>
          <w:color w:val="000000"/>
          <w:sz w:val="24"/>
          <w:szCs w:val="24"/>
        </w:rPr>
        <w:t xml:space="preserve">įstatymo projektui Nr. </w:t>
      </w:r>
      <w:r w:rsidRPr="003C4FE1">
        <w:rPr>
          <w:rFonts w:ascii="Times New Roman" w:eastAsia="MS Mincho" w:hAnsi="Times New Roman"/>
          <w:bCs/>
          <w:iCs/>
          <w:color w:val="000000"/>
          <w:sz w:val="24"/>
          <w:szCs w:val="24"/>
        </w:rPr>
        <w:t>XIIIP-461</w:t>
      </w:r>
      <w:r w:rsidRPr="00345858">
        <w:rPr>
          <w:rFonts w:ascii="Times New Roman" w:eastAsia="MS Mincho" w:hAnsi="Times New Roman"/>
          <w:bCs/>
          <w:iCs/>
          <w:color w:val="000000"/>
          <w:sz w:val="24"/>
          <w:szCs w:val="24"/>
        </w:rPr>
        <w:t xml:space="preserve"> ir </w:t>
      </w:r>
      <w:r w:rsidR="00C67505">
        <w:rPr>
          <w:rFonts w:ascii="Times New Roman" w:eastAsia="MS Mincho" w:hAnsi="Times New Roman"/>
          <w:bCs/>
          <w:iCs/>
          <w:color w:val="000000"/>
          <w:sz w:val="24"/>
          <w:szCs w:val="24"/>
        </w:rPr>
        <w:t>pasiūlė</w:t>
      </w:r>
      <w:r w:rsidR="00C67505" w:rsidRPr="00345858">
        <w:rPr>
          <w:rFonts w:ascii="Times New Roman" w:eastAsia="MS Mincho" w:hAnsi="Times New Roman"/>
          <w:bCs/>
          <w:iCs/>
          <w:color w:val="000000"/>
          <w:sz w:val="24"/>
          <w:szCs w:val="24"/>
        </w:rPr>
        <w:t xml:space="preserve"> </w:t>
      </w:r>
      <w:r w:rsidRPr="00345858">
        <w:rPr>
          <w:rFonts w:ascii="Times New Roman" w:eastAsia="MS Mincho" w:hAnsi="Times New Roman"/>
          <w:bCs/>
          <w:iCs/>
          <w:color w:val="000000"/>
          <w:sz w:val="24"/>
          <w:szCs w:val="24"/>
        </w:rPr>
        <w:t>pagrindiniam komitetui jį tobulinti</w:t>
      </w:r>
      <w:r w:rsidR="00B75F7A">
        <w:rPr>
          <w:rFonts w:ascii="Times New Roman" w:eastAsia="MS Mincho" w:hAnsi="Times New Roman"/>
          <w:bCs/>
          <w:iCs/>
          <w:color w:val="000000"/>
          <w:sz w:val="24"/>
          <w:szCs w:val="24"/>
        </w:rPr>
        <w:t xml:space="preserve"> </w:t>
      </w:r>
      <w:r w:rsidR="00B75F7A" w:rsidRPr="00B75F7A">
        <w:rPr>
          <w:rFonts w:ascii="Times New Roman" w:eastAsia="MS Mincho" w:hAnsi="Times New Roman"/>
          <w:bCs/>
          <w:iCs/>
          <w:color w:val="000000"/>
          <w:sz w:val="24"/>
          <w:szCs w:val="24"/>
        </w:rPr>
        <w:t>atsižvelgiant į Seimo kanceliarijos Teisės departamento pastabas, Seimo narių pa</w:t>
      </w:r>
      <w:r w:rsidR="00084146">
        <w:rPr>
          <w:rFonts w:ascii="Times New Roman" w:eastAsia="MS Mincho" w:hAnsi="Times New Roman"/>
          <w:bCs/>
          <w:iCs/>
          <w:color w:val="000000"/>
          <w:sz w:val="24"/>
          <w:szCs w:val="24"/>
        </w:rPr>
        <w:t xml:space="preserve">siūlymą </w:t>
      </w:r>
      <w:r w:rsidR="00B75F7A" w:rsidRPr="00B75F7A">
        <w:rPr>
          <w:rFonts w:ascii="Times New Roman" w:eastAsia="MS Mincho" w:hAnsi="Times New Roman"/>
          <w:bCs/>
          <w:iCs/>
          <w:color w:val="000000"/>
          <w:sz w:val="24"/>
          <w:szCs w:val="24"/>
        </w:rPr>
        <w:t>ir Valstybės valdymo ir savivaldybių komiteto pasiūlymus</w:t>
      </w:r>
      <w:r w:rsidR="00B75F7A">
        <w:rPr>
          <w:rFonts w:ascii="Times New Roman" w:eastAsia="MS Mincho" w:hAnsi="Times New Roman"/>
          <w:bCs/>
          <w:iCs/>
          <w:color w:val="000000"/>
          <w:sz w:val="24"/>
          <w:szCs w:val="24"/>
        </w:rPr>
        <w:t xml:space="preserve">: </w:t>
      </w:r>
      <w:r w:rsidR="000575EF" w:rsidRPr="000575EF">
        <w:rPr>
          <w:rFonts w:ascii="Times New Roman" w:eastAsia="MS Mincho" w:hAnsi="Times New Roman"/>
          <w:bCs/>
          <w:iCs/>
          <w:color w:val="000000"/>
          <w:sz w:val="24"/>
          <w:szCs w:val="24"/>
        </w:rPr>
        <w:t>nustatyti, kad sveikatos priežiūros paslaugų teikėjų atstovams nesutariant dėl bendrų kandidatų išrinkimo, galutinį sprendimą, atsižvelgdamas į pateiktą kandidatų sąrašą, priimtų sveikatos apsaugos ministras</w:t>
      </w:r>
      <w:r w:rsidR="000575EF">
        <w:rPr>
          <w:rFonts w:ascii="Times New Roman" w:eastAsia="MS Mincho" w:hAnsi="Times New Roman"/>
          <w:bCs/>
          <w:iCs/>
          <w:color w:val="000000"/>
          <w:sz w:val="24"/>
          <w:szCs w:val="24"/>
        </w:rPr>
        <w:t xml:space="preserve">; patikslinti </w:t>
      </w:r>
      <w:r w:rsidR="000575EF" w:rsidRPr="000575EF">
        <w:rPr>
          <w:rFonts w:ascii="Times New Roman" w:eastAsia="MS Mincho" w:hAnsi="Times New Roman"/>
          <w:bCs/>
          <w:iCs/>
          <w:color w:val="000000"/>
          <w:sz w:val="24"/>
          <w:szCs w:val="24"/>
        </w:rPr>
        <w:t>Privalomojo sveikatos draudimo tarybos pirmininko išrinkimo procedūrą.</w:t>
      </w:r>
    </w:p>
    <w:p w14:paraId="1D20C705" w14:textId="1E67690B"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Pagrindinis komitetas pasiūlymams pritarė iš dalies. </w:t>
      </w:r>
    </w:p>
    <w:p w14:paraId="0D7FBF15" w14:textId="36348382"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45858">
        <w:rPr>
          <w:rFonts w:ascii="Times New Roman" w:eastAsia="MS Mincho" w:hAnsi="Times New Roman"/>
          <w:bCs/>
          <w:iCs/>
          <w:color w:val="000000"/>
          <w:sz w:val="24"/>
          <w:szCs w:val="24"/>
        </w:rPr>
        <w:t xml:space="preserve">Sveikatos draudimo įstatymo Nr. I-1343 </w:t>
      </w:r>
      <w:r>
        <w:rPr>
          <w:rFonts w:ascii="Times New Roman" w:eastAsia="MS Mincho" w:hAnsi="Times New Roman"/>
          <w:bCs/>
          <w:iCs/>
          <w:color w:val="000000"/>
          <w:sz w:val="24"/>
          <w:szCs w:val="24"/>
        </w:rPr>
        <w:t>28 straipsnio pakeitimo įstatym</w:t>
      </w:r>
      <w:r w:rsidR="00084146">
        <w:rPr>
          <w:rFonts w:ascii="Times New Roman" w:eastAsia="MS Mincho" w:hAnsi="Times New Roman"/>
          <w:bCs/>
          <w:iCs/>
          <w:color w:val="000000"/>
          <w:sz w:val="24"/>
          <w:szCs w:val="24"/>
        </w:rPr>
        <w:t>as</w:t>
      </w:r>
      <w:r>
        <w:rPr>
          <w:rFonts w:ascii="Times New Roman" w:eastAsia="MS Mincho" w:hAnsi="Times New Roman"/>
          <w:bCs/>
          <w:iCs/>
          <w:color w:val="000000"/>
          <w:sz w:val="24"/>
          <w:szCs w:val="24"/>
        </w:rPr>
        <w:t xml:space="preserve"> Nr. </w:t>
      </w:r>
      <w:hyperlink r:id="rId220" w:history="1">
        <w:r w:rsidRPr="00256856">
          <w:rPr>
            <w:rStyle w:val="Hipersaitas"/>
            <w:rFonts w:ascii="Times New Roman" w:eastAsia="MS Mincho" w:hAnsi="Times New Roman"/>
            <w:bCs/>
            <w:iCs/>
            <w:sz w:val="24"/>
            <w:szCs w:val="24"/>
          </w:rPr>
          <w:t>XIII-361</w:t>
        </w:r>
      </w:hyperlink>
      <w:r w:rsidR="00084146">
        <w:rPr>
          <w:rStyle w:val="Hipersaitas"/>
          <w:rFonts w:ascii="Times New Roman" w:eastAsia="MS Mincho" w:hAnsi="Times New Roman"/>
          <w:bCs/>
          <w:iCs/>
          <w:sz w:val="24"/>
          <w:szCs w:val="24"/>
        </w:rPr>
        <w:t xml:space="preserve"> </w:t>
      </w:r>
      <w:r w:rsidR="00084146" w:rsidRPr="00084146">
        <w:rPr>
          <w:rStyle w:val="Hipersaitas"/>
          <w:rFonts w:ascii="Times New Roman" w:eastAsia="MS Mincho" w:hAnsi="Times New Roman"/>
          <w:bCs/>
          <w:iCs/>
          <w:color w:val="auto"/>
          <w:sz w:val="24"/>
          <w:szCs w:val="24"/>
          <w:u w:val="none"/>
        </w:rPr>
        <w:t>priimtas 2017 m. gegužės 11 d</w:t>
      </w:r>
      <w:r w:rsidRPr="00084146">
        <w:rPr>
          <w:rFonts w:ascii="Times New Roman" w:eastAsia="MS Mincho" w:hAnsi="Times New Roman"/>
          <w:bCs/>
          <w:iCs/>
          <w:sz w:val="24"/>
          <w:szCs w:val="24"/>
        </w:rPr>
        <w:t xml:space="preserve">. </w:t>
      </w:r>
    </w:p>
    <w:p w14:paraId="35B03753" w14:textId="77777777" w:rsidR="00C67505" w:rsidRDefault="00C67505" w:rsidP="00A30450">
      <w:pPr>
        <w:tabs>
          <w:tab w:val="left" w:pos="0"/>
          <w:tab w:val="left" w:pos="240"/>
          <w:tab w:val="num" w:pos="360"/>
          <w:tab w:val="left" w:pos="709"/>
        </w:tabs>
        <w:spacing w:after="0" w:line="240" w:lineRule="auto"/>
        <w:ind w:firstLine="238"/>
        <w:jc w:val="both"/>
        <w:rPr>
          <w:rFonts w:ascii="Times New Roman" w:hAnsi="Times New Roman"/>
          <w:b/>
          <w:sz w:val="24"/>
          <w:szCs w:val="24"/>
        </w:rPr>
      </w:pPr>
    </w:p>
    <w:p w14:paraId="228C3C2C" w14:textId="77777777" w:rsidR="00405FD3" w:rsidRDefault="0093161B" w:rsidP="00A30450">
      <w:pPr>
        <w:tabs>
          <w:tab w:val="left" w:pos="0"/>
          <w:tab w:val="left" w:pos="240"/>
          <w:tab w:val="num" w:pos="360"/>
          <w:tab w:val="left" w:pos="709"/>
        </w:tabs>
        <w:spacing w:after="0" w:line="240" w:lineRule="auto"/>
        <w:ind w:firstLine="238"/>
        <w:jc w:val="both"/>
        <w:rPr>
          <w:rFonts w:ascii="Times New Roman" w:hAnsi="Times New Roman"/>
          <w:b/>
          <w:sz w:val="24"/>
          <w:szCs w:val="24"/>
        </w:rPr>
      </w:pPr>
      <w:r w:rsidRPr="00A16BC0">
        <w:rPr>
          <w:rFonts w:ascii="Times New Roman" w:hAnsi="Times New Roman"/>
          <w:b/>
          <w:sz w:val="24"/>
          <w:szCs w:val="24"/>
        </w:rPr>
        <w:t xml:space="preserve">Lietuvos Respublikos viešųjų pirkimų įstatymo Nr. I-1491 pakeitimo įstatymo projektą Nr. </w:t>
      </w:r>
      <w:hyperlink r:id="rId221" w:history="1">
        <w:r w:rsidRPr="00A16BC0">
          <w:rPr>
            <w:rStyle w:val="Hipersaitas"/>
            <w:rFonts w:ascii="Times New Roman" w:hAnsi="Times New Roman"/>
            <w:b/>
            <w:sz w:val="24"/>
            <w:szCs w:val="24"/>
          </w:rPr>
          <w:t>XIIP-3750GR</w:t>
        </w:r>
      </w:hyperlink>
      <w:r w:rsidRPr="00A16BC0">
        <w:rPr>
          <w:rFonts w:ascii="Times New Roman" w:hAnsi="Times New Roman"/>
          <w:b/>
          <w:sz w:val="24"/>
          <w:szCs w:val="24"/>
        </w:rPr>
        <w:t xml:space="preserve">. </w:t>
      </w:r>
    </w:p>
    <w:p w14:paraId="2DBD60FF" w14:textId="19746D27" w:rsidR="0093161B" w:rsidRPr="00A16BC0" w:rsidRDefault="0093161B" w:rsidP="00A30450">
      <w:pPr>
        <w:tabs>
          <w:tab w:val="left" w:pos="0"/>
          <w:tab w:val="left" w:pos="240"/>
          <w:tab w:val="num" w:pos="360"/>
          <w:tab w:val="left" w:pos="709"/>
        </w:tabs>
        <w:spacing w:after="0" w:line="240" w:lineRule="auto"/>
        <w:ind w:firstLine="238"/>
        <w:jc w:val="both"/>
        <w:rPr>
          <w:rFonts w:ascii="Times New Roman" w:hAnsi="Times New Roman"/>
          <w:sz w:val="24"/>
          <w:szCs w:val="24"/>
        </w:rPr>
      </w:pPr>
      <w:r w:rsidRPr="00A16BC0">
        <w:rPr>
          <w:rFonts w:ascii="Times New Roman" w:hAnsi="Times New Roman"/>
          <w:sz w:val="24"/>
          <w:szCs w:val="24"/>
        </w:rPr>
        <w:t>Prezidento</w:t>
      </w:r>
      <w:r w:rsidRPr="00A16BC0">
        <w:rPr>
          <w:rFonts w:ascii="Times New Roman" w:hAnsi="Times New Roman"/>
          <w:b/>
          <w:sz w:val="24"/>
          <w:szCs w:val="24"/>
        </w:rPr>
        <w:t xml:space="preserve"> </w:t>
      </w:r>
      <w:r w:rsidRPr="00A16BC0">
        <w:rPr>
          <w:rFonts w:ascii="Times New Roman" w:hAnsi="Times New Roman"/>
          <w:sz w:val="24"/>
          <w:szCs w:val="24"/>
        </w:rPr>
        <w:t xml:space="preserve">dekretu </w:t>
      </w:r>
      <w:r w:rsidRPr="003C4FE1">
        <w:rPr>
          <w:rFonts w:ascii="Times New Roman" w:hAnsi="Times New Roman"/>
          <w:sz w:val="24"/>
          <w:szCs w:val="24"/>
        </w:rPr>
        <w:t>siūlyta</w:t>
      </w:r>
      <w:r w:rsidRPr="00A16BC0">
        <w:rPr>
          <w:rFonts w:ascii="Times New Roman" w:hAnsi="Times New Roman"/>
          <w:sz w:val="24"/>
          <w:szCs w:val="24"/>
        </w:rPr>
        <w:t xml:space="preserve"> </w:t>
      </w:r>
      <w:r w:rsidR="00C67505" w:rsidRPr="00A16BC0">
        <w:rPr>
          <w:rFonts w:ascii="Times New Roman" w:hAnsi="Times New Roman"/>
          <w:sz w:val="24"/>
          <w:szCs w:val="24"/>
        </w:rPr>
        <w:t xml:space="preserve">atsisakyti </w:t>
      </w:r>
      <w:r w:rsidRPr="00A16BC0">
        <w:rPr>
          <w:rFonts w:ascii="Times New Roman" w:hAnsi="Times New Roman"/>
          <w:sz w:val="24"/>
          <w:szCs w:val="24"/>
        </w:rPr>
        <w:t>savivaldybėms ir jų valdomoms įmonėms nustatomos vidaus sandorio išimties nacionalinėje teisėje, nes „tik vieša ir konkurencinga procedūra užtikrina efektyvų ir skaidrų biudžeto lėšų panaudojimą bei geresnes viešųjų paslaugų kainas gyventojams“.</w:t>
      </w:r>
    </w:p>
    <w:p w14:paraId="553ED427" w14:textId="232A2880" w:rsidR="0093161B" w:rsidRPr="003C4FE1"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7813FD">
        <w:rPr>
          <w:rFonts w:ascii="Times New Roman" w:eastAsia="MS Mincho" w:hAnsi="Times New Roman"/>
          <w:bCs/>
          <w:iCs/>
          <w:color w:val="000000"/>
          <w:sz w:val="24"/>
          <w:szCs w:val="24"/>
        </w:rPr>
        <w:lastRenderedPageBreak/>
        <w:t xml:space="preserve">Komitetas </w:t>
      </w:r>
      <w:r>
        <w:rPr>
          <w:rFonts w:ascii="Times New Roman" w:eastAsia="MS Mincho" w:hAnsi="Times New Roman"/>
          <w:bCs/>
          <w:iCs/>
          <w:color w:val="000000"/>
          <w:sz w:val="24"/>
          <w:szCs w:val="24"/>
        </w:rPr>
        <w:t xml:space="preserve">nusprendė siūlyti pagrindiniam komitetui </w:t>
      </w:r>
      <w:r w:rsidRPr="007813FD">
        <w:rPr>
          <w:rFonts w:ascii="Times New Roman" w:eastAsia="MS Mincho" w:hAnsi="Times New Roman"/>
          <w:bCs/>
          <w:iCs/>
          <w:color w:val="000000"/>
          <w:sz w:val="24"/>
          <w:szCs w:val="24"/>
        </w:rPr>
        <w:t xml:space="preserve">priimti </w:t>
      </w:r>
      <w:r w:rsidRPr="00E06A52">
        <w:rPr>
          <w:rFonts w:ascii="Times New Roman" w:hAnsi="Times New Roman"/>
          <w:sz w:val="24"/>
          <w:szCs w:val="24"/>
        </w:rPr>
        <w:t xml:space="preserve">Lietuvos Respublikos viešųjų pirkimų įstatymo Nr. I-1491 pakeitimo įstatymo projektą Nr. </w:t>
      </w:r>
      <w:hyperlink r:id="rId222" w:history="1">
        <w:r w:rsidRPr="003C4FE1">
          <w:rPr>
            <w:rStyle w:val="Hipersaitas"/>
            <w:rFonts w:ascii="Times New Roman" w:hAnsi="Times New Roman"/>
            <w:sz w:val="24"/>
            <w:szCs w:val="24"/>
          </w:rPr>
          <w:t>XIIP-3750GR</w:t>
        </w:r>
      </w:hyperlink>
      <w:r w:rsidRPr="003C4FE1">
        <w:rPr>
          <w:rFonts w:ascii="Times New Roman" w:eastAsia="MS Mincho" w:hAnsi="Times New Roman"/>
          <w:bCs/>
          <w:iCs/>
          <w:color w:val="000000"/>
          <w:sz w:val="24"/>
          <w:szCs w:val="24"/>
        </w:rPr>
        <w:t xml:space="preserve"> be pakeitimų ir įstatymu numatyti galimybę, esant išimtinėms sąlygoms, leisti savivaldybėms sudaryti vidaus sandorius, nes vidaus sandorių institutas reikalingas, ypač tais atvejais, kai savivaldybės, vykdydamos savarankiškąsias funkcijas, siekia ne ekonominės ar komercinės naudos, o užtikrina savivaldybės bendruomenės viešojo intereso poreikius ir šias paslaugas turi teikti netgi tada, kada jų teikimas nėra ekonomiškai naudingas ar netgi nuostolingas. Be to, tarptautiniu lygiu yra pripažintas vidaus sandorių išimties teisėtumas. </w:t>
      </w:r>
    </w:p>
    <w:p w14:paraId="665DBAE0" w14:textId="513A0D17" w:rsidR="0093161B" w:rsidRPr="003C4FE1" w:rsidRDefault="00C67505"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3C4FE1">
        <w:rPr>
          <w:rFonts w:ascii="Times New Roman" w:eastAsia="MS Mincho" w:hAnsi="Times New Roman"/>
          <w:bCs/>
          <w:iCs/>
          <w:color w:val="000000"/>
          <w:sz w:val="24"/>
          <w:szCs w:val="24"/>
        </w:rPr>
        <w:t xml:space="preserve">Pagrindinis </w:t>
      </w:r>
      <w:r w:rsidR="0093161B" w:rsidRPr="003C4FE1">
        <w:rPr>
          <w:rFonts w:ascii="Times New Roman" w:eastAsia="MS Mincho" w:hAnsi="Times New Roman"/>
          <w:bCs/>
          <w:iCs/>
          <w:color w:val="000000"/>
          <w:sz w:val="24"/>
          <w:szCs w:val="24"/>
        </w:rPr>
        <w:t xml:space="preserve">komitetas Komiteto sprendimui nepritarė ir nusprendė pritarti Lietuvos Respublikos viešųjų pirkimų įstatymo Nr. I-1491 pakeitimo įstatymo projektui </w:t>
      </w:r>
      <w:r w:rsidR="0093161B" w:rsidRPr="003C4FE1">
        <w:rPr>
          <w:rFonts w:ascii="Times New Roman" w:hAnsi="Times New Roman"/>
          <w:sz w:val="24"/>
          <w:szCs w:val="24"/>
        </w:rPr>
        <w:t xml:space="preserve">Nr. </w:t>
      </w:r>
      <w:hyperlink r:id="rId223" w:history="1">
        <w:r w:rsidR="0093161B" w:rsidRPr="003C4FE1">
          <w:rPr>
            <w:rStyle w:val="Hipersaitas"/>
            <w:rFonts w:ascii="Times New Roman" w:hAnsi="Times New Roman"/>
            <w:sz w:val="24"/>
            <w:szCs w:val="24"/>
          </w:rPr>
          <w:t>XIIP-3750GR</w:t>
        </w:r>
      </w:hyperlink>
      <w:r w:rsidR="0093161B" w:rsidRPr="003C4FE1">
        <w:rPr>
          <w:rFonts w:ascii="Times New Roman" w:hAnsi="Times New Roman"/>
          <w:sz w:val="24"/>
          <w:szCs w:val="24"/>
        </w:rPr>
        <w:t xml:space="preserve"> </w:t>
      </w:r>
      <w:r w:rsidR="0093161B" w:rsidRPr="003C4FE1">
        <w:rPr>
          <w:rFonts w:ascii="Times New Roman" w:eastAsia="MS Mincho" w:hAnsi="Times New Roman"/>
          <w:bCs/>
          <w:iCs/>
          <w:color w:val="000000"/>
          <w:sz w:val="24"/>
          <w:szCs w:val="24"/>
        </w:rPr>
        <w:t xml:space="preserve">su visomis Respublikos Prezidento teikiamomis pataisomis ir papildymais. </w:t>
      </w:r>
    </w:p>
    <w:p w14:paraId="34D713FE" w14:textId="034B55EB" w:rsidR="0093161B" w:rsidRPr="005A3D2A"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Seimas 2017</w:t>
      </w:r>
      <w:r w:rsidR="000C5612">
        <w:rPr>
          <w:rFonts w:ascii="Times New Roman" w:eastAsia="MS Mincho" w:hAnsi="Times New Roman"/>
          <w:bCs/>
          <w:iCs/>
          <w:color w:val="000000"/>
          <w:sz w:val="24"/>
          <w:szCs w:val="24"/>
        </w:rPr>
        <w:t xml:space="preserve"> m. gegužės 2 d.</w:t>
      </w:r>
      <w:r>
        <w:rPr>
          <w:rFonts w:ascii="Times New Roman" w:eastAsia="MS Mincho" w:hAnsi="Times New Roman"/>
          <w:bCs/>
          <w:iCs/>
          <w:color w:val="000000"/>
          <w:sz w:val="24"/>
          <w:szCs w:val="24"/>
        </w:rPr>
        <w:t xml:space="preserve"> pri</w:t>
      </w:r>
      <w:r w:rsidR="000C5612">
        <w:rPr>
          <w:rFonts w:ascii="Times New Roman" w:eastAsia="MS Mincho" w:hAnsi="Times New Roman"/>
          <w:bCs/>
          <w:iCs/>
          <w:color w:val="000000"/>
          <w:sz w:val="24"/>
          <w:szCs w:val="24"/>
        </w:rPr>
        <w:t>ėmė</w:t>
      </w:r>
      <w:r>
        <w:rPr>
          <w:rFonts w:ascii="Times New Roman" w:eastAsia="MS Mincho" w:hAnsi="Times New Roman"/>
          <w:bCs/>
          <w:iCs/>
          <w:color w:val="000000"/>
          <w:sz w:val="24"/>
          <w:szCs w:val="24"/>
        </w:rPr>
        <w:t xml:space="preserve"> </w:t>
      </w:r>
      <w:r w:rsidRPr="008C5809">
        <w:rPr>
          <w:rFonts w:ascii="Times New Roman" w:eastAsia="MS Mincho" w:hAnsi="Times New Roman"/>
          <w:bCs/>
          <w:iCs/>
          <w:color w:val="000000"/>
          <w:sz w:val="24"/>
          <w:szCs w:val="24"/>
        </w:rPr>
        <w:t>Lietuvos Respublikos viešųjų pirkimų įstatymo</w:t>
      </w:r>
      <w:r w:rsidR="000C5612">
        <w:rPr>
          <w:rFonts w:ascii="Times New Roman" w:eastAsia="MS Mincho" w:hAnsi="Times New Roman"/>
          <w:bCs/>
          <w:iCs/>
          <w:color w:val="000000"/>
          <w:sz w:val="24"/>
          <w:szCs w:val="24"/>
        </w:rPr>
        <w:br/>
      </w:r>
      <w:r w:rsidRPr="008C5809">
        <w:rPr>
          <w:rFonts w:ascii="Times New Roman" w:eastAsia="MS Mincho" w:hAnsi="Times New Roman"/>
          <w:bCs/>
          <w:iCs/>
          <w:color w:val="000000"/>
          <w:sz w:val="24"/>
          <w:szCs w:val="24"/>
        </w:rPr>
        <w:t>Nr. I-1491 pakeitimo įstatym</w:t>
      </w:r>
      <w:r>
        <w:rPr>
          <w:rFonts w:ascii="Times New Roman" w:eastAsia="MS Mincho" w:hAnsi="Times New Roman"/>
          <w:bCs/>
          <w:iCs/>
          <w:color w:val="000000"/>
          <w:sz w:val="24"/>
          <w:szCs w:val="24"/>
        </w:rPr>
        <w:t>ą</w:t>
      </w:r>
      <w:r w:rsidRPr="008C5809">
        <w:rPr>
          <w:rFonts w:ascii="Times New Roman" w:eastAsia="MS Mincho" w:hAnsi="Times New Roman"/>
          <w:bCs/>
          <w:iCs/>
          <w:color w:val="000000"/>
          <w:sz w:val="24"/>
          <w:szCs w:val="24"/>
        </w:rPr>
        <w:t xml:space="preserve"> </w:t>
      </w:r>
      <w:r w:rsidRPr="00E06A52">
        <w:rPr>
          <w:rFonts w:ascii="Times New Roman" w:hAnsi="Times New Roman"/>
          <w:sz w:val="24"/>
          <w:szCs w:val="24"/>
        </w:rPr>
        <w:t xml:space="preserve">Nr. </w:t>
      </w:r>
      <w:hyperlink r:id="rId224" w:history="1">
        <w:r w:rsidRPr="003C4FE1">
          <w:rPr>
            <w:rStyle w:val="Hipersaitas"/>
            <w:rFonts w:ascii="Times New Roman" w:hAnsi="Times New Roman"/>
            <w:sz w:val="24"/>
            <w:szCs w:val="24"/>
          </w:rPr>
          <w:t xml:space="preserve">XIII-327 </w:t>
        </w:r>
      </w:hyperlink>
      <w:r w:rsidRPr="003C4FE1">
        <w:rPr>
          <w:rFonts w:ascii="Times New Roman" w:hAnsi="Times New Roman"/>
          <w:sz w:val="24"/>
          <w:szCs w:val="24"/>
        </w:rPr>
        <w:t>b</w:t>
      </w:r>
      <w:r w:rsidRPr="005A3D2A">
        <w:rPr>
          <w:rFonts w:ascii="Times New Roman" w:hAnsi="Times New Roman"/>
          <w:sz w:val="24"/>
          <w:szCs w:val="24"/>
        </w:rPr>
        <w:t>e pakeitimų.</w:t>
      </w:r>
    </w:p>
    <w:p w14:paraId="3A26D157" w14:textId="16E667D9" w:rsidR="0093161B" w:rsidRDefault="0093161B" w:rsidP="00A30450">
      <w:pPr>
        <w:tabs>
          <w:tab w:val="left" w:pos="0"/>
          <w:tab w:val="left" w:pos="240"/>
          <w:tab w:val="num" w:pos="360"/>
          <w:tab w:val="left" w:pos="709"/>
        </w:tabs>
        <w:spacing w:after="0" w:line="240" w:lineRule="auto"/>
        <w:ind w:firstLine="238"/>
        <w:jc w:val="both"/>
        <w:rPr>
          <w:rFonts w:ascii="Times New Roman" w:eastAsia="MS Mincho" w:hAnsi="Times New Roman"/>
          <w:b/>
          <w:bCs/>
          <w:iCs/>
          <w:color w:val="000000"/>
          <w:sz w:val="24"/>
          <w:szCs w:val="24"/>
        </w:rPr>
      </w:pPr>
    </w:p>
    <w:p w14:paraId="4FB214FE" w14:textId="7B641EA7" w:rsidR="003F4F57" w:rsidRDefault="00611ECF" w:rsidP="00AB3CA4">
      <w:pPr>
        <w:pStyle w:val="Sraopastraipa"/>
        <w:tabs>
          <w:tab w:val="left" w:pos="0"/>
        </w:tabs>
        <w:spacing w:after="100" w:afterAutospacing="1"/>
        <w:ind w:left="0" w:firstLine="238"/>
        <w:jc w:val="center"/>
        <w:rPr>
          <w:b/>
          <w:color w:val="000000"/>
          <w:szCs w:val="24"/>
          <w:lang w:val="lt-LT"/>
        </w:rPr>
      </w:pPr>
      <w:r w:rsidRPr="008E1B2C">
        <w:rPr>
          <w:b/>
          <w:color w:val="000000"/>
          <w:szCs w:val="24"/>
          <w:lang w:val="lt-LT"/>
        </w:rPr>
        <w:t>2.3</w:t>
      </w:r>
      <w:r w:rsidR="00EB449F">
        <w:rPr>
          <w:b/>
          <w:color w:val="000000"/>
          <w:szCs w:val="24"/>
          <w:lang w:val="lt-LT"/>
        </w:rPr>
        <w:t>.</w:t>
      </w:r>
      <w:r w:rsidRPr="008E1B2C">
        <w:rPr>
          <w:b/>
          <w:color w:val="000000"/>
          <w:szCs w:val="24"/>
          <w:lang w:val="lt-LT"/>
        </w:rPr>
        <w:t xml:space="preserve"> Parlamentinė kontrolė</w:t>
      </w:r>
    </w:p>
    <w:p w14:paraId="025E0E04" w14:textId="23A99508" w:rsidR="003F4F57" w:rsidRDefault="003F4F57" w:rsidP="00A30450">
      <w:pPr>
        <w:spacing w:after="0" w:line="240" w:lineRule="auto"/>
        <w:ind w:firstLine="238"/>
        <w:jc w:val="both"/>
        <w:rPr>
          <w:rFonts w:ascii="Times New Roman" w:hAnsi="Times New Roman"/>
          <w:sz w:val="24"/>
          <w:szCs w:val="24"/>
        </w:rPr>
      </w:pPr>
      <w:r w:rsidRPr="003C4FE1">
        <w:rPr>
          <w:rFonts w:ascii="Times New Roman" w:hAnsi="Times New Roman"/>
          <w:sz w:val="24"/>
          <w:szCs w:val="24"/>
        </w:rPr>
        <w:t xml:space="preserve">2017 m. kovo 22 d. bendrame Audito komiteto ir Valstybės valdymo ir savivaldybių komiteto posėdyje </w:t>
      </w:r>
      <w:r w:rsidR="00084146">
        <w:rPr>
          <w:rFonts w:ascii="Times New Roman" w:hAnsi="Times New Roman"/>
          <w:sz w:val="24"/>
          <w:szCs w:val="24"/>
        </w:rPr>
        <w:t>svarstyta</w:t>
      </w:r>
      <w:r>
        <w:rPr>
          <w:rFonts w:ascii="Times New Roman" w:hAnsi="Times New Roman"/>
          <w:sz w:val="24"/>
          <w:szCs w:val="24"/>
        </w:rPr>
        <w:t xml:space="preserve"> </w:t>
      </w:r>
      <w:r w:rsidRPr="003C4FE1">
        <w:rPr>
          <w:rFonts w:ascii="Times New Roman" w:hAnsi="Times New Roman"/>
          <w:b/>
          <w:sz w:val="24"/>
          <w:szCs w:val="24"/>
        </w:rPr>
        <w:t>valstybinio audito ataskait</w:t>
      </w:r>
      <w:r w:rsidR="003C47B9" w:rsidRPr="003C4FE1">
        <w:rPr>
          <w:rFonts w:ascii="Times New Roman" w:hAnsi="Times New Roman"/>
          <w:b/>
          <w:sz w:val="24"/>
          <w:szCs w:val="24"/>
        </w:rPr>
        <w:t>a</w:t>
      </w:r>
      <w:r w:rsidRPr="003C4FE1">
        <w:rPr>
          <w:rFonts w:ascii="Times New Roman" w:hAnsi="Times New Roman"/>
          <w:b/>
          <w:sz w:val="24"/>
          <w:szCs w:val="24"/>
        </w:rPr>
        <w:t xml:space="preserve"> </w:t>
      </w:r>
      <w:r w:rsidR="003C47B9" w:rsidRPr="003C4FE1">
        <w:rPr>
          <w:rFonts w:ascii="Times New Roman" w:hAnsi="Times New Roman"/>
          <w:b/>
          <w:sz w:val="24"/>
          <w:szCs w:val="24"/>
        </w:rPr>
        <w:t>„Žmogiškųjų išteklių valdymas viešojo administravimo institucijose“</w:t>
      </w:r>
      <w:r>
        <w:rPr>
          <w:rFonts w:ascii="Times New Roman" w:hAnsi="Times New Roman"/>
          <w:sz w:val="24"/>
          <w:szCs w:val="24"/>
        </w:rPr>
        <w:t xml:space="preserve">. </w:t>
      </w:r>
      <w:r w:rsidR="00084146">
        <w:rPr>
          <w:rFonts w:ascii="Times New Roman" w:hAnsi="Times New Roman"/>
          <w:sz w:val="24"/>
          <w:szCs w:val="24"/>
        </w:rPr>
        <w:t>Audito metu nustatyta</w:t>
      </w:r>
      <w:r w:rsidR="003C47B9">
        <w:rPr>
          <w:rFonts w:ascii="Times New Roman" w:hAnsi="Times New Roman"/>
          <w:sz w:val="24"/>
          <w:szCs w:val="24"/>
        </w:rPr>
        <w:t xml:space="preserve">, kad </w:t>
      </w:r>
      <w:r>
        <w:rPr>
          <w:rFonts w:ascii="Times New Roman" w:hAnsi="Times New Roman"/>
          <w:sz w:val="24"/>
          <w:szCs w:val="24"/>
        </w:rPr>
        <w:t xml:space="preserve">esama žmogiškųjų išteklių valdymo sistema viešajame sektoriuje nėra </w:t>
      </w:r>
      <w:r>
        <w:rPr>
          <w:rFonts w:ascii="Times New Roman" w:hAnsi="Times New Roman"/>
          <w:sz w:val="24"/>
          <w:szCs w:val="24"/>
        </w:rPr>
        <w:lastRenderedPageBreak/>
        <w:t xml:space="preserve">pakankamas įrankis įstaigų veiklos tikslams pasiekti efektyviausiu būdu, neskatina skaidrios darbuotojų atrankos ir efektyvaus valstybės biudžeto lėšų naudojimo. </w:t>
      </w:r>
      <w:r w:rsidR="00084146">
        <w:rPr>
          <w:rFonts w:ascii="Times New Roman" w:hAnsi="Times New Roman"/>
          <w:sz w:val="24"/>
          <w:szCs w:val="24"/>
        </w:rPr>
        <w:t>Aptartos audito rekomendacijos ir jų įgyvendinimo priemonių planas.</w:t>
      </w:r>
      <w:r>
        <w:rPr>
          <w:rFonts w:ascii="Times New Roman" w:hAnsi="Times New Roman"/>
          <w:sz w:val="24"/>
          <w:szCs w:val="24"/>
        </w:rPr>
        <w:t xml:space="preserve"> </w:t>
      </w:r>
    </w:p>
    <w:p w14:paraId="6D4C51C5" w14:textId="6FB79F46" w:rsidR="003F4F57" w:rsidRDefault="00A95A75" w:rsidP="00A30450">
      <w:pPr>
        <w:spacing w:after="0" w:line="240" w:lineRule="auto"/>
        <w:ind w:firstLine="238"/>
        <w:jc w:val="both"/>
        <w:rPr>
          <w:rFonts w:ascii="Times New Roman" w:eastAsia="Times New Roman" w:hAnsi="Times New Roman"/>
          <w:sz w:val="24"/>
          <w:szCs w:val="24"/>
        </w:rPr>
      </w:pPr>
      <w:r>
        <w:rPr>
          <w:rFonts w:ascii="Times New Roman" w:eastAsia="Times New Roman" w:hAnsi="Times New Roman"/>
          <w:sz w:val="24"/>
          <w:szCs w:val="24"/>
        </w:rPr>
        <w:t>Ko</w:t>
      </w:r>
      <w:r w:rsidR="003F4F57" w:rsidRPr="007A5414">
        <w:rPr>
          <w:rFonts w:ascii="Times New Roman" w:eastAsia="Times New Roman" w:hAnsi="Times New Roman"/>
          <w:sz w:val="24"/>
          <w:szCs w:val="24"/>
        </w:rPr>
        <w:t>mitetas</w:t>
      </w:r>
      <w:r w:rsidR="003F4F57">
        <w:rPr>
          <w:rFonts w:ascii="Times New Roman" w:eastAsia="Times New Roman" w:hAnsi="Times New Roman"/>
          <w:sz w:val="24"/>
          <w:szCs w:val="24"/>
          <w:lang w:eastAsia="lt-LT"/>
        </w:rPr>
        <w:t xml:space="preserve">, </w:t>
      </w:r>
      <w:bookmarkStart w:id="1" w:name="part_80e3ffdaf29c46bbad44e11965faa46f"/>
      <w:bookmarkEnd w:id="1"/>
      <w:r w:rsidR="003F4F57" w:rsidRPr="007A5414">
        <w:rPr>
          <w:rFonts w:ascii="Times New Roman" w:eastAsia="Times New Roman" w:hAnsi="Times New Roman"/>
          <w:sz w:val="24"/>
          <w:szCs w:val="24"/>
        </w:rPr>
        <w:t>atsižvelgdamas į valstybinio audito išvadas</w:t>
      </w:r>
      <w:r w:rsidR="00084146">
        <w:rPr>
          <w:rFonts w:ascii="Times New Roman" w:eastAsia="Times New Roman" w:hAnsi="Times New Roman"/>
          <w:sz w:val="24"/>
          <w:szCs w:val="24"/>
        </w:rPr>
        <w:t xml:space="preserve"> rekomendacijas, pritardamas</w:t>
      </w:r>
      <w:r w:rsidR="003F4F57" w:rsidRPr="007A5414">
        <w:rPr>
          <w:rFonts w:ascii="Times New Roman" w:eastAsia="Times New Roman" w:hAnsi="Times New Roman"/>
          <w:sz w:val="24"/>
          <w:szCs w:val="24"/>
        </w:rPr>
        <w:t xml:space="preserve"> Vyriausybės kanceliarijos parengtam Rekomendacijų įgyvendinimo planui ir </w:t>
      </w:r>
      <w:r w:rsidR="003F4F57">
        <w:rPr>
          <w:rFonts w:ascii="Times New Roman" w:eastAsia="Times New Roman" w:hAnsi="Times New Roman"/>
          <w:bCs/>
          <w:sz w:val="24"/>
          <w:szCs w:val="24"/>
        </w:rPr>
        <w:t xml:space="preserve">siekdamas, kad </w:t>
      </w:r>
      <w:r w:rsidR="003F4F57" w:rsidRPr="007A5414">
        <w:rPr>
          <w:rFonts w:ascii="Times New Roman" w:eastAsia="Times New Roman" w:hAnsi="Times New Roman"/>
          <w:sz w:val="24"/>
          <w:szCs w:val="24"/>
        </w:rPr>
        <w:t>valstybės tarnyba būtų ribotos apimties, lanksti, profesionali, atskaitinga ir orientuota į veiklos rezultatus</w:t>
      </w:r>
      <w:r w:rsidR="003F4F57">
        <w:rPr>
          <w:rFonts w:ascii="Times New Roman" w:eastAsia="Times New Roman" w:hAnsi="Times New Roman"/>
          <w:bCs/>
          <w:sz w:val="24"/>
          <w:szCs w:val="24"/>
        </w:rPr>
        <w:t>,</w:t>
      </w:r>
      <w:r w:rsidR="003F4F57">
        <w:rPr>
          <w:rFonts w:ascii="Times New Roman" w:eastAsia="Times New Roman" w:hAnsi="Times New Roman"/>
          <w:sz w:val="24"/>
          <w:szCs w:val="24"/>
        </w:rPr>
        <w:t xml:space="preserve"> o valstybės biudžeto lėšos žmogiškiesiems ištekliams viešojo administravimo institucijose valdyti būtų naudojamos efektyviai, </w:t>
      </w:r>
      <w:r w:rsidR="00084146">
        <w:rPr>
          <w:rFonts w:ascii="Times New Roman" w:eastAsia="Times New Roman" w:hAnsi="Times New Roman"/>
          <w:sz w:val="24"/>
          <w:szCs w:val="24"/>
        </w:rPr>
        <w:t>pasiūlė Vyriausybei</w:t>
      </w:r>
      <w:r w:rsidR="003F4F57">
        <w:rPr>
          <w:rFonts w:ascii="Times New Roman" w:eastAsia="Times New Roman" w:hAnsi="Times New Roman"/>
          <w:sz w:val="24"/>
          <w:szCs w:val="24"/>
        </w:rPr>
        <w:t>:</w:t>
      </w:r>
    </w:p>
    <w:p w14:paraId="23E9D3C1" w14:textId="2FF9DA81" w:rsidR="003F4F57" w:rsidRDefault="003F4F57" w:rsidP="00A30450">
      <w:pPr>
        <w:tabs>
          <w:tab w:val="left" w:pos="993"/>
          <w:tab w:val="left" w:pos="1418"/>
        </w:tabs>
        <w:spacing w:after="0" w:line="240" w:lineRule="auto"/>
        <w:ind w:firstLine="238"/>
        <w:jc w:val="both"/>
        <w:rPr>
          <w:rFonts w:ascii="Times New Roman" w:eastAsia="Times New Roman" w:hAnsi="Times New Roman"/>
          <w:sz w:val="24"/>
          <w:szCs w:val="24"/>
        </w:rPr>
      </w:pPr>
      <w:r>
        <w:rPr>
          <w:rFonts w:ascii="Times New Roman" w:eastAsia="Times New Roman" w:hAnsi="Times New Roman"/>
          <w:sz w:val="24"/>
          <w:szCs w:val="24"/>
        </w:rPr>
        <w:t xml:space="preserve">1. iki 2017 m. birželio 1 d. informuoti </w:t>
      </w:r>
      <w:r w:rsidR="007167A2">
        <w:rPr>
          <w:rFonts w:ascii="Times New Roman" w:eastAsia="Times New Roman" w:hAnsi="Times New Roman"/>
          <w:sz w:val="24"/>
          <w:szCs w:val="24"/>
        </w:rPr>
        <w:t>Ko</w:t>
      </w:r>
      <w:r w:rsidRPr="007A5414">
        <w:rPr>
          <w:rFonts w:ascii="Times New Roman" w:eastAsia="Times New Roman" w:hAnsi="Times New Roman"/>
          <w:sz w:val="24"/>
          <w:szCs w:val="24"/>
        </w:rPr>
        <w:t>mitetą</w:t>
      </w:r>
      <w:r>
        <w:rPr>
          <w:rFonts w:ascii="Times New Roman" w:eastAsia="Times New Roman" w:hAnsi="Times New Roman"/>
          <w:sz w:val="24"/>
          <w:szCs w:val="24"/>
        </w:rPr>
        <w:t xml:space="preserve"> apie teisės aktų dėl žmogiškųjų išteklių planavimo tobulinimo (pareigybių poreikio įvertinimo metodikos sukūrimo ir darbo užmokesčio skaičiavimo metodikos tobulinimo) ar jų pakeitimo projektų parengimo  eigą;</w:t>
      </w:r>
    </w:p>
    <w:p w14:paraId="5C6D4DC8" w14:textId="56715576" w:rsidR="003F4F57" w:rsidRDefault="003F4F57" w:rsidP="00A30450">
      <w:pPr>
        <w:tabs>
          <w:tab w:val="left" w:pos="993"/>
          <w:tab w:val="left" w:pos="1418"/>
        </w:tabs>
        <w:spacing w:after="0" w:line="240" w:lineRule="auto"/>
        <w:ind w:firstLine="238"/>
        <w:jc w:val="both"/>
        <w:rPr>
          <w:rFonts w:ascii="Times New Roman" w:eastAsia="Times New Roman" w:hAnsi="Times New Roman"/>
          <w:sz w:val="24"/>
          <w:szCs w:val="24"/>
        </w:rPr>
      </w:pPr>
      <w:r>
        <w:rPr>
          <w:rFonts w:ascii="Times New Roman" w:eastAsia="Times New Roman" w:hAnsi="Times New Roman"/>
          <w:sz w:val="24"/>
          <w:szCs w:val="24"/>
        </w:rPr>
        <w:t xml:space="preserve">2. iki 2017 m. rugsėjo 10 d. informuoti </w:t>
      </w:r>
      <w:r w:rsidR="007167A2">
        <w:rPr>
          <w:rFonts w:ascii="Times New Roman" w:eastAsia="Times New Roman" w:hAnsi="Times New Roman"/>
          <w:sz w:val="24"/>
          <w:szCs w:val="24"/>
        </w:rPr>
        <w:t>K</w:t>
      </w:r>
      <w:r w:rsidRPr="007A5414">
        <w:rPr>
          <w:rFonts w:ascii="Times New Roman" w:eastAsia="Times New Roman" w:hAnsi="Times New Roman"/>
          <w:sz w:val="24"/>
          <w:szCs w:val="24"/>
        </w:rPr>
        <w:t>omitetą</w:t>
      </w:r>
      <w:r>
        <w:rPr>
          <w:rFonts w:ascii="Times New Roman" w:eastAsia="Times New Roman" w:hAnsi="Times New Roman"/>
          <w:sz w:val="24"/>
          <w:szCs w:val="24"/>
        </w:rPr>
        <w:t xml:space="preserve"> apie parengtus ir Vyriausybei pateiktus pasiūlymus dėl Vyriausybei atskaitingų institucijų ir įstaigų bendrųjų funkcijų efektyvumo didinimo;</w:t>
      </w:r>
    </w:p>
    <w:p w14:paraId="684DD41C" w14:textId="5B423FB5" w:rsidR="003F4F57" w:rsidRDefault="003F4F57" w:rsidP="00A30450">
      <w:pPr>
        <w:tabs>
          <w:tab w:val="left" w:pos="993"/>
          <w:tab w:val="left" w:pos="1418"/>
        </w:tabs>
        <w:spacing w:after="0" w:line="240" w:lineRule="auto"/>
        <w:ind w:firstLine="238"/>
        <w:jc w:val="both"/>
        <w:rPr>
          <w:rFonts w:ascii="Times New Roman" w:eastAsia="Times New Roman" w:hAnsi="Times New Roman"/>
          <w:sz w:val="24"/>
          <w:szCs w:val="24"/>
        </w:rPr>
      </w:pPr>
      <w:r>
        <w:rPr>
          <w:rFonts w:ascii="Times New Roman" w:eastAsia="Times New Roman" w:hAnsi="Times New Roman"/>
          <w:sz w:val="24"/>
          <w:szCs w:val="24"/>
        </w:rPr>
        <w:t xml:space="preserve">3. iki 2017 m. lapkričio 1 d.  informuoti </w:t>
      </w:r>
      <w:r w:rsidR="007167A2">
        <w:rPr>
          <w:rFonts w:ascii="Times New Roman" w:eastAsia="Times New Roman" w:hAnsi="Times New Roman"/>
          <w:sz w:val="24"/>
          <w:szCs w:val="24"/>
        </w:rPr>
        <w:t>Ko</w:t>
      </w:r>
      <w:r w:rsidRPr="007A5414">
        <w:rPr>
          <w:rFonts w:ascii="Times New Roman" w:eastAsia="Times New Roman" w:hAnsi="Times New Roman"/>
          <w:sz w:val="24"/>
          <w:szCs w:val="24"/>
        </w:rPr>
        <w:t>mitetą</w:t>
      </w:r>
      <w:r>
        <w:rPr>
          <w:rFonts w:ascii="Times New Roman" w:eastAsia="Times New Roman" w:hAnsi="Times New Roman"/>
          <w:sz w:val="24"/>
          <w:szCs w:val="24"/>
        </w:rPr>
        <w:t xml:space="preserve"> apie Rekomendacijų įgyvendinimo plano priemonių, skirtų įgyvendinti </w:t>
      </w:r>
      <w:r w:rsidR="00084146">
        <w:rPr>
          <w:rFonts w:ascii="Times New Roman" w:eastAsia="Times New Roman" w:hAnsi="Times New Roman"/>
          <w:sz w:val="24"/>
          <w:szCs w:val="24"/>
        </w:rPr>
        <w:t>kitas</w:t>
      </w:r>
      <w:r>
        <w:rPr>
          <w:rFonts w:ascii="Times New Roman" w:eastAsia="Times New Roman" w:hAnsi="Times New Roman"/>
          <w:sz w:val="24"/>
          <w:szCs w:val="24"/>
        </w:rPr>
        <w:t xml:space="preserve"> rekomendacijas, vykdymo eigą.</w:t>
      </w:r>
    </w:p>
    <w:p w14:paraId="0CCF29F1" w14:textId="0731FBF4" w:rsidR="003F4F57" w:rsidRDefault="003F4F57" w:rsidP="00A30450">
      <w:pPr>
        <w:pStyle w:val="Dalyviai"/>
        <w:ind w:firstLine="238"/>
      </w:pPr>
      <w:r w:rsidRPr="00057B87">
        <w:t>Vidaus reikalų ministerija 2017 m. birželio 2 d. raštu informavo,</w:t>
      </w:r>
      <w:r>
        <w:rPr>
          <w:b/>
        </w:rPr>
        <w:t xml:space="preserve"> </w:t>
      </w:r>
      <w:r>
        <w:t>kad, įgyvendinant Rekomendacijų įgyvendinimo plano priemones 2017 m. IV ketvirtį bus parengta Viešojo sektoriaus įstaigų sistemos tobulinimo koncepcija.</w:t>
      </w:r>
    </w:p>
    <w:p w14:paraId="0288A805" w14:textId="1D69E518" w:rsidR="003F4F57" w:rsidRDefault="003F4F57" w:rsidP="00A30450">
      <w:pPr>
        <w:pStyle w:val="Dalyviai"/>
        <w:ind w:firstLine="238"/>
      </w:pPr>
      <w:r w:rsidRPr="00057B87">
        <w:lastRenderedPageBreak/>
        <w:t>Finansų ministerija 2017 m. birželio 12 d. informavo</w:t>
      </w:r>
      <w:r w:rsidRPr="000562C2">
        <w:t>,</w:t>
      </w:r>
      <w:r>
        <w:t xml:space="preserve"> kad Vyriausybės sprendimu </w:t>
      </w:r>
      <w:r>
        <w:rPr>
          <w:b/>
        </w:rPr>
        <w:t xml:space="preserve"> </w:t>
      </w:r>
      <w:r>
        <w:t>Rekomendacijų įgyvendinimo plano priemonė dėl teisės aktų dėl žmogiškųjų išteklių planavimo tobulinimo (pareigybių poreikio įvertinimo metodikos sukūrimo ir darbo užmokesčio skaičiavimo metodikos tobulinimo) ar jų pakeitimo projektų parengimo išskirta į du veiksmus ir nustatyti tų veiksmų įvykdymo terminai:</w:t>
      </w:r>
    </w:p>
    <w:p w14:paraId="4FA27466" w14:textId="650A6423" w:rsidR="003F4F57" w:rsidRDefault="003F4F57" w:rsidP="00A30450">
      <w:pPr>
        <w:pStyle w:val="Dalyviai"/>
        <w:ind w:firstLine="238"/>
      </w:pPr>
      <w:r>
        <w:t>1) sukurti ir patvirtinti pareigybių poreikių įvertinimo metodiką (201</w:t>
      </w:r>
      <w:r w:rsidR="000562C2">
        <w:t>8</w:t>
      </w:r>
      <w:r>
        <w:t xml:space="preserve"> m. II ketv.);</w:t>
      </w:r>
    </w:p>
    <w:p w14:paraId="265849D2" w14:textId="30578057" w:rsidR="003F4F57" w:rsidRDefault="003F4F57" w:rsidP="00A30450">
      <w:pPr>
        <w:pStyle w:val="Dalyviai"/>
        <w:ind w:firstLine="238"/>
        <w:rPr>
          <w:b/>
        </w:rPr>
      </w:pPr>
      <w:r>
        <w:t>2) tobulinti darbo užmokesčio skaičiavimo metodiką (201</w:t>
      </w:r>
      <w:r w:rsidR="000562C2">
        <w:t>8</w:t>
      </w:r>
      <w:r>
        <w:t xml:space="preserve"> m. IV ketv.). </w:t>
      </w:r>
    </w:p>
    <w:p w14:paraId="2414C2D3" w14:textId="77777777" w:rsidR="003F4F57" w:rsidRDefault="003F4F57" w:rsidP="00A30450">
      <w:pPr>
        <w:pStyle w:val="Dalyviai"/>
        <w:ind w:firstLine="238"/>
        <w:rPr>
          <w:b/>
        </w:rPr>
      </w:pPr>
    </w:p>
    <w:p w14:paraId="3111504C" w14:textId="77429483" w:rsidR="003F4F57" w:rsidRDefault="003F4F57" w:rsidP="00A30450">
      <w:pPr>
        <w:pStyle w:val="Dalyviai"/>
        <w:ind w:firstLine="238"/>
      </w:pPr>
      <w:r w:rsidRPr="003C4FE1">
        <w:t>2017 m. gegužės 10 d. bendrame Audito komiteto ir Valstybės valdymo ir savivaldybių komiteto posėdyje</w:t>
      </w:r>
      <w:r w:rsidR="00084146">
        <w:t xml:space="preserve"> svarstyta</w:t>
      </w:r>
      <w:r>
        <w:t xml:space="preserve"> </w:t>
      </w:r>
      <w:r w:rsidRPr="003C4FE1">
        <w:rPr>
          <w:b/>
        </w:rPr>
        <w:t>valstybinio audito ataskait</w:t>
      </w:r>
      <w:r w:rsidR="00EF2C48" w:rsidRPr="003C4FE1">
        <w:rPr>
          <w:b/>
        </w:rPr>
        <w:t>a</w:t>
      </w:r>
      <w:r w:rsidRPr="003C4FE1">
        <w:rPr>
          <w:b/>
        </w:rPr>
        <w:t xml:space="preserve"> </w:t>
      </w:r>
      <w:r w:rsidR="00EF2C48" w:rsidRPr="003C4FE1">
        <w:rPr>
          <w:b/>
        </w:rPr>
        <w:t>„Ar sudarytos sąlygos viešojo sektoriaus vidaus kontrolės sistemai efektyviai veikti?“</w:t>
      </w:r>
      <w:r>
        <w:t xml:space="preserve">. </w:t>
      </w:r>
      <w:r w:rsidR="00084146">
        <w:t>Audito metu nustatyta</w:t>
      </w:r>
      <w:r w:rsidR="00EF2C48">
        <w:t>, kad š</w:t>
      </w:r>
      <w:r>
        <w:t>iuo metu galiojančios Vidaus kontrolės ir vidaus audito įstatymo bei įgyvendinamųjų teisės aktų nuostatos nesudaro pagrindo viešojo sektoriaus institucijoms kurti, palaikyti ir tobulinti vidaus kontrolės sistemas, atitinkančias tarptautinę praktiką</w:t>
      </w:r>
      <w:r w:rsidR="00EF2C48">
        <w:t>; t</w:t>
      </w:r>
      <w:r>
        <w:t>eisinė bazė neapima svarbių elementų: kontrolės aplinkos, rizikos vertinimo, informavimo ir komunikacijos, kontrolės veiklą sudaro tik finansų kontrolė, o stebėseną – tik vidaus auditas</w:t>
      </w:r>
      <w:r w:rsidR="00EF2C48">
        <w:t>;</w:t>
      </w:r>
      <w:r>
        <w:t xml:space="preserve"> </w:t>
      </w:r>
      <w:r w:rsidR="00EF2C48">
        <w:t>n</w:t>
      </w:r>
      <w:r>
        <w:t>ėra institucijos, atsakingos už visos vidaus kontrolės reikalavimų kūrimą, metodologinę plėtrą ir priežiūrą</w:t>
      </w:r>
      <w:r w:rsidR="00EF2C48">
        <w:t>;</w:t>
      </w:r>
      <w:r>
        <w:t xml:space="preserve"> </w:t>
      </w:r>
      <w:r w:rsidR="00EF2C48">
        <w:t>v</w:t>
      </w:r>
      <w:r>
        <w:t xml:space="preserve">iešojo sektoriaus institucijų vadovai nėra įpareigoti parinkti vidaus kontrolės sistemos politiką, atlikti sistemos analizę ir viešai atsiskaityti už sukurtą ar patobulintą vidaus kontrolę. </w:t>
      </w:r>
    </w:p>
    <w:p w14:paraId="07D366C9" w14:textId="5218CB90" w:rsidR="003F4F57" w:rsidRDefault="007167A2" w:rsidP="00A30450">
      <w:pPr>
        <w:pStyle w:val="Dalyviai"/>
        <w:ind w:firstLine="238"/>
        <w:rPr>
          <w:color w:val="000000"/>
        </w:rPr>
      </w:pPr>
      <w:r>
        <w:lastRenderedPageBreak/>
        <w:t>K</w:t>
      </w:r>
      <w:r w:rsidR="003F4F57" w:rsidRPr="007A5414">
        <w:t>omitetas</w:t>
      </w:r>
      <w:r>
        <w:t xml:space="preserve"> kartu </w:t>
      </w:r>
      <w:r w:rsidR="003F4F57" w:rsidRPr="007A5414">
        <w:t xml:space="preserve"> </w:t>
      </w:r>
      <w:r>
        <w:t>su</w:t>
      </w:r>
      <w:r w:rsidR="003F4F57">
        <w:t xml:space="preserve"> Audito </w:t>
      </w:r>
      <w:r w:rsidR="003F4F57" w:rsidRPr="007A5414">
        <w:t>komitet</w:t>
      </w:r>
      <w:r>
        <w:t>u</w:t>
      </w:r>
      <w:r w:rsidR="003F4F57">
        <w:t xml:space="preserve"> 2017 m. gegužės 24 d. priėmė bendrą sprendimą, kuriuo paprašė Vyriausybės parengti ir </w:t>
      </w:r>
      <w:r w:rsidR="005B621E">
        <w:t xml:space="preserve">2017 m. rugsėjo mėnesį </w:t>
      </w:r>
      <w:r w:rsidR="003F4F57">
        <w:t xml:space="preserve">pateikti Seimui </w:t>
      </w:r>
      <w:r w:rsidR="003F4F57">
        <w:rPr>
          <w:color w:val="000000"/>
        </w:rPr>
        <w:t>Vidaus kontrolės ir vidaus audito įstatymo pakeitimo įstatymo projektą.</w:t>
      </w:r>
    </w:p>
    <w:p w14:paraId="541ADA80" w14:textId="4C307FF7" w:rsidR="003F4F57" w:rsidRDefault="003F4F57" w:rsidP="00A30450">
      <w:pPr>
        <w:pStyle w:val="Dalyviai"/>
        <w:ind w:firstLine="238"/>
        <w:rPr>
          <w:color w:val="000000"/>
        </w:rPr>
      </w:pPr>
      <w:r>
        <w:rPr>
          <w:color w:val="000000"/>
        </w:rPr>
        <w:t xml:space="preserve">Vyriausybės kanclerė pavedė Finansų ministerijai iki 2017 m. rugpjūčio 20 d. parengti ir pateikti Vyriausybei </w:t>
      </w:r>
      <w:r w:rsidR="00EF2C48">
        <w:rPr>
          <w:color w:val="000000"/>
        </w:rPr>
        <w:t xml:space="preserve">vertinti </w:t>
      </w:r>
      <w:r>
        <w:rPr>
          <w:color w:val="000000"/>
        </w:rPr>
        <w:t>šio įstatymo projektą.</w:t>
      </w:r>
      <w:r w:rsidR="005B621E">
        <w:rPr>
          <w:color w:val="000000"/>
        </w:rPr>
        <w:t xml:space="preserve"> Projektas šiuo metu yra derinamas Vyriausybėje.</w:t>
      </w:r>
    </w:p>
    <w:p w14:paraId="253D5289" w14:textId="77777777" w:rsidR="003F4F57" w:rsidRDefault="003F4F57" w:rsidP="00A30450">
      <w:pPr>
        <w:pStyle w:val="Dalyviai"/>
        <w:ind w:firstLine="238"/>
        <w:rPr>
          <w:color w:val="000000"/>
        </w:rPr>
      </w:pPr>
    </w:p>
    <w:p w14:paraId="3C94077E" w14:textId="47007D97" w:rsidR="003F4F57" w:rsidRDefault="007167A2" w:rsidP="00A30450">
      <w:pPr>
        <w:pStyle w:val="Dalyviai"/>
        <w:ind w:firstLine="238"/>
      </w:pPr>
      <w:r>
        <w:t>K</w:t>
      </w:r>
      <w:r w:rsidR="003F4F57" w:rsidRPr="007A5414">
        <w:t>omitetas 2017 m.</w:t>
      </w:r>
      <w:r w:rsidR="003F4F57" w:rsidRPr="003C4FE1">
        <w:t xml:space="preserve"> gegužės 31 d. posėdyje, </w:t>
      </w:r>
      <w:r w:rsidR="003F4F57">
        <w:t xml:space="preserve">dalyvaujant Finansų ir Vidaus reikalų ministerijų atstovams, svarstė klausimą dėl </w:t>
      </w:r>
      <w:r w:rsidR="003F4F57" w:rsidRPr="003C4FE1">
        <w:rPr>
          <w:b/>
        </w:rPr>
        <w:t>viešojo sektoriaus vidaus auditorių atestacijos (įskaitant jų  mokymą)</w:t>
      </w:r>
      <w:r w:rsidR="003F4F57">
        <w:t>.</w:t>
      </w:r>
    </w:p>
    <w:p w14:paraId="15F04FAF" w14:textId="0D878445" w:rsidR="003F4F57" w:rsidRDefault="003F4F57" w:rsidP="00A30450">
      <w:pPr>
        <w:spacing w:after="0" w:line="240" w:lineRule="auto"/>
        <w:ind w:firstLine="238"/>
        <w:jc w:val="both"/>
        <w:rPr>
          <w:rFonts w:ascii="Times New Roman" w:eastAsia="Times New Roman" w:hAnsi="Times New Roman"/>
          <w:sz w:val="24"/>
          <w:szCs w:val="24"/>
        </w:rPr>
      </w:pPr>
      <w:r>
        <w:rPr>
          <w:rFonts w:ascii="Times New Roman" w:eastAsia="Times New Roman" w:hAnsi="Times New Roman"/>
          <w:sz w:val="24"/>
          <w:szCs w:val="24"/>
        </w:rPr>
        <w:t>Komitetui buvo pateikta informacija apie viešojo sektoriaus vidaus auditorių atestacijos sistemą ir jos teisinį reglamentavimą, taip pat apie Valstybės kontrolės atlikto valstybinio audito ataskaitoje „Ar sudarytos sąlygos viešojo sektoriaus vidaus kontrolės sistemai efektyviai veikti</w:t>
      </w:r>
      <w:r w:rsidR="005B621E">
        <w:rPr>
          <w:rFonts w:ascii="Times New Roman" w:eastAsia="Times New Roman" w:hAnsi="Times New Roman"/>
          <w:sz w:val="24"/>
          <w:szCs w:val="24"/>
        </w:rPr>
        <w:t>?</w:t>
      </w:r>
      <w:r>
        <w:rPr>
          <w:rFonts w:ascii="Times New Roman" w:eastAsia="Times New Roman" w:hAnsi="Times New Roman"/>
          <w:sz w:val="24"/>
          <w:szCs w:val="24"/>
        </w:rPr>
        <w:t>“ pateiktas rekomendacijas dėl tikslingumo atnaujinti vidaus auditorių mokymo programą ir inicijuoti Vidaus kontrolės ir audito įstatymo pakeitimus, siekiant nustatyti Finansų ministerijos atsakomybę už visos vidaus kontrolės sistemos reikalavimų nustatymą, metodologinį vadovavimą ir priežiūrą.</w:t>
      </w:r>
    </w:p>
    <w:p w14:paraId="5308F3EA" w14:textId="058AEFF0" w:rsidR="003F4F57" w:rsidRDefault="003F4F57" w:rsidP="00A30450">
      <w:pPr>
        <w:spacing w:after="0" w:line="240" w:lineRule="auto"/>
        <w:ind w:firstLine="238"/>
        <w:jc w:val="both"/>
        <w:rPr>
          <w:rFonts w:ascii="Times New Roman" w:eastAsia="Times New Roman" w:hAnsi="Times New Roman"/>
          <w:sz w:val="24"/>
          <w:szCs w:val="24"/>
        </w:rPr>
      </w:pPr>
      <w:r>
        <w:rPr>
          <w:rFonts w:ascii="Times New Roman" w:eastAsia="Times New Roman" w:hAnsi="Times New Roman"/>
          <w:sz w:val="24"/>
          <w:szCs w:val="24"/>
        </w:rPr>
        <w:t>Komiteto nariai buvo informuoti, kad vidaus auditorių mokymo ir atestacijos sistemoje svarbus vaidmuo tenka įstaigai, kuriai pavedama vykdyti vidaus auditorių atestacijos (įskaitant jų mokymą) organizavimo funkcijas. Šios funkcijos Finansų ministro įsakymu nuo 2012 metų buvo pavestos vykdyti Finansų minis</w:t>
      </w:r>
      <w:r>
        <w:rPr>
          <w:rFonts w:ascii="Times New Roman" w:eastAsia="Times New Roman" w:hAnsi="Times New Roman"/>
          <w:sz w:val="24"/>
          <w:szCs w:val="24"/>
        </w:rPr>
        <w:lastRenderedPageBreak/>
        <w:t>terijos mokymo centrui. Vyriausybė 2017 m. balandžio 12 d. priėmė nutarimą Nr. 268 „Dėl Finansų ministerijos mokymo centro veiklos nutraukimo“, bet vidaus auditorių atestacijos (įskaitant mokymą) organizavimo funkcijos kitam subjektui nebuvo perduotos.</w:t>
      </w:r>
      <w:r w:rsidR="001555F3">
        <w:rPr>
          <w:rFonts w:ascii="Times New Roman" w:eastAsia="Times New Roman" w:hAnsi="Times New Roman"/>
          <w:sz w:val="24"/>
          <w:szCs w:val="24"/>
        </w:rPr>
        <w:t xml:space="preserve"> Todėl </w:t>
      </w:r>
      <w:r>
        <w:rPr>
          <w:rFonts w:ascii="Times New Roman" w:eastAsia="Times New Roman" w:hAnsi="Times New Roman"/>
          <w:sz w:val="24"/>
          <w:szCs w:val="24"/>
        </w:rPr>
        <w:t>Komitetas 2017 m. birželio 6 d. raštu paprašė Vyriausybės informuoti Komitetą: 1) kokiam subjektui ir kada yra numatyta perduoti vidaus auditorių atestacijos (įskaitant jų mokymą) organizavimo funkcijų vykdymą; 2) ar Finansų ministerijos mokymo centro mokymo tikslams įrengtos patalpos ir įsigyta techninė įranga bus ir toliau panaudotos valstybės tarnautojų mokymo poreikiams tenkinti ir kam bus pavesta jas valdyti.</w:t>
      </w:r>
    </w:p>
    <w:p w14:paraId="19822D34" w14:textId="77777777" w:rsidR="003F4F57" w:rsidRDefault="003F4F57" w:rsidP="00A30450">
      <w:pPr>
        <w:spacing w:after="0" w:line="240" w:lineRule="auto"/>
        <w:ind w:firstLine="238"/>
        <w:jc w:val="both"/>
        <w:rPr>
          <w:rFonts w:ascii="Times New Roman" w:eastAsia="Times New Roman" w:hAnsi="Times New Roman"/>
          <w:sz w:val="24"/>
          <w:szCs w:val="24"/>
        </w:rPr>
      </w:pPr>
      <w:r>
        <w:rPr>
          <w:rFonts w:ascii="Times New Roman" w:eastAsia="Times New Roman" w:hAnsi="Times New Roman"/>
          <w:sz w:val="24"/>
          <w:szCs w:val="24"/>
        </w:rPr>
        <w:t xml:space="preserve">Finansų ministerija 2017 m. birželio 29 d. raštu atsakė Komitetui, kad Finansų ministerijos mokymo centro patalpos yra perduotos valdyti Turto bankui ir dalis patalpų, kurios nesusijusios su valstybės tarnautojų mokymu, bus įrašytos į likviduojamo valstybės turto sąrašą; dėl vidaus auditorių atestacijos (įskaitant jų mokymą) organizavimo funkcijų perdavimo dar vyksta optimalaus sprendimo paieškos ir apie jų baigtį Komitetas bus informuotas papildomai. </w:t>
      </w:r>
    </w:p>
    <w:p w14:paraId="320CEB86" w14:textId="77777777" w:rsidR="003F4F57" w:rsidRDefault="003F4F57" w:rsidP="00A30450">
      <w:pPr>
        <w:spacing w:after="0" w:line="240" w:lineRule="auto"/>
        <w:ind w:firstLine="238"/>
        <w:jc w:val="both"/>
        <w:rPr>
          <w:rFonts w:ascii="Times New Roman" w:eastAsia="Times New Roman" w:hAnsi="Times New Roman"/>
          <w:sz w:val="24"/>
          <w:szCs w:val="24"/>
        </w:rPr>
      </w:pPr>
    </w:p>
    <w:p w14:paraId="2600FD98" w14:textId="341501B4" w:rsidR="007A5414" w:rsidRPr="007A5414" w:rsidRDefault="003F4F57" w:rsidP="00AB3CA4">
      <w:pPr>
        <w:overflowPunct w:val="0"/>
        <w:autoSpaceDE w:val="0"/>
        <w:autoSpaceDN w:val="0"/>
        <w:adjustRightInd w:val="0"/>
        <w:spacing w:after="0" w:line="240" w:lineRule="auto"/>
        <w:ind w:firstLine="284"/>
        <w:jc w:val="both"/>
        <w:rPr>
          <w:rFonts w:ascii="Times New Roman" w:hAnsi="Times New Roman"/>
          <w:sz w:val="24"/>
          <w:szCs w:val="24"/>
          <w:lang w:eastAsia="lt-LT"/>
        </w:rPr>
      </w:pPr>
      <w:r w:rsidRPr="007A5414">
        <w:rPr>
          <w:rFonts w:ascii="Times New Roman" w:hAnsi="Times New Roman"/>
          <w:sz w:val="24"/>
          <w:szCs w:val="24"/>
        </w:rPr>
        <w:t>2017 m. birželio 28 d.  posėdyje, dalyvaujant Vyriausybės kanceliarijos, Vidaus reikalų ministerijos ir Valstybės tarnybos departamento</w:t>
      </w:r>
      <w:r w:rsidR="007A5414" w:rsidRPr="007A5414">
        <w:rPr>
          <w:rFonts w:ascii="Times New Roman" w:hAnsi="Times New Roman"/>
          <w:sz w:val="24"/>
          <w:szCs w:val="24"/>
        </w:rPr>
        <w:t xml:space="preserve"> atstovams</w:t>
      </w:r>
      <w:r w:rsidRPr="007A5414">
        <w:rPr>
          <w:rFonts w:ascii="Times New Roman" w:hAnsi="Times New Roman"/>
          <w:sz w:val="24"/>
          <w:szCs w:val="24"/>
        </w:rPr>
        <w:t xml:space="preserve">, </w:t>
      </w:r>
      <w:r w:rsidR="007167A2">
        <w:rPr>
          <w:rFonts w:ascii="Times New Roman" w:hAnsi="Times New Roman"/>
          <w:sz w:val="24"/>
          <w:szCs w:val="24"/>
        </w:rPr>
        <w:t xml:space="preserve">Komitetas </w:t>
      </w:r>
      <w:r w:rsidRPr="007A5414">
        <w:rPr>
          <w:rFonts w:ascii="Times New Roman" w:hAnsi="Times New Roman"/>
          <w:sz w:val="24"/>
          <w:szCs w:val="24"/>
        </w:rPr>
        <w:t xml:space="preserve">svarstė Vidaus reikalų ministerijos pateiktą informaciją dėl </w:t>
      </w:r>
      <w:r w:rsidRPr="007A5414">
        <w:rPr>
          <w:rFonts w:ascii="Times New Roman" w:hAnsi="Times New Roman"/>
          <w:b/>
          <w:sz w:val="24"/>
          <w:szCs w:val="24"/>
        </w:rPr>
        <w:t>v</w:t>
      </w:r>
      <w:r w:rsidRPr="007A5414">
        <w:rPr>
          <w:rFonts w:ascii="Times New Roman" w:hAnsi="Times New Roman"/>
          <w:b/>
          <w:sz w:val="24"/>
          <w:szCs w:val="24"/>
          <w:lang w:eastAsia="lt-LT"/>
        </w:rPr>
        <w:t>alstybės tarnautojų kvalifikacijos kėlimo sistemos</w:t>
      </w:r>
      <w:r w:rsidRPr="007A5414">
        <w:rPr>
          <w:rFonts w:ascii="Times New Roman" w:hAnsi="Times New Roman"/>
          <w:sz w:val="24"/>
          <w:szCs w:val="24"/>
          <w:lang w:eastAsia="lt-LT"/>
        </w:rPr>
        <w:t xml:space="preserve"> ir jai kylančių iššūkių</w:t>
      </w:r>
      <w:r w:rsidR="007A5414" w:rsidRPr="007A5414">
        <w:rPr>
          <w:rFonts w:ascii="Times New Roman" w:hAnsi="Times New Roman"/>
          <w:sz w:val="24"/>
          <w:szCs w:val="24"/>
          <w:lang w:eastAsia="lt-LT"/>
        </w:rPr>
        <w:t xml:space="preserve">. </w:t>
      </w:r>
    </w:p>
    <w:p w14:paraId="07288710" w14:textId="02D68138" w:rsidR="007A5414" w:rsidRDefault="007A5414" w:rsidP="00AB3CA4">
      <w:pPr>
        <w:overflowPunct w:val="0"/>
        <w:autoSpaceDE w:val="0"/>
        <w:autoSpaceDN w:val="0"/>
        <w:adjustRightInd w:val="0"/>
        <w:spacing w:after="0" w:line="240" w:lineRule="auto"/>
        <w:ind w:firstLine="284"/>
        <w:jc w:val="both"/>
        <w:rPr>
          <w:rFonts w:ascii="Times New Roman" w:hAnsi="Times New Roman"/>
          <w:sz w:val="24"/>
          <w:szCs w:val="24"/>
          <w:lang w:eastAsia="lt-LT"/>
        </w:rPr>
      </w:pPr>
      <w:r w:rsidRPr="007A5414">
        <w:rPr>
          <w:rFonts w:ascii="Times New Roman" w:hAnsi="Times New Roman"/>
          <w:sz w:val="24"/>
          <w:szCs w:val="24"/>
          <w:lang w:eastAsia="lt-LT"/>
        </w:rPr>
        <w:lastRenderedPageBreak/>
        <w:t xml:space="preserve">Komitetas </w:t>
      </w:r>
      <w:r w:rsidR="005B621E">
        <w:rPr>
          <w:rFonts w:ascii="Times New Roman" w:hAnsi="Times New Roman"/>
          <w:sz w:val="24"/>
          <w:szCs w:val="24"/>
          <w:lang w:eastAsia="lt-LT"/>
        </w:rPr>
        <w:t xml:space="preserve">susipažino su institucijų pateikta informacija </w:t>
      </w:r>
      <w:r w:rsidRPr="007A5414">
        <w:rPr>
          <w:rFonts w:ascii="Times New Roman" w:hAnsi="Times New Roman"/>
          <w:sz w:val="24"/>
          <w:szCs w:val="24"/>
          <w:lang w:eastAsia="lt-LT"/>
        </w:rPr>
        <w:t xml:space="preserve">ir pasiūlė Vidaus reikalų ministerijai rengiant Valstybės tarnybos naujos redakcijos įstatymo projektą </w:t>
      </w:r>
      <w:r w:rsidR="005B621E">
        <w:rPr>
          <w:rFonts w:ascii="Times New Roman" w:hAnsi="Times New Roman"/>
          <w:sz w:val="24"/>
          <w:szCs w:val="24"/>
          <w:lang w:eastAsia="lt-LT"/>
        </w:rPr>
        <w:t>jame aptarti</w:t>
      </w:r>
      <w:r w:rsidRPr="007A5414">
        <w:rPr>
          <w:rFonts w:ascii="Times New Roman" w:hAnsi="Times New Roman"/>
          <w:sz w:val="24"/>
          <w:szCs w:val="24"/>
          <w:lang w:eastAsia="lt-LT"/>
        </w:rPr>
        <w:t xml:space="preserve"> valstybės tarnautojų kvalifikacijos kėlimo klausimus.</w:t>
      </w:r>
    </w:p>
    <w:p w14:paraId="22344690" w14:textId="77777777" w:rsidR="007167A2" w:rsidRPr="007A5414" w:rsidRDefault="007167A2" w:rsidP="007167A2">
      <w:pPr>
        <w:overflowPunct w:val="0"/>
        <w:autoSpaceDE w:val="0"/>
        <w:autoSpaceDN w:val="0"/>
        <w:adjustRightInd w:val="0"/>
        <w:spacing w:after="0"/>
        <w:ind w:firstLine="709"/>
        <w:jc w:val="both"/>
        <w:rPr>
          <w:rFonts w:ascii="Times New Roman" w:hAnsi="Times New Roman"/>
          <w:sz w:val="24"/>
          <w:szCs w:val="24"/>
          <w:lang w:eastAsia="lt-LT"/>
        </w:rPr>
      </w:pPr>
    </w:p>
    <w:p w14:paraId="09102CAE" w14:textId="510FAED4" w:rsidR="003F4F57" w:rsidRPr="00057B87" w:rsidRDefault="007167A2" w:rsidP="00A30450">
      <w:pPr>
        <w:spacing w:after="0" w:line="240" w:lineRule="auto"/>
        <w:ind w:firstLine="238"/>
        <w:jc w:val="both"/>
        <w:rPr>
          <w:rFonts w:ascii="Times New Roman" w:eastAsiaTheme="minorHAnsi" w:hAnsi="Times New Roman"/>
          <w:b/>
          <w:sz w:val="24"/>
          <w:szCs w:val="24"/>
        </w:rPr>
      </w:pPr>
      <w:r>
        <w:rPr>
          <w:rFonts w:ascii="Times New Roman" w:eastAsiaTheme="minorHAnsi" w:hAnsi="Times New Roman"/>
          <w:sz w:val="24"/>
          <w:szCs w:val="24"/>
        </w:rPr>
        <w:t>V</w:t>
      </w:r>
      <w:r w:rsidR="003F4F57" w:rsidRPr="007A5414">
        <w:rPr>
          <w:rFonts w:ascii="Times New Roman" w:eastAsiaTheme="minorHAnsi" w:hAnsi="Times New Roman"/>
          <w:sz w:val="24"/>
          <w:szCs w:val="24"/>
        </w:rPr>
        <w:t>ykdant</w:t>
      </w:r>
      <w:r w:rsidR="003F4F57" w:rsidRPr="00B41605">
        <w:rPr>
          <w:rFonts w:ascii="Times New Roman" w:hAnsi="Times New Roman"/>
          <w:sz w:val="24"/>
          <w:szCs w:val="24"/>
        </w:rPr>
        <w:t xml:space="preserve"> tęstinę parlamentinę kontrolę</w:t>
      </w:r>
      <w:r>
        <w:rPr>
          <w:rFonts w:ascii="Times New Roman" w:hAnsi="Times New Roman"/>
          <w:sz w:val="24"/>
          <w:szCs w:val="24"/>
        </w:rPr>
        <w:t xml:space="preserve"> komiteto posėdyje</w:t>
      </w:r>
      <w:r w:rsidR="003F4F57" w:rsidRPr="00B41605">
        <w:rPr>
          <w:rFonts w:ascii="Times New Roman" w:hAnsi="Times New Roman"/>
          <w:sz w:val="24"/>
          <w:szCs w:val="24"/>
        </w:rPr>
        <w:t xml:space="preserve"> Socialinės apsaugos ir darbo ministras pristatė </w:t>
      </w:r>
      <w:r w:rsidR="003F4F57" w:rsidRPr="00057B87">
        <w:rPr>
          <w:rFonts w:ascii="Times New Roman" w:eastAsiaTheme="minorHAnsi" w:hAnsi="Times New Roman"/>
          <w:b/>
          <w:sz w:val="24"/>
          <w:szCs w:val="24"/>
        </w:rPr>
        <w:t xml:space="preserve">Nevyriausybinių organizacijų ir bendruomenių plėtros 2017–2019 metų veiksmų plano 2.3 priemonės „Remti bendruomeninę veiklą savivaldybėse“ įgyvendinimo aprašą. </w:t>
      </w:r>
    </w:p>
    <w:p w14:paraId="4C8ECD53" w14:textId="34BD2390" w:rsidR="003F4F57" w:rsidRDefault="003F4F57" w:rsidP="00A30450">
      <w:pPr>
        <w:spacing w:after="0" w:line="240" w:lineRule="auto"/>
        <w:ind w:firstLine="238"/>
        <w:jc w:val="both"/>
        <w:rPr>
          <w:rFonts w:ascii="Times New Roman" w:eastAsiaTheme="minorHAnsi" w:hAnsi="Times New Roman"/>
          <w:sz w:val="24"/>
          <w:szCs w:val="24"/>
        </w:rPr>
      </w:pPr>
      <w:r w:rsidRPr="00A91779">
        <w:rPr>
          <w:rFonts w:ascii="Times New Roman" w:eastAsiaTheme="minorHAnsi" w:hAnsi="Times New Roman"/>
          <w:sz w:val="24"/>
          <w:szCs w:val="24"/>
        </w:rPr>
        <w:t xml:space="preserve">Komitetas pažymėjo, kad, atsižvelgiant į tai, jog minėtas veiksmų planas apima trejų metų laikotarpį, būtina atlikti minėtos priemonės įgyvendinimo stebėseną savivaldybėse ir pagal gautus rezultatus bei pasiūlymus tobulinti Aprašą. Komitetas paprašė Socialinės apsaugos ir darbo ministerijos informuoti apie numatomas tobulinti Aprašo nuostatas, susijusias su bendruomeninės </w:t>
      </w:r>
      <w:r>
        <w:rPr>
          <w:rFonts w:ascii="Times New Roman" w:eastAsiaTheme="minorHAnsi" w:hAnsi="Times New Roman"/>
          <w:sz w:val="24"/>
          <w:szCs w:val="24"/>
        </w:rPr>
        <w:t>veiklos finansavimu 2018 metais.</w:t>
      </w:r>
    </w:p>
    <w:p w14:paraId="570A0ADA" w14:textId="77777777" w:rsidR="007167A2" w:rsidRPr="007A5414" w:rsidRDefault="007167A2" w:rsidP="00A30450">
      <w:pPr>
        <w:spacing w:after="0" w:line="240" w:lineRule="auto"/>
        <w:ind w:firstLine="238"/>
        <w:jc w:val="both"/>
        <w:rPr>
          <w:rFonts w:ascii="Times New Roman" w:eastAsiaTheme="minorHAnsi" w:hAnsi="Times New Roman"/>
          <w:sz w:val="24"/>
          <w:szCs w:val="24"/>
        </w:rPr>
      </w:pPr>
    </w:p>
    <w:p w14:paraId="17C1C6BF" w14:textId="0A84006A" w:rsidR="003F4F57" w:rsidRDefault="003F4F57" w:rsidP="00A30450">
      <w:pPr>
        <w:pStyle w:val="Sraopastraipa"/>
        <w:tabs>
          <w:tab w:val="left" w:pos="0"/>
        </w:tabs>
        <w:spacing w:after="100" w:afterAutospacing="1"/>
        <w:ind w:left="0" w:firstLine="238"/>
        <w:jc w:val="both"/>
        <w:rPr>
          <w:color w:val="000000"/>
          <w:szCs w:val="24"/>
          <w:lang w:val="lt-LT"/>
        </w:rPr>
      </w:pPr>
      <w:r w:rsidRPr="007A5414">
        <w:rPr>
          <w:rFonts w:eastAsia="Calibri"/>
          <w:szCs w:val="24"/>
          <w:lang w:val="lt-LT" w:eastAsia="lt-LT"/>
        </w:rPr>
        <w:t>2017</w:t>
      </w:r>
      <w:r w:rsidR="00405FD3">
        <w:rPr>
          <w:rFonts w:eastAsia="Calibri"/>
          <w:szCs w:val="24"/>
          <w:lang w:val="lt-LT" w:eastAsia="lt-LT"/>
        </w:rPr>
        <w:t xml:space="preserve"> m. balandžio 1</w:t>
      </w:r>
      <w:r w:rsidRPr="007A5414">
        <w:rPr>
          <w:rFonts w:eastAsia="Calibri"/>
          <w:szCs w:val="24"/>
          <w:lang w:val="lt-LT" w:eastAsia="lt-LT"/>
        </w:rPr>
        <w:t xml:space="preserve">9 </w:t>
      </w:r>
      <w:r w:rsidR="00405FD3">
        <w:rPr>
          <w:rFonts w:eastAsia="Calibri"/>
          <w:szCs w:val="24"/>
          <w:lang w:val="lt-LT" w:eastAsia="lt-LT"/>
        </w:rPr>
        <w:t>d.</w:t>
      </w:r>
      <w:r>
        <w:rPr>
          <w:rFonts w:eastAsia="Calibri"/>
          <w:szCs w:val="24"/>
          <w:lang w:val="lt-LT" w:eastAsia="lt-LT"/>
        </w:rPr>
        <w:t xml:space="preserve"> </w:t>
      </w:r>
      <w:r w:rsidRPr="007A5414">
        <w:rPr>
          <w:rFonts w:eastAsia="Calibri"/>
          <w:szCs w:val="24"/>
          <w:lang w:val="lt-LT" w:eastAsia="lt-LT"/>
        </w:rPr>
        <w:t xml:space="preserve">posėdyje svarstė </w:t>
      </w:r>
      <w:r w:rsidRPr="007A5414">
        <w:rPr>
          <w:rFonts w:eastAsia="Calibri"/>
          <w:b/>
          <w:szCs w:val="24"/>
          <w:lang w:val="lt-LT" w:eastAsia="lt-LT"/>
        </w:rPr>
        <w:t>valstybinio audito ataskaitą</w:t>
      </w:r>
      <w:r w:rsidRPr="007A5414">
        <w:rPr>
          <w:rFonts w:eastAsia="Calibri"/>
          <w:szCs w:val="24"/>
          <w:lang w:val="lt-LT" w:eastAsia="lt-LT"/>
        </w:rPr>
        <w:t xml:space="preserve"> </w:t>
      </w:r>
      <w:r w:rsidRPr="007A5414">
        <w:rPr>
          <w:rFonts w:eastAsia="Calibri"/>
          <w:b/>
          <w:szCs w:val="24"/>
          <w:lang w:val="lt-LT" w:eastAsia="lt-LT"/>
        </w:rPr>
        <w:t>„Šilumos ūkio nuoma savivaldybėse“</w:t>
      </w:r>
      <w:r w:rsidRPr="007A5414">
        <w:rPr>
          <w:rFonts w:eastAsia="Calibri"/>
          <w:szCs w:val="24"/>
          <w:lang w:val="lt-LT" w:eastAsia="lt-LT"/>
        </w:rPr>
        <w:t xml:space="preserve">. </w:t>
      </w:r>
      <w:r w:rsidR="000575EF" w:rsidRPr="007A5414">
        <w:rPr>
          <w:rFonts w:eastAsia="Calibri"/>
          <w:szCs w:val="24"/>
          <w:lang w:val="lt-LT" w:eastAsia="lt-LT"/>
        </w:rPr>
        <w:t xml:space="preserve">Komitetas atkreipė dėmesį į tai, kad nors </w:t>
      </w:r>
      <w:r w:rsidR="000575EF">
        <w:rPr>
          <w:szCs w:val="24"/>
          <w:lang w:val="lt-LT"/>
        </w:rPr>
        <w:t>š</w:t>
      </w:r>
      <w:r w:rsidR="000575EF" w:rsidRPr="00057B87">
        <w:rPr>
          <w:szCs w:val="24"/>
          <w:lang w:val="lt-LT"/>
        </w:rPr>
        <w:t>ilumos kainų reguliavimo sistema yra detaliai reglamentuota,</w:t>
      </w:r>
      <w:r w:rsidR="000575EF" w:rsidRPr="007A5414">
        <w:rPr>
          <w:szCs w:val="24"/>
          <w:lang w:val="lt-LT"/>
        </w:rPr>
        <w:t xml:space="preserve"> </w:t>
      </w:r>
      <w:r w:rsidR="000575EF" w:rsidRPr="00057B87">
        <w:rPr>
          <w:szCs w:val="24"/>
          <w:lang w:val="lt-LT"/>
        </w:rPr>
        <w:t xml:space="preserve">bet ji neužtikrina šilumos kainų pagrįstumo, yra sudėtinga ir nepakankamai skatina savivaldybes ir šilumos tiekėjus gerinti veiklos efektyvumą ir mažinti </w:t>
      </w:r>
      <w:r w:rsidR="000575EF">
        <w:rPr>
          <w:szCs w:val="24"/>
          <w:lang w:val="lt-LT"/>
        </w:rPr>
        <w:t xml:space="preserve">šilumos </w:t>
      </w:r>
      <w:r w:rsidR="000575EF" w:rsidRPr="00057B87">
        <w:rPr>
          <w:szCs w:val="24"/>
          <w:lang w:val="lt-LT"/>
        </w:rPr>
        <w:t xml:space="preserve">kainas. </w:t>
      </w:r>
      <w:r w:rsidRPr="007A5414">
        <w:rPr>
          <w:rFonts w:eastAsia="Calibri"/>
          <w:szCs w:val="24"/>
          <w:lang w:val="lt-LT" w:eastAsia="lt-LT"/>
        </w:rPr>
        <w:t xml:space="preserve">Po svarstymo nutarta </w:t>
      </w:r>
      <w:r>
        <w:rPr>
          <w:color w:val="000000"/>
          <w:szCs w:val="24"/>
          <w:lang w:val="lt-LT"/>
        </w:rPr>
        <w:t>a</w:t>
      </w:r>
      <w:r w:rsidRPr="00813EC3">
        <w:rPr>
          <w:color w:val="000000"/>
          <w:szCs w:val="24"/>
          <w:lang w:val="lt-LT"/>
        </w:rPr>
        <w:t xml:space="preserve">tsižvelgiant </w:t>
      </w:r>
      <w:r w:rsidRPr="00813EC3">
        <w:rPr>
          <w:color w:val="000000"/>
          <w:szCs w:val="24"/>
          <w:lang w:val="lt-LT"/>
        </w:rPr>
        <w:lastRenderedPageBreak/>
        <w:t>į valstybinio audito metu vertintų problemų aktualumą ir valstybinio audito ataskaitoje pateiktų rekomendacijų svarbą kreiptis į Lietuvos Respublikos Vyriaus</w:t>
      </w:r>
      <w:r>
        <w:rPr>
          <w:color w:val="000000"/>
          <w:szCs w:val="24"/>
          <w:lang w:val="lt-LT"/>
        </w:rPr>
        <w:t xml:space="preserve">ybę bei Energetikos ministeriją, kad </w:t>
      </w:r>
      <w:r w:rsidRPr="00813EC3">
        <w:rPr>
          <w:color w:val="000000"/>
          <w:szCs w:val="24"/>
          <w:lang w:val="lt-LT"/>
        </w:rPr>
        <w:t>ik</w:t>
      </w:r>
      <w:r>
        <w:rPr>
          <w:color w:val="000000"/>
          <w:szCs w:val="24"/>
          <w:lang w:val="lt-LT"/>
        </w:rPr>
        <w:t>i 2017 m. birželio 1 d. pateiktų</w:t>
      </w:r>
      <w:r w:rsidRPr="00813EC3">
        <w:rPr>
          <w:color w:val="000000"/>
          <w:szCs w:val="24"/>
          <w:lang w:val="lt-LT"/>
        </w:rPr>
        <w:t xml:space="preserve"> komitetui išsamią informaciją apie valstybinio audito ataskaitoje pateiktų rekomendacijų įgyvendinimo eigą ir priimtus sprendimus.</w:t>
      </w:r>
    </w:p>
    <w:p w14:paraId="7FF250BE" w14:textId="77777777" w:rsidR="003F4F57" w:rsidRDefault="003F4F57" w:rsidP="00A30450">
      <w:pPr>
        <w:pStyle w:val="Sraopastraipa"/>
        <w:tabs>
          <w:tab w:val="left" w:pos="0"/>
        </w:tabs>
        <w:spacing w:after="100" w:afterAutospacing="1"/>
        <w:ind w:left="0" w:firstLine="238"/>
        <w:jc w:val="both"/>
        <w:rPr>
          <w:b/>
          <w:color w:val="000000"/>
          <w:szCs w:val="24"/>
          <w:lang w:val="lt-LT"/>
        </w:rPr>
      </w:pPr>
    </w:p>
    <w:p w14:paraId="2D1F545E" w14:textId="7B21BA5D" w:rsidR="003F4F57" w:rsidRDefault="003F4F57" w:rsidP="00A30450">
      <w:pPr>
        <w:pStyle w:val="Sraopastraipa"/>
        <w:tabs>
          <w:tab w:val="left" w:pos="0"/>
        </w:tabs>
        <w:spacing w:after="100" w:afterAutospacing="1"/>
        <w:ind w:left="0" w:firstLine="238"/>
        <w:jc w:val="both"/>
        <w:rPr>
          <w:color w:val="000000"/>
          <w:szCs w:val="24"/>
          <w:lang w:val="lt-LT"/>
        </w:rPr>
      </w:pPr>
      <w:r>
        <w:rPr>
          <w:color w:val="000000"/>
          <w:szCs w:val="24"/>
          <w:lang w:val="lt-LT"/>
        </w:rPr>
        <w:t>2017</w:t>
      </w:r>
      <w:r w:rsidR="00405FD3">
        <w:rPr>
          <w:color w:val="000000"/>
          <w:szCs w:val="24"/>
          <w:lang w:val="lt-LT"/>
        </w:rPr>
        <w:t xml:space="preserve"> m. birželio 2</w:t>
      </w:r>
      <w:r w:rsidRPr="007A5414">
        <w:rPr>
          <w:color w:val="000000"/>
          <w:szCs w:val="24"/>
          <w:lang w:val="lt-LT"/>
        </w:rPr>
        <w:t xml:space="preserve">8 </w:t>
      </w:r>
      <w:r w:rsidR="00405FD3">
        <w:rPr>
          <w:color w:val="000000"/>
          <w:szCs w:val="24"/>
          <w:lang w:val="lt-LT"/>
        </w:rPr>
        <w:t xml:space="preserve">d. </w:t>
      </w:r>
      <w:r w:rsidR="007167A2">
        <w:rPr>
          <w:color w:val="000000"/>
          <w:szCs w:val="24"/>
          <w:lang w:val="lt-LT"/>
        </w:rPr>
        <w:t>posėdyje</w:t>
      </w:r>
      <w:r>
        <w:rPr>
          <w:color w:val="000000"/>
          <w:szCs w:val="24"/>
          <w:lang w:val="lt-LT"/>
        </w:rPr>
        <w:t xml:space="preserve"> svarstė </w:t>
      </w:r>
      <w:r w:rsidRPr="00B41605">
        <w:rPr>
          <w:b/>
          <w:color w:val="000000"/>
          <w:szCs w:val="24"/>
          <w:lang w:val="lt-LT"/>
        </w:rPr>
        <w:t>valstybinio audito ataskaitą „Ar užtikrinamas būsto prieinamumas mažas pajamas gaunantiems gyventojams“</w:t>
      </w:r>
      <w:r>
        <w:rPr>
          <w:color w:val="000000"/>
          <w:szCs w:val="24"/>
          <w:lang w:val="lt-LT"/>
        </w:rPr>
        <w:t xml:space="preserve">. </w:t>
      </w:r>
    </w:p>
    <w:p w14:paraId="25F452A5" w14:textId="48BF6D70" w:rsidR="003F4F57" w:rsidRPr="00185DA6" w:rsidRDefault="004748BB" w:rsidP="00A30450">
      <w:pPr>
        <w:pStyle w:val="Sraopastraipa"/>
        <w:tabs>
          <w:tab w:val="left" w:pos="0"/>
        </w:tabs>
        <w:spacing w:after="100" w:afterAutospacing="1"/>
        <w:ind w:left="0" w:firstLine="238"/>
        <w:jc w:val="both"/>
        <w:rPr>
          <w:color w:val="000000"/>
          <w:szCs w:val="24"/>
          <w:lang w:val="lt-LT"/>
        </w:rPr>
      </w:pPr>
      <w:r>
        <w:rPr>
          <w:color w:val="000000"/>
          <w:szCs w:val="24"/>
          <w:lang w:val="lt-LT"/>
        </w:rPr>
        <w:t xml:space="preserve">Komiteto nariai atkreipė dėmesį į tai, kad </w:t>
      </w:r>
      <w:r w:rsidRPr="007A5414">
        <w:rPr>
          <w:szCs w:val="24"/>
          <w:lang w:val="lt-LT"/>
        </w:rPr>
        <w:t>Paramos būstui įsigyti ir išsinuomoti įstatymas nesuderintas su kitais socialinę paramą reglamentuojančiais teisės aktais – jame nėra prievolės deklaruoti visų bendrą ūkį tvarkančių asmenų pajamas ir turtą, todėl savivaldybėms didėja administracinė našta, nes reikalingos kontrolės priemonės.</w:t>
      </w:r>
      <w:r>
        <w:rPr>
          <w:color w:val="000000"/>
          <w:szCs w:val="24"/>
          <w:lang w:val="lt-LT"/>
        </w:rPr>
        <w:t xml:space="preserve"> </w:t>
      </w:r>
      <w:r w:rsidR="003F4F57">
        <w:rPr>
          <w:color w:val="000000"/>
          <w:szCs w:val="24"/>
          <w:lang w:val="lt-LT"/>
        </w:rPr>
        <w:t xml:space="preserve">Po svarstymo nutarta </w:t>
      </w:r>
      <w:r w:rsidR="003F4F57" w:rsidRPr="00813EC3">
        <w:rPr>
          <w:color w:val="000000"/>
          <w:szCs w:val="24"/>
          <w:lang w:val="lt-LT"/>
        </w:rPr>
        <w:t xml:space="preserve">siūlyti Socialinės apsaugos ir darbo ministerijai bei Lietuvos savivaldybių asociacijai vykdyti stebėseną šiuo klausimu ir </w:t>
      </w:r>
      <w:r w:rsidR="003F4F57">
        <w:rPr>
          <w:color w:val="000000"/>
          <w:szCs w:val="24"/>
          <w:lang w:val="lt-LT"/>
        </w:rPr>
        <w:t xml:space="preserve">Seimo </w:t>
      </w:r>
      <w:r w:rsidR="005B621E">
        <w:rPr>
          <w:color w:val="000000"/>
          <w:szCs w:val="24"/>
          <w:lang w:val="lt-LT"/>
        </w:rPr>
        <w:t>III (r</w:t>
      </w:r>
      <w:r w:rsidR="003F4F57" w:rsidRPr="00813EC3">
        <w:rPr>
          <w:color w:val="000000"/>
          <w:szCs w:val="24"/>
          <w:lang w:val="lt-LT"/>
        </w:rPr>
        <w:t>udens</w:t>
      </w:r>
      <w:r w:rsidR="005B621E">
        <w:rPr>
          <w:color w:val="000000"/>
          <w:szCs w:val="24"/>
          <w:lang w:val="lt-LT"/>
        </w:rPr>
        <w:t>)</w:t>
      </w:r>
      <w:r w:rsidR="003F4F57" w:rsidRPr="00813EC3">
        <w:rPr>
          <w:color w:val="000000"/>
          <w:szCs w:val="24"/>
          <w:lang w:val="lt-LT"/>
        </w:rPr>
        <w:t xml:space="preserve"> sesijoje pateikti komitetui informaciją</w:t>
      </w:r>
      <w:r w:rsidR="003F4F57" w:rsidRPr="005B621E">
        <w:rPr>
          <w:color w:val="000000"/>
          <w:szCs w:val="24"/>
          <w:lang w:val="lt-LT"/>
        </w:rPr>
        <w:t>.</w:t>
      </w:r>
    </w:p>
    <w:p w14:paraId="79C90B73" w14:textId="48BF5D9A" w:rsidR="003F4F57" w:rsidRDefault="003F4F57" w:rsidP="00A30450">
      <w:pPr>
        <w:spacing w:after="0" w:line="240" w:lineRule="auto"/>
        <w:ind w:firstLine="238"/>
        <w:jc w:val="both"/>
        <w:rPr>
          <w:rFonts w:ascii="Times New Roman" w:hAnsi="Times New Roman"/>
          <w:sz w:val="24"/>
          <w:szCs w:val="24"/>
        </w:rPr>
      </w:pPr>
      <w:r>
        <w:rPr>
          <w:rFonts w:ascii="Times New Roman" w:hAnsi="Times New Roman"/>
          <w:sz w:val="24"/>
          <w:szCs w:val="24"/>
        </w:rPr>
        <w:t xml:space="preserve">2017 m. </w:t>
      </w:r>
      <w:r w:rsidRPr="00914782">
        <w:rPr>
          <w:rFonts w:ascii="Times New Roman" w:hAnsi="Times New Roman"/>
          <w:sz w:val="24"/>
          <w:szCs w:val="24"/>
        </w:rPr>
        <w:t xml:space="preserve">birželio 7 d. posėdyje išklausė Finansų ministerijos informaciją apie </w:t>
      </w:r>
      <w:r w:rsidRPr="00B41605">
        <w:rPr>
          <w:rFonts w:ascii="Times New Roman" w:hAnsi="Times New Roman"/>
          <w:b/>
          <w:sz w:val="24"/>
          <w:szCs w:val="24"/>
        </w:rPr>
        <w:t>2014–2020 metų Europos Sąjungos fondų investicijų veiksmų programos (toliau – Programa) priemonių, skirtų regioniniams projektams įgyvendinti, lėšų perskirstymą</w:t>
      </w:r>
      <w:r w:rsidRPr="00914782">
        <w:rPr>
          <w:rFonts w:ascii="Times New Roman" w:hAnsi="Times New Roman"/>
          <w:sz w:val="24"/>
          <w:szCs w:val="24"/>
        </w:rPr>
        <w:t xml:space="preserve">. Aptartos šio perskirstymo priežastys. Taip pat išklausyta </w:t>
      </w:r>
      <w:r w:rsidRPr="00914782">
        <w:rPr>
          <w:rFonts w:ascii="Times New Roman" w:hAnsi="Times New Roman"/>
          <w:sz w:val="24"/>
          <w:szCs w:val="24"/>
        </w:rPr>
        <w:lastRenderedPageBreak/>
        <w:t>Sveikatos ministerijos ir Švietimo ir mokslo ministerijos informacija apie priežastis, dėl kurių yra vėluojama patvirtinti Programos priemonių įgyvendinimui reikalingų tvarkų aprašus ir kada numatoma šiuos aprašus patvirtinti. Lietuvos savivaldybių asociacijos atstovai informavo Komitetą apie tai, kokį poveikį Programos priemonių, skirtų regioniniams projektams įgyvendinti, lėšų perskirstymas gali turėti savivaldybių parengtiems ar rengiamiems projektams bei kokį poveikį turi Programos priemonių įgyvendinimui reikalingų tvarkos aprašų patvirtinimo vėlavimas.</w:t>
      </w:r>
      <w:r>
        <w:rPr>
          <w:rFonts w:ascii="Times New Roman" w:hAnsi="Times New Roman"/>
          <w:sz w:val="24"/>
          <w:szCs w:val="24"/>
        </w:rPr>
        <w:t xml:space="preserve"> </w:t>
      </w:r>
      <w:r w:rsidRPr="00914782">
        <w:rPr>
          <w:rFonts w:ascii="Times New Roman" w:hAnsi="Times New Roman"/>
          <w:sz w:val="24"/>
          <w:szCs w:val="24"/>
        </w:rPr>
        <w:t xml:space="preserve">Komitetas, atsižvelgdamas į tai, kad yra numatoma 30 mln. </w:t>
      </w:r>
      <w:r w:rsidR="005B621E">
        <w:rPr>
          <w:rFonts w:ascii="Times New Roman" w:hAnsi="Times New Roman"/>
          <w:sz w:val="24"/>
          <w:szCs w:val="24"/>
        </w:rPr>
        <w:t>e</w:t>
      </w:r>
      <w:r w:rsidRPr="00914782">
        <w:rPr>
          <w:rFonts w:ascii="Times New Roman" w:hAnsi="Times New Roman"/>
          <w:sz w:val="24"/>
          <w:szCs w:val="24"/>
        </w:rPr>
        <w:t xml:space="preserve">urų papildomai koncentruoti  investicijoms regionuose pritraukti ir darbo vietoms kurti, nusprendė siūlyti Vidaus reikalų ministerijai ir Ūkio ministerijai klausimą dėl šių lėšų numatomo panaudojimo kriterijų ir tvarkos spręsti, įvertinant regionų plėtros tarybų ir savivaldybių atstovų nuomonę. </w:t>
      </w:r>
    </w:p>
    <w:p w14:paraId="40B7F1AD" w14:textId="77777777" w:rsidR="00B41605" w:rsidRDefault="00B41605" w:rsidP="00A30450">
      <w:pPr>
        <w:tabs>
          <w:tab w:val="left" w:pos="0"/>
        </w:tabs>
        <w:spacing w:after="0" w:line="240" w:lineRule="auto"/>
        <w:ind w:right="-1" w:firstLine="238"/>
        <w:jc w:val="both"/>
        <w:rPr>
          <w:rFonts w:ascii="Times New Roman" w:hAnsi="Times New Roman"/>
          <w:sz w:val="24"/>
          <w:szCs w:val="24"/>
          <w:lang w:eastAsia="lt-LT"/>
        </w:rPr>
      </w:pPr>
    </w:p>
    <w:p w14:paraId="4A43D6AA" w14:textId="4DA3E623" w:rsidR="00B41605" w:rsidRPr="00B41605" w:rsidRDefault="00405FD3" w:rsidP="00A30450">
      <w:pPr>
        <w:tabs>
          <w:tab w:val="left" w:pos="0"/>
        </w:tabs>
        <w:spacing w:after="0" w:line="240" w:lineRule="auto"/>
        <w:ind w:right="-1" w:firstLine="238"/>
        <w:jc w:val="both"/>
        <w:rPr>
          <w:rFonts w:ascii="Times New Roman" w:hAnsi="Times New Roman"/>
          <w:sz w:val="24"/>
          <w:szCs w:val="24"/>
          <w:lang w:eastAsia="lt-LT"/>
        </w:rPr>
      </w:pPr>
      <w:r w:rsidRPr="00405FD3">
        <w:rPr>
          <w:rFonts w:ascii="Times New Roman" w:hAnsi="Times New Roman"/>
          <w:sz w:val="24"/>
          <w:szCs w:val="24"/>
          <w:lang w:eastAsia="lt-LT"/>
        </w:rPr>
        <w:t xml:space="preserve">2017 m. birželio 28 d. </w:t>
      </w:r>
      <w:r>
        <w:rPr>
          <w:rFonts w:ascii="Times New Roman" w:hAnsi="Times New Roman"/>
          <w:sz w:val="24"/>
          <w:szCs w:val="24"/>
          <w:lang w:eastAsia="lt-LT"/>
        </w:rPr>
        <w:t>s</w:t>
      </w:r>
      <w:r w:rsidR="00B41605" w:rsidRPr="007A5414">
        <w:rPr>
          <w:rFonts w:ascii="Times New Roman" w:hAnsi="Times New Roman"/>
          <w:sz w:val="24"/>
          <w:szCs w:val="24"/>
          <w:lang w:eastAsia="lt-LT"/>
        </w:rPr>
        <w:t>varstytos</w:t>
      </w:r>
      <w:r w:rsidR="00B41605" w:rsidRPr="00B41605">
        <w:rPr>
          <w:rFonts w:ascii="Times New Roman" w:hAnsi="Times New Roman"/>
          <w:sz w:val="24"/>
          <w:szCs w:val="24"/>
          <w:lang w:eastAsia="lt-LT"/>
        </w:rPr>
        <w:t xml:space="preserve"> </w:t>
      </w:r>
      <w:r w:rsidR="00B41605" w:rsidRPr="00B41605">
        <w:rPr>
          <w:rFonts w:ascii="Times New Roman" w:hAnsi="Times New Roman"/>
          <w:b/>
          <w:sz w:val="24"/>
          <w:szCs w:val="24"/>
          <w:lang w:eastAsia="lt-LT"/>
        </w:rPr>
        <w:t>Regioninės politikos gairės</w:t>
      </w:r>
      <w:r w:rsidR="00B41605" w:rsidRPr="00B41605">
        <w:rPr>
          <w:rFonts w:ascii="Times New Roman" w:hAnsi="Times New Roman"/>
          <w:sz w:val="24"/>
          <w:szCs w:val="24"/>
          <w:lang w:eastAsia="lt-LT"/>
        </w:rPr>
        <w:t xml:space="preserve">. Išklausius pranešimus ir pasisakymus nutarta siūlyti Vidaus reikalų ministerijai rengiant Regioninės plėtros koncepciją nuolat informuoti Komitetą apie </w:t>
      </w:r>
      <w:r>
        <w:rPr>
          <w:rFonts w:ascii="Times New Roman" w:hAnsi="Times New Roman"/>
          <w:sz w:val="24"/>
          <w:szCs w:val="24"/>
          <w:lang w:eastAsia="lt-LT"/>
        </w:rPr>
        <w:t xml:space="preserve">Koncepcijos </w:t>
      </w:r>
      <w:r w:rsidR="00B41605" w:rsidRPr="00B41605">
        <w:rPr>
          <w:rFonts w:ascii="Times New Roman" w:hAnsi="Times New Roman"/>
          <w:sz w:val="24"/>
          <w:szCs w:val="24"/>
          <w:lang w:eastAsia="lt-LT"/>
        </w:rPr>
        <w:t>rengim</w:t>
      </w:r>
      <w:r w:rsidR="00B41605">
        <w:rPr>
          <w:rFonts w:ascii="Times New Roman" w:hAnsi="Times New Roman"/>
          <w:sz w:val="24"/>
          <w:szCs w:val="24"/>
          <w:lang w:eastAsia="lt-LT"/>
        </w:rPr>
        <w:t>o eigą ir rezultatus bei</w:t>
      </w:r>
      <w:r w:rsidR="00B41605" w:rsidRPr="00B41605">
        <w:rPr>
          <w:rFonts w:ascii="Times New Roman" w:hAnsi="Times New Roman"/>
          <w:sz w:val="24"/>
          <w:szCs w:val="24"/>
          <w:lang w:eastAsia="lt-LT"/>
        </w:rPr>
        <w:t xml:space="preserve"> </w:t>
      </w:r>
      <w:r w:rsidR="00B41605">
        <w:rPr>
          <w:rFonts w:ascii="Times New Roman" w:hAnsi="Times New Roman"/>
          <w:sz w:val="24"/>
          <w:szCs w:val="24"/>
          <w:lang w:eastAsia="lt-LT"/>
        </w:rPr>
        <w:t>p</w:t>
      </w:r>
      <w:r w:rsidR="00B41605" w:rsidRPr="00B41605">
        <w:rPr>
          <w:rFonts w:ascii="Times New Roman" w:hAnsi="Times New Roman"/>
          <w:sz w:val="24"/>
          <w:szCs w:val="24"/>
          <w:lang w:eastAsia="lt-LT"/>
        </w:rPr>
        <w:t>rašyti Vidaus reikalų ministerijos Seimo</w:t>
      </w:r>
      <w:r w:rsidR="00B41605">
        <w:rPr>
          <w:rFonts w:ascii="Times New Roman" w:hAnsi="Times New Roman"/>
          <w:sz w:val="24"/>
          <w:szCs w:val="24"/>
          <w:lang w:eastAsia="lt-LT"/>
        </w:rPr>
        <w:t xml:space="preserve"> </w:t>
      </w:r>
      <w:r w:rsidR="005B621E">
        <w:rPr>
          <w:rFonts w:ascii="Times New Roman" w:hAnsi="Times New Roman"/>
          <w:sz w:val="24"/>
          <w:szCs w:val="24"/>
          <w:lang w:eastAsia="lt-LT"/>
        </w:rPr>
        <w:t>II (</w:t>
      </w:r>
      <w:r w:rsidR="00B41605">
        <w:rPr>
          <w:rFonts w:ascii="Times New Roman" w:hAnsi="Times New Roman"/>
          <w:sz w:val="24"/>
          <w:szCs w:val="24"/>
          <w:lang w:eastAsia="lt-LT"/>
        </w:rPr>
        <w:t>pavasario</w:t>
      </w:r>
      <w:r w:rsidR="005B621E">
        <w:rPr>
          <w:rFonts w:ascii="Times New Roman" w:hAnsi="Times New Roman"/>
          <w:sz w:val="24"/>
          <w:szCs w:val="24"/>
          <w:lang w:eastAsia="lt-LT"/>
        </w:rPr>
        <w:t>)</w:t>
      </w:r>
      <w:r w:rsidR="00B41605" w:rsidRPr="00B41605">
        <w:rPr>
          <w:rFonts w:ascii="Times New Roman" w:hAnsi="Times New Roman"/>
          <w:sz w:val="24"/>
          <w:szCs w:val="24"/>
          <w:lang w:eastAsia="lt-LT"/>
        </w:rPr>
        <w:t xml:space="preserve"> sesijoje pateikti informaciją apie investicijas (tiek nacionalines, tiek ES) pagal regionus ir savivaldybes ir šią informaciją svarstyti kituose komiteto posėdžiuose.</w:t>
      </w:r>
    </w:p>
    <w:p w14:paraId="30C92507" w14:textId="77777777" w:rsidR="003F4F57" w:rsidRDefault="003F4F57" w:rsidP="00A30450">
      <w:pPr>
        <w:spacing w:after="0" w:line="240" w:lineRule="auto"/>
        <w:ind w:firstLine="238"/>
        <w:jc w:val="both"/>
        <w:rPr>
          <w:rFonts w:ascii="Times New Roman" w:hAnsi="Times New Roman"/>
          <w:sz w:val="24"/>
          <w:szCs w:val="24"/>
        </w:rPr>
      </w:pPr>
    </w:p>
    <w:p w14:paraId="2F9E46E6" w14:textId="5F950D11" w:rsidR="003F4F57" w:rsidRDefault="003F4F57" w:rsidP="00A30450">
      <w:pPr>
        <w:spacing w:after="0" w:line="240" w:lineRule="auto"/>
        <w:ind w:firstLine="238"/>
        <w:jc w:val="both"/>
        <w:rPr>
          <w:rFonts w:ascii="Times New Roman" w:hAnsi="Times New Roman"/>
          <w:sz w:val="24"/>
          <w:szCs w:val="24"/>
        </w:rPr>
      </w:pPr>
      <w:r>
        <w:rPr>
          <w:rFonts w:ascii="Times New Roman" w:hAnsi="Times New Roman"/>
          <w:sz w:val="24"/>
          <w:szCs w:val="24"/>
        </w:rPr>
        <w:lastRenderedPageBreak/>
        <w:t xml:space="preserve">Komitetas, </w:t>
      </w:r>
      <w:r w:rsidRPr="00914782">
        <w:rPr>
          <w:rFonts w:ascii="Times New Roman" w:hAnsi="Times New Roman"/>
          <w:sz w:val="24"/>
          <w:szCs w:val="24"/>
        </w:rPr>
        <w:t>tęs</w:t>
      </w:r>
      <w:r>
        <w:rPr>
          <w:rFonts w:ascii="Times New Roman" w:hAnsi="Times New Roman"/>
          <w:sz w:val="24"/>
          <w:szCs w:val="24"/>
        </w:rPr>
        <w:t xml:space="preserve">damas parlamentinę kontrolę, 2017 m. </w:t>
      </w:r>
      <w:r w:rsidRPr="00914782">
        <w:rPr>
          <w:rFonts w:ascii="Times New Roman" w:hAnsi="Times New Roman"/>
          <w:sz w:val="24"/>
          <w:szCs w:val="24"/>
        </w:rPr>
        <w:t>birželio 2</w:t>
      </w:r>
      <w:r>
        <w:rPr>
          <w:rFonts w:ascii="Times New Roman" w:hAnsi="Times New Roman"/>
          <w:sz w:val="24"/>
          <w:szCs w:val="24"/>
        </w:rPr>
        <w:t>8</w:t>
      </w:r>
      <w:r w:rsidRPr="00914782">
        <w:rPr>
          <w:rFonts w:ascii="Times New Roman" w:hAnsi="Times New Roman"/>
          <w:sz w:val="24"/>
          <w:szCs w:val="24"/>
        </w:rPr>
        <w:t xml:space="preserve"> d. Komiteto posėdyje </w:t>
      </w:r>
      <w:r>
        <w:rPr>
          <w:rFonts w:ascii="Times New Roman" w:hAnsi="Times New Roman"/>
          <w:sz w:val="24"/>
          <w:szCs w:val="24"/>
        </w:rPr>
        <w:t xml:space="preserve">išklausė Vidaus reikalų ministerijos ir Finansų ministerijos informaciją apie </w:t>
      </w:r>
      <w:r w:rsidRPr="00B41605">
        <w:rPr>
          <w:rFonts w:ascii="Times New Roman" w:hAnsi="Times New Roman"/>
          <w:b/>
          <w:sz w:val="24"/>
          <w:szCs w:val="24"/>
        </w:rPr>
        <w:t>Valstybės investicijų programos ir ES finansinės paramos investavimą regionuose, naujas priemones, skirtas pritraukti investicijas ir kurti darbo vietas regionuose</w:t>
      </w:r>
      <w:r w:rsidRPr="00625144">
        <w:rPr>
          <w:rFonts w:ascii="Times New Roman" w:hAnsi="Times New Roman"/>
          <w:sz w:val="24"/>
          <w:szCs w:val="24"/>
        </w:rPr>
        <w:t>.</w:t>
      </w:r>
      <w:r>
        <w:rPr>
          <w:rFonts w:ascii="Times New Roman" w:hAnsi="Times New Roman"/>
          <w:sz w:val="24"/>
          <w:szCs w:val="24"/>
        </w:rPr>
        <w:t xml:space="preserve"> Komitetas nutarė s</w:t>
      </w:r>
      <w:r w:rsidRPr="00625144">
        <w:rPr>
          <w:rFonts w:ascii="Times New Roman" w:hAnsi="Times New Roman"/>
          <w:sz w:val="24"/>
          <w:szCs w:val="24"/>
        </w:rPr>
        <w:t>iūlyti Vidaus reikalų ministerijai</w:t>
      </w:r>
      <w:r>
        <w:rPr>
          <w:rFonts w:ascii="Times New Roman" w:hAnsi="Times New Roman"/>
          <w:sz w:val="24"/>
          <w:szCs w:val="24"/>
        </w:rPr>
        <w:t xml:space="preserve"> </w:t>
      </w:r>
      <w:r w:rsidRPr="00625144">
        <w:rPr>
          <w:rFonts w:ascii="Times New Roman" w:hAnsi="Times New Roman"/>
          <w:sz w:val="24"/>
          <w:szCs w:val="24"/>
        </w:rPr>
        <w:t>apibendrint</w:t>
      </w:r>
      <w:r>
        <w:rPr>
          <w:rFonts w:ascii="Times New Roman" w:hAnsi="Times New Roman"/>
          <w:sz w:val="24"/>
          <w:szCs w:val="24"/>
        </w:rPr>
        <w:t>us duomenis</w:t>
      </w:r>
      <w:r w:rsidRPr="00625144">
        <w:rPr>
          <w:rFonts w:ascii="Times New Roman" w:hAnsi="Times New Roman"/>
          <w:sz w:val="24"/>
          <w:szCs w:val="24"/>
        </w:rPr>
        <w:t xml:space="preserve"> apie investicijas iš įvairių finansavimo šaltinių </w:t>
      </w:r>
      <w:r>
        <w:rPr>
          <w:rFonts w:ascii="Times New Roman" w:hAnsi="Times New Roman"/>
          <w:sz w:val="24"/>
          <w:szCs w:val="24"/>
        </w:rPr>
        <w:t>p</w:t>
      </w:r>
      <w:r w:rsidRPr="00625144">
        <w:rPr>
          <w:rFonts w:ascii="Times New Roman" w:hAnsi="Times New Roman"/>
          <w:sz w:val="24"/>
          <w:szCs w:val="24"/>
        </w:rPr>
        <w:t>agal regionus panaudoti rengiant regi</w:t>
      </w:r>
      <w:r>
        <w:rPr>
          <w:rFonts w:ascii="Times New Roman" w:hAnsi="Times New Roman"/>
          <w:sz w:val="24"/>
          <w:szCs w:val="24"/>
        </w:rPr>
        <w:t xml:space="preserve">oninės politikos Baltąją knygą bei šiuos </w:t>
      </w:r>
      <w:r w:rsidRPr="00625144">
        <w:rPr>
          <w:rFonts w:ascii="Times New Roman" w:hAnsi="Times New Roman"/>
          <w:sz w:val="24"/>
          <w:szCs w:val="24"/>
        </w:rPr>
        <w:t>apibendrintus duomenis nuolat kaupti ir analizuoti, nustatant aiškius investicijų vertinimo kriterijus, į kuriuos tikslinga įtraukti investicijų vertinimą pagal santykį su bendruoju vidaus produktu ir demografinių rodiklių pokyčiais.</w:t>
      </w:r>
      <w:r>
        <w:rPr>
          <w:rFonts w:ascii="Times New Roman" w:hAnsi="Times New Roman"/>
          <w:sz w:val="24"/>
          <w:szCs w:val="24"/>
        </w:rPr>
        <w:t xml:space="preserve"> Be to, komitetas nutarė pratęsti parlamentinę kontrolę ir p</w:t>
      </w:r>
      <w:r w:rsidRPr="00625144">
        <w:rPr>
          <w:rFonts w:ascii="Times New Roman" w:hAnsi="Times New Roman"/>
          <w:sz w:val="24"/>
          <w:szCs w:val="24"/>
        </w:rPr>
        <w:t>rašyti Finansų ministerijos iki 2017 m. rugsėjo 1 d. Komitetui raštu pateikti apibendrintą informaciją apie Europos Sąjungos fondų lėšomis (2007–2013 m  laikotarpio) finansuojamų projektų, skirtų viešajai infrastruktūrai (geriamojo vandens, nuotėkų ir kt.), įgyvendinimą. Kartu pateikiant duomenis apie projektus, kuriuos įgyvendinant nepasiekti užsibrėžti rodikliai ir dėl to numatomas pasekmes (baudas, grąžinimus į biudžetą ir kt.).</w:t>
      </w:r>
    </w:p>
    <w:p w14:paraId="74233291" w14:textId="10D00341" w:rsidR="00AE6459" w:rsidRDefault="00AE6459" w:rsidP="00A30450">
      <w:pPr>
        <w:spacing w:after="0" w:line="240" w:lineRule="auto"/>
        <w:ind w:firstLine="238"/>
        <w:jc w:val="both"/>
        <w:rPr>
          <w:rFonts w:ascii="Times New Roman" w:hAnsi="Times New Roman"/>
          <w:sz w:val="24"/>
          <w:szCs w:val="24"/>
        </w:rPr>
      </w:pPr>
    </w:p>
    <w:p w14:paraId="17198F96" w14:textId="578BEF3A" w:rsidR="00AE6459" w:rsidRPr="00B41605" w:rsidRDefault="00AE6459" w:rsidP="00A30450">
      <w:pPr>
        <w:spacing w:after="0" w:line="240" w:lineRule="auto"/>
        <w:ind w:firstLine="238"/>
        <w:jc w:val="both"/>
        <w:rPr>
          <w:rFonts w:ascii="Times New Roman" w:hAnsi="Times New Roman"/>
          <w:sz w:val="24"/>
          <w:szCs w:val="24"/>
        </w:rPr>
      </w:pPr>
      <w:r w:rsidRPr="00B41605">
        <w:rPr>
          <w:rFonts w:ascii="Times New Roman" w:hAnsi="Times New Roman"/>
          <w:sz w:val="24"/>
          <w:szCs w:val="24"/>
        </w:rPr>
        <w:t xml:space="preserve">Komitetas išklausė </w:t>
      </w:r>
      <w:r w:rsidRPr="00B41605">
        <w:rPr>
          <w:rFonts w:ascii="Times New Roman" w:hAnsi="Times New Roman"/>
          <w:b/>
          <w:sz w:val="24"/>
          <w:szCs w:val="24"/>
        </w:rPr>
        <w:t xml:space="preserve">Vyriausiosios tarnybinės etikos komisijos </w:t>
      </w:r>
      <w:r w:rsidRPr="00B41605">
        <w:rPr>
          <w:rFonts w:ascii="Times New Roman" w:hAnsi="Times New Roman"/>
          <w:sz w:val="24"/>
          <w:szCs w:val="24"/>
        </w:rPr>
        <w:t>(toliau – Komisija)</w:t>
      </w:r>
      <w:r w:rsidRPr="00B41605">
        <w:rPr>
          <w:rFonts w:ascii="Times New Roman" w:hAnsi="Times New Roman"/>
          <w:b/>
          <w:sz w:val="24"/>
          <w:szCs w:val="24"/>
        </w:rPr>
        <w:t xml:space="preserve"> 2016 metų veiklos ataskaitą</w:t>
      </w:r>
      <w:r w:rsidRPr="00B41605">
        <w:rPr>
          <w:rFonts w:ascii="Times New Roman" w:hAnsi="Times New Roman"/>
          <w:sz w:val="24"/>
          <w:szCs w:val="24"/>
        </w:rPr>
        <w:t xml:space="preserve"> </w:t>
      </w:r>
      <w:r w:rsidR="00772487">
        <w:rPr>
          <w:rFonts w:ascii="Times New Roman" w:hAnsi="Times New Roman"/>
          <w:sz w:val="24"/>
          <w:szCs w:val="24"/>
        </w:rPr>
        <w:t xml:space="preserve">ir </w:t>
      </w:r>
      <w:r w:rsidRPr="00B41605">
        <w:rPr>
          <w:rFonts w:ascii="Times New Roman" w:hAnsi="Times New Roman"/>
          <w:sz w:val="24"/>
          <w:szCs w:val="24"/>
        </w:rPr>
        <w:t xml:space="preserve">pasiūlė ataskaitos rodiklius pateikti pagal </w:t>
      </w:r>
      <w:r w:rsidR="00772487">
        <w:rPr>
          <w:rFonts w:ascii="Times New Roman" w:hAnsi="Times New Roman"/>
          <w:sz w:val="24"/>
          <w:szCs w:val="24"/>
        </w:rPr>
        <w:t>Vyriausiosios tarnybinės etikos k</w:t>
      </w:r>
      <w:r w:rsidRPr="00B41605">
        <w:rPr>
          <w:rFonts w:ascii="Times New Roman" w:hAnsi="Times New Roman"/>
          <w:sz w:val="24"/>
          <w:szCs w:val="24"/>
        </w:rPr>
        <w:t xml:space="preserve">omisijos įstatyme numatytus </w:t>
      </w:r>
      <w:r w:rsidR="00772487">
        <w:rPr>
          <w:rFonts w:ascii="Times New Roman" w:hAnsi="Times New Roman"/>
          <w:sz w:val="24"/>
          <w:szCs w:val="24"/>
        </w:rPr>
        <w:t>Komisijos</w:t>
      </w:r>
      <w:r w:rsidRPr="00B41605">
        <w:rPr>
          <w:rFonts w:ascii="Times New Roman" w:hAnsi="Times New Roman"/>
          <w:sz w:val="24"/>
          <w:szCs w:val="24"/>
        </w:rPr>
        <w:t xml:space="preserve"> įgaliojimus</w:t>
      </w:r>
      <w:r w:rsidR="00772487">
        <w:rPr>
          <w:rFonts w:ascii="Times New Roman" w:hAnsi="Times New Roman"/>
          <w:sz w:val="24"/>
          <w:szCs w:val="24"/>
        </w:rPr>
        <w:t>,</w:t>
      </w:r>
      <w:r w:rsidRPr="00B41605">
        <w:rPr>
          <w:rFonts w:ascii="Times New Roman" w:hAnsi="Times New Roman"/>
          <w:sz w:val="24"/>
          <w:szCs w:val="24"/>
        </w:rPr>
        <w:t xml:space="preserve"> teises</w:t>
      </w:r>
      <w:r w:rsidR="00772487">
        <w:rPr>
          <w:rFonts w:ascii="Times New Roman" w:hAnsi="Times New Roman"/>
          <w:sz w:val="24"/>
          <w:szCs w:val="24"/>
        </w:rPr>
        <w:t xml:space="preserve"> ir</w:t>
      </w:r>
      <w:r w:rsidRPr="00B41605">
        <w:rPr>
          <w:rFonts w:ascii="Times New Roman" w:hAnsi="Times New Roman"/>
          <w:sz w:val="24"/>
          <w:szCs w:val="24"/>
        </w:rPr>
        <w:t xml:space="preserve"> kompetenciją pranešimų, skundų, prašymų tyrimo ir sprendimų priėmimo srityse; ataskaitoje informaciją apie bylų nagrinėjimą teisme detalizuoti, išskirstant bylas pagal apskųsto </w:t>
      </w:r>
      <w:r w:rsidR="00772487">
        <w:rPr>
          <w:rFonts w:ascii="Times New Roman" w:hAnsi="Times New Roman"/>
          <w:sz w:val="24"/>
          <w:szCs w:val="24"/>
        </w:rPr>
        <w:t>K</w:t>
      </w:r>
      <w:r w:rsidRPr="00B41605">
        <w:rPr>
          <w:rFonts w:ascii="Times New Roman" w:hAnsi="Times New Roman"/>
          <w:sz w:val="24"/>
          <w:szCs w:val="24"/>
        </w:rPr>
        <w:t xml:space="preserve">omisijos sprendimo priėmimo metus ir nurodant, kokioje proceso stadijoje ataskaitiniais metais </w:t>
      </w:r>
      <w:r w:rsidRPr="00B41605">
        <w:rPr>
          <w:rFonts w:ascii="Times New Roman" w:hAnsi="Times New Roman"/>
          <w:sz w:val="24"/>
          <w:szCs w:val="24"/>
        </w:rPr>
        <w:lastRenderedPageBreak/>
        <w:t xml:space="preserve">buvo byla, dėl kurių metų Komisijos sprendimo ataskaitiniais metais priimti galutiniai teismo sprendimai; pasiūlė ataskaitoje pateikti duomenis, palyginamus su ankstesnių metų duomenimis, nurodyti tiek atliktų tyrimų skaičių, tiek ir asmenų, kurių veikla vertinta, skaičių, išskirti, kiek ir kokio pobūdžio tyrimų atlikta (pvz. aiškiai atriboti, kai Komisija pati atlieka asmenų veiklos tyrimą ir vertinimą ir kai tik vertina kitų subjektų atliktus tyrimus), išskirti, kiek tyrimų pradedama pagal gautus kreipimusis, o kiek – Komisijos iniciatyva, informaciją apie priimtus sprendimus (pripažinta, kad padarytas pažeidimas, pripažinta, kad pažeidimas nepadarytas, tyrimas nutrauktas/sustabdytas) diferencijuoti pagal tyrimo iniciatorių (kreipimasis ar  Komisijos iniciatyva). </w:t>
      </w:r>
      <w:r w:rsidRPr="00B41605">
        <w:rPr>
          <w:rFonts w:ascii="Times New Roman" w:hAnsi="Times New Roman"/>
          <w:b/>
          <w:sz w:val="24"/>
          <w:szCs w:val="24"/>
        </w:rPr>
        <w:t xml:space="preserve"> </w:t>
      </w:r>
      <w:r w:rsidRPr="00B41605">
        <w:rPr>
          <w:rFonts w:ascii="Times New Roman" w:hAnsi="Times New Roman"/>
          <w:sz w:val="24"/>
          <w:szCs w:val="24"/>
        </w:rPr>
        <w:t>Komisijai pateikus pageidaujamą informaciją ataskaitai buvo pritarta 2017</w:t>
      </w:r>
      <w:r w:rsidR="00781278">
        <w:rPr>
          <w:rFonts w:ascii="Times New Roman" w:hAnsi="Times New Roman"/>
          <w:sz w:val="24"/>
          <w:szCs w:val="24"/>
        </w:rPr>
        <w:t xml:space="preserve"> m. gegužės 3 d.</w:t>
      </w:r>
    </w:p>
    <w:p w14:paraId="09543B43" w14:textId="1E3516BF" w:rsidR="00AE6459" w:rsidRPr="007A5414" w:rsidRDefault="00AE6459" w:rsidP="00A30450">
      <w:pPr>
        <w:spacing w:after="0" w:line="240" w:lineRule="auto"/>
        <w:ind w:firstLine="238"/>
        <w:jc w:val="both"/>
        <w:rPr>
          <w:rFonts w:ascii="Times New Roman" w:hAnsi="Times New Roman"/>
          <w:b/>
          <w:sz w:val="24"/>
          <w:szCs w:val="24"/>
        </w:rPr>
      </w:pPr>
    </w:p>
    <w:p w14:paraId="4784868E" w14:textId="544C3E0F" w:rsidR="00AE6459" w:rsidRPr="00B41605" w:rsidRDefault="00772487" w:rsidP="00A30450">
      <w:pPr>
        <w:spacing w:line="240" w:lineRule="auto"/>
        <w:ind w:firstLine="238"/>
        <w:jc w:val="both"/>
        <w:rPr>
          <w:rFonts w:ascii="Times New Roman" w:hAnsi="Times New Roman"/>
          <w:sz w:val="24"/>
          <w:szCs w:val="24"/>
        </w:rPr>
      </w:pPr>
      <w:r>
        <w:rPr>
          <w:rFonts w:ascii="Times New Roman" w:hAnsi="Times New Roman"/>
          <w:sz w:val="24"/>
          <w:szCs w:val="24"/>
        </w:rPr>
        <w:t>Komitetas s</w:t>
      </w:r>
      <w:r w:rsidR="00AE6459" w:rsidRPr="00B41605">
        <w:rPr>
          <w:rFonts w:ascii="Times New Roman" w:hAnsi="Times New Roman"/>
          <w:sz w:val="24"/>
          <w:szCs w:val="24"/>
        </w:rPr>
        <w:t xml:space="preserve">varstė </w:t>
      </w:r>
      <w:r w:rsidR="00AE6459" w:rsidRPr="00B41605">
        <w:rPr>
          <w:rFonts w:ascii="Times New Roman" w:hAnsi="Times New Roman"/>
          <w:b/>
          <w:sz w:val="24"/>
          <w:szCs w:val="24"/>
        </w:rPr>
        <w:t>Lietuvos evangelikų reformatų bažnyčios prašymą grąžinti tikintiesiems iki sovietų okupacijos Lietuvos evangelikų reformatų bažnyčiai priklausiusį turtą</w:t>
      </w:r>
      <w:r w:rsidR="00AE6459" w:rsidRPr="00B41605">
        <w:rPr>
          <w:rFonts w:ascii="Times New Roman" w:hAnsi="Times New Roman"/>
          <w:sz w:val="24"/>
          <w:szCs w:val="24"/>
        </w:rPr>
        <w:t xml:space="preserve"> (bažnyčias ir jų priklausinius) ir </w:t>
      </w:r>
      <w:r w:rsidR="004748BB" w:rsidRPr="00B41605">
        <w:rPr>
          <w:rFonts w:ascii="Times New Roman" w:hAnsi="Times New Roman"/>
          <w:sz w:val="24"/>
          <w:szCs w:val="24"/>
        </w:rPr>
        <w:t>tarpininkavo sprendžiant prašyme iškeltus klausimus</w:t>
      </w:r>
      <w:r w:rsidR="00E30867" w:rsidRPr="00B41605">
        <w:rPr>
          <w:rFonts w:ascii="Times New Roman" w:hAnsi="Times New Roman"/>
          <w:sz w:val="24"/>
          <w:szCs w:val="24"/>
        </w:rPr>
        <w:t xml:space="preserve">, surengdamas keletą suinteresuotų institucijų susitikimų. </w:t>
      </w:r>
      <w:r w:rsidR="004748BB" w:rsidRPr="00B41605">
        <w:rPr>
          <w:rFonts w:ascii="Times New Roman" w:hAnsi="Times New Roman"/>
          <w:sz w:val="24"/>
          <w:szCs w:val="24"/>
        </w:rPr>
        <w:t xml:space="preserve"> </w:t>
      </w:r>
      <w:r w:rsidR="00E30867" w:rsidRPr="00B41605">
        <w:rPr>
          <w:rFonts w:ascii="Times New Roman" w:hAnsi="Times New Roman"/>
          <w:sz w:val="24"/>
          <w:szCs w:val="24"/>
        </w:rPr>
        <w:t>Įvertin</w:t>
      </w:r>
      <w:r>
        <w:rPr>
          <w:rFonts w:ascii="Times New Roman" w:hAnsi="Times New Roman"/>
          <w:sz w:val="24"/>
          <w:szCs w:val="24"/>
        </w:rPr>
        <w:t>ęs</w:t>
      </w:r>
      <w:r w:rsidR="00E30867" w:rsidRPr="00B41605">
        <w:rPr>
          <w:rFonts w:ascii="Times New Roman" w:hAnsi="Times New Roman"/>
          <w:sz w:val="24"/>
          <w:szCs w:val="24"/>
        </w:rPr>
        <w:t xml:space="preserve"> suinteresuotų institucijų ir Evangelikų reformatų bažnyčios atstovų pateiktą informaciją,  </w:t>
      </w:r>
      <w:r w:rsidR="004748BB" w:rsidRPr="00B41605">
        <w:rPr>
          <w:rFonts w:ascii="Times New Roman" w:hAnsi="Times New Roman"/>
          <w:sz w:val="24"/>
          <w:szCs w:val="24"/>
        </w:rPr>
        <w:t xml:space="preserve">Komitetas pasiūlė </w:t>
      </w:r>
      <w:r w:rsidR="00AE6459" w:rsidRPr="00B41605">
        <w:rPr>
          <w:rFonts w:ascii="Times New Roman" w:hAnsi="Times New Roman"/>
          <w:sz w:val="24"/>
          <w:szCs w:val="24"/>
        </w:rPr>
        <w:t>Švietimo ir mokslo ministerijai tęsti diskusijas su Lietuvos evangelikų reformatų bažnyčios ir Mykolo Romerio universiteto atstovais dėl Kauno evangelikų reformatų bažnyčios pastatų grąžinimo tikintiesiems perspektyvų ir suteikti reikalingą pagalbą</w:t>
      </w:r>
      <w:r w:rsidR="00E30867" w:rsidRPr="00B41605">
        <w:rPr>
          <w:rFonts w:ascii="Times New Roman" w:hAnsi="Times New Roman"/>
          <w:sz w:val="24"/>
          <w:szCs w:val="24"/>
        </w:rPr>
        <w:t xml:space="preserve">. Švietimo ir mokslo ministetrija teikė </w:t>
      </w:r>
      <w:r w:rsidR="00E30867" w:rsidRPr="00B41605">
        <w:rPr>
          <w:rFonts w:ascii="Times New Roman" w:hAnsi="Times New Roman"/>
          <w:sz w:val="24"/>
          <w:szCs w:val="24"/>
        </w:rPr>
        <w:lastRenderedPageBreak/>
        <w:t xml:space="preserve">reikalingą pagalbą rengiant dokumentus, reikalingus nuosavybės teisių atkūrimui. </w:t>
      </w:r>
      <w:r w:rsidR="00AE6459" w:rsidRPr="00B41605">
        <w:rPr>
          <w:rFonts w:ascii="Times New Roman" w:hAnsi="Times New Roman"/>
          <w:sz w:val="24"/>
          <w:szCs w:val="24"/>
        </w:rPr>
        <w:t xml:space="preserve">Taip pat </w:t>
      </w:r>
      <w:r>
        <w:rPr>
          <w:rFonts w:ascii="Times New Roman" w:hAnsi="Times New Roman"/>
          <w:sz w:val="24"/>
          <w:szCs w:val="24"/>
        </w:rPr>
        <w:t xml:space="preserve">Komitetas </w:t>
      </w:r>
      <w:r w:rsidR="00AE6459" w:rsidRPr="00B41605">
        <w:rPr>
          <w:rFonts w:ascii="Times New Roman" w:hAnsi="Times New Roman"/>
          <w:sz w:val="24"/>
          <w:szCs w:val="24"/>
        </w:rPr>
        <w:t xml:space="preserve">pasiūlė Kėdainių rajono savivaldybės merui Sauliui Grinkevičiui tęsti diskusijas su Lietuvos evangelikų reformatų bažnyčios atstovais dėl nuosavybės teisių pripažinimo į Kėdainių evangelikų bažnyčios ir varpinės pastatus perspektyvų bei Lietuvos evangelikų reformatų bažnyčios Generaliniam superintendentui kunigui Tomui Šernui tęsti diskusijas su suinteresuotomis institucijomis dėl </w:t>
      </w:r>
      <w:r>
        <w:rPr>
          <w:rFonts w:ascii="Times New Roman" w:hAnsi="Times New Roman"/>
          <w:sz w:val="24"/>
          <w:szCs w:val="24"/>
        </w:rPr>
        <w:t xml:space="preserve">kito </w:t>
      </w:r>
      <w:r w:rsidR="00AE6459" w:rsidRPr="00B41605">
        <w:rPr>
          <w:rFonts w:ascii="Times New Roman" w:hAnsi="Times New Roman"/>
          <w:sz w:val="24"/>
          <w:szCs w:val="24"/>
        </w:rPr>
        <w:t xml:space="preserve">Lietuvos evangelikų reformatų bažnyčiai priklausiusio turto grąžinimo tikintiesiems perspektyvų ir pateikti reikalingus dokumentus. </w:t>
      </w:r>
      <w:r w:rsidR="00E30867" w:rsidRPr="00B41605">
        <w:rPr>
          <w:rFonts w:ascii="Times New Roman" w:hAnsi="Times New Roman"/>
          <w:sz w:val="24"/>
          <w:szCs w:val="24"/>
        </w:rPr>
        <w:t>Atsižvelgdamas į prašyme pateiktų problemų sprendimo svarbą Evangelikų reformatų bažnyčiai, komitetas kreipėsi į Vyriausybės kanclerę Mildą Dargužaitę prašydamas iki 2017 m. rugsėjo 1 d. pateikti informaciją apie Kauno evangelikų reformatų bažnyčios, Biržų evangelikų reformatų bažnyčios bei Salamiesčio (Kupiškio r.) bažnyčios pastatų ir jų  priklausinių grąžinimo tikintiesiems eigą.</w:t>
      </w:r>
    </w:p>
    <w:p w14:paraId="1F9965F9" w14:textId="26CE6488" w:rsidR="00AE6459" w:rsidRPr="00B41605" w:rsidRDefault="00772487" w:rsidP="00A30450">
      <w:pPr>
        <w:tabs>
          <w:tab w:val="left" w:pos="0"/>
        </w:tabs>
        <w:spacing w:after="0" w:line="240" w:lineRule="auto"/>
        <w:ind w:right="-1" w:firstLine="238"/>
        <w:jc w:val="both"/>
        <w:rPr>
          <w:rFonts w:ascii="Times New Roman" w:hAnsi="Times New Roman"/>
          <w:sz w:val="24"/>
          <w:szCs w:val="24"/>
        </w:rPr>
      </w:pPr>
      <w:r>
        <w:rPr>
          <w:rFonts w:ascii="Times New Roman" w:hAnsi="Times New Roman"/>
          <w:sz w:val="24"/>
          <w:szCs w:val="24"/>
          <w:lang w:eastAsia="lt-LT"/>
        </w:rPr>
        <w:t>Komitetas v</w:t>
      </w:r>
      <w:r w:rsidR="007167A2">
        <w:rPr>
          <w:rFonts w:ascii="Times New Roman" w:hAnsi="Times New Roman"/>
          <w:sz w:val="24"/>
          <w:szCs w:val="24"/>
          <w:lang w:eastAsia="lt-LT"/>
        </w:rPr>
        <w:t>ykdė p</w:t>
      </w:r>
      <w:r w:rsidR="00AE6459" w:rsidRPr="007A5414">
        <w:rPr>
          <w:rFonts w:ascii="Times New Roman" w:hAnsi="Times New Roman"/>
          <w:sz w:val="24"/>
          <w:szCs w:val="24"/>
          <w:lang w:eastAsia="lt-LT"/>
        </w:rPr>
        <w:t>arlamentin</w:t>
      </w:r>
      <w:r w:rsidR="007167A2">
        <w:rPr>
          <w:rFonts w:ascii="Times New Roman" w:hAnsi="Times New Roman"/>
          <w:sz w:val="24"/>
          <w:szCs w:val="24"/>
          <w:lang w:eastAsia="lt-LT"/>
        </w:rPr>
        <w:t>ę</w:t>
      </w:r>
      <w:r w:rsidR="00AE6459" w:rsidRPr="007A5414">
        <w:rPr>
          <w:rFonts w:ascii="Times New Roman" w:hAnsi="Times New Roman"/>
          <w:sz w:val="24"/>
          <w:szCs w:val="24"/>
          <w:lang w:eastAsia="lt-LT"/>
        </w:rPr>
        <w:t xml:space="preserve"> kontrol</w:t>
      </w:r>
      <w:r w:rsidR="007167A2">
        <w:rPr>
          <w:rFonts w:ascii="Times New Roman" w:hAnsi="Times New Roman"/>
          <w:sz w:val="24"/>
          <w:szCs w:val="24"/>
          <w:lang w:eastAsia="lt-LT"/>
        </w:rPr>
        <w:t>ę</w:t>
      </w:r>
      <w:r w:rsidR="00AE6459" w:rsidRPr="00B41605">
        <w:rPr>
          <w:rFonts w:ascii="Times New Roman" w:hAnsi="Times New Roman"/>
          <w:sz w:val="24"/>
          <w:szCs w:val="24"/>
          <w:lang w:eastAsia="lt-LT"/>
        </w:rPr>
        <w:t xml:space="preserve"> dėl </w:t>
      </w:r>
      <w:r w:rsidR="00AE6459" w:rsidRPr="00B41605">
        <w:rPr>
          <w:rFonts w:ascii="Times New Roman" w:hAnsi="Times New Roman"/>
          <w:b/>
          <w:sz w:val="24"/>
          <w:szCs w:val="24"/>
        </w:rPr>
        <w:t>Seimui atskaitingų institucijų rekomendacijų įgyvendinimo terminų</w:t>
      </w:r>
      <w:r w:rsidR="00AE6459" w:rsidRPr="00B41605">
        <w:rPr>
          <w:rFonts w:ascii="Times New Roman" w:hAnsi="Times New Roman"/>
          <w:sz w:val="24"/>
          <w:szCs w:val="24"/>
        </w:rPr>
        <w:t xml:space="preserve"> reglamentavimo. Siekiant palengvinti rekomendacijų įgyvendinimo kontrolę, Komitetas parengė Seimo kontrolierių, Vaiko teisių apsaugos kontrolieriaus, Lygių galimybių, Vyriausiosios tarnybinės etikos komisijos, Mokslo ir studijų įstatymų pakeitimų projektams, kuriais nustatoma  pareigą rekomendaciją gavusiam subjektui nedelsiant, bet ne vėliau kaip per 30 dienų nuo rekomendacijos gavimo dienos, informuoti rekomendaciją pateikusį subjektą apie priimtus sprendimus įgyvendinant rekomendaciją. Taip </w:t>
      </w:r>
      <w:r w:rsidR="00AE6459" w:rsidRPr="00B41605">
        <w:rPr>
          <w:rFonts w:ascii="Times New Roman" w:hAnsi="Times New Roman"/>
          <w:sz w:val="24"/>
          <w:szCs w:val="24"/>
        </w:rPr>
        <w:lastRenderedPageBreak/>
        <w:t xml:space="preserve">pat, atsižvelgiant į Žurnalistų etikos inspektoriaus prašymą, pritarė parengtam Administracinių nusižengimų kodekso pakeitimo projektui. Komiteto parengti įstatymų projektai priimti </w:t>
      </w:r>
      <w:r>
        <w:rPr>
          <w:rFonts w:ascii="Times New Roman" w:hAnsi="Times New Roman"/>
          <w:sz w:val="24"/>
          <w:szCs w:val="24"/>
        </w:rPr>
        <w:t>II (p</w:t>
      </w:r>
      <w:r w:rsidR="00AE6459" w:rsidRPr="00B41605">
        <w:rPr>
          <w:rFonts w:ascii="Times New Roman" w:hAnsi="Times New Roman"/>
          <w:sz w:val="24"/>
          <w:szCs w:val="24"/>
        </w:rPr>
        <w:t>avasario</w:t>
      </w:r>
      <w:r>
        <w:rPr>
          <w:rFonts w:ascii="Times New Roman" w:hAnsi="Times New Roman"/>
          <w:sz w:val="24"/>
          <w:szCs w:val="24"/>
        </w:rPr>
        <w:t>)</w:t>
      </w:r>
      <w:r w:rsidR="00AE6459" w:rsidRPr="00B41605">
        <w:rPr>
          <w:rFonts w:ascii="Times New Roman" w:hAnsi="Times New Roman"/>
          <w:sz w:val="24"/>
          <w:szCs w:val="24"/>
        </w:rPr>
        <w:t xml:space="preserve"> sesijoje.</w:t>
      </w:r>
    </w:p>
    <w:p w14:paraId="5AE9D467" w14:textId="77777777" w:rsidR="00AE6459" w:rsidRPr="00B41605" w:rsidRDefault="00AE6459" w:rsidP="00A30450">
      <w:pPr>
        <w:tabs>
          <w:tab w:val="left" w:pos="0"/>
        </w:tabs>
        <w:spacing w:after="0" w:line="240" w:lineRule="auto"/>
        <w:ind w:right="-1" w:firstLine="238"/>
        <w:jc w:val="both"/>
        <w:rPr>
          <w:rFonts w:ascii="Times New Roman" w:hAnsi="Times New Roman"/>
          <w:sz w:val="24"/>
          <w:szCs w:val="24"/>
        </w:rPr>
      </w:pPr>
    </w:p>
    <w:p w14:paraId="5786502E" w14:textId="590893FA" w:rsidR="00AE6459" w:rsidRPr="00B41605" w:rsidRDefault="00AE6459" w:rsidP="00A30450">
      <w:pPr>
        <w:tabs>
          <w:tab w:val="left" w:pos="0"/>
        </w:tabs>
        <w:spacing w:after="0" w:line="240" w:lineRule="auto"/>
        <w:ind w:right="-1" w:firstLine="238"/>
        <w:jc w:val="both"/>
        <w:rPr>
          <w:rFonts w:ascii="Times New Roman" w:hAnsi="Times New Roman"/>
          <w:sz w:val="24"/>
          <w:szCs w:val="24"/>
          <w:lang w:eastAsia="lt-LT"/>
        </w:rPr>
      </w:pPr>
      <w:r w:rsidRPr="00B41605">
        <w:rPr>
          <w:rFonts w:ascii="Times New Roman" w:hAnsi="Times New Roman"/>
          <w:sz w:val="24"/>
          <w:szCs w:val="24"/>
          <w:lang w:eastAsia="lt-LT"/>
        </w:rPr>
        <w:t xml:space="preserve">Išklausė Vyriausiosios rinkimų komisijos informaciją apie </w:t>
      </w:r>
      <w:r w:rsidRPr="00B41605">
        <w:rPr>
          <w:rFonts w:ascii="Times New Roman" w:hAnsi="Times New Roman"/>
          <w:b/>
          <w:sz w:val="24"/>
          <w:szCs w:val="24"/>
          <w:lang w:eastAsia="lt-LT"/>
        </w:rPr>
        <w:t>ESBO</w:t>
      </w:r>
      <w:r w:rsidRPr="00B41605">
        <w:rPr>
          <w:rFonts w:ascii="Times New Roman" w:hAnsi="Times New Roman"/>
          <w:sz w:val="24"/>
          <w:szCs w:val="24"/>
          <w:lang w:eastAsia="lt-LT"/>
        </w:rPr>
        <w:t xml:space="preserve"> Demokratinių institucijų ir žmogaus teisių biuro rinkimų vertinimo misijos </w:t>
      </w:r>
      <w:r w:rsidRPr="00B41605">
        <w:rPr>
          <w:rFonts w:ascii="Times New Roman" w:hAnsi="Times New Roman"/>
          <w:b/>
          <w:sz w:val="24"/>
          <w:szCs w:val="24"/>
          <w:lang w:eastAsia="lt-LT"/>
        </w:rPr>
        <w:t>ataskaitoje</w:t>
      </w:r>
      <w:r w:rsidRPr="00B41605">
        <w:rPr>
          <w:rFonts w:ascii="Times New Roman" w:hAnsi="Times New Roman"/>
          <w:sz w:val="24"/>
          <w:szCs w:val="24"/>
          <w:lang w:eastAsia="lt-LT"/>
        </w:rPr>
        <w:t xml:space="preserve"> </w:t>
      </w:r>
      <w:r w:rsidRPr="00B41605">
        <w:rPr>
          <w:rFonts w:ascii="Times New Roman" w:hAnsi="Times New Roman"/>
          <w:b/>
          <w:sz w:val="24"/>
          <w:szCs w:val="24"/>
          <w:lang w:eastAsia="lt-LT"/>
        </w:rPr>
        <w:t>apie 2016 m. spalio 9 d. vykusius Seimo rinkimus</w:t>
      </w:r>
      <w:r w:rsidRPr="00B41605">
        <w:rPr>
          <w:rFonts w:ascii="Times New Roman" w:hAnsi="Times New Roman"/>
          <w:sz w:val="24"/>
          <w:szCs w:val="24"/>
          <w:lang w:eastAsia="lt-LT"/>
        </w:rPr>
        <w:t xml:space="preserve"> Lietuvai pateikt</w:t>
      </w:r>
      <w:r w:rsidR="00772487">
        <w:rPr>
          <w:rFonts w:ascii="Times New Roman" w:hAnsi="Times New Roman"/>
          <w:sz w:val="24"/>
          <w:szCs w:val="24"/>
          <w:lang w:eastAsia="lt-LT"/>
        </w:rPr>
        <w:t>as</w:t>
      </w:r>
      <w:r w:rsidRPr="00B41605">
        <w:rPr>
          <w:rFonts w:ascii="Times New Roman" w:hAnsi="Times New Roman"/>
          <w:sz w:val="24"/>
          <w:szCs w:val="24"/>
          <w:lang w:eastAsia="lt-LT"/>
        </w:rPr>
        <w:t xml:space="preserve"> rekomendacijas ir įvertin</w:t>
      </w:r>
      <w:r w:rsidR="00772487">
        <w:rPr>
          <w:rFonts w:ascii="Times New Roman" w:hAnsi="Times New Roman"/>
          <w:sz w:val="24"/>
          <w:szCs w:val="24"/>
          <w:lang w:eastAsia="lt-LT"/>
        </w:rPr>
        <w:t>ę</w:t>
      </w:r>
      <w:r w:rsidRPr="00B41605">
        <w:rPr>
          <w:rFonts w:ascii="Times New Roman" w:hAnsi="Times New Roman"/>
          <w:sz w:val="24"/>
          <w:szCs w:val="24"/>
          <w:lang w:eastAsia="lt-LT"/>
        </w:rPr>
        <w:t>s Vyriausiosios rinkimų komisijos ir nevyriausybinės organizacijos „Baltosios  pirštinės“ pasiūlymus sutarė tobulinti Seimo rinkimų ir, prireikus, kitus įstatymus.</w:t>
      </w:r>
    </w:p>
    <w:p w14:paraId="518DCE05" w14:textId="77777777" w:rsidR="00B41605" w:rsidRDefault="00B41605" w:rsidP="00A30450">
      <w:pPr>
        <w:tabs>
          <w:tab w:val="left" w:pos="0"/>
        </w:tabs>
        <w:spacing w:after="0" w:line="240" w:lineRule="auto"/>
        <w:ind w:right="-1" w:firstLine="238"/>
        <w:jc w:val="both"/>
        <w:rPr>
          <w:rFonts w:ascii="Times New Roman" w:hAnsi="Times New Roman"/>
          <w:sz w:val="24"/>
          <w:szCs w:val="24"/>
          <w:lang w:eastAsia="lt-LT"/>
        </w:rPr>
      </w:pPr>
    </w:p>
    <w:p w14:paraId="6AF9FA31" w14:textId="1A58C07C" w:rsidR="00B41605" w:rsidRPr="00B41605" w:rsidRDefault="00B41605" w:rsidP="00A30450">
      <w:pPr>
        <w:tabs>
          <w:tab w:val="left" w:pos="0"/>
        </w:tabs>
        <w:spacing w:after="0" w:line="240" w:lineRule="auto"/>
        <w:ind w:right="-1" w:firstLine="238"/>
        <w:jc w:val="both"/>
        <w:rPr>
          <w:rFonts w:ascii="Times New Roman" w:hAnsi="Times New Roman"/>
          <w:sz w:val="24"/>
          <w:szCs w:val="24"/>
        </w:rPr>
      </w:pPr>
      <w:r>
        <w:rPr>
          <w:rFonts w:ascii="Times New Roman" w:hAnsi="Times New Roman"/>
          <w:sz w:val="24"/>
          <w:szCs w:val="24"/>
          <w:lang w:eastAsia="lt-LT"/>
        </w:rPr>
        <w:t>Komitetas s</w:t>
      </w:r>
      <w:r w:rsidRPr="00B41605">
        <w:rPr>
          <w:rFonts w:ascii="Times New Roman" w:hAnsi="Times New Roman"/>
          <w:sz w:val="24"/>
          <w:szCs w:val="24"/>
          <w:lang w:eastAsia="lt-LT"/>
        </w:rPr>
        <w:t xml:space="preserve">varstė rinkimų </w:t>
      </w:r>
      <w:r w:rsidRPr="00B41605">
        <w:rPr>
          <w:rFonts w:ascii="Times New Roman" w:hAnsi="Times New Roman"/>
          <w:b/>
          <w:sz w:val="24"/>
          <w:szCs w:val="24"/>
          <w:lang w:eastAsia="lt-LT"/>
        </w:rPr>
        <w:t>klausimus dėl savivaldybių tarybų rinkimų įstatymo tobulinimo poreikio ir ESBO rekomendacijų įgyvendinimo</w:t>
      </w:r>
      <w:r>
        <w:rPr>
          <w:rFonts w:ascii="Times New Roman" w:hAnsi="Times New Roman"/>
          <w:sz w:val="24"/>
          <w:szCs w:val="24"/>
          <w:lang w:eastAsia="lt-LT"/>
        </w:rPr>
        <w:t>. Nutarta</w:t>
      </w:r>
      <w:r w:rsidRPr="00B41605">
        <w:rPr>
          <w:rFonts w:ascii="Times New Roman" w:hAnsi="Times New Roman"/>
          <w:sz w:val="24"/>
          <w:szCs w:val="24"/>
          <w:lang w:eastAsia="lt-LT"/>
        </w:rPr>
        <w:t xml:space="preserve"> o</w:t>
      </w:r>
      <w:r w:rsidRPr="00B41605">
        <w:rPr>
          <w:rFonts w:ascii="Times New Roman" w:hAnsi="Times New Roman"/>
          <w:sz w:val="24"/>
          <w:szCs w:val="24"/>
        </w:rPr>
        <w:t xml:space="preserve">rganizuoti pasitarimą, kuriame dalyvautų Valstybės valdymo ir savivaldybių komiteto nariai, Vyriausiosios rinkimų komisijos atstovai bei Seimo kanceliarijos Teisės departamento atstovai ir jame aptarti konkrečias </w:t>
      </w:r>
      <w:r w:rsidR="00772487">
        <w:rPr>
          <w:rFonts w:ascii="Times New Roman" w:hAnsi="Times New Roman"/>
          <w:sz w:val="24"/>
          <w:szCs w:val="24"/>
        </w:rPr>
        <w:t xml:space="preserve">galimas </w:t>
      </w:r>
      <w:r w:rsidRPr="00B41605">
        <w:rPr>
          <w:rFonts w:ascii="Times New Roman" w:hAnsi="Times New Roman"/>
          <w:sz w:val="24"/>
          <w:szCs w:val="24"/>
        </w:rPr>
        <w:t xml:space="preserve">teisės aktų pakeitimo nuostatas. </w:t>
      </w:r>
      <w:r>
        <w:rPr>
          <w:rFonts w:ascii="Times New Roman" w:hAnsi="Times New Roman"/>
          <w:sz w:val="24"/>
          <w:szCs w:val="24"/>
        </w:rPr>
        <w:t xml:space="preserve">Taip pat nutarta </w:t>
      </w:r>
      <w:r w:rsidRPr="00B41605">
        <w:rPr>
          <w:rFonts w:ascii="Times New Roman" w:hAnsi="Times New Roman"/>
          <w:sz w:val="24"/>
          <w:szCs w:val="24"/>
        </w:rPr>
        <w:t>išnagrinėti galimybę pagal Komiteto narių pasiūlymus papildyti Lietuvos Respublikos politinių kampanijų finansavimo ir finansavimo kontrolės įstatymo nuostatas.  Parengtas Lietuvos Respublikos politinių kampanijų finansavimo ir finansavimo kontrolės įstatymo IX-2428 10, 16 ir 19 straipsnių pakeitimo įstatymo projektas pateiktas derinti naujai patvirtintai Vyriausiajai rinkimų komisijai.</w:t>
      </w:r>
    </w:p>
    <w:p w14:paraId="56BEC99B" w14:textId="77777777" w:rsidR="00AE6459" w:rsidRPr="00B41605" w:rsidRDefault="00AE6459" w:rsidP="00A30450">
      <w:pPr>
        <w:tabs>
          <w:tab w:val="left" w:pos="0"/>
        </w:tabs>
        <w:spacing w:after="0" w:line="240" w:lineRule="auto"/>
        <w:ind w:right="-1" w:firstLine="238"/>
        <w:jc w:val="both"/>
        <w:rPr>
          <w:rFonts w:ascii="Times New Roman" w:hAnsi="Times New Roman"/>
          <w:sz w:val="24"/>
          <w:szCs w:val="24"/>
          <w:lang w:eastAsia="lt-LT"/>
        </w:rPr>
      </w:pPr>
    </w:p>
    <w:p w14:paraId="7049116D" w14:textId="0E3F6DCE" w:rsidR="00AE6459" w:rsidRPr="00B41605" w:rsidRDefault="00AE6459" w:rsidP="00A30450">
      <w:pPr>
        <w:tabs>
          <w:tab w:val="left" w:pos="0"/>
        </w:tabs>
        <w:spacing w:after="0" w:line="240" w:lineRule="auto"/>
        <w:ind w:right="-1" w:firstLine="238"/>
        <w:jc w:val="both"/>
        <w:rPr>
          <w:rFonts w:ascii="Times New Roman" w:hAnsi="Times New Roman"/>
          <w:sz w:val="24"/>
          <w:szCs w:val="24"/>
        </w:rPr>
      </w:pPr>
      <w:r w:rsidRPr="00B41605">
        <w:rPr>
          <w:rFonts w:ascii="Times New Roman" w:hAnsi="Times New Roman"/>
          <w:sz w:val="24"/>
          <w:szCs w:val="24"/>
        </w:rPr>
        <w:lastRenderedPageBreak/>
        <w:t xml:space="preserve">Svarstė Audito komiteto sprendimą </w:t>
      </w:r>
      <w:r w:rsidRPr="00B41605">
        <w:rPr>
          <w:rFonts w:ascii="Times New Roman" w:hAnsi="Times New Roman"/>
          <w:b/>
          <w:sz w:val="24"/>
          <w:szCs w:val="24"/>
        </w:rPr>
        <w:t>dėl Valstybės kontrolės rekomendacijų</w:t>
      </w:r>
      <w:r w:rsidRPr="00B41605">
        <w:rPr>
          <w:rFonts w:ascii="Times New Roman" w:hAnsi="Times New Roman"/>
          <w:sz w:val="24"/>
          <w:szCs w:val="24"/>
        </w:rPr>
        <w:t xml:space="preserve"> ir pagal komiteto kompetenciją įgyvendinat rekomendacijose nurodytų teisės aktų tobulinimą kreip</w:t>
      </w:r>
      <w:r w:rsidR="00772487">
        <w:rPr>
          <w:rFonts w:ascii="Times New Roman" w:hAnsi="Times New Roman"/>
          <w:sz w:val="24"/>
          <w:szCs w:val="24"/>
        </w:rPr>
        <w:t>ėsi</w:t>
      </w:r>
      <w:r w:rsidRPr="00B41605">
        <w:rPr>
          <w:rFonts w:ascii="Times New Roman" w:hAnsi="Times New Roman"/>
          <w:sz w:val="24"/>
          <w:szCs w:val="24"/>
        </w:rPr>
        <w:t xml:space="preserve"> į Lietuvos Respublikos Vyriausybę dėl Savivaldybių administracinės priežiūros įstatymo 6 straipsnio pakeitimo įstatymo projekto Nr. XIP-2893 aktualumo ir tolimesnio svarstymo.</w:t>
      </w:r>
      <w:r w:rsidR="00B41605">
        <w:rPr>
          <w:rFonts w:ascii="Times New Roman" w:hAnsi="Times New Roman"/>
          <w:sz w:val="24"/>
          <w:szCs w:val="24"/>
        </w:rPr>
        <w:t xml:space="preserve"> Vyriausybė informavo, kad projekte nurodyti klausimai bus sprendžiami sistemiškai, todėl nepasiūlė projekto svarstyti Seime.</w:t>
      </w:r>
    </w:p>
    <w:p w14:paraId="3E2E85CC" w14:textId="77777777" w:rsidR="00AE6459" w:rsidRPr="00B41605" w:rsidRDefault="00AE6459" w:rsidP="00A30450">
      <w:pPr>
        <w:tabs>
          <w:tab w:val="left" w:pos="0"/>
        </w:tabs>
        <w:spacing w:after="0" w:line="240" w:lineRule="auto"/>
        <w:ind w:right="-1" w:firstLine="238"/>
        <w:jc w:val="both"/>
        <w:rPr>
          <w:rFonts w:ascii="Times New Roman" w:hAnsi="Times New Roman"/>
          <w:sz w:val="24"/>
          <w:szCs w:val="24"/>
        </w:rPr>
      </w:pPr>
    </w:p>
    <w:p w14:paraId="19CFBF0D" w14:textId="582D6866" w:rsidR="00AE6459" w:rsidRPr="00B41605" w:rsidRDefault="00AE6459" w:rsidP="00A30450">
      <w:pPr>
        <w:spacing w:line="240" w:lineRule="auto"/>
        <w:ind w:firstLine="238"/>
        <w:jc w:val="both"/>
        <w:rPr>
          <w:rFonts w:ascii="Times New Roman" w:hAnsi="Times New Roman"/>
          <w:sz w:val="24"/>
          <w:szCs w:val="24"/>
        </w:rPr>
      </w:pPr>
      <w:r w:rsidRPr="00B41605">
        <w:rPr>
          <w:rFonts w:ascii="Times New Roman" w:hAnsi="Times New Roman"/>
          <w:sz w:val="24"/>
          <w:szCs w:val="24"/>
          <w:lang w:eastAsia="lt-LT"/>
        </w:rPr>
        <w:t xml:space="preserve">Svarstė </w:t>
      </w:r>
      <w:r w:rsidRPr="00B41605">
        <w:rPr>
          <w:rFonts w:ascii="Times New Roman" w:hAnsi="Times New Roman"/>
          <w:b/>
          <w:sz w:val="24"/>
          <w:szCs w:val="24"/>
          <w:lang w:eastAsia="lt-LT"/>
        </w:rPr>
        <w:t>Vyriausiosios rinkimų komisijos 2016 metų veiklos ataskaitą</w:t>
      </w:r>
      <w:r w:rsidRPr="00B41605">
        <w:rPr>
          <w:rFonts w:ascii="Times New Roman" w:hAnsi="Times New Roman"/>
          <w:sz w:val="24"/>
          <w:szCs w:val="24"/>
          <w:lang w:eastAsia="lt-LT"/>
        </w:rPr>
        <w:t xml:space="preserve"> ir p</w:t>
      </w:r>
      <w:r w:rsidRPr="00B41605">
        <w:rPr>
          <w:rFonts w:ascii="Times New Roman" w:hAnsi="Times New Roman"/>
          <w:sz w:val="24"/>
          <w:szCs w:val="24"/>
        </w:rPr>
        <w:t>ritarė jai su pasiūlymais įvardinti priežastis, sąlygojusias, kad rinkimų rezultatų skelbimo internete pradžia užtruko, ir imtis priemonių joms šalinti bei užtikrinti, kad, naudojant informacines technologijas rinkimų organizavimo, vykdymo bei rezultatų skaičiavimo metu, procesas vyktų saugiai, sklandžiai ir būtų apsaugoti asmens duomenys bei ieškoti galimybių, kad, Seimo rinkimų įstatymo 51 straipsnio nuostatas dėl kandidatų teisės nemokamai naudotis Lietuvos nacionaliniu radiju ir televizija, būtų užtikrintas lygiateisiškumo principas.</w:t>
      </w:r>
    </w:p>
    <w:p w14:paraId="310609E9" w14:textId="7CF62FEA" w:rsidR="00AE6459" w:rsidRPr="00B41605" w:rsidRDefault="00AE6459" w:rsidP="00A30450">
      <w:pPr>
        <w:spacing w:line="240" w:lineRule="auto"/>
        <w:ind w:firstLine="238"/>
        <w:jc w:val="both"/>
        <w:rPr>
          <w:rFonts w:ascii="Times New Roman" w:hAnsi="Times New Roman"/>
          <w:sz w:val="24"/>
          <w:szCs w:val="24"/>
          <w:lang w:eastAsia="lt-LT"/>
        </w:rPr>
      </w:pPr>
      <w:r w:rsidRPr="00B41605">
        <w:rPr>
          <w:rFonts w:ascii="Times New Roman" w:hAnsi="Times New Roman"/>
          <w:sz w:val="24"/>
          <w:szCs w:val="24"/>
          <w:lang w:eastAsia="lt-LT"/>
        </w:rPr>
        <w:t>Išklausė informaciją d</w:t>
      </w:r>
      <w:r w:rsidRPr="00B41605">
        <w:rPr>
          <w:rFonts w:ascii="Times New Roman" w:hAnsi="Times New Roman"/>
          <w:sz w:val="24"/>
          <w:szCs w:val="24"/>
        </w:rPr>
        <w:t xml:space="preserve">ėl </w:t>
      </w:r>
      <w:r w:rsidRPr="00B41605">
        <w:rPr>
          <w:rFonts w:ascii="Times New Roman" w:hAnsi="Times New Roman"/>
          <w:b/>
          <w:sz w:val="24"/>
          <w:szCs w:val="24"/>
        </w:rPr>
        <w:t xml:space="preserve">Gyvenamosios vietos deklaravimo įstatymo įgyvendinimo </w:t>
      </w:r>
      <w:r w:rsidRPr="00B41605">
        <w:rPr>
          <w:rFonts w:ascii="Times New Roman" w:hAnsi="Times New Roman"/>
          <w:sz w:val="24"/>
          <w:szCs w:val="24"/>
        </w:rPr>
        <w:t xml:space="preserve">bei paprašė  </w:t>
      </w:r>
      <w:r w:rsidRPr="00B41605">
        <w:rPr>
          <w:rFonts w:ascii="Times New Roman" w:hAnsi="Times New Roman"/>
          <w:sz w:val="24"/>
          <w:szCs w:val="24"/>
          <w:lang w:eastAsia="lt-LT"/>
        </w:rPr>
        <w:t xml:space="preserve">Vidaus reikalų ir Socialinės apsaugos ir darbo ministerijų bei Valstybinės mokesčių inspekcijos iki 2017 m. birželio 20 d. pateikti komitetui informaciją apie priemones, kurių yra imtasi ar numatoma imtis, kad būtų paspartintas gyvenamosios vietos deklaravimo procesas ir kad gyventojai neprarastų galimybių gauti socialines ir kitas viešąsias paslaugas. Birželio 28 d. pakartotinai išklausė Vidaus reikalų ministerijos informaciją dėl </w:t>
      </w:r>
      <w:r w:rsidRPr="00B41605">
        <w:rPr>
          <w:rFonts w:ascii="Times New Roman" w:hAnsi="Times New Roman"/>
          <w:sz w:val="24"/>
          <w:szCs w:val="24"/>
          <w:lang w:eastAsia="lt-LT"/>
        </w:rPr>
        <w:lastRenderedPageBreak/>
        <w:t xml:space="preserve">priemonių, kurių imtasi įgyvendinant Gyvenamosios vietos deklaravimo įstatymą ir  pasiūlė Vidaus reikalų ministerijai </w:t>
      </w:r>
      <w:r w:rsidR="006E57EC">
        <w:rPr>
          <w:rFonts w:ascii="Times New Roman" w:hAnsi="Times New Roman"/>
          <w:sz w:val="24"/>
          <w:szCs w:val="24"/>
          <w:lang w:eastAsia="lt-LT"/>
        </w:rPr>
        <w:t>III (r</w:t>
      </w:r>
      <w:r w:rsidRPr="00B41605">
        <w:rPr>
          <w:rFonts w:ascii="Times New Roman" w:hAnsi="Times New Roman"/>
          <w:sz w:val="24"/>
          <w:szCs w:val="24"/>
          <w:lang w:eastAsia="lt-LT"/>
        </w:rPr>
        <w:t>udens</w:t>
      </w:r>
      <w:r w:rsidR="006E57EC">
        <w:rPr>
          <w:rFonts w:ascii="Times New Roman" w:hAnsi="Times New Roman"/>
          <w:sz w:val="24"/>
          <w:szCs w:val="24"/>
          <w:lang w:eastAsia="lt-LT"/>
        </w:rPr>
        <w:t>)</w:t>
      </w:r>
      <w:r w:rsidRPr="00B41605">
        <w:rPr>
          <w:rFonts w:ascii="Times New Roman" w:hAnsi="Times New Roman"/>
          <w:sz w:val="24"/>
          <w:szCs w:val="24"/>
          <w:lang w:eastAsia="lt-LT"/>
        </w:rPr>
        <w:t xml:space="preserve"> sesijai parengti naujos redakcijos Gyvenamosios vietos deklaravimo įstatymą</w:t>
      </w:r>
      <w:r w:rsidR="006E57EC">
        <w:rPr>
          <w:rFonts w:ascii="Times New Roman" w:hAnsi="Times New Roman"/>
          <w:sz w:val="24"/>
          <w:szCs w:val="24"/>
          <w:lang w:eastAsia="lt-LT"/>
        </w:rPr>
        <w:t>, o Socialinės apsaugos ir darbo ministerijai – susijusius įstatymų projektus</w:t>
      </w:r>
      <w:r w:rsidRPr="00B41605">
        <w:rPr>
          <w:rFonts w:ascii="Times New Roman" w:hAnsi="Times New Roman"/>
          <w:sz w:val="24"/>
          <w:szCs w:val="24"/>
          <w:lang w:eastAsia="lt-LT"/>
        </w:rPr>
        <w:t>.</w:t>
      </w:r>
    </w:p>
    <w:p w14:paraId="6A4944F4" w14:textId="42C47535" w:rsidR="00FB2FD8" w:rsidRDefault="00FB2FD8" w:rsidP="00F80A7E">
      <w:pPr>
        <w:tabs>
          <w:tab w:val="left" w:pos="0"/>
        </w:tabs>
        <w:spacing w:after="0" w:line="240" w:lineRule="auto"/>
        <w:ind w:firstLine="238"/>
        <w:jc w:val="center"/>
        <w:rPr>
          <w:rFonts w:ascii="Times New Roman" w:eastAsia="MS Mincho" w:hAnsi="Times New Roman"/>
          <w:b/>
          <w:bCs/>
          <w:sz w:val="24"/>
          <w:szCs w:val="24"/>
        </w:rPr>
      </w:pPr>
      <w:r w:rsidRPr="008E717F">
        <w:rPr>
          <w:rFonts w:ascii="Times New Roman" w:eastAsia="MS Mincho" w:hAnsi="Times New Roman"/>
          <w:b/>
          <w:bCs/>
          <w:sz w:val="24"/>
          <w:szCs w:val="24"/>
        </w:rPr>
        <w:t>2.4. Europos reikalų svarstymas</w:t>
      </w:r>
    </w:p>
    <w:p w14:paraId="05D149C6" w14:textId="42D85B99" w:rsidR="003F4F57" w:rsidRDefault="003F4F57" w:rsidP="00A30450">
      <w:pPr>
        <w:tabs>
          <w:tab w:val="left" w:pos="0"/>
        </w:tabs>
        <w:spacing w:after="0" w:line="240" w:lineRule="auto"/>
        <w:ind w:firstLine="238"/>
        <w:jc w:val="both"/>
        <w:rPr>
          <w:rFonts w:ascii="Times New Roman" w:eastAsia="MS Mincho" w:hAnsi="Times New Roman"/>
          <w:b/>
          <w:bCs/>
          <w:sz w:val="24"/>
          <w:szCs w:val="24"/>
        </w:rPr>
      </w:pPr>
    </w:p>
    <w:p w14:paraId="215219A4" w14:textId="4F69B6C3" w:rsidR="003F4F57" w:rsidRDefault="003F4F57" w:rsidP="00A30450">
      <w:pPr>
        <w:tabs>
          <w:tab w:val="left" w:pos="0"/>
          <w:tab w:val="left" w:pos="240"/>
          <w:tab w:val="num" w:pos="360"/>
          <w:tab w:val="left" w:pos="709"/>
        </w:tabs>
        <w:spacing w:after="0" w:line="240" w:lineRule="auto"/>
        <w:ind w:firstLine="238"/>
        <w:jc w:val="both"/>
        <w:rPr>
          <w:rFonts w:ascii="Times New Roman" w:eastAsia="MS Mincho" w:hAnsi="Times New Roman"/>
          <w:bCs/>
          <w:iCs/>
          <w:color w:val="000000"/>
          <w:sz w:val="24"/>
          <w:szCs w:val="24"/>
        </w:rPr>
      </w:pPr>
      <w:r w:rsidRPr="00A23C05">
        <w:rPr>
          <w:rFonts w:ascii="Times New Roman" w:hAnsi="Times New Roman"/>
          <w:color w:val="000000"/>
          <w:sz w:val="24"/>
          <w:szCs w:val="24"/>
        </w:rPr>
        <w:t xml:space="preserve">Komitetas </w:t>
      </w:r>
      <w:r>
        <w:rPr>
          <w:rFonts w:ascii="Times New Roman" w:eastAsia="MS Mincho" w:hAnsi="Times New Roman"/>
          <w:bCs/>
          <w:iCs/>
          <w:color w:val="000000"/>
          <w:sz w:val="24"/>
          <w:szCs w:val="24"/>
        </w:rPr>
        <w:t xml:space="preserve">svarstė </w:t>
      </w:r>
      <w:r w:rsidRPr="00C53FD3">
        <w:rPr>
          <w:rFonts w:ascii="Times New Roman" w:eastAsia="MS Mincho" w:hAnsi="Times New Roman"/>
          <w:bCs/>
          <w:iCs/>
          <w:color w:val="000000"/>
          <w:sz w:val="24"/>
          <w:szCs w:val="24"/>
        </w:rPr>
        <w:t>Europos Komisijos komunikat</w:t>
      </w:r>
      <w:r>
        <w:rPr>
          <w:rFonts w:ascii="Times New Roman" w:eastAsia="MS Mincho" w:hAnsi="Times New Roman"/>
          <w:bCs/>
          <w:iCs/>
          <w:color w:val="000000"/>
          <w:sz w:val="24"/>
          <w:szCs w:val="24"/>
        </w:rPr>
        <w:t>ą</w:t>
      </w:r>
      <w:r w:rsidRPr="00C53FD3">
        <w:rPr>
          <w:rFonts w:ascii="Times New Roman" w:eastAsia="MS Mincho" w:hAnsi="Times New Roman"/>
          <w:bCs/>
          <w:iCs/>
          <w:color w:val="000000"/>
          <w:sz w:val="24"/>
          <w:szCs w:val="24"/>
        </w:rPr>
        <w:t xml:space="preserve"> „</w:t>
      </w:r>
      <w:r w:rsidRPr="00B41605">
        <w:rPr>
          <w:rFonts w:ascii="Times New Roman" w:eastAsia="MS Mincho" w:hAnsi="Times New Roman"/>
          <w:b/>
          <w:bCs/>
          <w:iCs/>
          <w:color w:val="000000"/>
          <w:sz w:val="24"/>
          <w:szCs w:val="24"/>
        </w:rPr>
        <w:t>2017 m. Europos semestras.</w:t>
      </w:r>
      <w:r w:rsidRPr="00C53FD3">
        <w:rPr>
          <w:rFonts w:ascii="Times New Roman" w:eastAsia="MS Mincho" w:hAnsi="Times New Roman"/>
          <w:bCs/>
          <w:iCs/>
          <w:color w:val="000000"/>
          <w:sz w:val="24"/>
          <w:szCs w:val="24"/>
        </w:rPr>
        <w:t xml:space="preserve"> Struktūrinių reformų pažangos vertinimas, makroekonominio disbalanso prevencija ir naikinimas ir pagal Reglamentą (ES) Nr. 1176/2011 atliktų nuodugnių apžvalgų rezultatai“</w:t>
      </w:r>
      <w:r>
        <w:rPr>
          <w:rFonts w:ascii="Times New Roman" w:eastAsia="MS Mincho" w:hAnsi="Times New Roman"/>
          <w:bCs/>
          <w:iCs/>
          <w:color w:val="000000"/>
          <w:sz w:val="24"/>
          <w:szCs w:val="24"/>
        </w:rPr>
        <w:t xml:space="preserve"> </w:t>
      </w:r>
      <w:r w:rsidRPr="00B41605">
        <w:rPr>
          <w:rFonts w:ascii="Times New Roman" w:eastAsia="MS Mincho" w:hAnsi="Times New Roman"/>
          <w:bCs/>
          <w:iCs/>
          <w:color w:val="000000"/>
          <w:sz w:val="24"/>
          <w:szCs w:val="24"/>
        </w:rPr>
        <w:t xml:space="preserve">Nr. </w:t>
      </w:r>
      <w:hyperlink r:id="rId225" w:history="1">
        <w:r w:rsidRPr="00B41605">
          <w:rPr>
            <w:rStyle w:val="Hipersaitas"/>
            <w:rFonts w:ascii="Times New Roman" w:eastAsia="MS Mincho" w:hAnsi="Times New Roman"/>
            <w:bCs/>
            <w:iCs/>
            <w:sz w:val="24"/>
            <w:szCs w:val="24"/>
          </w:rPr>
          <w:t>COM(2017) 90</w:t>
        </w:r>
      </w:hyperlink>
      <w:r w:rsidRPr="00B41605">
        <w:rPr>
          <w:rFonts w:ascii="Times New Roman" w:eastAsia="MS Mincho" w:hAnsi="Times New Roman"/>
          <w:bCs/>
          <w:iCs/>
          <w:color w:val="000000"/>
          <w:sz w:val="24"/>
          <w:szCs w:val="24"/>
        </w:rPr>
        <w:t xml:space="preserve"> i</w:t>
      </w:r>
      <w:r>
        <w:rPr>
          <w:rFonts w:ascii="Times New Roman" w:eastAsia="MS Mincho" w:hAnsi="Times New Roman"/>
          <w:bCs/>
          <w:iCs/>
          <w:color w:val="000000"/>
          <w:sz w:val="24"/>
          <w:szCs w:val="24"/>
        </w:rPr>
        <w:t>r nusprendė p</w:t>
      </w:r>
      <w:r w:rsidRPr="00BC4E56">
        <w:rPr>
          <w:rFonts w:ascii="Times New Roman" w:eastAsia="Times New Roman" w:hAnsi="Times New Roman"/>
          <w:sz w:val="24"/>
          <w:szCs w:val="24"/>
        </w:rPr>
        <w:t xml:space="preserve">ritarti </w:t>
      </w:r>
      <w:r w:rsidRPr="003017AD">
        <w:rPr>
          <w:rFonts w:ascii="Times New Roman" w:hAnsi="Times New Roman"/>
          <w:color w:val="000000"/>
          <w:sz w:val="24"/>
          <w:szCs w:val="24"/>
        </w:rPr>
        <w:t>Finansų ministerijos 2017</w:t>
      </w:r>
      <w:r w:rsidR="004E2DE7">
        <w:rPr>
          <w:rFonts w:ascii="Times New Roman" w:hAnsi="Times New Roman"/>
          <w:color w:val="000000"/>
          <w:sz w:val="24"/>
          <w:szCs w:val="24"/>
        </w:rPr>
        <w:t xml:space="preserve"> m. kovo </w:t>
      </w:r>
      <w:r w:rsidRPr="003017AD">
        <w:rPr>
          <w:rFonts w:ascii="Times New Roman" w:hAnsi="Times New Roman"/>
          <w:color w:val="000000"/>
          <w:sz w:val="24"/>
          <w:szCs w:val="24"/>
        </w:rPr>
        <w:t xml:space="preserve">10 </w:t>
      </w:r>
      <w:r w:rsidR="004E2DE7">
        <w:rPr>
          <w:rFonts w:ascii="Times New Roman" w:hAnsi="Times New Roman"/>
          <w:color w:val="000000"/>
          <w:sz w:val="24"/>
          <w:szCs w:val="24"/>
        </w:rPr>
        <w:t xml:space="preserve">d. </w:t>
      </w:r>
      <w:r w:rsidRPr="003017AD">
        <w:rPr>
          <w:rFonts w:ascii="Times New Roman" w:hAnsi="Times New Roman"/>
          <w:color w:val="000000"/>
          <w:sz w:val="24"/>
          <w:szCs w:val="24"/>
        </w:rPr>
        <w:t>pateikta</w:t>
      </w:r>
      <w:r>
        <w:rPr>
          <w:rFonts w:ascii="Times New Roman" w:hAnsi="Times New Roman"/>
          <w:color w:val="000000"/>
          <w:sz w:val="24"/>
          <w:szCs w:val="24"/>
        </w:rPr>
        <w:t>i</w:t>
      </w:r>
      <w:r w:rsidRPr="003017AD">
        <w:rPr>
          <w:rFonts w:ascii="Times New Roman" w:hAnsi="Times New Roman"/>
          <w:color w:val="000000"/>
          <w:sz w:val="24"/>
          <w:szCs w:val="24"/>
        </w:rPr>
        <w:t xml:space="preserve"> pozicija</w:t>
      </w:r>
      <w:r>
        <w:rPr>
          <w:rFonts w:ascii="Times New Roman" w:hAnsi="Times New Roman"/>
          <w:color w:val="000000"/>
          <w:sz w:val="24"/>
          <w:szCs w:val="24"/>
        </w:rPr>
        <w:t xml:space="preserve">i </w:t>
      </w:r>
      <w:r w:rsidRPr="003017AD">
        <w:rPr>
          <w:rFonts w:ascii="Times New Roman" w:hAnsi="Times New Roman"/>
          <w:color w:val="000000"/>
          <w:sz w:val="24"/>
          <w:szCs w:val="24"/>
        </w:rPr>
        <w:t>Nr. POZ-137</w:t>
      </w:r>
      <w:r>
        <w:rPr>
          <w:rFonts w:ascii="Times New Roman" w:hAnsi="Times New Roman"/>
          <w:color w:val="000000"/>
          <w:sz w:val="24"/>
          <w:szCs w:val="24"/>
        </w:rPr>
        <w:t>.</w:t>
      </w:r>
    </w:p>
    <w:p w14:paraId="03B2FC28" w14:textId="77777777" w:rsidR="006E57EC" w:rsidRDefault="006E57EC" w:rsidP="00A30450">
      <w:pPr>
        <w:spacing w:after="0" w:line="240" w:lineRule="auto"/>
        <w:ind w:firstLine="238"/>
        <w:jc w:val="both"/>
        <w:rPr>
          <w:rFonts w:ascii="Times New Roman" w:hAnsi="Times New Roman"/>
          <w:color w:val="000000"/>
          <w:sz w:val="24"/>
          <w:szCs w:val="24"/>
        </w:rPr>
      </w:pPr>
    </w:p>
    <w:p w14:paraId="65AE6FC2" w14:textId="3EA2B97E" w:rsidR="003F4F57" w:rsidRDefault="003F4F57" w:rsidP="00A30450">
      <w:pPr>
        <w:spacing w:after="0" w:line="240" w:lineRule="auto"/>
        <w:ind w:firstLine="238"/>
        <w:jc w:val="both"/>
        <w:rPr>
          <w:rFonts w:ascii="Times New Roman" w:eastAsia="MS Mincho" w:hAnsi="Times New Roman"/>
          <w:bCs/>
          <w:iCs/>
          <w:color w:val="000000"/>
          <w:sz w:val="24"/>
          <w:szCs w:val="24"/>
        </w:rPr>
      </w:pPr>
      <w:r w:rsidRPr="00A23C05">
        <w:rPr>
          <w:rFonts w:ascii="Times New Roman" w:hAnsi="Times New Roman"/>
          <w:color w:val="000000"/>
          <w:sz w:val="24"/>
          <w:szCs w:val="24"/>
        </w:rPr>
        <w:t xml:space="preserve">Komitetas </w:t>
      </w:r>
      <w:r>
        <w:rPr>
          <w:rFonts w:ascii="Times New Roman" w:eastAsia="MS Mincho" w:hAnsi="Times New Roman"/>
          <w:bCs/>
          <w:iCs/>
          <w:color w:val="000000"/>
          <w:sz w:val="24"/>
          <w:szCs w:val="24"/>
        </w:rPr>
        <w:t>svarstė</w:t>
      </w:r>
      <w:r w:rsidRPr="00F04529">
        <w:rPr>
          <w:rFonts w:ascii="Times New Roman" w:eastAsia="MS Mincho" w:hAnsi="Times New Roman"/>
          <w:bCs/>
          <w:iCs/>
          <w:color w:val="000000"/>
          <w:sz w:val="24"/>
          <w:szCs w:val="24"/>
        </w:rPr>
        <w:t xml:space="preserve"> </w:t>
      </w:r>
      <w:r>
        <w:rPr>
          <w:rFonts w:ascii="Times New Roman" w:eastAsia="MS Mincho" w:hAnsi="Times New Roman"/>
          <w:bCs/>
          <w:iCs/>
          <w:color w:val="000000"/>
          <w:sz w:val="24"/>
          <w:szCs w:val="24"/>
        </w:rPr>
        <w:t>Seimo Europos reikalų komiteto perduotą Europos Komisijos tarnybų darbinį dokumentą „</w:t>
      </w:r>
      <w:r w:rsidRPr="00B41605">
        <w:rPr>
          <w:rFonts w:ascii="Times New Roman" w:eastAsia="MS Mincho" w:hAnsi="Times New Roman"/>
          <w:b/>
          <w:bCs/>
          <w:iCs/>
          <w:color w:val="000000"/>
          <w:sz w:val="24"/>
          <w:szCs w:val="24"/>
        </w:rPr>
        <w:t xml:space="preserve">Šalies ataskaita. Lietuva </w:t>
      </w:r>
      <w:r w:rsidRPr="00B41605">
        <w:rPr>
          <w:rFonts w:ascii="Times New Roman" w:eastAsia="MS Mincho" w:hAnsi="Times New Roman"/>
          <w:b/>
          <w:bCs/>
          <w:iCs/>
          <w:smallCaps/>
          <w:color w:val="000000"/>
          <w:sz w:val="24"/>
          <w:szCs w:val="24"/>
        </w:rPr>
        <w:t>2017</w:t>
      </w:r>
      <w:r w:rsidRPr="00AF5226">
        <w:rPr>
          <w:rFonts w:ascii="Times New Roman" w:eastAsia="MS Mincho" w:hAnsi="Times New Roman"/>
          <w:bCs/>
          <w:iCs/>
          <w:smallCaps/>
          <w:color w:val="000000"/>
          <w:sz w:val="24"/>
          <w:szCs w:val="24"/>
        </w:rPr>
        <w:t>“</w:t>
      </w:r>
      <w:r>
        <w:rPr>
          <w:rFonts w:ascii="Times New Roman" w:eastAsia="MS Mincho" w:hAnsi="Times New Roman"/>
          <w:bCs/>
          <w:iCs/>
          <w:smallCaps/>
          <w:color w:val="000000"/>
          <w:sz w:val="24"/>
          <w:szCs w:val="24"/>
        </w:rPr>
        <w:t xml:space="preserve"> </w:t>
      </w:r>
      <w:r w:rsidRPr="00B41605">
        <w:rPr>
          <w:rFonts w:ascii="Times New Roman" w:eastAsia="MS Mincho" w:hAnsi="Times New Roman"/>
          <w:bCs/>
          <w:iCs/>
          <w:color w:val="000000"/>
          <w:sz w:val="24"/>
          <w:szCs w:val="24"/>
        </w:rPr>
        <w:t>Nr.</w:t>
      </w:r>
      <w:r>
        <w:rPr>
          <w:rFonts w:ascii="Times New Roman" w:eastAsia="MS Mincho" w:hAnsi="Times New Roman"/>
          <w:bCs/>
          <w:iCs/>
          <w:smallCaps/>
          <w:color w:val="000000"/>
          <w:sz w:val="24"/>
          <w:szCs w:val="24"/>
        </w:rPr>
        <w:t xml:space="preserve"> </w:t>
      </w:r>
      <w:hyperlink r:id="rId226" w:history="1">
        <w:r w:rsidRPr="00B41605">
          <w:rPr>
            <w:rStyle w:val="Hipersaitas"/>
            <w:rFonts w:ascii="Times New Roman" w:eastAsia="MS Mincho" w:hAnsi="Times New Roman"/>
            <w:bCs/>
            <w:iCs/>
            <w:sz w:val="24"/>
            <w:szCs w:val="24"/>
          </w:rPr>
          <w:t>SWD (2017)80</w:t>
        </w:r>
      </w:hyperlink>
      <w:r w:rsidRPr="00B41605">
        <w:rPr>
          <w:rFonts w:ascii="Times New Roman" w:eastAsia="MS Mincho" w:hAnsi="Times New Roman"/>
          <w:bCs/>
          <w:iCs/>
          <w:color w:val="000000"/>
          <w:sz w:val="24"/>
          <w:szCs w:val="24"/>
        </w:rPr>
        <w:t>.</w:t>
      </w:r>
      <w:r>
        <w:rPr>
          <w:rFonts w:ascii="Times New Roman" w:eastAsia="MS Mincho" w:hAnsi="Times New Roman"/>
          <w:bCs/>
          <w:iCs/>
          <w:color w:val="000000"/>
          <w:sz w:val="24"/>
          <w:szCs w:val="24"/>
        </w:rPr>
        <w:t xml:space="preserve"> </w:t>
      </w:r>
      <w:r w:rsidRPr="00AF5226">
        <w:rPr>
          <w:rFonts w:ascii="Times New Roman" w:hAnsi="Times New Roman"/>
          <w:sz w:val="24"/>
          <w:szCs w:val="24"/>
        </w:rPr>
        <w:t>Dokument</w:t>
      </w:r>
      <w:r w:rsidRPr="005C41F7">
        <w:rPr>
          <w:rFonts w:ascii="Times New Roman" w:hAnsi="Times New Roman"/>
          <w:sz w:val="24"/>
          <w:szCs w:val="24"/>
        </w:rPr>
        <w:t>e</w:t>
      </w:r>
      <w:r w:rsidRPr="00AF5226">
        <w:rPr>
          <w:rFonts w:ascii="Times New Roman" w:hAnsi="Times New Roman"/>
          <w:sz w:val="24"/>
          <w:szCs w:val="24"/>
        </w:rPr>
        <w:t xml:space="preserve"> E</w:t>
      </w:r>
      <w:r>
        <w:rPr>
          <w:rFonts w:ascii="Times New Roman" w:hAnsi="Times New Roman"/>
          <w:sz w:val="24"/>
          <w:szCs w:val="24"/>
        </w:rPr>
        <w:t xml:space="preserve">uropos </w:t>
      </w:r>
      <w:r w:rsidRPr="00AF5226">
        <w:rPr>
          <w:rFonts w:ascii="Times New Roman" w:hAnsi="Times New Roman"/>
          <w:sz w:val="24"/>
          <w:szCs w:val="24"/>
        </w:rPr>
        <w:t>K</w:t>
      </w:r>
      <w:r>
        <w:rPr>
          <w:rFonts w:ascii="Times New Roman" w:hAnsi="Times New Roman"/>
          <w:sz w:val="24"/>
          <w:szCs w:val="24"/>
        </w:rPr>
        <w:t>omisija</w:t>
      </w:r>
      <w:r w:rsidRPr="00AF5226">
        <w:rPr>
          <w:rFonts w:ascii="Times New Roman" w:hAnsi="Times New Roman"/>
          <w:sz w:val="24"/>
          <w:szCs w:val="24"/>
        </w:rPr>
        <w:t xml:space="preserve"> įvertino </w:t>
      </w:r>
      <w:r>
        <w:rPr>
          <w:rFonts w:ascii="Times New Roman" w:hAnsi="Times New Roman"/>
          <w:sz w:val="24"/>
          <w:szCs w:val="24"/>
        </w:rPr>
        <w:t>Lietuvos ekonominę situaciją ir</w:t>
      </w:r>
      <w:r w:rsidRPr="00AF5226">
        <w:rPr>
          <w:rFonts w:ascii="Times New Roman" w:hAnsi="Times New Roman"/>
          <w:sz w:val="24"/>
          <w:szCs w:val="24"/>
        </w:rPr>
        <w:t xml:space="preserve"> pažang</w:t>
      </w:r>
      <w:r>
        <w:rPr>
          <w:rFonts w:ascii="Times New Roman" w:hAnsi="Times New Roman"/>
          <w:sz w:val="24"/>
          <w:szCs w:val="24"/>
        </w:rPr>
        <w:t>ą,</w:t>
      </w:r>
      <w:r w:rsidRPr="00AF5226">
        <w:rPr>
          <w:rFonts w:ascii="Times New Roman" w:hAnsi="Times New Roman"/>
          <w:sz w:val="24"/>
          <w:szCs w:val="24"/>
        </w:rPr>
        <w:t xml:space="preserve"> pasiekt</w:t>
      </w:r>
      <w:r>
        <w:rPr>
          <w:rFonts w:ascii="Times New Roman" w:hAnsi="Times New Roman"/>
          <w:sz w:val="24"/>
          <w:szCs w:val="24"/>
        </w:rPr>
        <w:t>ą</w:t>
      </w:r>
      <w:r w:rsidRPr="00AF5226">
        <w:rPr>
          <w:rFonts w:ascii="Times New Roman" w:hAnsi="Times New Roman"/>
          <w:sz w:val="24"/>
          <w:szCs w:val="24"/>
        </w:rPr>
        <w:t xml:space="preserve"> įgyvendinant 2016 m. skirtas Tarybos rekomendacijas ir vykdant struktūrines reformas. </w:t>
      </w:r>
      <w:r>
        <w:rPr>
          <w:rFonts w:ascii="Times New Roman" w:hAnsi="Times New Roman"/>
          <w:sz w:val="24"/>
          <w:szCs w:val="24"/>
        </w:rPr>
        <w:t xml:space="preserve">Komitetas </w:t>
      </w:r>
      <w:r>
        <w:rPr>
          <w:rFonts w:ascii="Times New Roman" w:eastAsia="MS Mincho" w:hAnsi="Times New Roman"/>
          <w:bCs/>
          <w:iCs/>
          <w:color w:val="000000"/>
          <w:sz w:val="24"/>
          <w:szCs w:val="24"/>
        </w:rPr>
        <w:t xml:space="preserve">nusprendė </w:t>
      </w:r>
      <w:r w:rsidRPr="005C41F7">
        <w:rPr>
          <w:rFonts w:ascii="Times New Roman" w:eastAsia="MS Mincho" w:hAnsi="Times New Roman"/>
          <w:bCs/>
          <w:iCs/>
          <w:color w:val="000000"/>
          <w:sz w:val="24"/>
          <w:szCs w:val="24"/>
        </w:rPr>
        <w:t>siūlyti</w:t>
      </w:r>
      <w:r>
        <w:rPr>
          <w:rFonts w:ascii="Times New Roman" w:eastAsia="MS Mincho" w:hAnsi="Times New Roman"/>
          <w:bCs/>
          <w:iCs/>
          <w:color w:val="000000"/>
          <w:sz w:val="24"/>
          <w:szCs w:val="24"/>
        </w:rPr>
        <w:t xml:space="preserve"> </w:t>
      </w:r>
      <w:r w:rsidRPr="00DB369B">
        <w:rPr>
          <w:rFonts w:ascii="Times New Roman" w:eastAsia="Times New Roman" w:hAnsi="Times New Roman"/>
          <w:sz w:val="24"/>
          <w:szCs w:val="24"/>
        </w:rPr>
        <w:t>Vyriausybei į rengiamą 2017 m.</w:t>
      </w:r>
      <w:r w:rsidRPr="007A5414">
        <w:rPr>
          <w:rFonts w:ascii="Times New Roman" w:hAnsi="Times New Roman"/>
          <w:sz w:val="24"/>
          <w:szCs w:val="24"/>
        </w:rPr>
        <w:t xml:space="preserve"> </w:t>
      </w:r>
      <w:r w:rsidRPr="00DB369B">
        <w:rPr>
          <w:rFonts w:ascii="Times New Roman" w:eastAsia="Times New Roman" w:hAnsi="Times New Roman"/>
          <w:sz w:val="24"/>
          <w:szCs w:val="24"/>
        </w:rPr>
        <w:t>Nacionalinę reformų darbotvarkę</w:t>
      </w:r>
      <w:r>
        <w:rPr>
          <w:rFonts w:ascii="Times New Roman" w:eastAsia="Times New Roman" w:hAnsi="Times New Roman"/>
          <w:b/>
          <w:sz w:val="24"/>
          <w:szCs w:val="24"/>
        </w:rPr>
        <w:t xml:space="preserve"> </w:t>
      </w:r>
      <w:r w:rsidRPr="005300A0">
        <w:rPr>
          <w:rFonts w:ascii="Times New Roman" w:eastAsia="Times New Roman" w:hAnsi="Times New Roman"/>
          <w:sz w:val="24"/>
          <w:szCs w:val="24"/>
        </w:rPr>
        <w:t>įtraukti priemones dėl Lietuvos regionų plėtros strategijos formavimo</w:t>
      </w:r>
      <w:r>
        <w:rPr>
          <w:rFonts w:ascii="Times New Roman" w:eastAsia="Times New Roman" w:hAnsi="Times New Roman"/>
          <w:sz w:val="24"/>
          <w:szCs w:val="24"/>
        </w:rPr>
        <w:t xml:space="preserve">, dėl </w:t>
      </w:r>
      <w:r>
        <w:rPr>
          <w:rFonts w:ascii="Times New Roman" w:hAnsi="Times New Roman"/>
          <w:sz w:val="24"/>
          <w:szCs w:val="24"/>
        </w:rPr>
        <w:t xml:space="preserve">ženklios pažangos siekimo srityse, kuriose padaryta nedidelė arba tik tam tikra pažanga, dėl </w:t>
      </w:r>
      <w:r w:rsidRPr="002110AB">
        <w:rPr>
          <w:rFonts w:ascii="Times New Roman" w:eastAsia="Times New Roman" w:hAnsi="Times New Roman"/>
          <w:sz w:val="24"/>
          <w:szCs w:val="24"/>
        </w:rPr>
        <w:t>vieš</w:t>
      </w:r>
      <w:r>
        <w:rPr>
          <w:rFonts w:ascii="Times New Roman" w:eastAsia="Times New Roman" w:hAnsi="Times New Roman"/>
          <w:sz w:val="24"/>
          <w:szCs w:val="24"/>
        </w:rPr>
        <w:t xml:space="preserve">ųjų investicijų </w:t>
      </w:r>
      <w:r w:rsidRPr="002110AB">
        <w:rPr>
          <w:rFonts w:ascii="Times New Roman" w:eastAsia="Times New Roman" w:hAnsi="Times New Roman"/>
          <w:sz w:val="24"/>
          <w:szCs w:val="24"/>
        </w:rPr>
        <w:t>ger</w:t>
      </w:r>
      <w:r>
        <w:rPr>
          <w:rFonts w:ascii="Times New Roman" w:eastAsia="Times New Roman" w:hAnsi="Times New Roman"/>
          <w:sz w:val="24"/>
          <w:szCs w:val="24"/>
        </w:rPr>
        <w:t>esnio</w:t>
      </w:r>
      <w:r w:rsidRPr="002110AB">
        <w:rPr>
          <w:rFonts w:ascii="Times New Roman" w:eastAsia="Times New Roman" w:hAnsi="Times New Roman"/>
          <w:sz w:val="24"/>
          <w:szCs w:val="24"/>
        </w:rPr>
        <w:t xml:space="preserve"> plan</w:t>
      </w:r>
      <w:r>
        <w:rPr>
          <w:rFonts w:ascii="Times New Roman" w:eastAsia="Times New Roman" w:hAnsi="Times New Roman"/>
          <w:sz w:val="24"/>
          <w:szCs w:val="24"/>
        </w:rPr>
        <w:t>avimo</w:t>
      </w:r>
      <w:r w:rsidRPr="002110AB">
        <w:rPr>
          <w:rFonts w:ascii="Times New Roman" w:eastAsia="Times New Roman" w:hAnsi="Times New Roman"/>
          <w:sz w:val="24"/>
          <w:szCs w:val="24"/>
        </w:rPr>
        <w:t xml:space="preserve"> ir koordin</w:t>
      </w:r>
      <w:r>
        <w:rPr>
          <w:rFonts w:ascii="Times New Roman" w:eastAsia="Times New Roman" w:hAnsi="Times New Roman"/>
          <w:sz w:val="24"/>
          <w:szCs w:val="24"/>
        </w:rPr>
        <w:t xml:space="preserve">avimo bei dėl </w:t>
      </w:r>
      <w:r w:rsidRPr="002110AB">
        <w:rPr>
          <w:rFonts w:ascii="Times New Roman" w:hAnsi="Times New Roman"/>
          <w:color w:val="000000"/>
          <w:sz w:val="24"/>
          <w:szCs w:val="24"/>
        </w:rPr>
        <w:t>viešųjų pirkimų efektyvum</w:t>
      </w:r>
      <w:r>
        <w:rPr>
          <w:rFonts w:ascii="Times New Roman" w:hAnsi="Times New Roman"/>
          <w:color w:val="000000"/>
          <w:sz w:val="24"/>
          <w:szCs w:val="24"/>
        </w:rPr>
        <w:t>o ir skaidrumo didinimo</w:t>
      </w:r>
      <w:r w:rsidRPr="002110AB">
        <w:rPr>
          <w:rFonts w:ascii="Times New Roman" w:hAnsi="Times New Roman"/>
          <w:color w:val="000000"/>
          <w:sz w:val="24"/>
          <w:szCs w:val="24"/>
        </w:rPr>
        <w:t>.</w:t>
      </w:r>
    </w:p>
    <w:p w14:paraId="013ECD0F" w14:textId="77777777" w:rsidR="003F4F57" w:rsidRDefault="003F4F57" w:rsidP="00A30450">
      <w:pPr>
        <w:tabs>
          <w:tab w:val="left" w:pos="0"/>
        </w:tabs>
        <w:spacing w:after="0" w:line="240" w:lineRule="auto"/>
        <w:ind w:firstLine="238"/>
        <w:jc w:val="both"/>
        <w:rPr>
          <w:rFonts w:ascii="Times New Roman" w:eastAsia="MS Mincho" w:hAnsi="Times New Roman"/>
          <w:b/>
          <w:bCs/>
          <w:sz w:val="24"/>
          <w:szCs w:val="24"/>
        </w:rPr>
      </w:pPr>
    </w:p>
    <w:p w14:paraId="1DFE2781" w14:textId="7F340074" w:rsidR="00FB2FD8" w:rsidRDefault="00FB2FD8" w:rsidP="00F80A7E">
      <w:pPr>
        <w:tabs>
          <w:tab w:val="left" w:pos="0"/>
        </w:tabs>
        <w:spacing w:after="0" w:line="240" w:lineRule="auto"/>
        <w:ind w:firstLine="238"/>
        <w:jc w:val="center"/>
        <w:rPr>
          <w:rFonts w:ascii="Times New Roman" w:eastAsia="MS Mincho" w:hAnsi="Times New Roman"/>
          <w:b/>
          <w:bCs/>
          <w:sz w:val="24"/>
          <w:szCs w:val="24"/>
        </w:rPr>
      </w:pPr>
      <w:r w:rsidRPr="008E717F">
        <w:rPr>
          <w:rFonts w:ascii="Times New Roman" w:eastAsia="MS Mincho" w:hAnsi="Times New Roman"/>
          <w:b/>
          <w:bCs/>
          <w:sz w:val="24"/>
          <w:szCs w:val="24"/>
        </w:rPr>
        <w:t>2.5. Tarptautinis bendradarbiavimas</w:t>
      </w:r>
    </w:p>
    <w:p w14:paraId="09026126" w14:textId="77777777" w:rsidR="00F80A7E" w:rsidRDefault="00F80A7E" w:rsidP="00F80A7E">
      <w:pPr>
        <w:tabs>
          <w:tab w:val="left" w:pos="0"/>
        </w:tabs>
        <w:spacing w:after="0" w:line="240" w:lineRule="auto"/>
        <w:ind w:firstLine="238"/>
        <w:jc w:val="center"/>
        <w:rPr>
          <w:rFonts w:ascii="Times New Roman" w:eastAsia="MS Mincho" w:hAnsi="Times New Roman"/>
          <w:b/>
          <w:bCs/>
          <w:sz w:val="24"/>
          <w:szCs w:val="24"/>
        </w:rPr>
      </w:pPr>
    </w:p>
    <w:p w14:paraId="0482F8D4" w14:textId="2403B6A3" w:rsidR="003F4F57" w:rsidRDefault="003F4F57" w:rsidP="00A30450">
      <w:pPr>
        <w:pStyle w:val="Sraopastraipa"/>
        <w:tabs>
          <w:tab w:val="left" w:pos="0"/>
          <w:tab w:val="left" w:pos="709"/>
        </w:tabs>
        <w:ind w:left="0" w:firstLine="238"/>
        <w:jc w:val="both"/>
        <w:rPr>
          <w:szCs w:val="24"/>
          <w:lang w:val="lt-LT" w:eastAsia="lt-LT"/>
        </w:rPr>
      </w:pPr>
      <w:r>
        <w:rPr>
          <w:szCs w:val="24"/>
          <w:lang w:val="lt-LT" w:eastAsia="lt-LT"/>
        </w:rPr>
        <w:tab/>
      </w:r>
      <w:r w:rsidRPr="00A92EE9">
        <w:rPr>
          <w:szCs w:val="24"/>
          <w:lang w:val="lt-LT" w:eastAsia="lt-LT"/>
        </w:rPr>
        <w:t>Komiteto pirmininkas ir komiteto pirmininko pavaduotojas</w:t>
      </w:r>
      <w:r>
        <w:rPr>
          <w:szCs w:val="24"/>
          <w:lang w:val="lt-LT" w:eastAsia="lt-LT"/>
        </w:rPr>
        <w:t xml:space="preserve"> 2017 </w:t>
      </w:r>
      <w:r w:rsidRPr="00A92EE9">
        <w:rPr>
          <w:szCs w:val="24"/>
          <w:lang w:val="lt-LT" w:eastAsia="lt-LT"/>
        </w:rPr>
        <w:t xml:space="preserve">m. gegužės </w:t>
      </w:r>
      <w:r w:rsidRPr="007A5414">
        <w:rPr>
          <w:szCs w:val="24"/>
          <w:lang w:val="lt-LT"/>
        </w:rPr>
        <w:t xml:space="preserve">15–17 d. </w:t>
      </w:r>
      <w:r w:rsidRPr="007A5414">
        <w:rPr>
          <w:b/>
          <w:szCs w:val="24"/>
          <w:lang w:val="lt-LT"/>
        </w:rPr>
        <w:t xml:space="preserve">vyko vizito į Vengrijos Respubliką </w:t>
      </w:r>
      <w:r w:rsidRPr="007A5414">
        <w:rPr>
          <w:szCs w:val="24"/>
          <w:lang w:val="lt-LT"/>
        </w:rPr>
        <w:t xml:space="preserve">(Budapeštą). Vizito metu susitikta su Nacionalinės Asamblėjos vicepirmininku, Teisingumo komiteto nariais, Vengrijos–Lietuvos draugų grupės nariais, vietos savivaldos atstovais. Vizito metu aptarta Vengrijos parlamento veikla, rinkimų sistema, vietos savivaldos klausimai. Atsakomasis </w:t>
      </w:r>
      <w:r w:rsidRPr="00A92EE9">
        <w:rPr>
          <w:szCs w:val="24"/>
          <w:lang w:val="lt-LT" w:eastAsia="lt-LT"/>
        </w:rPr>
        <w:t xml:space="preserve">Vengrijos Nacionalinės Asamblėjos Teisės komiteto delegacijos </w:t>
      </w:r>
      <w:r>
        <w:rPr>
          <w:szCs w:val="24"/>
          <w:lang w:val="lt-LT" w:eastAsia="lt-LT"/>
        </w:rPr>
        <w:t xml:space="preserve">priėmimas </w:t>
      </w:r>
      <w:r w:rsidRPr="00A92EE9">
        <w:rPr>
          <w:szCs w:val="24"/>
          <w:lang w:val="lt-LT" w:eastAsia="lt-LT"/>
        </w:rPr>
        <w:t>Lietuv</w:t>
      </w:r>
      <w:r>
        <w:rPr>
          <w:szCs w:val="24"/>
          <w:lang w:val="lt-LT" w:eastAsia="lt-LT"/>
        </w:rPr>
        <w:t>oje</w:t>
      </w:r>
      <w:r w:rsidRPr="00A92EE9">
        <w:rPr>
          <w:szCs w:val="24"/>
          <w:lang w:val="lt-LT" w:eastAsia="lt-LT"/>
        </w:rPr>
        <w:t xml:space="preserve"> numatomas </w:t>
      </w:r>
      <w:r>
        <w:rPr>
          <w:szCs w:val="24"/>
          <w:lang w:val="lt-LT" w:eastAsia="lt-LT"/>
        </w:rPr>
        <w:t xml:space="preserve">2017 </w:t>
      </w:r>
      <w:r w:rsidRPr="00A92EE9">
        <w:rPr>
          <w:szCs w:val="24"/>
          <w:lang w:val="lt-LT" w:eastAsia="lt-LT"/>
        </w:rPr>
        <w:t>m. rudenį.</w:t>
      </w:r>
    </w:p>
    <w:p w14:paraId="3D825AA4" w14:textId="77777777" w:rsidR="00B41605" w:rsidRPr="00A92EE9" w:rsidRDefault="00B41605" w:rsidP="00A30450">
      <w:pPr>
        <w:pStyle w:val="Sraopastraipa"/>
        <w:tabs>
          <w:tab w:val="left" w:pos="0"/>
          <w:tab w:val="left" w:pos="709"/>
        </w:tabs>
        <w:ind w:left="0" w:firstLine="238"/>
        <w:jc w:val="both"/>
        <w:rPr>
          <w:bCs/>
          <w:iCs/>
          <w:color w:val="000000"/>
          <w:szCs w:val="24"/>
          <w:lang w:val="lt-LT"/>
        </w:rPr>
      </w:pPr>
    </w:p>
    <w:p w14:paraId="2F908D75" w14:textId="393D76A9" w:rsidR="003F4F57" w:rsidRPr="004A2AA0" w:rsidRDefault="003F4F57" w:rsidP="00A30450">
      <w:pPr>
        <w:tabs>
          <w:tab w:val="left" w:pos="0"/>
        </w:tabs>
        <w:spacing w:after="0" w:line="240" w:lineRule="auto"/>
        <w:ind w:firstLine="238"/>
        <w:jc w:val="both"/>
        <w:rPr>
          <w:rFonts w:ascii="Times New Roman" w:eastAsia="MS Mincho" w:hAnsi="Times New Roman"/>
          <w:bCs/>
          <w:sz w:val="24"/>
          <w:szCs w:val="24"/>
        </w:rPr>
      </w:pPr>
      <w:r w:rsidRPr="004A2AA0">
        <w:rPr>
          <w:rFonts w:ascii="Times New Roman" w:eastAsia="MS Mincho" w:hAnsi="Times New Roman"/>
          <w:bCs/>
          <w:sz w:val="24"/>
          <w:szCs w:val="24"/>
        </w:rPr>
        <w:t xml:space="preserve">Komitetas 2017 m. birželio 11–14 d. </w:t>
      </w:r>
      <w:r w:rsidRPr="00B41605">
        <w:rPr>
          <w:rFonts w:ascii="Times New Roman" w:eastAsia="MS Mincho" w:hAnsi="Times New Roman"/>
          <w:b/>
          <w:bCs/>
          <w:sz w:val="24"/>
          <w:szCs w:val="24"/>
        </w:rPr>
        <w:t xml:space="preserve">priėmė </w:t>
      </w:r>
      <w:r w:rsidRPr="00B41605">
        <w:rPr>
          <w:rFonts w:ascii="Times New Roman" w:hAnsi="Times New Roman"/>
          <w:b/>
          <w:sz w:val="24"/>
          <w:szCs w:val="24"/>
        </w:rPr>
        <w:t xml:space="preserve">Lenkijos Respublikos </w:t>
      </w:r>
      <w:r w:rsidRPr="00B41605">
        <w:rPr>
          <w:rFonts w:ascii="Times New Roman" w:hAnsi="Times New Roman"/>
          <w:b/>
          <w:i/>
          <w:sz w:val="24"/>
          <w:szCs w:val="24"/>
        </w:rPr>
        <w:t>Sejmo</w:t>
      </w:r>
      <w:r w:rsidRPr="00B41605">
        <w:rPr>
          <w:rFonts w:ascii="Times New Roman" w:hAnsi="Times New Roman"/>
          <w:b/>
          <w:sz w:val="24"/>
          <w:szCs w:val="24"/>
        </w:rPr>
        <w:t xml:space="preserve"> Vietos savivaldos ir regioninės politikos komiteto delegaciją</w:t>
      </w:r>
      <w:r w:rsidRPr="004A2AA0">
        <w:rPr>
          <w:rFonts w:ascii="Times New Roman" w:hAnsi="Times New Roman"/>
          <w:sz w:val="24"/>
          <w:szCs w:val="24"/>
        </w:rPr>
        <w:t>. Organizuoti delegacijos susitikimai Seime, Vidaus reikalų ministerijoje, Vilniaus miesto ir Druskininkų savivaldybėse. N</w:t>
      </w:r>
      <w:r w:rsidRPr="004A2AA0">
        <w:rPr>
          <w:rFonts w:ascii="Times New Roman" w:eastAsia="MS Mincho" w:hAnsi="Times New Roman"/>
          <w:bCs/>
          <w:sz w:val="24"/>
          <w:szCs w:val="24"/>
        </w:rPr>
        <w:t xml:space="preserve">umatoma toliau plėtoti tarpparlamentinį bendradarbiavimą, komiteto delegacijai 2018 m. </w:t>
      </w:r>
      <w:r w:rsidR="006E57EC" w:rsidRPr="004A2AA0">
        <w:rPr>
          <w:rFonts w:ascii="Times New Roman" w:eastAsia="MS Mincho" w:hAnsi="Times New Roman"/>
          <w:bCs/>
          <w:sz w:val="24"/>
          <w:szCs w:val="24"/>
        </w:rPr>
        <w:t xml:space="preserve">vykstant </w:t>
      </w:r>
      <w:r w:rsidRPr="004A2AA0">
        <w:rPr>
          <w:rFonts w:ascii="Times New Roman" w:eastAsia="MS Mincho" w:hAnsi="Times New Roman"/>
          <w:bCs/>
          <w:sz w:val="24"/>
          <w:szCs w:val="24"/>
        </w:rPr>
        <w:t>į Lenkiją atsakomojo vizito.</w:t>
      </w:r>
    </w:p>
    <w:p w14:paraId="2A15C117" w14:textId="77777777" w:rsidR="00B41605" w:rsidRDefault="00B41605" w:rsidP="00A30450">
      <w:pPr>
        <w:tabs>
          <w:tab w:val="left" w:pos="0"/>
        </w:tabs>
        <w:spacing w:after="0" w:line="240" w:lineRule="auto"/>
        <w:ind w:firstLine="238"/>
        <w:jc w:val="both"/>
        <w:rPr>
          <w:rFonts w:ascii="Times New Roman" w:eastAsia="MS Mincho" w:hAnsi="Times New Roman"/>
          <w:bCs/>
          <w:sz w:val="24"/>
          <w:szCs w:val="24"/>
        </w:rPr>
      </w:pPr>
    </w:p>
    <w:p w14:paraId="578F98AF" w14:textId="4A23E876" w:rsidR="003F4F57" w:rsidRDefault="003F4F57" w:rsidP="00A30450">
      <w:pPr>
        <w:tabs>
          <w:tab w:val="left" w:pos="0"/>
        </w:tabs>
        <w:spacing w:after="0" w:line="240" w:lineRule="auto"/>
        <w:ind w:firstLine="238"/>
        <w:jc w:val="both"/>
        <w:rPr>
          <w:rFonts w:ascii="Times New Roman" w:eastAsia="Times New Roman" w:hAnsi="Times New Roman"/>
          <w:sz w:val="24"/>
          <w:szCs w:val="24"/>
          <w:lang w:eastAsia="lt-LT"/>
        </w:rPr>
      </w:pPr>
      <w:r w:rsidRPr="00A92EE9">
        <w:rPr>
          <w:rFonts w:ascii="Times New Roman" w:eastAsia="MS Mincho" w:hAnsi="Times New Roman"/>
          <w:bCs/>
          <w:sz w:val="24"/>
          <w:szCs w:val="24"/>
        </w:rPr>
        <w:t xml:space="preserve">Apsikeista oficialiu raštu su </w:t>
      </w:r>
      <w:r w:rsidRPr="00E31157">
        <w:rPr>
          <w:rFonts w:ascii="Times New Roman" w:hAnsi="Times New Roman"/>
          <w:b/>
          <w:sz w:val="24"/>
          <w:szCs w:val="24"/>
          <w:lang w:eastAsia="lt-LT"/>
        </w:rPr>
        <w:t xml:space="preserve">Estijos Respublikos </w:t>
      </w:r>
      <w:r w:rsidRPr="00E31157">
        <w:rPr>
          <w:rFonts w:ascii="Times New Roman" w:hAnsi="Times New Roman"/>
          <w:b/>
          <w:i/>
          <w:sz w:val="24"/>
          <w:szCs w:val="24"/>
        </w:rPr>
        <w:t>Riigikogu</w:t>
      </w:r>
      <w:r w:rsidRPr="00E31157">
        <w:rPr>
          <w:rFonts w:ascii="Times New Roman" w:hAnsi="Times New Roman"/>
          <w:b/>
          <w:sz w:val="24"/>
          <w:szCs w:val="24"/>
        </w:rPr>
        <w:t xml:space="preserve"> Konstituciniu komitetu</w:t>
      </w:r>
      <w:r w:rsidRPr="00A92EE9">
        <w:rPr>
          <w:rFonts w:ascii="Times New Roman" w:hAnsi="Times New Roman"/>
          <w:sz w:val="24"/>
          <w:szCs w:val="24"/>
        </w:rPr>
        <w:t>, pasveikinant naujai išrinktą komiteto pirmininką ir siūlant p</w:t>
      </w:r>
      <w:r w:rsidRPr="00A92EE9">
        <w:rPr>
          <w:rFonts w:ascii="Times New Roman" w:eastAsia="Times New Roman" w:hAnsi="Times New Roman"/>
          <w:sz w:val="24"/>
          <w:szCs w:val="24"/>
          <w:lang w:eastAsia="lt-LT"/>
        </w:rPr>
        <w:t>lėtoti trišalį – Estijos, Latvijos ir Lietuvos – parlamentų komitetų bendradarbiavimą.</w:t>
      </w:r>
    </w:p>
    <w:p w14:paraId="5E99D054" w14:textId="77777777" w:rsidR="00B41605" w:rsidRDefault="00B41605" w:rsidP="00A30450">
      <w:pPr>
        <w:tabs>
          <w:tab w:val="left" w:pos="0"/>
        </w:tabs>
        <w:spacing w:after="0" w:line="240" w:lineRule="auto"/>
        <w:ind w:firstLine="238"/>
        <w:jc w:val="both"/>
        <w:rPr>
          <w:rFonts w:ascii="Times New Roman" w:eastAsia="Times New Roman" w:hAnsi="Times New Roman"/>
          <w:sz w:val="24"/>
          <w:szCs w:val="24"/>
          <w:lang w:eastAsia="lt-LT"/>
        </w:rPr>
      </w:pPr>
    </w:p>
    <w:p w14:paraId="79F0AB3E" w14:textId="4A4FCD07" w:rsidR="0012751C" w:rsidRDefault="0012751C" w:rsidP="00A30450">
      <w:pPr>
        <w:tabs>
          <w:tab w:val="left" w:pos="0"/>
        </w:tabs>
        <w:spacing w:after="0" w:line="240" w:lineRule="auto"/>
        <w:ind w:firstLine="238"/>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Komiteto pirmininkas ir Komiteto nariai 2017 m. gegužės 30 d. </w:t>
      </w:r>
      <w:r w:rsidRPr="00E31157">
        <w:rPr>
          <w:rFonts w:ascii="Times New Roman" w:eastAsia="Times New Roman" w:hAnsi="Times New Roman"/>
          <w:b/>
          <w:sz w:val="24"/>
          <w:szCs w:val="24"/>
          <w:lang w:eastAsia="lt-LT"/>
        </w:rPr>
        <w:t>susitiko su Ukrainos Parlamento delegacija</w:t>
      </w:r>
      <w:r>
        <w:rPr>
          <w:rFonts w:ascii="Times New Roman" w:eastAsia="Times New Roman" w:hAnsi="Times New Roman"/>
          <w:sz w:val="24"/>
          <w:szCs w:val="24"/>
          <w:lang w:eastAsia="lt-LT"/>
        </w:rPr>
        <w:t xml:space="preserve">. Susitikimo metu svečiai </w:t>
      </w:r>
      <w:r w:rsidR="00714D9C">
        <w:rPr>
          <w:rFonts w:ascii="Times New Roman" w:eastAsia="Times New Roman" w:hAnsi="Times New Roman"/>
          <w:sz w:val="24"/>
          <w:szCs w:val="24"/>
          <w:lang w:eastAsia="lt-LT"/>
        </w:rPr>
        <w:t xml:space="preserve">buvo </w:t>
      </w:r>
      <w:r>
        <w:rPr>
          <w:rFonts w:ascii="Times New Roman" w:eastAsia="Times New Roman" w:hAnsi="Times New Roman"/>
          <w:sz w:val="24"/>
          <w:szCs w:val="24"/>
          <w:lang w:eastAsia="lt-LT"/>
        </w:rPr>
        <w:t>informuoti apie decentralizaciją Lietuvoje, Lietuvos vietos savivaldos sistemą ir jos raidą nuo 1990 metų iki š</w:t>
      </w:r>
      <w:r w:rsidR="00E31157">
        <w:rPr>
          <w:rFonts w:ascii="Times New Roman" w:eastAsia="Times New Roman" w:hAnsi="Times New Roman"/>
          <w:sz w:val="24"/>
          <w:szCs w:val="24"/>
          <w:lang w:eastAsia="lt-LT"/>
        </w:rPr>
        <w:t>ių dienų, pasidalinta patirtimi</w:t>
      </w:r>
      <w:r>
        <w:rPr>
          <w:rFonts w:ascii="Times New Roman" w:eastAsia="Times New Roman" w:hAnsi="Times New Roman"/>
          <w:sz w:val="24"/>
          <w:szCs w:val="24"/>
          <w:lang w:eastAsia="lt-LT"/>
        </w:rPr>
        <w:t xml:space="preserve"> sudarant naujus ir pertvarkant </w:t>
      </w:r>
      <w:r w:rsidR="00714D9C">
        <w:rPr>
          <w:rFonts w:ascii="Times New Roman" w:eastAsia="Times New Roman" w:hAnsi="Times New Roman"/>
          <w:sz w:val="24"/>
          <w:szCs w:val="24"/>
          <w:lang w:eastAsia="lt-LT"/>
        </w:rPr>
        <w:t xml:space="preserve">veikiančius </w:t>
      </w:r>
      <w:r>
        <w:rPr>
          <w:rFonts w:ascii="Times New Roman" w:eastAsia="Times New Roman" w:hAnsi="Times New Roman"/>
          <w:sz w:val="24"/>
          <w:szCs w:val="24"/>
          <w:lang w:eastAsia="lt-LT"/>
        </w:rPr>
        <w:t>valstybės teritorijos administracinius vienetus, teisiškai įtvirtinant savivaldybės institucinę struktūrą ir tiesiogiai renkam</w:t>
      </w:r>
      <w:r w:rsidR="00714D9C">
        <w:rPr>
          <w:rFonts w:ascii="Times New Roman" w:eastAsia="Times New Roman" w:hAnsi="Times New Roman"/>
          <w:sz w:val="24"/>
          <w:szCs w:val="24"/>
          <w:lang w:eastAsia="lt-LT"/>
        </w:rPr>
        <w:t>ų</w:t>
      </w:r>
      <w:r>
        <w:rPr>
          <w:rFonts w:ascii="Times New Roman" w:eastAsia="Times New Roman" w:hAnsi="Times New Roman"/>
          <w:sz w:val="24"/>
          <w:szCs w:val="24"/>
          <w:lang w:eastAsia="lt-LT"/>
        </w:rPr>
        <w:t xml:space="preserve"> mer</w:t>
      </w:r>
      <w:r w:rsidR="00714D9C">
        <w:rPr>
          <w:rFonts w:ascii="Times New Roman" w:eastAsia="Times New Roman" w:hAnsi="Times New Roman"/>
          <w:sz w:val="24"/>
          <w:szCs w:val="24"/>
          <w:lang w:eastAsia="lt-LT"/>
        </w:rPr>
        <w:t>ų institutą</w:t>
      </w:r>
      <w:r>
        <w:rPr>
          <w:rFonts w:ascii="Times New Roman" w:eastAsia="Times New Roman" w:hAnsi="Times New Roman"/>
          <w:sz w:val="24"/>
          <w:szCs w:val="24"/>
          <w:lang w:eastAsia="lt-LT"/>
        </w:rPr>
        <w:t xml:space="preserve">, vykdant savivaldybėse vidinę decentralizaciją </w:t>
      </w:r>
      <w:r w:rsidR="00714D9C">
        <w:rPr>
          <w:rFonts w:ascii="Times New Roman" w:eastAsia="Times New Roman" w:hAnsi="Times New Roman"/>
          <w:sz w:val="24"/>
          <w:szCs w:val="24"/>
          <w:lang w:eastAsia="lt-LT"/>
        </w:rPr>
        <w:t>(nuosekliai didinant</w:t>
      </w:r>
      <w:r>
        <w:rPr>
          <w:rFonts w:ascii="Times New Roman" w:eastAsia="Times New Roman" w:hAnsi="Times New Roman"/>
          <w:sz w:val="24"/>
          <w:szCs w:val="24"/>
          <w:lang w:eastAsia="lt-LT"/>
        </w:rPr>
        <w:t xml:space="preserve"> seniūnijų ir seniūnų veiklos ir finansinį savarankiškumą</w:t>
      </w:r>
      <w:r w:rsidR="00714D9C">
        <w:rPr>
          <w:rFonts w:ascii="Times New Roman" w:eastAsia="Times New Roman" w:hAnsi="Times New Roman"/>
          <w:sz w:val="24"/>
          <w:szCs w:val="24"/>
          <w:lang w:eastAsia="lt-LT"/>
        </w:rPr>
        <w:t>)</w:t>
      </w:r>
      <w:r>
        <w:rPr>
          <w:rFonts w:ascii="Times New Roman" w:eastAsia="Times New Roman" w:hAnsi="Times New Roman"/>
          <w:sz w:val="24"/>
          <w:szCs w:val="24"/>
          <w:lang w:eastAsia="lt-LT"/>
        </w:rPr>
        <w:t xml:space="preserve">, </w:t>
      </w:r>
      <w:r w:rsidR="009E71F2">
        <w:rPr>
          <w:rFonts w:ascii="Times New Roman" w:eastAsia="Times New Roman" w:hAnsi="Times New Roman"/>
          <w:sz w:val="24"/>
          <w:szCs w:val="24"/>
          <w:lang w:eastAsia="lt-LT"/>
        </w:rPr>
        <w:t xml:space="preserve">apibrėžiant santykius tarp savivaldybių institucijų ir Vyriausybės atstovų. Komiteto pirmininkas atkreipė </w:t>
      </w:r>
      <w:r w:rsidR="00714D9C">
        <w:rPr>
          <w:rFonts w:ascii="Times New Roman" w:eastAsia="Times New Roman" w:hAnsi="Times New Roman"/>
          <w:sz w:val="24"/>
          <w:szCs w:val="24"/>
          <w:lang w:eastAsia="lt-LT"/>
        </w:rPr>
        <w:t xml:space="preserve">svečių </w:t>
      </w:r>
      <w:r w:rsidR="009E71F2">
        <w:rPr>
          <w:rFonts w:ascii="Times New Roman" w:eastAsia="Times New Roman" w:hAnsi="Times New Roman"/>
          <w:sz w:val="24"/>
          <w:szCs w:val="24"/>
          <w:lang w:eastAsia="lt-LT"/>
        </w:rPr>
        <w:t xml:space="preserve">dėmesį į piliečių tiesioginio dalyvavimo sprendžiant vietos reikalus svarbą, akcentavo, kad aktyvus ir įsisamonintas piliečių dalyvavimas tvarkant vietos reikalus, sąlygoja </w:t>
      </w:r>
      <w:r w:rsidR="00714D9C">
        <w:rPr>
          <w:rFonts w:ascii="Times New Roman" w:eastAsia="Times New Roman" w:hAnsi="Times New Roman"/>
          <w:sz w:val="24"/>
          <w:szCs w:val="24"/>
          <w:lang w:eastAsia="lt-LT"/>
        </w:rPr>
        <w:t xml:space="preserve">aktyvų ir įsisamonintą </w:t>
      </w:r>
      <w:r w:rsidR="009E71F2">
        <w:rPr>
          <w:rFonts w:ascii="Times New Roman" w:eastAsia="Times New Roman" w:hAnsi="Times New Roman"/>
          <w:sz w:val="24"/>
          <w:szCs w:val="24"/>
          <w:lang w:eastAsia="lt-LT"/>
        </w:rPr>
        <w:t xml:space="preserve">piliečių dalyvavimą tvarkant valstybės reikalus, o tai yra stiprios valstybės pamatas. </w:t>
      </w:r>
    </w:p>
    <w:p w14:paraId="174227DA" w14:textId="77777777" w:rsidR="004E2DE7" w:rsidRDefault="004E2DE7" w:rsidP="00A30450">
      <w:pPr>
        <w:tabs>
          <w:tab w:val="left" w:pos="0"/>
        </w:tabs>
        <w:spacing w:after="0" w:line="240" w:lineRule="auto"/>
        <w:ind w:firstLine="238"/>
        <w:jc w:val="both"/>
        <w:rPr>
          <w:rFonts w:ascii="Times New Roman" w:eastAsia="Times New Roman" w:hAnsi="Times New Roman"/>
          <w:b/>
          <w:sz w:val="24"/>
          <w:szCs w:val="24"/>
          <w:lang w:eastAsia="lt-LT"/>
        </w:rPr>
      </w:pPr>
    </w:p>
    <w:p w14:paraId="79EF6B30" w14:textId="7B26976F" w:rsidR="00F80A7E" w:rsidRDefault="003F4F57" w:rsidP="00F80A7E">
      <w:pPr>
        <w:tabs>
          <w:tab w:val="left" w:pos="0"/>
        </w:tabs>
        <w:spacing w:after="0" w:line="240" w:lineRule="auto"/>
        <w:ind w:firstLine="238"/>
        <w:jc w:val="center"/>
        <w:rPr>
          <w:rFonts w:ascii="Times New Roman" w:eastAsia="MS Mincho" w:hAnsi="Times New Roman"/>
          <w:b/>
          <w:bCs/>
          <w:sz w:val="24"/>
          <w:szCs w:val="24"/>
        </w:rPr>
      </w:pPr>
      <w:r>
        <w:rPr>
          <w:rFonts w:ascii="Times New Roman" w:eastAsia="MS Mincho" w:hAnsi="Times New Roman"/>
          <w:b/>
          <w:bCs/>
          <w:sz w:val="24"/>
          <w:szCs w:val="24"/>
        </w:rPr>
        <w:t>2.6. Kitos veiklos</w:t>
      </w:r>
    </w:p>
    <w:p w14:paraId="128C64CE" w14:textId="77777777" w:rsidR="006E57EC" w:rsidRDefault="006E57EC" w:rsidP="00F80A7E">
      <w:pPr>
        <w:tabs>
          <w:tab w:val="left" w:pos="0"/>
        </w:tabs>
        <w:spacing w:after="0" w:line="240" w:lineRule="auto"/>
        <w:ind w:firstLine="238"/>
        <w:jc w:val="center"/>
        <w:rPr>
          <w:rFonts w:ascii="Times New Roman" w:eastAsia="MS Mincho" w:hAnsi="Times New Roman"/>
          <w:b/>
          <w:bCs/>
          <w:sz w:val="24"/>
          <w:szCs w:val="24"/>
        </w:rPr>
      </w:pPr>
    </w:p>
    <w:p w14:paraId="177BE4C1" w14:textId="3756E174" w:rsidR="003F4F57" w:rsidRDefault="003F4F57" w:rsidP="00F80A7E">
      <w:pPr>
        <w:tabs>
          <w:tab w:val="left" w:pos="0"/>
        </w:tabs>
        <w:spacing w:after="0" w:line="240" w:lineRule="auto"/>
        <w:ind w:firstLine="238"/>
        <w:jc w:val="center"/>
        <w:rPr>
          <w:rFonts w:ascii="Times New Roman" w:eastAsia="MS Mincho" w:hAnsi="Times New Roman"/>
          <w:b/>
          <w:bCs/>
          <w:sz w:val="24"/>
          <w:szCs w:val="24"/>
        </w:rPr>
      </w:pPr>
      <w:r>
        <w:rPr>
          <w:rFonts w:ascii="Times New Roman" w:eastAsia="MS Mincho" w:hAnsi="Times New Roman"/>
          <w:b/>
          <w:bCs/>
          <w:sz w:val="24"/>
          <w:szCs w:val="24"/>
        </w:rPr>
        <w:t>Renginiai</w:t>
      </w:r>
    </w:p>
    <w:p w14:paraId="1B13E042" w14:textId="77777777" w:rsidR="00F80A7E" w:rsidRDefault="00F80A7E" w:rsidP="00F80A7E">
      <w:pPr>
        <w:tabs>
          <w:tab w:val="left" w:pos="0"/>
        </w:tabs>
        <w:spacing w:after="0" w:line="240" w:lineRule="auto"/>
        <w:ind w:firstLine="238"/>
        <w:jc w:val="center"/>
        <w:rPr>
          <w:rFonts w:ascii="Times New Roman" w:eastAsia="MS Mincho" w:hAnsi="Times New Roman"/>
          <w:b/>
          <w:bCs/>
          <w:sz w:val="24"/>
          <w:szCs w:val="24"/>
        </w:rPr>
      </w:pPr>
    </w:p>
    <w:p w14:paraId="257296D2" w14:textId="2E50DCAA" w:rsidR="003F4F57" w:rsidRDefault="003F4F57" w:rsidP="00A30450">
      <w:pPr>
        <w:spacing w:line="240" w:lineRule="auto"/>
        <w:ind w:firstLine="238"/>
        <w:jc w:val="both"/>
        <w:rPr>
          <w:rFonts w:ascii="Times New Roman" w:eastAsia="Times New Roman" w:hAnsi="Times New Roman"/>
          <w:sz w:val="24"/>
          <w:szCs w:val="24"/>
        </w:rPr>
      </w:pPr>
      <w:r w:rsidRPr="00E31157">
        <w:rPr>
          <w:rFonts w:ascii="Times New Roman" w:eastAsia="Times New Roman" w:hAnsi="Times New Roman"/>
          <w:sz w:val="24"/>
          <w:szCs w:val="24"/>
        </w:rPr>
        <w:lastRenderedPageBreak/>
        <w:t>Seimo Valstybės valdymo ir savivaldybių komitetas</w:t>
      </w:r>
      <w:r>
        <w:rPr>
          <w:rFonts w:ascii="Times New Roman" w:eastAsia="Times New Roman" w:hAnsi="Times New Roman"/>
          <w:b/>
          <w:sz w:val="24"/>
          <w:szCs w:val="24"/>
        </w:rPr>
        <w:t xml:space="preserve">  </w:t>
      </w:r>
      <w:r>
        <w:rPr>
          <w:rFonts w:ascii="Times New Roman" w:eastAsia="Times New Roman" w:hAnsi="Times New Roman"/>
          <w:sz w:val="24"/>
          <w:szCs w:val="24"/>
        </w:rPr>
        <w:t xml:space="preserve">organizavo </w:t>
      </w:r>
      <w:r w:rsidRPr="00E31157">
        <w:rPr>
          <w:rFonts w:ascii="Times New Roman" w:eastAsia="Times New Roman" w:hAnsi="Times New Roman"/>
          <w:b/>
          <w:sz w:val="24"/>
          <w:szCs w:val="24"/>
        </w:rPr>
        <w:t>diskusiją „Dėl savivaldybių teisių valdant ir disponuojant valstybine žeme“</w:t>
      </w:r>
      <w:r>
        <w:rPr>
          <w:rFonts w:ascii="Times New Roman" w:eastAsia="Times New Roman" w:hAnsi="Times New Roman"/>
          <w:sz w:val="24"/>
          <w:szCs w:val="24"/>
        </w:rPr>
        <w:t xml:space="preserve">. </w:t>
      </w:r>
      <w:r w:rsidR="00E74F8E">
        <w:rPr>
          <w:rFonts w:ascii="Times New Roman" w:eastAsia="Times New Roman" w:hAnsi="Times New Roman"/>
          <w:sz w:val="24"/>
          <w:szCs w:val="24"/>
        </w:rPr>
        <w:t>D</w:t>
      </w:r>
      <w:r>
        <w:rPr>
          <w:rFonts w:ascii="Times New Roman" w:eastAsia="Times New Roman" w:hAnsi="Times New Roman"/>
          <w:sz w:val="24"/>
          <w:szCs w:val="24"/>
        </w:rPr>
        <w:t>iskusijos metu, dalyvaujant Seimo kaimo reikalų ir Seimo Valstybės valdymo ir savivaldybių komitetų, Respublikos Prezidentės, Žemės ūkio ministerijos, Nacionalinės žemėtvarkos tarnybos, Lietuvos savivaldybių asociacijos atstovams, savivaldybių merams, administracijų direktoriams ar jų įgaliotiems atstovams buvo aptartos problemos, kylančios dėl valstybinės žemės sklypų, perduodamų savivaldybėms patikėjimo teise, valdymo, naudojimo ir disponavimo, diskutuota dėl Lietuvos savivaldybių asociacijos suvažiavimo, vykusio 2017 m. balandžio 26 d.</w:t>
      </w:r>
      <w:r w:rsidR="006E57EC">
        <w:rPr>
          <w:rFonts w:ascii="Times New Roman" w:eastAsia="Times New Roman" w:hAnsi="Times New Roman"/>
          <w:sz w:val="24"/>
          <w:szCs w:val="24"/>
        </w:rPr>
        <w:t>,</w:t>
      </w:r>
      <w:r>
        <w:rPr>
          <w:rFonts w:ascii="Times New Roman" w:eastAsia="Times New Roman" w:hAnsi="Times New Roman"/>
          <w:sz w:val="24"/>
          <w:szCs w:val="24"/>
        </w:rPr>
        <w:t xml:space="preserve"> rezoliucijos „Dėl  investicinės aplinkos savivaldybėse gerinimo, tobulinant valstybinės žemės valdymą“ nuostatų ir jų įgyvendinimo, pasikeista nuomonėmis dėl galimybių perduoti savivaldybėms jų teritorijoje esančios valstybinės žemės valdymo ir disponavimo teises, atitinkamai pertvarkant Nacionalin</w:t>
      </w:r>
      <w:r w:rsidR="006E57EC">
        <w:rPr>
          <w:rFonts w:ascii="Times New Roman" w:eastAsia="Times New Roman" w:hAnsi="Times New Roman"/>
          <w:sz w:val="24"/>
          <w:szCs w:val="24"/>
        </w:rPr>
        <w:t>ę</w:t>
      </w:r>
      <w:r>
        <w:rPr>
          <w:rFonts w:ascii="Times New Roman" w:eastAsia="Times New Roman" w:hAnsi="Times New Roman"/>
          <w:sz w:val="24"/>
          <w:szCs w:val="24"/>
        </w:rPr>
        <w:t xml:space="preserve"> žemės tarnybą ir peržiūrint jos š</w:t>
      </w:r>
      <w:r w:rsidR="006E57EC">
        <w:rPr>
          <w:rFonts w:ascii="Times New Roman" w:eastAsia="Times New Roman" w:hAnsi="Times New Roman"/>
          <w:sz w:val="24"/>
          <w:szCs w:val="24"/>
        </w:rPr>
        <w:t>i</w:t>
      </w:r>
      <w:r>
        <w:rPr>
          <w:rFonts w:ascii="Times New Roman" w:eastAsia="Times New Roman" w:hAnsi="Times New Roman"/>
          <w:sz w:val="24"/>
          <w:szCs w:val="24"/>
        </w:rPr>
        <w:t xml:space="preserve">uo metų vykdomas funkcijas. Žemės ūkio ministerijos atstovai informavo apie Vyriausybės nuostatas svarstomu klausimu, ketinimus parengti ir teikti Seimui Žemės ir kitų įstatymų pakeitimus, kuriais būtų supaprastintos procedūros ir sutrumpinti terminai, perduodant savivaldybėms valdyti patikėjimo teise valstybinės žemės sklypus. Valstybės valdymo ir savivaldybių komiteto pirmininkas, apibendrindamas diskusiją ir jos metu išsakytas skirtingas nuomones nagrinėtais klausimais ir siekdamas rasti kompromisinius sprendimus, kreipėsi į Lietuvos savivaldybių asociaciją, siūlydamas iki 2017 m. rudens sesijos pradžios parengti ir pateikti </w:t>
      </w:r>
      <w:r>
        <w:rPr>
          <w:rFonts w:ascii="Times New Roman" w:eastAsia="Times New Roman" w:hAnsi="Times New Roman"/>
          <w:sz w:val="24"/>
          <w:szCs w:val="24"/>
        </w:rPr>
        <w:lastRenderedPageBreak/>
        <w:t xml:space="preserve">Seimui (Seimo komitetams) pasiūlymus dėl atitinkamų įstatymų pakeitimų, kuriais būtų didinamos savivaldybių teisės valdyti ir disponuoti joms perduotais valdyti patikėjimo teise valstybinės žemės sklypais ir tokiu būdu sudaryti prielaidas pritraukti į regionus daugiau investicijų.   </w:t>
      </w:r>
    </w:p>
    <w:p w14:paraId="76444838" w14:textId="15E60152" w:rsidR="003F4F57" w:rsidRDefault="006E57EC" w:rsidP="00A30450">
      <w:pPr>
        <w:spacing w:after="0" w:line="240" w:lineRule="auto"/>
        <w:ind w:firstLine="238"/>
        <w:jc w:val="both"/>
        <w:outlineLvl w:val="0"/>
        <w:rPr>
          <w:rFonts w:ascii="Times New Roman" w:hAnsi="Times New Roman"/>
          <w:sz w:val="24"/>
          <w:szCs w:val="24"/>
        </w:rPr>
      </w:pPr>
      <w:r>
        <w:rPr>
          <w:rFonts w:ascii="Times New Roman" w:eastAsia="Times New Roman" w:hAnsi="Times New Roman"/>
          <w:sz w:val="24"/>
          <w:szCs w:val="24"/>
        </w:rPr>
        <w:t>K</w:t>
      </w:r>
      <w:r w:rsidR="003F4F57" w:rsidRPr="00E31157">
        <w:rPr>
          <w:rFonts w:ascii="Times New Roman" w:eastAsia="Times New Roman" w:hAnsi="Times New Roman"/>
          <w:sz w:val="24"/>
          <w:szCs w:val="24"/>
        </w:rPr>
        <w:t xml:space="preserve">omitetas </w:t>
      </w:r>
      <w:r w:rsidR="003F4F57">
        <w:rPr>
          <w:rFonts w:ascii="Times New Roman" w:eastAsia="Times New Roman" w:hAnsi="Times New Roman"/>
          <w:sz w:val="24"/>
          <w:szCs w:val="24"/>
        </w:rPr>
        <w:t xml:space="preserve">organizavo </w:t>
      </w:r>
      <w:r w:rsidR="003F4F57" w:rsidRPr="00E31157">
        <w:rPr>
          <w:rFonts w:ascii="Times New Roman" w:eastAsia="Times New Roman" w:hAnsi="Times New Roman"/>
          <w:b/>
          <w:sz w:val="24"/>
          <w:szCs w:val="24"/>
        </w:rPr>
        <w:t xml:space="preserve">diskusiją „Visuomenės dalyvavimas </w:t>
      </w:r>
      <w:r w:rsidR="003F4F57" w:rsidRPr="00E31157">
        <w:rPr>
          <w:rFonts w:ascii="Times New Roman" w:eastAsia="Times New Roman" w:hAnsi="Times New Roman"/>
          <w:b/>
          <w:color w:val="000000"/>
          <w:sz w:val="24"/>
          <w:szCs w:val="24"/>
        </w:rPr>
        <w:t xml:space="preserve">viešosios politikos sprendimų priėmimo </w:t>
      </w:r>
      <w:r w:rsidR="003F4F57" w:rsidRPr="00E31157">
        <w:rPr>
          <w:rFonts w:ascii="Times New Roman" w:eastAsia="Times New Roman" w:hAnsi="Times New Roman"/>
          <w:b/>
          <w:sz w:val="24"/>
          <w:szCs w:val="24"/>
        </w:rPr>
        <w:t>ir viešųjų paslaugų teikimo procese“</w:t>
      </w:r>
      <w:r w:rsidR="003F4F57">
        <w:rPr>
          <w:rFonts w:ascii="Times New Roman" w:eastAsia="Times New Roman" w:hAnsi="Times New Roman"/>
          <w:sz w:val="24"/>
          <w:szCs w:val="24"/>
        </w:rPr>
        <w:t xml:space="preserve">. Diskusijos </w:t>
      </w:r>
      <w:r w:rsidR="003F4F57">
        <w:rPr>
          <w:rFonts w:ascii="Times New Roman" w:hAnsi="Times New Roman"/>
          <w:sz w:val="24"/>
          <w:szCs w:val="24"/>
        </w:rPr>
        <w:t>tikslas – aptarti visuomenės dalyvavimo viešosios politikos sprendimų priėmimo ir viešųjų paslaugų teikimo procese klausimus, problemas ir priemones šioms problemoms spręsti.</w:t>
      </w:r>
    </w:p>
    <w:p w14:paraId="34938F2B" w14:textId="56FA64C7" w:rsidR="003F4F57" w:rsidRDefault="00E74F8E" w:rsidP="00A30450">
      <w:pPr>
        <w:spacing w:after="0" w:line="240" w:lineRule="auto"/>
        <w:ind w:firstLine="238"/>
        <w:jc w:val="both"/>
        <w:rPr>
          <w:rFonts w:ascii="Times New Roman" w:hAnsi="Times New Roman"/>
          <w:sz w:val="24"/>
          <w:szCs w:val="24"/>
        </w:rPr>
      </w:pPr>
      <w:r>
        <w:rPr>
          <w:rFonts w:ascii="Times New Roman" w:hAnsi="Times New Roman"/>
          <w:sz w:val="24"/>
          <w:szCs w:val="24"/>
        </w:rPr>
        <w:t xml:space="preserve">Diskusijos </w:t>
      </w:r>
      <w:r w:rsidR="003F4F57">
        <w:rPr>
          <w:rFonts w:ascii="Times New Roman" w:hAnsi="Times New Roman"/>
          <w:sz w:val="24"/>
          <w:szCs w:val="24"/>
        </w:rPr>
        <w:t>metu buvo aptarti teoriniai ir teisiniai visuomenės įtraukimo į valstybės ir vietos reikalų tvarkymą klausimai, įvertinta esama situacija, identifikuotos kliūtys ir problemos, taip pat diskutuota dėl būdų ir priemonių, kurias problemoms spręsti gali pasiūlyti valstybės ir vietos lygio politikai, nevyriausybinių ir bendruomeninių organizacijų atstovai, taip pat žemiausio lygmens ir arčiausiai žmonių veiklą vykdantys valstybės tarnautojai – seniūnai.</w:t>
      </w:r>
    </w:p>
    <w:p w14:paraId="1BE84428" w14:textId="0C1A0DE9" w:rsidR="003F4F57" w:rsidRDefault="003F4F57" w:rsidP="00A30450">
      <w:pPr>
        <w:spacing w:after="0" w:line="240" w:lineRule="auto"/>
        <w:ind w:firstLine="238"/>
        <w:jc w:val="both"/>
        <w:rPr>
          <w:rFonts w:ascii="Times New Roman" w:hAnsi="Times New Roman"/>
          <w:sz w:val="24"/>
          <w:szCs w:val="24"/>
        </w:rPr>
      </w:pPr>
      <w:r>
        <w:rPr>
          <w:rFonts w:ascii="Times New Roman" w:hAnsi="Times New Roman"/>
          <w:sz w:val="24"/>
          <w:szCs w:val="24"/>
        </w:rPr>
        <w:t>Diskusijoje dalyvavo mokslininkai, Lietuvos vietos bendruomeninių organizacijų sąjungos, Lietuvos savivaldybių asociacijos ir Lietuvos seniūnų asociacijos, taip pat ministerijų (Socialinės apsaugos ir darbo, Vidaus reikalų, Ūkio ir Žemės ūkio) atstovai – daugiau kaip 50 dalyvių. Renginys buvo transliuojamas ir internetu.</w:t>
      </w:r>
    </w:p>
    <w:p w14:paraId="44EFFDDC" w14:textId="77777777" w:rsidR="003F4F57" w:rsidRDefault="003F4F57" w:rsidP="00A30450">
      <w:pPr>
        <w:tabs>
          <w:tab w:val="left" w:pos="0"/>
        </w:tabs>
        <w:spacing w:after="0" w:line="240" w:lineRule="auto"/>
        <w:ind w:right="-1" w:firstLine="238"/>
        <w:jc w:val="both"/>
        <w:rPr>
          <w:rFonts w:ascii="Times New Roman" w:eastAsia="Times New Roman" w:hAnsi="Times New Roman"/>
          <w:bCs/>
          <w:sz w:val="24"/>
          <w:szCs w:val="24"/>
        </w:rPr>
      </w:pPr>
    </w:p>
    <w:p w14:paraId="5D0B09F8" w14:textId="2333B58B" w:rsidR="003F4F57" w:rsidRDefault="00E74F8E" w:rsidP="00A30450">
      <w:pPr>
        <w:tabs>
          <w:tab w:val="left" w:pos="0"/>
        </w:tabs>
        <w:spacing w:after="0" w:line="240" w:lineRule="auto"/>
        <w:ind w:firstLine="238"/>
        <w:jc w:val="both"/>
        <w:rPr>
          <w:rFonts w:ascii="Times New Roman" w:hAnsi="Times New Roman"/>
          <w:sz w:val="24"/>
          <w:szCs w:val="24"/>
        </w:rPr>
      </w:pPr>
      <w:r>
        <w:rPr>
          <w:rFonts w:ascii="Times New Roman" w:eastAsia="Times New Roman" w:hAnsi="Times New Roman"/>
          <w:bCs/>
          <w:sz w:val="24"/>
          <w:szCs w:val="24"/>
        </w:rPr>
        <w:lastRenderedPageBreak/>
        <w:t xml:space="preserve">Pavasario sesijoje </w:t>
      </w:r>
      <w:r w:rsidRPr="007A5414">
        <w:rPr>
          <w:rFonts w:ascii="Times New Roman" w:eastAsia="Times New Roman" w:hAnsi="Times New Roman"/>
          <w:bCs/>
          <w:sz w:val="24"/>
          <w:szCs w:val="24"/>
        </w:rPr>
        <w:t>organiz</w:t>
      </w:r>
      <w:r w:rsidR="00B07BA2">
        <w:rPr>
          <w:rFonts w:ascii="Times New Roman" w:eastAsia="Times New Roman" w:hAnsi="Times New Roman"/>
          <w:bCs/>
          <w:sz w:val="24"/>
          <w:szCs w:val="24"/>
        </w:rPr>
        <w:t>avo</w:t>
      </w:r>
      <w:r w:rsidRPr="007A5414">
        <w:rPr>
          <w:rFonts w:ascii="Times New Roman" w:eastAsia="Times New Roman" w:hAnsi="Times New Roman"/>
          <w:bCs/>
          <w:sz w:val="24"/>
          <w:szCs w:val="24"/>
        </w:rPr>
        <w:t xml:space="preserve"> </w:t>
      </w:r>
      <w:r w:rsidRPr="007A5414">
        <w:rPr>
          <w:rFonts w:ascii="Times New Roman" w:eastAsia="Times New Roman" w:hAnsi="Times New Roman"/>
          <w:b/>
          <w:bCs/>
          <w:sz w:val="24"/>
          <w:szCs w:val="24"/>
        </w:rPr>
        <w:t>bendr</w:t>
      </w:r>
      <w:r w:rsidR="00F23D87">
        <w:rPr>
          <w:rFonts w:ascii="Times New Roman" w:eastAsia="Times New Roman" w:hAnsi="Times New Roman"/>
          <w:b/>
          <w:bCs/>
          <w:sz w:val="24"/>
          <w:szCs w:val="24"/>
        </w:rPr>
        <w:t>ą</w:t>
      </w:r>
      <w:r w:rsidR="003F4F57" w:rsidRPr="00E31157">
        <w:rPr>
          <w:rFonts w:ascii="Times New Roman" w:eastAsia="Times New Roman" w:hAnsi="Times New Roman"/>
          <w:b/>
          <w:bCs/>
          <w:sz w:val="24"/>
          <w:szCs w:val="24"/>
        </w:rPr>
        <w:t xml:space="preserve"> Valstybės valdymo ir savivaldybių komiteto ir Ekonomikos komiteto </w:t>
      </w:r>
      <w:r w:rsidR="003F4F57" w:rsidRPr="007A5414">
        <w:rPr>
          <w:rFonts w:ascii="Times New Roman" w:eastAsia="Times New Roman" w:hAnsi="Times New Roman"/>
          <w:b/>
          <w:bCs/>
          <w:sz w:val="24"/>
          <w:szCs w:val="24"/>
        </w:rPr>
        <w:t>posėd</w:t>
      </w:r>
      <w:r w:rsidR="00F23D87">
        <w:rPr>
          <w:rFonts w:ascii="Times New Roman" w:eastAsia="Times New Roman" w:hAnsi="Times New Roman"/>
          <w:b/>
          <w:bCs/>
          <w:sz w:val="24"/>
          <w:szCs w:val="24"/>
        </w:rPr>
        <w:t>į</w:t>
      </w:r>
      <w:r w:rsidR="003F4F57" w:rsidRPr="007A5414">
        <w:rPr>
          <w:rFonts w:ascii="Times New Roman" w:eastAsia="Times New Roman" w:hAnsi="Times New Roman"/>
          <w:bCs/>
          <w:sz w:val="24"/>
          <w:szCs w:val="24"/>
        </w:rPr>
        <w:t>.</w:t>
      </w:r>
      <w:r w:rsidR="003F4F57" w:rsidRPr="00536E30">
        <w:rPr>
          <w:rFonts w:ascii="Times New Roman" w:eastAsia="Times New Roman" w:hAnsi="Times New Roman"/>
          <w:bCs/>
          <w:sz w:val="24"/>
          <w:szCs w:val="24"/>
        </w:rPr>
        <w:t xml:space="preserve"> Jame Seimo nariai, valstybės ir savivaldybių insitucijų vadovai</w:t>
      </w:r>
      <w:r w:rsidR="003F4F57" w:rsidRPr="00536E30">
        <w:rPr>
          <w:rFonts w:ascii="Times New Roman" w:hAnsi="Times New Roman"/>
          <w:bCs/>
          <w:sz w:val="24"/>
          <w:szCs w:val="24"/>
        </w:rPr>
        <w:t xml:space="preserve"> diskutavo apie </w:t>
      </w:r>
      <w:r w:rsidR="003F4F57" w:rsidRPr="00536E30">
        <w:rPr>
          <w:rFonts w:ascii="Times New Roman" w:eastAsia="Times New Roman" w:hAnsi="Times New Roman"/>
          <w:bCs/>
          <w:sz w:val="24"/>
          <w:szCs w:val="24"/>
        </w:rPr>
        <w:t xml:space="preserve">pokyčius savivaldybėse įgyvendinant Vietos savivaldos įstatymo nuostatas </w:t>
      </w:r>
      <w:r w:rsidR="003F4F57" w:rsidRPr="00E31157">
        <w:rPr>
          <w:rFonts w:ascii="Times New Roman" w:eastAsia="Times New Roman" w:hAnsi="Times New Roman"/>
          <w:b/>
          <w:bCs/>
          <w:sz w:val="24"/>
          <w:szCs w:val="24"/>
        </w:rPr>
        <w:t>dėl naujos ūkinės veiklos</w:t>
      </w:r>
      <w:r w:rsidR="003F4F57" w:rsidRPr="00536E30">
        <w:rPr>
          <w:rFonts w:ascii="Times New Roman" w:eastAsia="Times New Roman" w:hAnsi="Times New Roman"/>
          <w:bCs/>
          <w:sz w:val="24"/>
          <w:szCs w:val="24"/>
        </w:rPr>
        <w:t xml:space="preserve"> ir naujos redakcijos Viešųjų pirkimų įstatymo nuostatas </w:t>
      </w:r>
      <w:r w:rsidR="003F4F57" w:rsidRPr="00E31157">
        <w:rPr>
          <w:rFonts w:ascii="Times New Roman" w:eastAsia="Times New Roman" w:hAnsi="Times New Roman"/>
          <w:b/>
          <w:bCs/>
          <w:sz w:val="24"/>
          <w:szCs w:val="24"/>
        </w:rPr>
        <w:t>dėl vidaus sandorių</w:t>
      </w:r>
      <w:r w:rsidR="003F4F57" w:rsidRPr="00536E30">
        <w:rPr>
          <w:rFonts w:ascii="Times New Roman" w:eastAsia="Times New Roman" w:hAnsi="Times New Roman"/>
          <w:bCs/>
          <w:sz w:val="24"/>
          <w:szCs w:val="24"/>
        </w:rPr>
        <w:t xml:space="preserve">. </w:t>
      </w:r>
      <w:r w:rsidR="00AE6459" w:rsidRPr="00057B87">
        <w:rPr>
          <w:rFonts w:ascii="Times New Roman" w:hAnsi="Times New Roman"/>
          <w:sz w:val="24"/>
          <w:szCs w:val="24"/>
        </w:rPr>
        <w:t>Išklausius pranešimus ir pasisakymus</w:t>
      </w:r>
      <w:r w:rsidR="005905C4" w:rsidRPr="00057B87">
        <w:rPr>
          <w:rFonts w:ascii="Times New Roman" w:hAnsi="Times New Roman"/>
          <w:sz w:val="24"/>
          <w:szCs w:val="24"/>
        </w:rPr>
        <w:t>,</w:t>
      </w:r>
      <w:r w:rsidR="00AE6459" w:rsidRPr="00057B87">
        <w:rPr>
          <w:rFonts w:ascii="Times New Roman" w:hAnsi="Times New Roman"/>
          <w:sz w:val="24"/>
          <w:szCs w:val="24"/>
        </w:rPr>
        <w:t xml:space="preserve"> Valstybės valdymo ir savivaldybių komitetas liko prie savo nuomonės, kad būtina tobulinti Vietos savivaldos įstatymo 4, 9 straipsnių pakeitimo ir papildymo  9</w:t>
      </w:r>
      <w:r w:rsidR="00AE6459" w:rsidRPr="00057B87">
        <w:rPr>
          <w:rFonts w:ascii="Times New Roman" w:hAnsi="Times New Roman"/>
          <w:sz w:val="24"/>
          <w:szCs w:val="24"/>
          <w:vertAlign w:val="superscript"/>
        </w:rPr>
        <w:t xml:space="preserve">1 </w:t>
      </w:r>
      <w:r w:rsidR="00AE6459" w:rsidRPr="00057B87">
        <w:rPr>
          <w:rFonts w:ascii="Times New Roman" w:hAnsi="Times New Roman"/>
          <w:sz w:val="24"/>
          <w:szCs w:val="24"/>
        </w:rPr>
        <w:t>straipsniu įstatymą</w:t>
      </w:r>
      <w:r w:rsidR="00AE6459" w:rsidRPr="00057B87">
        <w:rPr>
          <w:rFonts w:ascii="Times New Roman" w:hAnsi="Times New Roman"/>
          <w:sz w:val="24"/>
          <w:szCs w:val="24"/>
          <w:vertAlign w:val="superscript"/>
        </w:rPr>
        <w:t xml:space="preserve"> </w:t>
      </w:r>
      <w:r w:rsidR="00AE6459" w:rsidRPr="00057B87">
        <w:rPr>
          <w:rFonts w:ascii="Times New Roman" w:hAnsi="Times New Roman"/>
          <w:sz w:val="24"/>
          <w:szCs w:val="24"/>
        </w:rPr>
        <w:t>Nr. XII-2741</w:t>
      </w:r>
      <w:r w:rsidR="00E31157">
        <w:rPr>
          <w:rFonts w:ascii="Times New Roman" w:hAnsi="Times New Roman"/>
          <w:sz w:val="24"/>
          <w:szCs w:val="24"/>
        </w:rPr>
        <w:t xml:space="preserve">, </w:t>
      </w:r>
      <w:r w:rsidR="00E31157">
        <w:rPr>
          <w:rFonts w:ascii="Times New Roman" w:eastAsia="MS Mincho" w:hAnsi="Times New Roman"/>
          <w:bCs/>
          <w:iCs/>
          <w:color w:val="000000"/>
          <w:sz w:val="24"/>
          <w:szCs w:val="24"/>
        </w:rPr>
        <w:t>aiškiai nustatant</w:t>
      </w:r>
      <w:r w:rsidR="005905C4" w:rsidRPr="005905C4">
        <w:rPr>
          <w:rFonts w:ascii="Times New Roman" w:eastAsia="MS Mincho" w:hAnsi="Times New Roman"/>
          <w:bCs/>
          <w:iCs/>
          <w:color w:val="000000"/>
          <w:sz w:val="24"/>
          <w:szCs w:val="24"/>
        </w:rPr>
        <w:t xml:space="preserve">, kas yra laikoma </w:t>
      </w:r>
      <w:r w:rsidR="006E57EC">
        <w:rPr>
          <w:rFonts w:ascii="Times New Roman" w:eastAsia="MS Mincho" w:hAnsi="Times New Roman"/>
          <w:bCs/>
          <w:iCs/>
          <w:color w:val="000000"/>
          <w:sz w:val="24"/>
          <w:szCs w:val="24"/>
        </w:rPr>
        <w:t>nauja ūkine veikla</w:t>
      </w:r>
      <w:r w:rsidR="005905C4" w:rsidRPr="005905C4">
        <w:rPr>
          <w:rFonts w:ascii="Times New Roman" w:eastAsia="MS Mincho" w:hAnsi="Times New Roman"/>
          <w:bCs/>
          <w:iCs/>
          <w:color w:val="000000"/>
          <w:sz w:val="24"/>
          <w:szCs w:val="24"/>
        </w:rPr>
        <w:t>.</w:t>
      </w:r>
      <w:r w:rsidR="003C34D7">
        <w:rPr>
          <w:rFonts w:ascii="Times New Roman" w:eastAsia="MS Mincho" w:hAnsi="Times New Roman"/>
          <w:bCs/>
          <w:iCs/>
          <w:color w:val="000000"/>
          <w:sz w:val="24"/>
          <w:szCs w:val="24"/>
        </w:rPr>
        <w:t xml:space="preserve"> Projektą Seime numatoma svarstyti </w:t>
      </w:r>
      <w:r w:rsidR="006E57EC">
        <w:rPr>
          <w:rFonts w:ascii="Times New Roman" w:eastAsia="MS Mincho" w:hAnsi="Times New Roman"/>
          <w:bCs/>
          <w:iCs/>
          <w:color w:val="000000"/>
          <w:sz w:val="24"/>
          <w:szCs w:val="24"/>
        </w:rPr>
        <w:t>III (r</w:t>
      </w:r>
      <w:r w:rsidR="003C34D7">
        <w:rPr>
          <w:rFonts w:ascii="Times New Roman" w:eastAsia="MS Mincho" w:hAnsi="Times New Roman"/>
          <w:bCs/>
          <w:iCs/>
          <w:color w:val="000000"/>
          <w:sz w:val="24"/>
          <w:szCs w:val="24"/>
        </w:rPr>
        <w:t>udens</w:t>
      </w:r>
      <w:r w:rsidR="006E57EC">
        <w:rPr>
          <w:rFonts w:ascii="Times New Roman" w:eastAsia="MS Mincho" w:hAnsi="Times New Roman"/>
          <w:bCs/>
          <w:iCs/>
          <w:color w:val="000000"/>
          <w:sz w:val="24"/>
          <w:szCs w:val="24"/>
        </w:rPr>
        <w:t>)</w:t>
      </w:r>
      <w:r w:rsidR="003C34D7">
        <w:rPr>
          <w:rFonts w:ascii="Times New Roman" w:eastAsia="MS Mincho" w:hAnsi="Times New Roman"/>
          <w:bCs/>
          <w:iCs/>
          <w:color w:val="000000"/>
          <w:sz w:val="24"/>
          <w:szCs w:val="24"/>
        </w:rPr>
        <w:t xml:space="preserve"> sesijoje.</w:t>
      </w:r>
      <w:r w:rsidR="00AE6459" w:rsidRPr="00057B87">
        <w:rPr>
          <w:rFonts w:ascii="Times New Roman" w:hAnsi="Times New Roman"/>
          <w:sz w:val="24"/>
          <w:szCs w:val="24"/>
        </w:rPr>
        <w:t xml:space="preserve"> </w:t>
      </w:r>
      <w:r w:rsidR="005905C4" w:rsidRPr="00057B87">
        <w:rPr>
          <w:rFonts w:ascii="Times New Roman" w:hAnsi="Times New Roman"/>
          <w:sz w:val="24"/>
          <w:szCs w:val="24"/>
        </w:rPr>
        <w:t xml:space="preserve">Be to, </w:t>
      </w:r>
      <w:r w:rsidR="00D37AE8">
        <w:rPr>
          <w:rFonts w:ascii="Times New Roman" w:hAnsi="Times New Roman"/>
          <w:sz w:val="24"/>
          <w:szCs w:val="24"/>
        </w:rPr>
        <w:t>S</w:t>
      </w:r>
      <w:r w:rsidR="003C34D7">
        <w:rPr>
          <w:rFonts w:ascii="Times New Roman" w:hAnsi="Times New Roman"/>
          <w:sz w:val="24"/>
          <w:szCs w:val="24"/>
        </w:rPr>
        <w:t xml:space="preserve">eimas </w:t>
      </w:r>
      <w:r w:rsidR="003C34D7" w:rsidRPr="003C34D7">
        <w:rPr>
          <w:rFonts w:ascii="Times New Roman" w:hAnsi="Times New Roman"/>
          <w:sz w:val="24"/>
          <w:szCs w:val="24"/>
        </w:rPr>
        <w:t xml:space="preserve">2017 m. gegužės 2 d. </w:t>
      </w:r>
      <w:r w:rsidR="003C34D7">
        <w:rPr>
          <w:rFonts w:ascii="Times New Roman" w:hAnsi="Times New Roman"/>
          <w:sz w:val="24"/>
          <w:szCs w:val="24"/>
        </w:rPr>
        <w:t>pritarė Valstybės valdymo ir savivaldybių komiteto pateiktiems pasiūlymams</w:t>
      </w:r>
      <w:r w:rsidR="005905C4">
        <w:rPr>
          <w:rFonts w:ascii="Times New Roman" w:hAnsi="Times New Roman"/>
          <w:sz w:val="24"/>
          <w:szCs w:val="24"/>
        </w:rPr>
        <w:t xml:space="preserve"> </w:t>
      </w:r>
      <w:r w:rsidR="00AE6459" w:rsidRPr="00057B87">
        <w:rPr>
          <w:rFonts w:ascii="Times New Roman" w:hAnsi="Times New Roman"/>
          <w:sz w:val="24"/>
          <w:szCs w:val="24"/>
        </w:rPr>
        <w:t xml:space="preserve">Viešųjų pirkimų įstatymo projektui Nr. XIIP-3750(2), </w:t>
      </w:r>
      <w:r w:rsidR="003C34D7">
        <w:rPr>
          <w:rFonts w:ascii="Times New Roman" w:hAnsi="Times New Roman"/>
          <w:sz w:val="24"/>
          <w:szCs w:val="24"/>
        </w:rPr>
        <w:t>j</w:t>
      </w:r>
      <w:r w:rsidR="005905C4">
        <w:rPr>
          <w:rFonts w:ascii="Times New Roman" w:hAnsi="Times New Roman"/>
          <w:sz w:val="24"/>
          <w:szCs w:val="24"/>
        </w:rPr>
        <w:t xml:space="preserve">ais </w:t>
      </w:r>
      <w:r w:rsidR="00AE6459" w:rsidRPr="00057B87">
        <w:rPr>
          <w:rFonts w:ascii="Times New Roman" w:hAnsi="Times New Roman"/>
          <w:sz w:val="24"/>
          <w:szCs w:val="24"/>
        </w:rPr>
        <w:t xml:space="preserve"> </w:t>
      </w:r>
      <w:r w:rsidR="003C34D7">
        <w:rPr>
          <w:rFonts w:ascii="Times New Roman" w:hAnsi="Times New Roman"/>
          <w:sz w:val="24"/>
          <w:szCs w:val="24"/>
        </w:rPr>
        <w:t xml:space="preserve">numatyta </w:t>
      </w:r>
      <w:r w:rsidR="00AE6459" w:rsidRPr="00057B87">
        <w:rPr>
          <w:rFonts w:ascii="Times New Roman" w:hAnsi="Times New Roman"/>
          <w:sz w:val="24"/>
          <w:szCs w:val="24"/>
        </w:rPr>
        <w:t xml:space="preserve">uždrausti vidaus sandorius valstybės kontroliuojamose įmonėse, tačiau </w:t>
      </w:r>
      <w:r w:rsidR="003C34D7">
        <w:rPr>
          <w:rFonts w:ascii="Times New Roman" w:hAnsi="Times New Roman"/>
          <w:sz w:val="24"/>
          <w:szCs w:val="24"/>
        </w:rPr>
        <w:t>palikta galimybė</w:t>
      </w:r>
      <w:r w:rsidR="00AE6459" w:rsidRPr="00057B87">
        <w:rPr>
          <w:rFonts w:ascii="Times New Roman" w:hAnsi="Times New Roman"/>
          <w:sz w:val="24"/>
          <w:szCs w:val="24"/>
        </w:rPr>
        <w:t>, esant išimtinėms sąlygoms (siekiant užtikrinti paslaugos teikimo nepertraukiamumą, gerą kokybę ir prieinamumą) savivaldybėms sudaryti vidaus sandorius.</w:t>
      </w:r>
      <w:r w:rsidR="003C34D7">
        <w:rPr>
          <w:rFonts w:ascii="Times New Roman" w:hAnsi="Times New Roman"/>
          <w:sz w:val="24"/>
          <w:szCs w:val="24"/>
        </w:rPr>
        <w:t xml:space="preserve"> </w:t>
      </w:r>
      <w:r w:rsidR="00D37AE8">
        <w:rPr>
          <w:rFonts w:ascii="Times New Roman" w:hAnsi="Times New Roman"/>
          <w:sz w:val="24"/>
          <w:szCs w:val="24"/>
        </w:rPr>
        <w:t xml:space="preserve">Buvo </w:t>
      </w:r>
      <w:r w:rsidR="003C34D7" w:rsidRPr="003C34D7">
        <w:rPr>
          <w:rFonts w:ascii="Times New Roman" w:hAnsi="Times New Roman"/>
          <w:sz w:val="24"/>
          <w:szCs w:val="24"/>
        </w:rPr>
        <w:t>pri</w:t>
      </w:r>
      <w:r w:rsidR="003C34D7">
        <w:rPr>
          <w:rFonts w:ascii="Times New Roman" w:hAnsi="Times New Roman"/>
          <w:sz w:val="24"/>
          <w:szCs w:val="24"/>
        </w:rPr>
        <w:t>im</w:t>
      </w:r>
      <w:r w:rsidR="00D37AE8">
        <w:rPr>
          <w:rFonts w:ascii="Times New Roman" w:hAnsi="Times New Roman"/>
          <w:sz w:val="24"/>
          <w:szCs w:val="24"/>
        </w:rPr>
        <w:t>t</w:t>
      </w:r>
      <w:r w:rsidR="003C34D7">
        <w:rPr>
          <w:rFonts w:ascii="Times New Roman" w:hAnsi="Times New Roman"/>
          <w:sz w:val="24"/>
          <w:szCs w:val="24"/>
        </w:rPr>
        <w:t xml:space="preserve">as </w:t>
      </w:r>
      <w:r w:rsidR="003C34D7" w:rsidRPr="003C34D7">
        <w:rPr>
          <w:rFonts w:ascii="Times New Roman" w:hAnsi="Times New Roman"/>
          <w:sz w:val="24"/>
          <w:szCs w:val="24"/>
        </w:rPr>
        <w:t>Lietuvos Respublikos viešųjų pirkimų įstatymo</w:t>
      </w:r>
      <w:r w:rsidR="003C34D7">
        <w:rPr>
          <w:rFonts w:ascii="Times New Roman" w:hAnsi="Times New Roman"/>
          <w:sz w:val="24"/>
          <w:szCs w:val="24"/>
        </w:rPr>
        <w:t xml:space="preserve"> </w:t>
      </w:r>
      <w:r w:rsidR="003C34D7" w:rsidRPr="003C34D7">
        <w:rPr>
          <w:rFonts w:ascii="Times New Roman" w:hAnsi="Times New Roman"/>
          <w:sz w:val="24"/>
          <w:szCs w:val="24"/>
        </w:rPr>
        <w:t>Nr. I-1491 pakeitimo įs</w:t>
      </w:r>
      <w:r w:rsidR="003C34D7">
        <w:rPr>
          <w:rFonts w:ascii="Times New Roman" w:hAnsi="Times New Roman"/>
          <w:sz w:val="24"/>
          <w:szCs w:val="24"/>
        </w:rPr>
        <w:t>tatym</w:t>
      </w:r>
      <w:r w:rsidR="00D37AE8">
        <w:rPr>
          <w:rFonts w:ascii="Times New Roman" w:hAnsi="Times New Roman"/>
          <w:sz w:val="24"/>
          <w:szCs w:val="24"/>
        </w:rPr>
        <w:t>as</w:t>
      </w:r>
      <w:r w:rsidR="003C34D7">
        <w:rPr>
          <w:rFonts w:ascii="Times New Roman" w:hAnsi="Times New Roman"/>
          <w:sz w:val="24"/>
          <w:szCs w:val="24"/>
        </w:rPr>
        <w:t xml:space="preserve"> Nr. </w:t>
      </w:r>
      <w:hyperlink r:id="rId227" w:history="1">
        <w:r w:rsidR="003C34D7" w:rsidRPr="003C34D7">
          <w:rPr>
            <w:rStyle w:val="Hipersaitas"/>
            <w:rFonts w:ascii="Times New Roman" w:hAnsi="Times New Roman"/>
            <w:sz w:val="24"/>
            <w:szCs w:val="24"/>
          </w:rPr>
          <w:t>XIII-327</w:t>
        </w:r>
      </w:hyperlink>
      <w:r w:rsidR="003C34D7">
        <w:rPr>
          <w:rFonts w:ascii="Times New Roman" w:hAnsi="Times New Roman"/>
          <w:sz w:val="24"/>
          <w:szCs w:val="24"/>
        </w:rPr>
        <w:t>.</w:t>
      </w:r>
    </w:p>
    <w:p w14:paraId="0F9F1BA9" w14:textId="77777777" w:rsidR="00F80A7E" w:rsidRDefault="00F80A7E" w:rsidP="00A30450">
      <w:pPr>
        <w:tabs>
          <w:tab w:val="left" w:pos="0"/>
        </w:tabs>
        <w:spacing w:after="0" w:line="240" w:lineRule="auto"/>
        <w:ind w:firstLine="238"/>
        <w:jc w:val="both"/>
        <w:rPr>
          <w:rFonts w:ascii="Times New Roman" w:hAnsi="Times New Roman"/>
          <w:sz w:val="24"/>
          <w:szCs w:val="24"/>
        </w:rPr>
      </w:pPr>
    </w:p>
    <w:p w14:paraId="2F665E9A" w14:textId="641E4977" w:rsidR="003F4F57" w:rsidRPr="00223685" w:rsidRDefault="003F4F57" w:rsidP="00A30450">
      <w:pPr>
        <w:pStyle w:val="Sraopastraipa"/>
        <w:tabs>
          <w:tab w:val="left" w:pos="0"/>
        </w:tabs>
        <w:spacing w:after="100" w:afterAutospacing="1"/>
        <w:ind w:left="0" w:firstLine="238"/>
        <w:jc w:val="both"/>
        <w:rPr>
          <w:color w:val="000000"/>
          <w:szCs w:val="24"/>
          <w:lang w:val="lt-LT"/>
        </w:rPr>
      </w:pPr>
      <w:r w:rsidRPr="00223685">
        <w:rPr>
          <w:color w:val="000000"/>
          <w:szCs w:val="24"/>
          <w:lang w:val="lt-LT"/>
        </w:rPr>
        <w:t xml:space="preserve">Komitetas kartu su Europos informacijos biuru organizavo Europos savaitės </w:t>
      </w:r>
      <w:r w:rsidRPr="00F400D9">
        <w:rPr>
          <w:b/>
          <w:color w:val="000000"/>
          <w:szCs w:val="24"/>
          <w:lang w:val="lt-LT"/>
        </w:rPr>
        <w:t xml:space="preserve">diskusiją </w:t>
      </w:r>
      <w:r w:rsidR="004E2DE7" w:rsidRPr="00F400D9">
        <w:rPr>
          <w:b/>
          <w:color w:val="000000"/>
          <w:szCs w:val="24"/>
          <w:lang w:val="lt-LT"/>
        </w:rPr>
        <w:t>„</w:t>
      </w:r>
      <w:r w:rsidRPr="00F400D9">
        <w:rPr>
          <w:b/>
          <w:color w:val="000000"/>
          <w:szCs w:val="24"/>
          <w:lang w:val="lt-LT"/>
        </w:rPr>
        <w:t>Lietuva ir Europos Sąjungos regionų politikos įgyvendinimas</w:t>
      </w:r>
      <w:r w:rsidR="004E2DE7" w:rsidRPr="00F400D9">
        <w:rPr>
          <w:b/>
          <w:szCs w:val="24"/>
          <w:lang w:val="lt-LT"/>
        </w:rPr>
        <w:t>“</w:t>
      </w:r>
      <w:r w:rsidR="00F400D9">
        <w:rPr>
          <w:color w:val="000000"/>
          <w:szCs w:val="24"/>
          <w:lang w:val="lt-LT"/>
        </w:rPr>
        <w:t>.</w:t>
      </w:r>
      <w:r w:rsidRPr="00223685">
        <w:rPr>
          <w:color w:val="000000"/>
          <w:szCs w:val="24"/>
          <w:lang w:val="lt-LT"/>
        </w:rPr>
        <w:t xml:space="preserve"> Diskusijoje sveikinimo žodį tarė komiteto pirmininkas, pranešimus pristatė Europos Parlamento, Vidaus reikalų ministerijos, Europos Komisijos, Lietuvos savivaldybių asociacijos atstovai, diskusijoje nuomonėmis pasidalino Seimo nariai, Finansų ministerijos ir kitų valstybės ir savivaldybių insititucijų vadovai, mokslininkai ir kiti dalyviai.</w:t>
      </w:r>
      <w:r w:rsidR="007B4474">
        <w:rPr>
          <w:color w:val="000000"/>
          <w:szCs w:val="24"/>
          <w:lang w:val="lt-LT"/>
        </w:rPr>
        <w:t xml:space="preserve"> Diskusijoje akcentuota, kad </w:t>
      </w:r>
      <w:r w:rsidR="005E2C6B">
        <w:rPr>
          <w:color w:val="000000"/>
          <w:szCs w:val="24"/>
          <w:lang w:val="lt-LT"/>
        </w:rPr>
        <w:lastRenderedPageBreak/>
        <w:t>regionų plėtrai yra būtina turėti vieningą strategiją, numatyti ir įgyvendinti konkrečias priemones, kurios sumažintų šiuo metu esamus ekonominius socialinius skirtumus tarp regionų, leistų kurti darbo vietas ir užtikrintų tikslingą Europos Sąjungos fondų paramos investavimą.</w:t>
      </w:r>
    </w:p>
    <w:p w14:paraId="349BCE89" w14:textId="33D74120" w:rsidR="003F4F57" w:rsidRPr="00057B87" w:rsidRDefault="00B620A5" w:rsidP="00A30450">
      <w:pPr>
        <w:tabs>
          <w:tab w:val="left" w:pos="0"/>
        </w:tabs>
        <w:spacing w:after="0" w:line="240" w:lineRule="auto"/>
        <w:ind w:right="-1" w:firstLine="238"/>
        <w:jc w:val="both"/>
        <w:rPr>
          <w:rFonts w:ascii="Times New Roman" w:hAnsi="Times New Roman"/>
          <w:color w:val="000000"/>
          <w:sz w:val="24"/>
          <w:szCs w:val="24"/>
        </w:rPr>
      </w:pPr>
      <w:r w:rsidRPr="007A5414">
        <w:rPr>
          <w:rFonts w:ascii="Times New Roman" w:hAnsi="Times New Roman"/>
          <w:color w:val="000000"/>
          <w:sz w:val="24"/>
          <w:szCs w:val="24"/>
        </w:rPr>
        <w:t>2017</w:t>
      </w:r>
      <w:r w:rsidR="007167A2">
        <w:rPr>
          <w:rFonts w:ascii="Times New Roman" w:hAnsi="Times New Roman"/>
          <w:color w:val="000000"/>
          <w:sz w:val="24"/>
          <w:szCs w:val="24"/>
        </w:rPr>
        <w:t xml:space="preserve"> m. gegužės </w:t>
      </w:r>
      <w:r w:rsidRPr="007A5414">
        <w:rPr>
          <w:rFonts w:ascii="Times New Roman" w:hAnsi="Times New Roman"/>
          <w:color w:val="000000"/>
          <w:sz w:val="24"/>
          <w:szCs w:val="24"/>
        </w:rPr>
        <w:t>31</w:t>
      </w:r>
      <w:r w:rsidR="006E57EC">
        <w:rPr>
          <w:rFonts w:ascii="Times New Roman" w:hAnsi="Times New Roman"/>
          <w:color w:val="000000"/>
          <w:sz w:val="24"/>
          <w:szCs w:val="24"/>
        </w:rPr>
        <w:t xml:space="preserve"> </w:t>
      </w:r>
      <w:r w:rsidR="007167A2">
        <w:rPr>
          <w:rFonts w:ascii="Times New Roman" w:hAnsi="Times New Roman"/>
          <w:color w:val="000000"/>
          <w:sz w:val="24"/>
          <w:szCs w:val="24"/>
        </w:rPr>
        <w:t xml:space="preserve">d. </w:t>
      </w:r>
      <w:r w:rsidR="00AB3CA4">
        <w:rPr>
          <w:rFonts w:ascii="Times New Roman" w:hAnsi="Times New Roman"/>
          <w:color w:val="000000"/>
          <w:sz w:val="24"/>
          <w:szCs w:val="24"/>
        </w:rPr>
        <w:t>sureng</w:t>
      </w:r>
      <w:r w:rsidR="00F23D87">
        <w:rPr>
          <w:rFonts w:ascii="Times New Roman" w:hAnsi="Times New Roman"/>
          <w:color w:val="000000"/>
          <w:sz w:val="24"/>
          <w:szCs w:val="24"/>
        </w:rPr>
        <w:t>ė</w:t>
      </w:r>
      <w:r w:rsidR="00AB3CA4">
        <w:rPr>
          <w:rFonts w:ascii="Times New Roman" w:hAnsi="Times New Roman"/>
          <w:color w:val="000000"/>
          <w:sz w:val="24"/>
          <w:szCs w:val="24"/>
        </w:rPr>
        <w:t xml:space="preserve"> b</w:t>
      </w:r>
      <w:r w:rsidR="003F4F57" w:rsidRPr="007A5414">
        <w:rPr>
          <w:rFonts w:ascii="Times New Roman" w:hAnsi="Times New Roman"/>
          <w:color w:val="000000"/>
          <w:sz w:val="24"/>
          <w:szCs w:val="24"/>
        </w:rPr>
        <w:t>endr</w:t>
      </w:r>
      <w:r w:rsidR="00F23D87">
        <w:rPr>
          <w:rFonts w:ascii="Times New Roman" w:hAnsi="Times New Roman"/>
          <w:color w:val="000000"/>
          <w:sz w:val="24"/>
          <w:szCs w:val="24"/>
        </w:rPr>
        <w:t>ą</w:t>
      </w:r>
      <w:r w:rsidR="003F4F57" w:rsidRPr="00057B87">
        <w:rPr>
          <w:rFonts w:ascii="Times New Roman" w:hAnsi="Times New Roman"/>
          <w:color w:val="000000"/>
          <w:sz w:val="24"/>
          <w:szCs w:val="24"/>
        </w:rPr>
        <w:t xml:space="preserve"> </w:t>
      </w:r>
      <w:r>
        <w:rPr>
          <w:rFonts w:ascii="Times New Roman" w:hAnsi="Times New Roman"/>
          <w:color w:val="000000"/>
          <w:sz w:val="24"/>
          <w:szCs w:val="24"/>
        </w:rPr>
        <w:t xml:space="preserve">Valstybės valdymo ir savivaldybių komiteto ir Švietimo ir mokslo komiteto </w:t>
      </w:r>
      <w:r w:rsidR="003F4F57" w:rsidRPr="007A5414">
        <w:rPr>
          <w:rFonts w:ascii="Times New Roman" w:hAnsi="Times New Roman"/>
          <w:color w:val="000000"/>
          <w:sz w:val="24"/>
          <w:szCs w:val="24"/>
        </w:rPr>
        <w:t>posėd</w:t>
      </w:r>
      <w:r w:rsidR="00F23D87">
        <w:rPr>
          <w:rFonts w:ascii="Times New Roman" w:hAnsi="Times New Roman"/>
          <w:color w:val="000000"/>
          <w:sz w:val="24"/>
          <w:szCs w:val="24"/>
        </w:rPr>
        <w:t>į</w:t>
      </w:r>
      <w:r>
        <w:rPr>
          <w:rFonts w:ascii="Times New Roman" w:hAnsi="Times New Roman"/>
          <w:color w:val="000000"/>
          <w:sz w:val="24"/>
          <w:szCs w:val="24"/>
        </w:rPr>
        <w:t xml:space="preserve"> </w:t>
      </w:r>
      <w:r w:rsidRPr="00F400D9">
        <w:rPr>
          <w:rFonts w:ascii="Times New Roman" w:hAnsi="Times New Roman"/>
          <w:b/>
          <w:color w:val="000000"/>
          <w:sz w:val="24"/>
          <w:szCs w:val="24"/>
        </w:rPr>
        <w:t>dėl studentų priėmimo 2017 m. į aukšt</w:t>
      </w:r>
      <w:r w:rsidR="00F400D9">
        <w:rPr>
          <w:rFonts w:ascii="Times New Roman" w:hAnsi="Times New Roman"/>
          <w:b/>
          <w:color w:val="000000"/>
          <w:sz w:val="24"/>
          <w:szCs w:val="24"/>
        </w:rPr>
        <w:t>ą</w:t>
      </w:r>
      <w:r w:rsidRPr="00F400D9">
        <w:rPr>
          <w:rFonts w:ascii="Times New Roman" w:hAnsi="Times New Roman"/>
          <w:b/>
          <w:color w:val="000000"/>
          <w:sz w:val="24"/>
          <w:szCs w:val="24"/>
        </w:rPr>
        <w:t>sias mokyklas problemų</w:t>
      </w:r>
      <w:r>
        <w:rPr>
          <w:rFonts w:ascii="Times New Roman" w:hAnsi="Times New Roman"/>
          <w:color w:val="000000"/>
          <w:sz w:val="24"/>
          <w:szCs w:val="24"/>
        </w:rPr>
        <w:t xml:space="preserve">. Valstybės valdymo ir savivaldybių komiteto nariai atkreipė dėmesį į </w:t>
      </w:r>
      <w:r w:rsidR="00FC0A75">
        <w:rPr>
          <w:rFonts w:ascii="Times New Roman" w:hAnsi="Times New Roman"/>
          <w:color w:val="000000"/>
          <w:sz w:val="24"/>
          <w:szCs w:val="24"/>
        </w:rPr>
        <w:t>Lietuvoje veikiančių valstybinių kolegijų finansavimo skirtumus, kuriems turi įtakos konkurso į valstybės finansuojamas sudijų vietas organizavimo problemos (dėl</w:t>
      </w:r>
      <w:r w:rsidR="00A52F78">
        <w:rPr>
          <w:rFonts w:ascii="Times New Roman" w:hAnsi="Times New Roman"/>
          <w:color w:val="000000"/>
          <w:sz w:val="24"/>
          <w:szCs w:val="24"/>
        </w:rPr>
        <w:t xml:space="preserve"> </w:t>
      </w:r>
      <w:r w:rsidR="00FC0A75">
        <w:rPr>
          <w:rFonts w:ascii="Times New Roman" w:hAnsi="Times New Roman"/>
          <w:color w:val="000000"/>
          <w:sz w:val="24"/>
          <w:szCs w:val="24"/>
        </w:rPr>
        <w:t>šių vietų vienu metu rungiasi stojantieji į universitetus ir kolegijas), valstybės skiriamų lėšų studijoms apskaičiavimo</w:t>
      </w:r>
      <w:r w:rsidR="0007021E">
        <w:rPr>
          <w:rFonts w:ascii="Times New Roman" w:hAnsi="Times New Roman"/>
          <w:color w:val="000000"/>
          <w:sz w:val="24"/>
          <w:szCs w:val="24"/>
        </w:rPr>
        <w:t xml:space="preserve"> metodika. Komiteto nariai pasiūlė Švietimo ir mokslo ministerijai priimti sprendimus dėl posėdžio metu iškeltų problemų. </w:t>
      </w:r>
    </w:p>
    <w:p w14:paraId="3799FC34" w14:textId="77777777" w:rsidR="009127F7" w:rsidRDefault="009127F7" w:rsidP="00F80A7E">
      <w:pPr>
        <w:tabs>
          <w:tab w:val="left" w:pos="0"/>
        </w:tabs>
        <w:spacing w:after="0" w:line="240" w:lineRule="auto"/>
        <w:ind w:firstLine="238"/>
        <w:jc w:val="center"/>
        <w:rPr>
          <w:rFonts w:ascii="Times New Roman" w:eastAsia="MS Mincho" w:hAnsi="Times New Roman"/>
          <w:b/>
          <w:bCs/>
          <w:sz w:val="24"/>
          <w:szCs w:val="24"/>
        </w:rPr>
      </w:pPr>
    </w:p>
    <w:p w14:paraId="342FFC2C" w14:textId="682D942A" w:rsidR="003F4F57" w:rsidRDefault="003F4F57" w:rsidP="00F80A7E">
      <w:pPr>
        <w:tabs>
          <w:tab w:val="left" w:pos="0"/>
        </w:tabs>
        <w:spacing w:after="0" w:line="240" w:lineRule="auto"/>
        <w:ind w:firstLine="238"/>
        <w:jc w:val="center"/>
        <w:rPr>
          <w:rFonts w:ascii="Times New Roman" w:eastAsia="MS Mincho" w:hAnsi="Times New Roman"/>
          <w:b/>
          <w:bCs/>
          <w:sz w:val="24"/>
          <w:szCs w:val="24"/>
        </w:rPr>
      </w:pPr>
      <w:r>
        <w:rPr>
          <w:rFonts w:ascii="Times New Roman" w:eastAsia="MS Mincho" w:hAnsi="Times New Roman"/>
          <w:b/>
          <w:bCs/>
          <w:sz w:val="24"/>
          <w:szCs w:val="24"/>
        </w:rPr>
        <w:t>Darbo grupė</w:t>
      </w:r>
    </w:p>
    <w:p w14:paraId="2845376B" w14:textId="77777777" w:rsidR="00F80A7E" w:rsidRDefault="00F80A7E" w:rsidP="00F80A7E">
      <w:pPr>
        <w:tabs>
          <w:tab w:val="left" w:pos="0"/>
        </w:tabs>
        <w:spacing w:after="0" w:line="240" w:lineRule="auto"/>
        <w:ind w:firstLine="238"/>
        <w:jc w:val="center"/>
        <w:rPr>
          <w:rFonts w:ascii="Times New Roman" w:eastAsia="MS Mincho" w:hAnsi="Times New Roman"/>
          <w:b/>
          <w:bCs/>
          <w:sz w:val="24"/>
          <w:szCs w:val="24"/>
        </w:rPr>
      </w:pPr>
    </w:p>
    <w:p w14:paraId="391BE31F" w14:textId="25746211" w:rsidR="003F4F57" w:rsidRDefault="003F4F57" w:rsidP="00A30450">
      <w:pPr>
        <w:spacing w:after="0" w:line="240" w:lineRule="auto"/>
        <w:ind w:firstLine="238"/>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Komitetas 2017 m. kovo 15 d. sprendimu s</w:t>
      </w:r>
      <w:r w:rsidRPr="00383440">
        <w:rPr>
          <w:rFonts w:ascii="Times New Roman" w:eastAsia="Times New Roman" w:hAnsi="Times New Roman"/>
          <w:sz w:val="24"/>
          <w:szCs w:val="24"/>
          <w:lang w:eastAsia="lt-LT"/>
        </w:rPr>
        <w:t>udar</w:t>
      </w:r>
      <w:r>
        <w:rPr>
          <w:rFonts w:ascii="Times New Roman" w:eastAsia="Times New Roman" w:hAnsi="Times New Roman"/>
          <w:sz w:val="24"/>
          <w:szCs w:val="24"/>
          <w:lang w:eastAsia="lt-LT"/>
        </w:rPr>
        <w:t xml:space="preserve">ė </w:t>
      </w:r>
      <w:r w:rsidRPr="00383440">
        <w:rPr>
          <w:rFonts w:ascii="Times New Roman" w:eastAsia="Times New Roman" w:hAnsi="Times New Roman"/>
          <w:sz w:val="24"/>
          <w:szCs w:val="24"/>
          <w:lang w:eastAsia="lt-LT"/>
        </w:rPr>
        <w:t>darbo grupę</w:t>
      </w:r>
      <w:r w:rsidRPr="005D6B92">
        <w:rPr>
          <w:rFonts w:ascii="Times New Roman" w:hAnsi="Times New Roman"/>
          <w:sz w:val="24"/>
          <w:szCs w:val="24"/>
        </w:rPr>
        <w:t xml:space="preserve"> </w:t>
      </w:r>
      <w:r w:rsidRPr="003E5220">
        <w:rPr>
          <w:rFonts w:ascii="Times New Roman" w:hAnsi="Times New Roman"/>
          <w:sz w:val="24"/>
          <w:szCs w:val="24"/>
        </w:rPr>
        <w:t>vietos bendruomenių ir bendruomeninių organizacijų veiklo</w:t>
      </w:r>
      <w:r>
        <w:rPr>
          <w:rFonts w:ascii="Times New Roman" w:hAnsi="Times New Roman"/>
          <w:sz w:val="24"/>
          <w:szCs w:val="24"/>
        </w:rPr>
        <w:t xml:space="preserve">s teisiniam reglamentavimui tobulinti. Darbo grupei buvo pavesta iki </w:t>
      </w:r>
      <w:bookmarkStart w:id="2" w:name="part_431ba2e697aa49c3a378b797e3681222"/>
      <w:bookmarkEnd w:id="2"/>
      <w:r w:rsidRPr="00383440">
        <w:rPr>
          <w:rFonts w:ascii="Times New Roman" w:eastAsia="Times New Roman" w:hAnsi="Times New Roman"/>
          <w:sz w:val="24"/>
          <w:szCs w:val="24"/>
          <w:lang w:eastAsia="lt-LT"/>
        </w:rPr>
        <w:t>201</w:t>
      </w:r>
      <w:r>
        <w:rPr>
          <w:rFonts w:ascii="Times New Roman" w:eastAsia="Times New Roman" w:hAnsi="Times New Roman"/>
          <w:sz w:val="24"/>
          <w:szCs w:val="24"/>
          <w:lang w:eastAsia="lt-LT"/>
        </w:rPr>
        <w:t>7</w:t>
      </w:r>
      <w:r w:rsidRPr="00383440">
        <w:rPr>
          <w:rFonts w:ascii="Times New Roman" w:eastAsia="Times New Roman" w:hAnsi="Times New Roman"/>
          <w:sz w:val="24"/>
          <w:szCs w:val="24"/>
          <w:lang w:eastAsia="lt-LT"/>
        </w:rPr>
        <w:t xml:space="preserve"> m. </w:t>
      </w:r>
      <w:r>
        <w:rPr>
          <w:rFonts w:ascii="Times New Roman" w:eastAsia="Times New Roman" w:hAnsi="Times New Roman"/>
          <w:sz w:val="24"/>
          <w:szCs w:val="24"/>
          <w:lang w:eastAsia="lt-LT"/>
        </w:rPr>
        <w:t xml:space="preserve">gegužės 1 </w:t>
      </w:r>
      <w:r w:rsidRPr="00383440">
        <w:rPr>
          <w:rFonts w:ascii="Times New Roman" w:eastAsia="Times New Roman" w:hAnsi="Times New Roman"/>
          <w:sz w:val="24"/>
          <w:szCs w:val="24"/>
          <w:lang w:eastAsia="lt-LT"/>
        </w:rPr>
        <w:t>d.</w:t>
      </w:r>
      <w:bookmarkStart w:id="3" w:name="part_76259deec18d4c2d930267ff5925c178"/>
      <w:bookmarkEnd w:id="3"/>
      <w:r>
        <w:rPr>
          <w:rFonts w:ascii="Times New Roman" w:eastAsia="Times New Roman" w:hAnsi="Times New Roman"/>
          <w:sz w:val="24"/>
          <w:szCs w:val="24"/>
          <w:lang w:eastAsia="lt-LT"/>
        </w:rPr>
        <w:t xml:space="preserve"> išnagrinėti gautus pasiūlymus ir </w:t>
      </w:r>
      <w:r>
        <w:rPr>
          <w:rFonts w:ascii="Times New Roman" w:hAnsi="Times New Roman"/>
          <w:sz w:val="24"/>
          <w:szCs w:val="24"/>
        </w:rPr>
        <w:t xml:space="preserve">prireikus </w:t>
      </w:r>
      <w:r w:rsidRPr="00383440">
        <w:rPr>
          <w:rFonts w:ascii="Times New Roman" w:eastAsia="Times New Roman" w:hAnsi="Times New Roman"/>
          <w:sz w:val="24"/>
          <w:szCs w:val="24"/>
          <w:lang w:eastAsia="lt-LT"/>
        </w:rPr>
        <w:t xml:space="preserve">parengti </w:t>
      </w:r>
      <w:r>
        <w:rPr>
          <w:rFonts w:ascii="Times New Roman" w:eastAsia="Times New Roman" w:hAnsi="Times New Roman"/>
          <w:sz w:val="24"/>
          <w:szCs w:val="24"/>
          <w:lang w:eastAsia="lt-LT"/>
        </w:rPr>
        <w:t>bei</w:t>
      </w:r>
      <w:r w:rsidRPr="00383440">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 xml:space="preserve">Komitetui </w:t>
      </w:r>
      <w:r w:rsidRPr="00383440">
        <w:rPr>
          <w:rFonts w:ascii="Times New Roman" w:eastAsia="Times New Roman" w:hAnsi="Times New Roman"/>
          <w:sz w:val="24"/>
          <w:szCs w:val="24"/>
          <w:lang w:eastAsia="lt-LT"/>
        </w:rPr>
        <w:t xml:space="preserve">pateikti </w:t>
      </w:r>
      <w:r>
        <w:rPr>
          <w:rFonts w:ascii="Times New Roman" w:eastAsia="Times New Roman" w:hAnsi="Times New Roman"/>
          <w:sz w:val="24"/>
          <w:szCs w:val="24"/>
          <w:lang w:eastAsia="lt-LT"/>
        </w:rPr>
        <w:t xml:space="preserve">Vietos savivaldos įstatymo bei kitų teisės aktų pakeitimus. Darbo grupė parengė </w:t>
      </w:r>
      <w:r>
        <w:rPr>
          <w:rFonts w:ascii="Times New Roman" w:hAnsi="Times New Roman"/>
          <w:sz w:val="24"/>
          <w:szCs w:val="24"/>
        </w:rPr>
        <w:t>Lietuvos Respublikos v</w:t>
      </w:r>
      <w:r w:rsidRPr="00905D52">
        <w:rPr>
          <w:rFonts w:ascii="Times New Roman" w:hAnsi="Times New Roman"/>
          <w:sz w:val="24"/>
          <w:szCs w:val="24"/>
        </w:rPr>
        <w:t xml:space="preserve">ietos savivaldos įstatymo Nr. </w:t>
      </w:r>
      <w:r w:rsidRPr="00905D52">
        <w:rPr>
          <w:rFonts w:ascii="Times New Roman" w:hAnsi="Times New Roman"/>
          <w:sz w:val="24"/>
          <w:szCs w:val="24"/>
        </w:rPr>
        <w:lastRenderedPageBreak/>
        <w:t>I-533 3, 14, 15, 16, 31, 34 ir 35 straipsnių pakeitimo įstatymo projekt</w:t>
      </w:r>
      <w:r w:rsidRPr="00905D52">
        <w:rPr>
          <w:rFonts w:ascii="Times New Roman" w:eastAsia="Times New Roman" w:hAnsi="Times New Roman"/>
          <w:sz w:val="24"/>
          <w:szCs w:val="24"/>
          <w:lang w:eastAsia="lt-LT"/>
        </w:rPr>
        <w:t xml:space="preserve">ą </w:t>
      </w:r>
      <w:r w:rsidRPr="006E57EC">
        <w:rPr>
          <w:rFonts w:ascii="Times New Roman" w:eastAsia="Times New Roman" w:hAnsi="Times New Roman"/>
          <w:sz w:val="24"/>
          <w:szCs w:val="24"/>
          <w:lang w:eastAsia="lt-LT"/>
        </w:rPr>
        <w:t xml:space="preserve">Nr. </w:t>
      </w:r>
      <w:hyperlink r:id="rId228" w:history="1">
        <w:r w:rsidRPr="006E57EC">
          <w:rPr>
            <w:rStyle w:val="Hipersaitas"/>
            <w:rFonts w:ascii="Times New Roman" w:eastAsia="Times New Roman" w:hAnsi="Times New Roman"/>
            <w:sz w:val="24"/>
            <w:szCs w:val="24"/>
            <w:lang w:eastAsia="lt-LT"/>
          </w:rPr>
          <w:t>XIIP-786</w:t>
        </w:r>
      </w:hyperlink>
      <w:r w:rsidRPr="006E57EC">
        <w:rPr>
          <w:rFonts w:ascii="Times New Roman" w:eastAsia="Times New Roman" w:hAnsi="Times New Roman"/>
          <w:sz w:val="24"/>
          <w:szCs w:val="24"/>
          <w:lang w:eastAsia="lt-LT"/>
        </w:rPr>
        <w:t>.</w:t>
      </w:r>
      <w:r w:rsidRPr="007A5414">
        <w:rPr>
          <w:rFonts w:ascii="Times New Roman" w:hAnsi="Times New Roman"/>
          <w:sz w:val="24"/>
          <w:szCs w:val="24"/>
        </w:rPr>
        <w:t xml:space="preserve"> </w:t>
      </w:r>
      <w:r w:rsidRPr="00C64CB2">
        <w:rPr>
          <w:rFonts w:ascii="Times New Roman" w:eastAsia="Times New Roman" w:hAnsi="Times New Roman"/>
          <w:sz w:val="24"/>
          <w:szCs w:val="24"/>
          <w:lang w:eastAsia="lt-LT"/>
        </w:rPr>
        <w:t>Projekto tikslas – suteikti daugiau teisių vietos bendruomenėms, jų atstovams bei bendruomeninėms organizacijoms sprendžiant vietos reikalus. Projektu siūloma reglamentuoti išplėstinės seniūnaičių sueigos statusą, sudarymą, veiklą ir sprendimų priėmimą bei nustatyti, kad savivaldybės taryba tvirtina išplėstinės seniūnaičių sueigos reglamentą.</w:t>
      </w:r>
      <w:r>
        <w:rPr>
          <w:rFonts w:ascii="Times New Roman" w:eastAsia="Times New Roman" w:hAnsi="Times New Roman"/>
          <w:sz w:val="24"/>
          <w:szCs w:val="24"/>
          <w:lang w:eastAsia="lt-LT"/>
        </w:rPr>
        <w:t xml:space="preserve"> Seimas 2017 m. birželio 13 d. posėdyje po pateikimo šiam įstatymo projektui pritarė. Šį projektą numatoma svarstyti </w:t>
      </w:r>
      <w:r w:rsidR="006E57EC">
        <w:rPr>
          <w:rFonts w:ascii="Times New Roman" w:eastAsia="Times New Roman" w:hAnsi="Times New Roman"/>
          <w:sz w:val="24"/>
          <w:szCs w:val="24"/>
          <w:lang w:eastAsia="lt-LT"/>
        </w:rPr>
        <w:t>III (r</w:t>
      </w:r>
      <w:r>
        <w:rPr>
          <w:rFonts w:ascii="Times New Roman" w:eastAsia="Times New Roman" w:hAnsi="Times New Roman"/>
          <w:sz w:val="24"/>
          <w:szCs w:val="24"/>
          <w:lang w:eastAsia="lt-LT"/>
        </w:rPr>
        <w:t>udens</w:t>
      </w:r>
      <w:r w:rsidR="006E57EC">
        <w:rPr>
          <w:rFonts w:ascii="Times New Roman" w:eastAsia="Times New Roman" w:hAnsi="Times New Roman"/>
          <w:sz w:val="24"/>
          <w:szCs w:val="24"/>
          <w:lang w:eastAsia="lt-LT"/>
        </w:rPr>
        <w:t>)</w:t>
      </w:r>
      <w:r>
        <w:rPr>
          <w:rFonts w:ascii="Times New Roman" w:eastAsia="Times New Roman" w:hAnsi="Times New Roman"/>
          <w:sz w:val="24"/>
          <w:szCs w:val="24"/>
          <w:lang w:eastAsia="lt-LT"/>
        </w:rPr>
        <w:t xml:space="preserve"> sesijoje.</w:t>
      </w:r>
    </w:p>
    <w:p w14:paraId="6A145971" w14:textId="43331973" w:rsidR="003F4F57" w:rsidRPr="008E717F" w:rsidRDefault="003F4F57" w:rsidP="00A30450">
      <w:pPr>
        <w:tabs>
          <w:tab w:val="left" w:pos="0"/>
        </w:tabs>
        <w:spacing w:after="0" w:line="240" w:lineRule="auto"/>
        <w:ind w:firstLine="238"/>
        <w:jc w:val="both"/>
        <w:rPr>
          <w:rFonts w:ascii="Times New Roman" w:eastAsia="MS Mincho" w:hAnsi="Times New Roman"/>
          <w:b/>
          <w:bCs/>
          <w:sz w:val="24"/>
          <w:szCs w:val="24"/>
        </w:rPr>
      </w:pPr>
    </w:p>
    <w:p w14:paraId="3A3E5150" w14:textId="77777777" w:rsidR="00FB2FD8" w:rsidRPr="008E717F" w:rsidRDefault="00FB2FD8" w:rsidP="00A30450">
      <w:pPr>
        <w:tabs>
          <w:tab w:val="left" w:pos="0"/>
        </w:tabs>
        <w:spacing w:after="0" w:line="240" w:lineRule="auto"/>
        <w:ind w:firstLine="238"/>
        <w:jc w:val="both"/>
        <w:rPr>
          <w:rFonts w:ascii="Times New Roman" w:eastAsia="MS Mincho" w:hAnsi="Times New Roman"/>
          <w:bCs/>
          <w:sz w:val="24"/>
          <w:szCs w:val="24"/>
        </w:rPr>
      </w:pPr>
    </w:p>
    <w:p w14:paraId="03C22E8D" w14:textId="77777777" w:rsidR="00FB2FD8" w:rsidRPr="008E1B2C" w:rsidRDefault="00FB2FD8" w:rsidP="00A30450">
      <w:pPr>
        <w:pStyle w:val="Sraopastraipa"/>
        <w:tabs>
          <w:tab w:val="left" w:pos="0"/>
          <w:tab w:val="left" w:pos="851"/>
        </w:tabs>
        <w:ind w:left="0" w:firstLine="238"/>
        <w:jc w:val="both"/>
        <w:rPr>
          <w:rFonts w:eastAsia="MS Mincho"/>
          <w:b/>
          <w:bCs/>
          <w:color w:val="000000"/>
          <w:szCs w:val="24"/>
          <w:lang w:val="lt-LT"/>
        </w:rPr>
      </w:pPr>
    </w:p>
    <w:p w14:paraId="4B808B73" w14:textId="77777777" w:rsidR="00B117FA" w:rsidRPr="005452BE" w:rsidRDefault="00B117FA" w:rsidP="00D77B66">
      <w:pPr>
        <w:pStyle w:val="Sraopastraipa"/>
        <w:tabs>
          <w:tab w:val="left" w:pos="0"/>
          <w:tab w:val="left" w:pos="709"/>
        </w:tabs>
        <w:ind w:left="644"/>
        <w:jc w:val="both"/>
        <w:rPr>
          <w:bCs/>
          <w:iCs/>
          <w:color w:val="000000"/>
          <w:szCs w:val="24"/>
          <w:lang w:val="lt-LT"/>
        </w:rPr>
      </w:pPr>
    </w:p>
    <w:p w14:paraId="1D728569" w14:textId="77777777" w:rsidR="00BA6819" w:rsidRPr="008E1B2C" w:rsidRDefault="00BA6819" w:rsidP="00D77B66">
      <w:pPr>
        <w:pStyle w:val="Sraopastraipa"/>
        <w:tabs>
          <w:tab w:val="left" w:pos="0"/>
          <w:tab w:val="left" w:pos="851"/>
        </w:tabs>
        <w:jc w:val="center"/>
        <w:rPr>
          <w:bCs/>
          <w:iCs/>
          <w:color w:val="000000"/>
          <w:szCs w:val="24"/>
          <w:lang w:val="lt-LT"/>
        </w:rPr>
      </w:pPr>
      <w:r>
        <w:rPr>
          <w:bCs/>
          <w:iCs/>
          <w:color w:val="000000"/>
          <w:szCs w:val="24"/>
          <w:lang w:val="lt-LT"/>
        </w:rPr>
        <w:t>_________________________</w:t>
      </w:r>
    </w:p>
    <w:sectPr w:rsidR="00BA6819" w:rsidRPr="008E1B2C" w:rsidSect="001527EF">
      <w:pgSz w:w="11906" w:h="16838"/>
      <w:pgMar w:top="1701" w:right="991"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E7976" w14:textId="77777777" w:rsidR="00352442" w:rsidRDefault="00352442" w:rsidP="00CF1F29">
      <w:pPr>
        <w:spacing w:after="0" w:line="240" w:lineRule="auto"/>
      </w:pPr>
      <w:r>
        <w:separator/>
      </w:r>
    </w:p>
  </w:endnote>
  <w:endnote w:type="continuationSeparator" w:id="0">
    <w:p w14:paraId="7B5C9FBE" w14:textId="77777777" w:rsidR="00352442" w:rsidRDefault="00352442" w:rsidP="00CF1F29">
      <w:pPr>
        <w:spacing w:after="0" w:line="240" w:lineRule="auto"/>
      </w:pPr>
      <w:r>
        <w:continuationSeparator/>
      </w:r>
    </w:p>
  </w:endnote>
  <w:endnote w:type="continuationNotice" w:id="1">
    <w:p w14:paraId="7CBA2B86" w14:textId="77777777" w:rsidR="00352442" w:rsidRDefault="003524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499DF" w14:textId="77777777" w:rsidR="00352442" w:rsidRDefault="00352442"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35FDE59" w14:textId="77777777" w:rsidR="00352442" w:rsidRDefault="00352442">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35C7B" w14:textId="77777777" w:rsidR="00352442" w:rsidRDefault="00352442">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EC14E" w14:textId="77777777" w:rsidR="00352442" w:rsidRDefault="00352442" w:rsidP="00CF1F29">
      <w:pPr>
        <w:spacing w:after="0" w:line="240" w:lineRule="auto"/>
      </w:pPr>
      <w:r>
        <w:separator/>
      </w:r>
    </w:p>
  </w:footnote>
  <w:footnote w:type="continuationSeparator" w:id="0">
    <w:p w14:paraId="29009A82" w14:textId="77777777" w:rsidR="00352442" w:rsidRDefault="00352442" w:rsidP="00CF1F29">
      <w:pPr>
        <w:spacing w:after="0" w:line="240" w:lineRule="auto"/>
      </w:pPr>
      <w:r>
        <w:continuationSeparator/>
      </w:r>
    </w:p>
  </w:footnote>
  <w:footnote w:type="continuationNotice" w:id="1">
    <w:p w14:paraId="466A0477" w14:textId="77777777" w:rsidR="00352442" w:rsidRDefault="003524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82C94" w14:textId="1D547EEC" w:rsidR="00352442" w:rsidRPr="00874E26" w:rsidRDefault="00352442">
    <w:pPr>
      <w:pStyle w:val="Antrats"/>
      <w:jc w:val="center"/>
      <w:rPr>
        <w:rFonts w:ascii="Times New Roman" w:hAnsi="Times New Roman"/>
      </w:rPr>
    </w:pPr>
    <w:r w:rsidRPr="00874E26">
      <w:rPr>
        <w:rFonts w:ascii="Times New Roman" w:hAnsi="Times New Roman"/>
      </w:rPr>
      <w:fldChar w:fldCharType="begin"/>
    </w:r>
    <w:r w:rsidRPr="00874E26">
      <w:rPr>
        <w:rFonts w:ascii="Times New Roman" w:hAnsi="Times New Roman"/>
      </w:rPr>
      <w:instrText>PAGE   \* MERGEFORMAT</w:instrText>
    </w:r>
    <w:r w:rsidRPr="00874E26">
      <w:rPr>
        <w:rFonts w:ascii="Times New Roman" w:hAnsi="Times New Roman"/>
      </w:rPr>
      <w:fldChar w:fldCharType="separate"/>
    </w:r>
    <w:r w:rsidR="005F1369">
      <w:rPr>
        <w:rFonts w:ascii="Times New Roman" w:hAnsi="Times New Roman"/>
        <w:noProof/>
      </w:rPr>
      <w:t>11</w:t>
    </w:r>
    <w:r w:rsidRPr="00874E26">
      <w:rPr>
        <w:rFonts w:ascii="Times New Roman" w:hAnsi="Times New Roman"/>
      </w:rPr>
      <w:fldChar w:fldCharType="end"/>
    </w:r>
  </w:p>
  <w:p w14:paraId="24C306D4" w14:textId="77777777" w:rsidR="00352442" w:rsidRDefault="0035244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4BBD"/>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1" w15:restartNumberingAfterBreak="0">
    <w:nsid w:val="08071EB6"/>
    <w:multiLevelType w:val="hybridMultilevel"/>
    <w:tmpl w:val="EC506D8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A71508A"/>
    <w:multiLevelType w:val="hybridMultilevel"/>
    <w:tmpl w:val="2328115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1239425F"/>
    <w:multiLevelType w:val="multilevel"/>
    <w:tmpl w:val="D3483056"/>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46C17F7"/>
    <w:multiLevelType w:val="hybridMultilevel"/>
    <w:tmpl w:val="99D291F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6C36B7"/>
    <w:multiLevelType w:val="hybridMultilevel"/>
    <w:tmpl w:val="C4A4668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161D79D1"/>
    <w:multiLevelType w:val="hybridMultilevel"/>
    <w:tmpl w:val="C13EEB4C"/>
    <w:lvl w:ilvl="0" w:tplc="6C8CB9E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1AB260F4"/>
    <w:multiLevelType w:val="hybridMultilevel"/>
    <w:tmpl w:val="EB861AC2"/>
    <w:lvl w:ilvl="0" w:tplc="B3705566">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8" w15:restartNumberingAfterBreak="0">
    <w:nsid w:val="1D463483"/>
    <w:multiLevelType w:val="hybridMultilevel"/>
    <w:tmpl w:val="C4B01EB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1F751479"/>
    <w:multiLevelType w:val="hybridMultilevel"/>
    <w:tmpl w:val="72EE9D9E"/>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0" w15:restartNumberingAfterBreak="0">
    <w:nsid w:val="1FA412F7"/>
    <w:multiLevelType w:val="hybridMultilevel"/>
    <w:tmpl w:val="B7583366"/>
    <w:lvl w:ilvl="0" w:tplc="2A10224E">
      <w:start w:val="1"/>
      <w:numFmt w:val="decimal"/>
      <w:lvlText w:val="%1."/>
      <w:lvlJc w:val="left"/>
      <w:pPr>
        <w:ind w:left="1070" w:hanging="360"/>
      </w:pPr>
      <w:rPr>
        <w:i w:val="0"/>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1" w15:restartNumberingAfterBreak="0">
    <w:nsid w:val="1FF107AF"/>
    <w:multiLevelType w:val="hybridMultilevel"/>
    <w:tmpl w:val="85CEBB90"/>
    <w:lvl w:ilvl="0" w:tplc="F850C58E">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2" w15:restartNumberingAfterBreak="0">
    <w:nsid w:val="2E275091"/>
    <w:multiLevelType w:val="hybridMultilevel"/>
    <w:tmpl w:val="D25E0C8A"/>
    <w:lvl w:ilvl="0" w:tplc="FE525E42">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3" w15:restartNumberingAfterBreak="0">
    <w:nsid w:val="2F312E7D"/>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4" w15:restartNumberingAfterBreak="0">
    <w:nsid w:val="32A4731E"/>
    <w:multiLevelType w:val="hybridMultilevel"/>
    <w:tmpl w:val="B328A51C"/>
    <w:lvl w:ilvl="0" w:tplc="4E76923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5" w15:restartNumberingAfterBreak="0">
    <w:nsid w:val="3A18651E"/>
    <w:multiLevelType w:val="hybridMultilevel"/>
    <w:tmpl w:val="F400576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6" w15:restartNumberingAfterBreak="0">
    <w:nsid w:val="3E3537B0"/>
    <w:multiLevelType w:val="hybridMultilevel"/>
    <w:tmpl w:val="1592E090"/>
    <w:lvl w:ilvl="0" w:tplc="B3705566">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EC72308"/>
    <w:multiLevelType w:val="hybridMultilevel"/>
    <w:tmpl w:val="49F83330"/>
    <w:lvl w:ilvl="0" w:tplc="13364D30">
      <w:start w:val="1"/>
      <w:numFmt w:val="decimal"/>
      <w:lvlText w:val="%1."/>
      <w:lvlJc w:val="left"/>
      <w:pPr>
        <w:ind w:left="786" w:hanging="360"/>
      </w:pPr>
      <w:rPr>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052526A"/>
    <w:multiLevelType w:val="hybridMultilevel"/>
    <w:tmpl w:val="9D40331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9" w15:restartNumberingAfterBreak="0">
    <w:nsid w:val="4AC76BFD"/>
    <w:multiLevelType w:val="hybridMultilevel"/>
    <w:tmpl w:val="28E43268"/>
    <w:lvl w:ilvl="0" w:tplc="7822431A">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B8B45D7"/>
    <w:multiLevelType w:val="hybridMultilevel"/>
    <w:tmpl w:val="266C50EC"/>
    <w:lvl w:ilvl="0" w:tplc="795E8004">
      <w:start w:val="1"/>
      <w:numFmt w:val="decimal"/>
      <w:lvlText w:val="%1."/>
      <w:lvlJc w:val="left"/>
      <w:pPr>
        <w:ind w:left="644"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FA657A8"/>
    <w:multiLevelType w:val="hybridMultilevel"/>
    <w:tmpl w:val="0922A926"/>
    <w:lvl w:ilvl="0" w:tplc="050044FA">
      <w:start w:val="10"/>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40050F6"/>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23" w15:restartNumberingAfterBreak="0">
    <w:nsid w:val="564E3727"/>
    <w:multiLevelType w:val="hybridMultilevel"/>
    <w:tmpl w:val="FE464F3A"/>
    <w:lvl w:ilvl="0" w:tplc="B3705566">
      <w:start w:val="1"/>
      <w:numFmt w:val="decimal"/>
      <w:lvlText w:val="%1."/>
      <w:lvlJc w:val="left"/>
      <w:pPr>
        <w:ind w:left="1780" w:hanging="360"/>
      </w:pPr>
    </w:lvl>
    <w:lvl w:ilvl="1" w:tplc="04270019">
      <w:start w:val="1"/>
      <w:numFmt w:val="lowerLetter"/>
      <w:lvlText w:val="%2."/>
      <w:lvlJc w:val="left"/>
      <w:pPr>
        <w:ind w:left="2292" w:hanging="360"/>
      </w:pPr>
    </w:lvl>
    <w:lvl w:ilvl="2" w:tplc="0427001B" w:tentative="1">
      <w:start w:val="1"/>
      <w:numFmt w:val="lowerRoman"/>
      <w:lvlText w:val="%3."/>
      <w:lvlJc w:val="right"/>
      <w:pPr>
        <w:ind w:left="3012" w:hanging="180"/>
      </w:pPr>
    </w:lvl>
    <w:lvl w:ilvl="3" w:tplc="0427000F" w:tentative="1">
      <w:start w:val="1"/>
      <w:numFmt w:val="decimal"/>
      <w:lvlText w:val="%4."/>
      <w:lvlJc w:val="left"/>
      <w:pPr>
        <w:ind w:left="3732" w:hanging="360"/>
      </w:pPr>
    </w:lvl>
    <w:lvl w:ilvl="4" w:tplc="04270019" w:tentative="1">
      <w:start w:val="1"/>
      <w:numFmt w:val="lowerLetter"/>
      <w:lvlText w:val="%5."/>
      <w:lvlJc w:val="left"/>
      <w:pPr>
        <w:ind w:left="4452" w:hanging="360"/>
      </w:pPr>
    </w:lvl>
    <w:lvl w:ilvl="5" w:tplc="0427001B" w:tentative="1">
      <w:start w:val="1"/>
      <w:numFmt w:val="lowerRoman"/>
      <w:lvlText w:val="%6."/>
      <w:lvlJc w:val="right"/>
      <w:pPr>
        <w:ind w:left="5172" w:hanging="180"/>
      </w:pPr>
    </w:lvl>
    <w:lvl w:ilvl="6" w:tplc="0427000F" w:tentative="1">
      <w:start w:val="1"/>
      <w:numFmt w:val="decimal"/>
      <w:lvlText w:val="%7."/>
      <w:lvlJc w:val="left"/>
      <w:pPr>
        <w:ind w:left="5892" w:hanging="360"/>
      </w:pPr>
    </w:lvl>
    <w:lvl w:ilvl="7" w:tplc="04270019" w:tentative="1">
      <w:start w:val="1"/>
      <w:numFmt w:val="lowerLetter"/>
      <w:lvlText w:val="%8."/>
      <w:lvlJc w:val="left"/>
      <w:pPr>
        <w:ind w:left="6612" w:hanging="360"/>
      </w:pPr>
    </w:lvl>
    <w:lvl w:ilvl="8" w:tplc="0427001B" w:tentative="1">
      <w:start w:val="1"/>
      <w:numFmt w:val="lowerRoman"/>
      <w:lvlText w:val="%9."/>
      <w:lvlJc w:val="right"/>
      <w:pPr>
        <w:ind w:left="7332" w:hanging="180"/>
      </w:pPr>
    </w:lvl>
  </w:abstractNum>
  <w:abstractNum w:abstractNumId="24" w15:restartNumberingAfterBreak="0">
    <w:nsid w:val="56A55249"/>
    <w:multiLevelType w:val="hybridMultilevel"/>
    <w:tmpl w:val="2BA6CDD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5" w15:restartNumberingAfterBreak="0">
    <w:nsid w:val="5EFE0071"/>
    <w:multiLevelType w:val="hybridMultilevel"/>
    <w:tmpl w:val="E81295B2"/>
    <w:lvl w:ilvl="0" w:tplc="542236A0">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23900D8"/>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27" w15:restartNumberingAfterBreak="0">
    <w:nsid w:val="636F6D60"/>
    <w:multiLevelType w:val="hybridMultilevel"/>
    <w:tmpl w:val="B6705B6E"/>
    <w:lvl w:ilvl="0" w:tplc="33DCE03A">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38E1594"/>
    <w:multiLevelType w:val="hybridMultilevel"/>
    <w:tmpl w:val="5F40A0F0"/>
    <w:lvl w:ilvl="0" w:tplc="0427000F">
      <w:start w:val="1"/>
      <w:numFmt w:val="decimal"/>
      <w:lvlText w:val="%1."/>
      <w:lvlJc w:val="left"/>
      <w:pPr>
        <w:ind w:left="363" w:hanging="360"/>
      </w:pPr>
    </w:lvl>
    <w:lvl w:ilvl="1" w:tplc="04270019" w:tentative="1">
      <w:start w:val="1"/>
      <w:numFmt w:val="lowerLetter"/>
      <w:lvlText w:val="%2."/>
      <w:lvlJc w:val="left"/>
      <w:pPr>
        <w:ind w:left="1083" w:hanging="360"/>
      </w:pPr>
    </w:lvl>
    <w:lvl w:ilvl="2" w:tplc="0427001B" w:tentative="1">
      <w:start w:val="1"/>
      <w:numFmt w:val="lowerRoman"/>
      <w:lvlText w:val="%3."/>
      <w:lvlJc w:val="right"/>
      <w:pPr>
        <w:ind w:left="1803" w:hanging="180"/>
      </w:pPr>
    </w:lvl>
    <w:lvl w:ilvl="3" w:tplc="0427000F" w:tentative="1">
      <w:start w:val="1"/>
      <w:numFmt w:val="decimal"/>
      <w:lvlText w:val="%4."/>
      <w:lvlJc w:val="left"/>
      <w:pPr>
        <w:ind w:left="2523" w:hanging="360"/>
      </w:pPr>
    </w:lvl>
    <w:lvl w:ilvl="4" w:tplc="04270019" w:tentative="1">
      <w:start w:val="1"/>
      <w:numFmt w:val="lowerLetter"/>
      <w:lvlText w:val="%5."/>
      <w:lvlJc w:val="left"/>
      <w:pPr>
        <w:ind w:left="3243" w:hanging="360"/>
      </w:pPr>
    </w:lvl>
    <w:lvl w:ilvl="5" w:tplc="0427001B" w:tentative="1">
      <w:start w:val="1"/>
      <w:numFmt w:val="lowerRoman"/>
      <w:lvlText w:val="%6."/>
      <w:lvlJc w:val="right"/>
      <w:pPr>
        <w:ind w:left="3963" w:hanging="180"/>
      </w:pPr>
    </w:lvl>
    <w:lvl w:ilvl="6" w:tplc="0427000F" w:tentative="1">
      <w:start w:val="1"/>
      <w:numFmt w:val="decimal"/>
      <w:lvlText w:val="%7."/>
      <w:lvlJc w:val="left"/>
      <w:pPr>
        <w:ind w:left="4683" w:hanging="360"/>
      </w:pPr>
    </w:lvl>
    <w:lvl w:ilvl="7" w:tplc="04270019" w:tentative="1">
      <w:start w:val="1"/>
      <w:numFmt w:val="lowerLetter"/>
      <w:lvlText w:val="%8."/>
      <w:lvlJc w:val="left"/>
      <w:pPr>
        <w:ind w:left="5403" w:hanging="360"/>
      </w:pPr>
    </w:lvl>
    <w:lvl w:ilvl="8" w:tplc="0427001B" w:tentative="1">
      <w:start w:val="1"/>
      <w:numFmt w:val="lowerRoman"/>
      <w:lvlText w:val="%9."/>
      <w:lvlJc w:val="right"/>
      <w:pPr>
        <w:ind w:left="6123" w:hanging="180"/>
      </w:pPr>
    </w:lvl>
  </w:abstractNum>
  <w:abstractNum w:abstractNumId="29" w15:restartNumberingAfterBreak="0">
    <w:nsid w:val="648E6092"/>
    <w:multiLevelType w:val="hybridMultilevel"/>
    <w:tmpl w:val="0AA84440"/>
    <w:lvl w:ilvl="0" w:tplc="0427000F">
      <w:start w:val="1"/>
      <w:numFmt w:val="decimal"/>
      <w:lvlText w:val="%1."/>
      <w:lvlJc w:val="left"/>
      <w:pPr>
        <w:ind w:left="600" w:hanging="360"/>
      </w:pPr>
    </w:lvl>
    <w:lvl w:ilvl="1" w:tplc="04270019" w:tentative="1">
      <w:start w:val="1"/>
      <w:numFmt w:val="lowerLetter"/>
      <w:lvlText w:val="%2."/>
      <w:lvlJc w:val="left"/>
      <w:pPr>
        <w:ind w:left="1320" w:hanging="360"/>
      </w:pPr>
    </w:lvl>
    <w:lvl w:ilvl="2" w:tplc="0427001B" w:tentative="1">
      <w:start w:val="1"/>
      <w:numFmt w:val="lowerRoman"/>
      <w:lvlText w:val="%3."/>
      <w:lvlJc w:val="right"/>
      <w:pPr>
        <w:ind w:left="2040" w:hanging="180"/>
      </w:pPr>
    </w:lvl>
    <w:lvl w:ilvl="3" w:tplc="0427000F" w:tentative="1">
      <w:start w:val="1"/>
      <w:numFmt w:val="decimal"/>
      <w:lvlText w:val="%4."/>
      <w:lvlJc w:val="left"/>
      <w:pPr>
        <w:ind w:left="2760" w:hanging="360"/>
      </w:pPr>
    </w:lvl>
    <w:lvl w:ilvl="4" w:tplc="04270019" w:tentative="1">
      <w:start w:val="1"/>
      <w:numFmt w:val="lowerLetter"/>
      <w:lvlText w:val="%5."/>
      <w:lvlJc w:val="left"/>
      <w:pPr>
        <w:ind w:left="3480" w:hanging="360"/>
      </w:pPr>
    </w:lvl>
    <w:lvl w:ilvl="5" w:tplc="0427001B" w:tentative="1">
      <w:start w:val="1"/>
      <w:numFmt w:val="lowerRoman"/>
      <w:lvlText w:val="%6."/>
      <w:lvlJc w:val="right"/>
      <w:pPr>
        <w:ind w:left="4200" w:hanging="180"/>
      </w:pPr>
    </w:lvl>
    <w:lvl w:ilvl="6" w:tplc="0427000F" w:tentative="1">
      <w:start w:val="1"/>
      <w:numFmt w:val="decimal"/>
      <w:lvlText w:val="%7."/>
      <w:lvlJc w:val="left"/>
      <w:pPr>
        <w:ind w:left="4920" w:hanging="360"/>
      </w:pPr>
    </w:lvl>
    <w:lvl w:ilvl="7" w:tplc="04270019" w:tentative="1">
      <w:start w:val="1"/>
      <w:numFmt w:val="lowerLetter"/>
      <w:lvlText w:val="%8."/>
      <w:lvlJc w:val="left"/>
      <w:pPr>
        <w:ind w:left="5640" w:hanging="360"/>
      </w:pPr>
    </w:lvl>
    <w:lvl w:ilvl="8" w:tplc="0427001B" w:tentative="1">
      <w:start w:val="1"/>
      <w:numFmt w:val="lowerRoman"/>
      <w:lvlText w:val="%9."/>
      <w:lvlJc w:val="right"/>
      <w:pPr>
        <w:ind w:left="6360" w:hanging="180"/>
      </w:pPr>
    </w:lvl>
  </w:abstractNum>
  <w:abstractNum w:abstractNumId="30" w15:restartNumberingAfterBreak="0">
    <w:nsid w:val="664E1A46"/>
    <w:multiLevelType w:val="hybridMultilevel"/>
    <w:tmpl w:val="5456D16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6BF43587"/>
    <w:multiLevelType w:val="hybridMultilevel"/>
    <w:tmpl w:val="569636AE"/>
    <w:lvl w:ilvl="0" w:tplc="C3262B2E">
      <w:start w:val="1"/>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F3C1720"/>
    <w:multiLevelType w:val="hybridMultilevel"/>
    <w:tmpl w:val="F7AE7170"/>
    <w:lvl w:ilvl="0" w:tplc="6694A14A">
      <w:start w:val="1"/>
      <w:numFmt w:val="decimal"/>
      <w:lvlText w:val="%1."/>
      <w:lvlJc w:val="left"/>
      <w:pPr>
        <w:ind w:left="720" w:hanging="360"/>
      </w:pPr>
      <w:rPr>
        <w:rFonts w:ascii="Times New Roman" w:hAnsi="Times New Roman" w:hint="default"/>
        <w:color w:val="auto"/>
        <w:sz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F9753AF"/>
    <w:multiLevelType w:val="hybridMultilevel"/>
    <w:tmpl w:val="CA2A6386"/>
    <w:lvl w:ilvl="0" w:tplc="BE8A23B2">
      <w:start w:val="11"/>
      <w:numFmt w:val="decimal"/>
      <w:lvlText w:val="%1."/>
      <w:lvlJc w:val="left"/>
      <w:pPr>
        <w:ind w:left="107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40C3342"/>
    <w:multiLevelType w:val="hybridMultilevel"/>
    <w:tmpl w:val="EAAC50D6"/>
    <w:lvl w:ilvl="0" w:tplc="913E84B0">
      <w:start w:val="1"/>
      <w:numFmt w:val="decimal"/>
      <w:lvlText w:val="%1."/>
      <w:lvlJc w:val="left"/>
      <w:pPr>
        <w:ind w:left="1070" w:hanging="360"/>
      </w:pPr>
      <w:rPr>
        <w:rFonts w:hint="default"/>
        <w:b w:val="0"/>
        <w:color w:val="auto"/>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35" w15:restartNumberingAfterBreak="0">
    <w:nsid w:val="74984CA4"/>
    <w:multiLevelType w:val="hybridMultilevel"/>
    <w:tmpl w:val="B7583366"/>
    <w:lvl w:ilvl="0" w:tplc="2A10224E">
      <w:start w:val="1"/>
      <w:numFmt w:val="decimal"/>
      <w:lvlText w:val="%1."/>
      <w:lvlJc w:val="left"/>
      <w:pPr>
        <w:ind w:left="928" w:hanging="360"/>
      </w:pPr>
      <w:rPr>
        <w:i w:val="0"/>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36" w15:restartNumberingAfterBreak="0">
    <w:nsid w:val="764C24AA"/>
    <w:multiLevelType w:val="hybridMultilevel"/>
    <w:tmpl w:val="92D21836"/>
    <w:lvl w:ilvl="0" w:tplc="358EFB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7" w15:restartNumberingAfterBreak="0">
    <w:nsid w:val="772235BF"/>
    <w:multiLevelType w:val="hybridMultilevel"/>
    <w:tmpl w:val="3C8E63E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8" w15:restartNumberingAfterBreak="0">
    <w:nsid w:val="77E153E7"/>
    <w:multiLevelType w:val="hybridMultilevel"/>
    <w:tmpl w:val="1A523A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96C758A"/>
    <w:multiLevelType w:val="multilevel"/>
    <w:tmpl w:val="272AD4CA"/>
    <w:lvl w:ilvl="0">
      <w:start w:val="1"/>
      <w:numFmt w:val="decimal"/>
      <w:lvlText w:val="%1."/>
      <w:lvlJc w:val="left"/>
      <w:pPr>
        <w:ind w:left="644" w:hanging="360"/>
      </w:pPr>
      <w:rPr>
        <w:b w:val="0"/>
      </w:rPr>
    </w:lvl>
    <w:lvl w:ilvl="1">
      <w:start w:val="6"/>
      <w:numFmt w:val="decimal"/>
      <w:isLgl/>
      <w:lvlText w:val="%1.%2."/>
      <w:lvlJc w:val="left"/>
      <w:pPr>
        <w:ind w:left="895" w:hanging="540"/>
      </w:pPr>
      <w:rPr>
        <w:rFonts w:hint="default"/>
      </w:rPr>
    </w:lvl>
    <w:lvl w:ilvl="2">
      <w:start w:val="3"/>
      <w:numFmt w:val="decimal"/>
      <w:isLgl/>
      <w:lvlText w:val="%1.%2.%3."/>
      <w:lvlJc w:val="left"/>
      <w:pPr>
        <w:ind w:left="1146" w:hanging="720"/>
      </w:pPr>
      <w:rPr>
        <w:rFonts w:hint="default"/>
      </w:rPr>
    </w:lvl>
    <w:lvl w:ilvl="3">
      <w:start w:val="1"/>
      <w:numFmt w:val="decimal"/>
      <w:isLgl/>
      <w:lvlText w:val="%1.%2.%3.%4."/>
      <w:lvlJc w:val="left"/>
      <w:pPr>
        <w:ind w:left="1217"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19"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221" w:hanging="1440"/>
      </w:pPr>
      <w:rPr>
        <w:rFonts w:hint="default"/>
      </w:rPr>
    </w:lvl>
    <w:lvl w:ilvl="8">
      <w:start w:val="1"/>
      <w:numFmt w:val="decimal"/>
      <w:isLgl/>
      <w:lvlText w:val="%1.%2.%3.%4.%5.%6.%7.%8.%9."/>
      <w:lvlJc w:val="left"/>
      <w:pPr>
        <w:ind w:left="2652" w:hanging="1800"/>
      </w:pPr>
      <w:rPr>
        <w:rFonts w:hint="default"/>
      </w:rPr>
    </w:lvl>
  </w:abstractNum>
  <w:abstractNum w:abstractNumId="40" w15:restartNumberingAfterBreak="0">
    <w:nsid w:val="7AC23192"/>
    <w:multiLevelType w:val="hybridMultilevel"/>
    <w:tmpl w:val="13CE4C86"/>
    <w:lvl w:ilvl="0" w:tplc="4432BE2A">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
  </w:num>
  <w:num w:numId="2">
    <w:abstractNumId w:val="26"/>
  </w:num>
  <w:num w:numId="3">
    <w:abstractNumId w:val="28"/>
  </w:num>
  <w:num w:numId="4">
    <w:abstractNumId w:val="40"/>
  </w:num>
  <w:num w:numId="5">
    <w:abstractNumId w:val="25"/>
  </w:num>
  <w:num w:numId="6">
    <w:abstractNumId w:val="23"/>
  </w:num>
  <w:num w:numId="7">
    <w:abstractNumId w:val="17"/>
  </w:num>
  <w:num w:numId="8">
    <w:abstractNumId w:val="35"/>
  </w:num>
  <w:num w:numId="9">
    <w:abstractNumId w:val="12"/>
  </w:num>
  <w:num w:numId="10">
    <w:abstractNumId w:val="2"/>
  </w:num>
  <w:num w:numId="11">
    <w:abstractNumId w:val="18"/>
  </w:num>
  <w:num w:numId="12">
    <w:abstractNumId w:val="19"/>
  </w:num>
  <w:num w:numId="13">
    <w:abstractNumId w:val="1"/>
  </w:num>
  <w:num w:numId="14">
    <w:abstractNumId w:val="37"/>
  </w:num>
  <w:num w:numId="15">
    <w:abstractNumId w:val="24"/>
  </w:num>
  <w:num w:numId="16">
    <w:abstractNumId w:val="15"/>
  </w:num>
  <w:num w:numId="17">
    <w:abstractNumId w:val="36"/>
  </w:num>
  <w:num w:numId="18">
    <w:abstractNumId w:val="4"/>
  </w:num>
  <w:num w:numId="19">
    <w:abstractNumId w:val="8"/>
  </w:num>
  <w:num w:numId="20">
    <w:abstractNumId w:val="29"/>
  </w:num>
  <w:num w:numId="21">
    <w:abstractNumId w:val="32"/>
  </w:num>
  <w:num w:numId="22">
    <w:abstractNumId w:val="5"/>
  </w:num>
  <w:num w:numId="23">
    <w:abstractNumId w:val="38"/>
  </w:num>
  <w:num w:numId="24">
    <w:abstractNumId w:val="6"/>
  </w:num>
  <w:num w:numId="25">
    <w:abstractNumId w:val="22"/>
  </w:num>
  <w:num w:numId="26">
    <w:abstractNumId w:val="13"/>
  </w:num>
  <w:num w:numId="27">
    <w:abstractNumId w:val="14"/>
  </w:num>
  <w:num w:numId="28">
    <w:abstractNumId w:val="11"/>
  </w:num>
  <w:num w:numId="29">
    <w:abstractNumId w:val="30"/>
  </w:num>
  <w:num w:numId="30">
    <w:abstractNumId w:val="33"/>
  </w:num>
  <w:num w:numId="31">
    <w:abstractNumId w:val="16"/>
  </w:num>
  <w:num w:numId="32">
    <w:abstractNumId w:val="21"/>
  </w:num>
  <w:num w:numId="33">
    <w:abstractNumId w:val="7"/>
  </w:num>
  <w:num w:numId="34">
    <w:abstractNumId w:val="27"/>
  </w:num>
  <w:num w:numId="35">
    <w:abstractNumId w:val="10"/>
  </w:num>
  <w:num w:numId="36">
    <w:abstractNumId w:val="9"/>
  </w:num>
  <w:num w:numId="37">
    <w:abstractNumId w:val="0"/>
  </w:num>
  <w:num w:numId="38">
    <w:abstractNumId w:val="31"/>
  </w:num>
  <w:num w:numId="39">
    <w:abstractNumId w:val="20"/>
  </w:num>
  <w:num w:numId="40">
    <w:abstractNumId w:val="39"/>
  </w:num>
  <w:num w:numId="41">
    <w:abstractNumId w:val="3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hideSpellingErrors/>
  <w:defaultTabStop w:val="1298"/>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0FDA"/>
    <w:rsid w:val="000010B7"/>
    <w:rsid w:val="00002E46"/>
    <w:rsid w:val="00003EFB"/>
    <w:rsid w:val="0000467E"/>
    <w:rsid w:val="000052F6"/>
    <w:rsid w:val="0001116C"/>
    <w:rsid w:val="00012394"/>
    <w:rsid w:val="000123B1"/>
    <w:rsid w:val="00014376"/>
    <w:rsid w:val="00014A9C"/>
    <w:rsid w:val="00015F58"/>
    <w:rsid w:val="000179FE"/>
    <w:rsid w:val="000209CB"/>
    <w:rsid w:val="000211C1"/>
    <w:rsid w:val="0002156C"/>
    <w:rsid w:val="00022C10"/>
    <w:rsid w:val="000240C4"/>
    <w:rsid w:val="00024962"/>
    <w:rsid w:val="00025CFD"/>
    <w:rsid w:val="00027BC0"/>
    <w:rsid w:val="000307FA"/>
    <w:rsid w:val="000316F8"/>
    <w:rsid w:val="00032638"/>
    <w:rsid w:val="0003400D"/>
    <w:rsid w:val="00035AFC"/>
    <w:rsid w:val="000403DD"/>
    <w:rsid w:val="00042684"/>
    <w:rsid w:val="000428A9"/>
    <w:rsid w:val="00047F16"/>
    <w:rsid w:val="00050F56"/>
    <w:rsid w:val="00051DFD"/>
    <w:rsid w:val="000562C2"/>
    <w:rsid w:val="000575EF"/>
    <w:rsid w:val="00057B87"/>
    <w:rsid w:val="00060F49"/>
    <w:rsid w:val="000617FB"/>
    <w:rsid w:val="00062167"/>
    <w:rsid w:val="000626AC"/>
    <w:rsid w:val="00063DA1"/>
    <w:rsid w:val="00063E11"/>
    <w:rsid w:val="0006441A"/>
    <w:rsid w:val="00066541"/>
    <w:rsid w:val="00066A80"/>
    <w:rsid w:val="00066DA4"/>
    <w:rsid w:val="0007021E"/>
    <w:rsid w:val="000709A3"/>
    <w:rsid w:val="00075A4C"/>
    <w:rsid w:val="00075B56"/>
    <w:rsid w:val="000771AF"/>
    <w:rsid w:val="00082460"/>
    <w:rsid w:val="00082879"/>
    <w:rsid w:val="00082DC5"/>
    <w:rsid w:val="00083B36"/>
    <w:rsid w:val="00084146"/>
    <w:rsid w:val="000846F0"/>
    <w:rsid w:val="00085180"/>
    <w:rsid w:val="000858DF"/>
    <w:rsid w:val="000903A2"/>
    <w:rsid w:val="000915A9"/>
    <w:rsid w:val="0009177A"/>
    <w:rsid w:val="00092791"/>
    <w:rsid w:val="00094D05"/>
    <w:rsid w:val="00095B36"/>
    <w:rsid w:val="00096926"/>
    <w:rsid w:val="000A318D"/>
    <w:rsid w:val="000A3CB5"/>
    <w:rsid w:val="000A4097"/>
    <w:rsid w:val="000A4CB7"/>
    <w:rsid w:val="000A55A3"/>
    <w:rsid w:val="000A5F0B"/>
    <w:rsid w:val="000A7BFE"/>
    <w:rsid w:val="000B5811"/>
    <w:rsid w:val="000C033F"/>
    <w:rsid w:val="000C0845"/>
    <w:rsid w:val="000C2CA8"/>
    <w:rsid w:val="000C4FF4"/>
    <w:rsid w:val="000C5612"/>
    <w:rsid w:val="000C567D"/>
    <w:rsid w:val="000C60B8"/>
    <w:rsid w:val="000C6C0C"/>
    <w:rsid w:val="000C76AF"/>
    <w:rsid w:val="000C7C26"/>
    <w:rsid w:val="000D03AF"/>
    <w:rsid w:val="000D0EA9"/>
    <w:rsid w:val="000D29D4"/>
    <w:rsid w:val="000D6CED"/>
    <w:rsid w:val="000E00AE"/>
    <w:rsid w:val="000E017F"/>
    <w:rsid w:val="000E1B6E"/>
    <w:rsid w:val="000E2E0C"/>
    <w:rsid w:val="000E3C65"/>
    <w:rsid w:val="000E4F97"/>
    <w:rsid w:val="000E5AB0"/>
    <w:rsid w:val="000F102F"/>
    <w:rsid w:val="000F121A"/>
    <w:rsid w:val="000F1AE3"/>
    <w:rsid w:val="000F21EB"/>
    <w:rsid w:val="00100933"/>
    <w:rsid w:val="0010106B"/>
    <w:rsid w:val="00105465"/>
    <w:rsid w:val="00106254"/>
    <w:rsid w:val="00107A70"/>
    <w:rsid w:val="00107E44"/>
    <w:rsid w:val="00110AAD"/>
    <w:rsid w:val="0011279D"/>
    <w:rsid w:val="001130A4"/>
    <w:rsid w:val="00115EF7"/>
    <w:rsid w:val="0012298D"/>
    <w:rsid w:val="00122BD5"/>
    <w:rsid w:val="00122E35"/>
    <w:rsid w:val="0012374B"/>
    <w:rsid w:val="001267FC"/>
    <w:rsid w:val="0012751C"/>
    <w:rsid w:val="00127A46"/>
    <w:rsid w:val="001312E3"/>
    <w:rsid w:val="001314D0"/>
    <w:rsid w:val="00136EB8"/>
    <w:rsid w:val="001409C7"/>
    <w:rsid w:val="001441DE"/>
    <w:rsid w:val="001448A4"/>
    <w:rsid w:val="00144A88"/>
    <w:rsid w:val="00146351"/>
    <w:rsid w:val="0014781D"/>
    <w:rsid w:val="00150001"/>
    <w:rsid w:val="001527EF"/>
    <w:rsid w:val="0015495D"/>
    <w:rsid w:val="001555F3"/>
    <w:rsid w:val="00155984"/>
    <w:rsid w:val="00155D8E"/>
    <w:rsid w:val="00157DB1"/>
    <w:rsid w:val="00160085"/>
    <w:rsid w:val="0016024D"/>
    <w:rsid w:val="00161790"/>
    <w:rsid w:val="001624FF"/>
    <w:rsid w:val="00162EA7"/>
    <w:rsid w:val="00165E31"/>
    <w:rsid w:val="00166387"/>
    <w:rsid w:val="00166E2C"/>
    <w:rsid w:val="00170A9F"/>
    <w:rsid w:val="001718FC"/>
    <w:rsid w:val="001746E2"/>
    <w:rsid w:val="0017547A"/>
    <w:rsid w:val="00175BF3"/>
    <w:rsid w:val="001772E3"/>
    <w:rsid w:val="00180240"/>
    <w:rsid w:val="0019189C"/>
    <w:rsid w:val="00193EC3"/>
    <w:rsid w:val="00197A6D"/>
    <w:rsid w:val="001A345D"/>
    <w:rsid w:val="001A7966"/>
    <w:rsid w:val="001B2016"/>
    <w:rsid w:val="001B2C98"/>
    <w:rsid w:val="001B3533"/>
    <w:rsid w:val="001B4037"/>
    <w:rsid w:val="001B4B0A"/>
    <w:rsid w:val="001B4C3A"/>
    <w:rsid w:val="001B7EB1"/>
    <w:rsid w:val="001C0A44"/>
    <w:rsid w:val="001C3A8D"/>
    <w:rsid w:val="001C5028"/>
    <w:rsid w:val="001C60AF"/>
    <w:rsid w:val="001C70CF"/>
    <w:rsid w:val="001C7B60"/>
    <w:rsid w:val="001D01A3"/>
    <w:rsid w:val="001D07B0"/>
    <w:rsid w:val="001D1876"/>
    <w:rsid w:val="001D2485"/>
    <w:rsid w:val="001D33F0"/>
    <w:rsid w:val="001D42D8"/>
    <w:rsid w:val="001D4ADF"/>
    <w:rsid w:val="001E0C64"/>
    <w:rsid w:val="001E1985"/>
    <w:rsid w:val="001E29B7"/>
    <w:rsid w:val="001E2C8F"/>
    <w:rsid w:val="001E3A77"/>
    <w:rsid w:val="001F3043"/>
    <w:rsid w:val="001F304A"/>
    <w:rsid w:val="001F37B4"/>
    <w:rsid w:val="001F3924"/>
    <w:rsid w:val="001F3983"/>
    <w:rsid w:val="001F3B31"/>
    <w:rsid w:val="00200CD2"/>
    <w:rsid w:val="002035CF"/>
    <w:rsid w:val="00204A46"/>
    <w:rsid w:val="00205BDF"/>
    <w:rsid w:val="00205D2B"/>
    <w:rsid w:val="00210A11"/>
    <w:rsid w:val="00210E55"/>
    <w:rsid w:val="00212C5F"/>
    <w:rsid w:val="00214FA1"/>
    <w:rsid w:val="0021591E"/>
    <w:rsid w:val="00215E23"/>
    <w:rsid w:val="00216196"/>
    <w:rsid w:val="00217098"/>
    <w:rsid w:val="00217295"/>
    <w:rsid w:val="00223685"/>
    <w:rsid w:val="00224A9A"/>
    <w:rsid w:val="00225F9A"/>
    <w:rsid w:val="00227054"/>
    <w:rsid w:val="0023100A"/>
    <w:rsid w:val="0023253E"/>
    <w:rsid w:val="002337A6"/>
    <w:rsid w:val="00233BFE"/>
    <w:rsid w:val="00236542"/>
    <w:rsid w:val="00236FB4"/>
    <w:rsid w:val="00240957"/>
    <w:rsid w:val="00243E74"/>
    <w:rsid w:val="002445EB"/>
    <w:rsid w:val="00245379"/>
    <w:rsid w:val="0024542E"/>
    <w:rsid w:val="00250D02"/>
    <w:rsid w:val="002543C0"/>
    <w:rsid w:val="002566FC"/>
    <w:rsid w:val="00256856"/>
    <w:rsid w:val="00257A9A"/>
    <w:rsid w:val="00257F9B"/>
    <w:rsid w:val="00260D65"/>
    <w:rsid w:val="00261758"/>
    <w:rsid w:val="002650A0"/>
    <w:rsid w:val="002676B8"/>
    <w:rsid w:val="002716CA"/>
    <w:rsid w:val="0027448B"/>
    <w:rsid w:val="00275A18"/>
    <w:rsid w:val="00276E12"/>
    <w:rsid w:val="002777E4"/>
    <w:rsid w:val="00277857"/>
    <w:rsid w:val="00281F8A"/>
    <w:rsid w:val="00293433"/>
    <w:rsid w:val="002937A5"/>
    <w:rsid w:val="00294DC3"/>
    <w:rsid w:val="002953B9"/>
    <w:rsid w:val="00295FA4"/>
    <w:rsid w:val="002A379A"/>
    <w:rsid w:val="002A39A2"/>
    <w:rsid w:val="002A70CB"/>
    <w:rsid w:val="002B0A4C"/>
    <w:rsid w:val="002B0C79"/>
    <w:rsid w:val="002B0CC4"/>
    <w:rsid w:val="002B2ABD"/>
    <w:rsid w:val="002B3CE5"/>
    <w:rsid w:val="002B45B0"/>
    <w:rsid w:val="002B4948"/>
    <w:rsid w:val="002B528A"/>
    <w:rsid w:val="002B56E5"/>
    <w:rsid w:val="002B7761"/>
    <w:rsid w:val="002C116F"/>
    <w:rsid w:val="002C3D03"/>
    <w:rsid w:val="002C52FA"/>
    <w:rsid w:val="002C5872"/>
    <w:rsid w:val="002C6434"/>
    <w:rsid w:val="002C6B78"/>
    <w:rsid w:val="002C75FA"/>
    <w:rsid w:val="002D36CE"/>
    <w:rsid w:val="002D584F"/>
    <w:rsid w:val="002D62F8"/>
    <w:rsid w:val="002E009F"/>
    <w:rsid w:val="002E30DC"/>
    <w:rsid w:val="002E4014"/>
    <w:rsid w:val="002E6593"/>
    <w:rsid w:val="002E70EB"/>
    <w:rsid w:val="002F174C"/>
    <w:rsid w:val="002F39A1"/>
    <w:rsid w:val="003003FD"/>
    <w:rsid w:val="0030053D"/>
    <w:rsid w:val="00300D74"/>
    <w:rsid w:val="00303D10"/>
    <w:rsid w:val="003104F7"/>
    <w:rsid w:val="00310ABB"/>
    <w:rsid w:val="003122A3"/>
    <w:rsid w:val="003129E8"/>
    <w:rsid w:val="0031351F"/>
    <w:rsid w:val="003146D0"/>
    <w:rsid w:val="0031496B"/>
    <w:rsid w:val="00314BE6"/>
    <w:rsid w:val="0031630F"/>
    <w:rsid w:val="003172AF"/>
    <w:rsid w:val="00317D96"/>
    <w:rsid w:val="00320FF4"/>
    <w:rsid w:val="00321E4C"/>
    <w:rsid w:val="0032225B"/>
    <w:rsid w:val="00323FAB"/>
    <w:rsid w:val="003262A6"/>
    <w:rsid w:val="0032633D"/>
    <w:rsid w:val="003273DE"/>
    <w:rsid w:val="00333D95"/>
    <w:rsid w:val="00334F40"/>
    <w:rsid w:val="00334F69"/>
    <w:rsid w:val="00335CAC"/>
    <w:rsid w:val="00336574"/>
    <w:rsid w:val="00337D02"/>
    <w:rsid w:val="00342D23"/>
    <w:rsid w:val="00342D53"/>
    <w:rsid w:val="00344CD7"/>
    <w:rsid w:val="00346D72"/>
    <w:rsid w:val="00347583"/>
    <w:rsid w:val="0034783D"/>
    <w:rsid w:val="0035161D"/>
    <w:rsid w:val="00352442"/>
    <w:rsid w:val="00353DAC"/>
    <w:rsid w:val="0035474E"/>
    <w:rsid w:val="00354B60"/>
    <w:rsid w:val="00355484"/>
    <w:rsid w:val="003562AC"/>
    <w:rsid w:val="00361457"/>
    <w:rsid w:val="003616BF"/>
    <w:rsid w:val="00362192"/>
    <w:rsid w:val="00365D02"/>
    <w:rsid w:val="00366EF0"/>
    <w:rsid w:val="003673AB"/>
    <w:rsid w:val="003709F9"/>
    <w:rsid w:val="003723F6"/>
    <w:rsid w:val="003756EB"/>
    <w:rsid w:val="0038397E"/>
    <w:rsid w:val="00383BCD"/>
    <w:rsid w:val="00390A71"/>
    <w:rsid w:val="00390F72"/>
    <w:rsid w:val="0039302E"/>
    <w:rsid w:val="0039336C"/>
    <w:rsid w:val="003936ED"/>
    <w:rsid w:val="00394F91"/>
    <w:rsid w:val="003966FD"/>
    <w:rsid w:val="003A17BA"/>
    <w:rsid w:val="003A24D1"/>
    <w:rsid w:val="003A33FB"/>
    <w:rsid w:val="003A4F3E"/>
    <w:rsid w:val="003A5159"/>
    <w:rsid w:val="003A5BD3"/>
    <w:rsid w:val="003A6B99"/>
    <w:rsid w:val="003B0219"/>
    <w:rsid w:val="003B2000"/>
    <w:rsid w:val="003B6033"/>
    <w:rsid w:val="003B6D0C"/>
    <w:rsid w:val="003B7809"/>
    <w:rsid w:val="003C0E17"/>
    <w:rsid w:val="003C28DD"/>
    <w:rsid w:val="003C34D7"/>
    <w:rsid w:val="003C47B9"/>
    <w:rsid w:val="003C4FE1"/>
    <w:rsid w:val="003C52D7"/>
    <w:rsid w:val="003D345C"/>
    <w:rsid w:val="003D375D"/>
    <w:rsid w:val="003D49DF"/>
    <w:rsid w:val="003D4D7D"/>
    <w:rsid w:val="003D5039"/>
    <w:rsid w:val="003D590F"/>
    <w:rsid w:val="003D66FC"/>
    <w:rsid w:val="003D6B69"/>
    <w:rsid w:val="003D6BC7"/>
    <w:rsid w:val="003E08B0"/>
    <w:rsid w:val="003E0B52"/>
    <w:rsid w:val="003E1301"/>
    <w:rsid w:val="003E27D7"/>
    <w:rsid w:val="003E2B5A"/>
    <w:rsid w:val="003E3331"/>
    <w:rsid w:val="003F095F"/>
    <w:rsid w:val="003F3084"/>
    <w:rsid w:val="003F4F57"/>
    <w:rsid w:val="003F4FEB"/>
    <w:rsid w:val="003F7BA2"/>
    <w:rsid w:val="00403534"/>
    <w:rsid w:val="00404B71"/>
    <w:rsid w:val="00404EE9"/>
    <w:rsid w:val="00405FD3"/>
    <w:rsid w:val="00406183"/>
    <w:rsid w:val="00406EB8"/>
    <w:rsid w:val="00411582"/>
    <w:rsid w:val="004124FF"/>
    <w:rsid w:val="0041563E"/>
    <w:rsid w:val="00416956"/>
    <w:rsid w:val="00416E0E"/>
    <w:rsid w:val="004200EB"/>
    <w:rsid w:val="0042079F"/>
    <w:rsid w:val="00420ECD"/>
    <w:rsid w:val="00421CB8"/>
    <w:rsid w:val="00424D11"/>
    <w:rsid w:val="00425B28"/>
    <w:rsid w:val="00425D07"/>
    <w:rsid w:val="00426DF0"/>
    <w:rsid w:val="00427A39"/>
    <w:rsid w:val="004305EF"/>
    <w:rsid w:val="00430AF4"/>
    <w:rsid w:val="004348FA"/>
    <w:rsid w:val="00441AF6"/>
    <w:rsid w:val="00444A62"/>
    <w:rsid w:val="0044503A"/>
    <w:rsid w:val="00451DFF"/>
    <w:rsid w:val="004538D9"/>
    <w:rsid w:val="00460381"/>
    <w:rsid w:val="00460819"/>
    <w:rsid w:val="0046181F"/>
    <w:rsid w:val="00463126"/>
    <w:rsid w:val="00463630"/>
    <w:rsid w:val="00463823"/>
    <w:rsid w:val="004650F5"/>
    <w:rsid w:val="00466A34"/>
    <w:rsid w:val="00467492"/>
    <w:rsid w:val="00470E41"/>
    <w:rsid w:val="00473C47"/>
    <w:rsid w:val="004748BB"/>
    <w:rsid w:val="00481AC1"/>
    <w:rsid w:val="00483345"/>
    <w:rsid w:val="00483498"/>
    <w:rsid w:val="00483BFC"/>
    <w:rsid w:val="00484D3C"/>
    <w:rsid w:val="00484FC9"/>
    <w:rsid w:val="00486D12"/>
    <w:rsid w:val="00490879"/>
    <w:rsid w:val="00492CF1"/>
    <w:rsid w:val="004956DD"/>
    <w:rsid w:val="00495C23"/>
    <w:rsid w:val="00497531"/>
    <w:rsid w:val="004A0FF3"/>
    <w:rsid w:val="004A113A"/>
    <w:rsid w:val="004A324D"/>
    <w:rsid w:val="004A581A"/>
    <w:rsid w:val="004A77A1"/>
    <w:rsid w:val="004B04CA"/>
    <w:rsid w:val="004B2E8F"/>
    <w:rsid w:val="004B3ADE"/>
    <w:rsid w:val="004B4952"/>
    <w:rsid w:val="004B59C4"/>
    <w:rsid w:val="004B6B1D"/>
    <w:rsid w:val="004C00B2"/>
    <w:rsid w:val="004C14B1"/>
    <w:rsid w:val="004C21E9"/>
    <w:rsid w:val="004C365B"/>
    <w:rsid w:val="004C5438"/>
    <w:rsid w:val="004C6132"/>
    <w:rsid w:val="004C7C40"/>
    <w:rsid w:val="004D04B8"/>
    <w:rsid w:val="004D0555"/>
    <w:rsid w:val="004D515E"/>
    <w:rsid w:val="004D5B79"/>
    <w:rsid w:val="004D6DD8"/>
    <w:rsid w:val="004E034D"/>
    <w:rsid w:val="004E1A41"/>
    <w:rsid w:val="004E2DE7"/>
    <w:rsid w:val="004E42CC"/>
    <w:rsid w:val="004E4F1B"/>
    <w:rsid w:val="004E581E"/>
    <w:rsid w:val="004E5C96"/>
    <w:rsid w:val="004E687E"/>
    <w:rsid w:val="004E756E"/>
    <w:rsid w:val="004E7989"/>
    <w:rsid w:val="004F1B4B"/>
    <w:rsid w:val="004F270D"/>
    <w:rsid w:val="004F4417"/>
    <w:rsid w:val="004F4A28"/>
    <w:rsid w:val="004F4BEB"/>
    <w:rsid w:val="004F5A2E"/>
    <w:rsid w:val="004F5DA3"/>
    <w:rsid w:val="0050155F"/>
    <w:rsid w:val="00504DAF"/>
    <w:rsid w:val="00505798"/>
    <w:rsid w:val="0050642F"/>
    <w:rsid w:val="00507219"/>
    <w:rsid w:val="00507570"/>
    <w:rsid w:val="00510901"/>
    <w:rsid w:val="005109E0"/>
    <w:rsid w:val="00511CDE"/>
    <w:rsid w:val="005136A2"/>
    <w:rsid w:val="005147E4"/>
    <w:rsid w:val="00515A67"/>
    <w:rsid w:val="0051657B"/>
    <w:rsid w:val="00516FE0"/>
    <w:rsid w:val="00517742"/>
    <w:rsid w:val="00517CFD"/>
    <w:rsid w:val="00521C78"/>
    <w:rsid w:val="00524AB5"/>
    <w:rsid w:val="00527BF1"/>
    <w:rsid w:val="00532C1E"/>
    <w:rsid w:val="005357EA"/>
    <w:rsid w:val="00535BFF"/>
    <w:rsid w:val="00536B27"/>
    <w:rsid w:val="00540779"/>
    <w:rsid w:val="00540CA4"/>
    <w:rsid w:val="00540F71"/>
    <w:rsid w:val="00542070"/>
    <w:rsid w:val="005446E2"/>
    <w:rsid w:val="005452BE"/>
    <w:rsid w:val="005464D4"/>
    <w:rsid w:val="005476A9"/>
    <w:rsid w:val="0055172A"/>
    <w:rsid w:val="00552C61"/>
    <w:rsid w:val="00553060"/>
    <w:rsid w:val="00553A4C"/>
    <w:rsid w:val="00556126"/>
    <w:rsid w:val="005567D2"/>
    <w:rsid w:val="00563D28"/>
    <w:rsid w:val="00564A9F"/>
    <w:rsid w:val="00565ECC"/>
    <w:rsid w:val="005670A5"/>
    <w:rsid w:val="0057007F"/>
    <w:rsid w:val="00573554"/>
    <w:rsid w:val="00574097"/>
    <w:rsid w:val="005750EA"/>
    <w:rsid w:val="0057694A"/>
    <w:rsid w:val="00577861"/>
    <w:rsid w:val="00577CFE"/>
    <w:rsid w:val="00577E1C"/>
    <w:rsid w:val="00577E37"/>
    <w:rsid w:val="00580CFD"/>
    <w:rsid w:val="00582843"/>
    <w:rsid w:val="00584A7C"/>
    <w:rsid w:val="00584DD4"/>
    <w:rsid w:val="005905C4"/>
    <w:rsid w:val="005936B5"/>
    <w:rsid w:val="005938CB"/>
    <w:rsid w:val="005975CD"/>
    <w:rsid w:val="005A0F85"/>
    <w:rsid w:val="005A37E5"/>
    <w:rsid w:val="005A3D93"/>
    <w:rsid w:val="005A44AA"/>
    <w:rsid w:val="005A59B2"/>
    <w:rsid w:val="005A5C7A"/>
    <w:rsid w:val="005A793E"/>
    <w:rsid w:val="005B3857"/>
    <w:rsid w:val="005B55A7"/>
    <w:rsid w:val="005B5902"/>
    <w:rsid w:val="005B5FEC"/>
    <w:rsid w:val="005B621E"/>
    <w:rsid w:val="005C0CBF"/>
    <w:rsid w:val="005C0EAE"/>
    <w:rsid w:val="005C0EBA"/>
    <w:rsid w:val="005C4354"/>
    <w:rsid w:val="005C521C"/>
    <w:rsid w:val="005C5522"/>
    <w:rsid w:val="005D1DD1"/>
    <w:rsid w:val="005D3B4C"/>
    <w:rsid w:val="005D66ED"/>
    <w:rsid w:val="005D714F"/>
    <w:rsid w:val="005E2C6B"/>
    <w:rsid w:val="005E2E80"/>
    <w:rsid w:val="005E3362"/>
    <w:rsid w:val="005E350B"/>
    <w:rsid w:val="005E43CF"/>
    <w:rsid w:val="005E4578"/>
    <w:rsid w:val="005E4928"/>
    <w:rsid w:val="005E5C94"/>
    <w:rsid w:val="005E6628"/>
    <w:rsid w:val="005E6E00"/>
    <w:rsid w:val="005E6E37"/>
    <w:rsid w:val="005F105C"/>
    <w:rsid w:val="005F1369"/>
    <w:rsid w:val="005F1900"/>
    <w:rsid w:val="005F30BF"/>
    <w:rsid w:val="005F6001"/>
    <w:rsid w:val="0060173A"/>
    <w:rsid w:val="00601BDB"/>
    <w:rsid w:val="006024BA"/>
    <w:rsid w:val="00603D63"/>
    <w:rsid w:val="0060400D"/>
    <w:rsid w:val="00604856"/>
    <w:rsid w:val="006053C6"/>
    <w:rsid w:val="00605CDF"/>
    <w:rsid w:val="0060658A"/>
    <w:rsid w:val="00606E5D"/>
    <w:rsid w:val="00607587"/>
    <w:rsid w:val="00611ECF"/>
    <w:rsid w:val="0061250D"/>
    <w:rsid w:val="00612671"/>
    <w:rsid w:val="00612FE8"/>
    <w:rsid w:val="00614446"/>
    <w:rsid w:val="00615327"/>
    <w:rsid w:val="00615A98"/>
    <w:rsid w:val="00615D3F"/>
    <w:rsid w:val="0061731F"/>
    <w:rsid w:val="006229F1"/>
    <w:rsid w:val="0062324B"/>
    <w:rsid w:val="00625C6A"/>
    <w:rsid w:val="00626026"/>
    <w:rsid w:val="006269F3"/>
    <w:rsid w:val="0062718E"/>
    <w:rsid w:val="006277CC"/>
    <w:rsid w:val="00627F1A"/>
    <w:rsid w:val="00630D60"/>
    <w:rsid w:val="00631D9D"/>
    <w:rsid w:val="006323D4"/>
    <w:rsid w:val="00633794"/>
    <w:rsid w:val="00634A9A"/>
    <w:rsid w:val="006356D9"/>
    <w:rsid w:val="0064049E"/>
    <w:rsid w:val="00643DE7"/>
    <w:rsid w:val="006453F0"/>
    <w:rsid w:val="00646974"/>
    <w:rsid w:val="006505B7"/>
    <w:rsid w:val="00650B6C"/>
    <w:rsid w:val="00652907"/>
    <w:rsid w:val="00655FA9"/>
    <w:rsid w:val="00657D81"/>
    <w:rsid w:val="00661F3F"/>
    <w:rsid w:val="00662365"/>
    <w:rsid w:val="00662C1E"/>
    <w:rsid w:val="00664CFE"/>
    <w:rsid w:val="00666121"/>
    <w:rsid w:val="00666B6E"/>
    <w:rsid w:val="0066755B"/>
    <w:rsid w:val="0067013E"/>
    <w:rsid w:val="0067092E"/>
    <w:rsid w:val="0067108D"/>
    <w:rsid w:val="00672565"/>
    <w:rsid w:val="00672CAC"/>
    <w:rsid w:val="006740A7"/>
    <w:rsid w:val="00675904"/>
    <w:rsid w:val="006760A3"/>
    <w:rsid w:val="00676122"/>
    <w:rsid w:val="0067686A"/>
    <w:rsid w:val="006778B7"/>
    <w:rsid w:val="00680449"/>
    <w:rsid w:val="00680E1C"/>
    <w:rsid w:val="00685122"/>
    <w:rsid w:val="00685370"/>
    <w:rsid w:val="00692B74"/>
    <w:rsid w:val="006954BA"/>
    <w:rsid w:val="00697B40"/>
    <w:rsid w:val="00697E50"/>
    <w:rsid w:val="006A03E5"/>
    <w:rsid w:val="006A0F2C"/>
    <w:rsid w:val="006A1492"/>
    <w:rsid w:val="006A20A7"/>
    <w:rsid w:val="006A292F"/>
    <w:rsid w:val="006A69F9"/>
    <w:rsid w:val="006B0592"/>
    <w:rsid w:val="006B0A3D"/>
    <w:rsid w:val="006B67F6"/>
    <w:rsid w:val="006C0061"/>
    <w:rsid w:val="006C13C0"/>
    <w:rsid w:val="006C37D9"/>
    <w:rsid w:val="006C6264"/>
    <w:rsid w:val="006C6858"/>
    <w:rsid w:val="006C76E3"/>
    <w:rsid w:val="006D1240"/>
    <w:rsid w:val="006D1B40"/>
    <w:rsid w:val="006D274E"/>
    <w:rsid w:val="006D5618"/>
    <w:rsid w:val="006D7185"/>
    <w:rsid w:val="006E0840"/>
    <w:rsid w:val="006E437B"/>
    <w:rsid w:val="006E4839"/>
    <w:rsid w:val="006E57EC"/>
    <w:rsid w:val="006E6936"/>
    <w:rsid w:val="006F21D3"/>
    <w:rsid w:val="006F3B4F"/>
    <w:rsid w:val="006F455B"/>
    <w:rsid w:val="006F4CC5"/>
    <w:rsid w:val="007001D3"/>
    <w:rsid w:val="00700F7F"/>
    <w:rsid w:val="00701CB2"/>
    <w:rsid w:val="007105F3"/>
    <w:rsid w:val="00710A41"/>
    <w:rsid w:val="00714D9C"/>
    <w:rsid w:val="0071603D"/>
    <w:rsid w:val="007167A2"/>
    <w:rsid w:val="00717013"/>
    <w:rsid w:val="0072145A"/>
    <w:rsid w:val="00721741"/>
    <w:rsid w:val="007227CA"/>
    <w:rsid w:val="00722ABC"/>
    <w:rsid w:val="0072767A"/>
    <w:rsid w:val="00731783"/>
    <w:rsid w:val="007334BC"/>
    <w:rsid w:val="0073652E"/>
    <w:rsid w:val="00736B24"/>
    <w:rsid w:val="00740F4D"/>
    <w:rsid w:val="00743218"/>
    <w:rsid w:val="007433B5"/>
    <w:rsid w:val="007440B7"/>
    <w:rsid w:val="00744E37"/>
    <w:rsid w:val="00745428"/>
    <w:rsid w:val="00745635"/>
    <w:rsid w:val="00746437"/>
    <w:rsid w:val="00747358"/>
    <w:rsid w:val="00747A46"/>
    <w:rsid w:val="00752043"/>
    <w:rsid w:val="00752B49"/>
    <w:rsid w:val="00753EA9"/>
    <w:rsid w:val="00754AA5"/>
    <w:rsid w:val="00755C64"/>
    <w:rsid w:val="0075735E"/>
    <w:rsid w:val="00757821"/>
    <w:rsid w:val="00757C8D"/>
    <w:rsid w:val="00761C24"/>
    <w:rsid w:val="0076417D"/>
    <w:rsid w:val="00765540"/>
    <w:rsid w:val="00770064"/>
    <w:rsid w:val="00771509"/>
    <w:rsid w:val="007717B5"/>
    <w:rsid w:val="00772487"/>
    <w:rsid w:val="007726A0"/>
    <w:rsid w:val="00775F73"/>
    <w:rsid w:val="007778D0"/>
    <w:rsid w:val="00777EC2"/>
    <w:rsid w:val="00781278"/>
    <w:rsid w:val="007816D0"/>
    <w:rsid w:val="00781C3E"/>
    <w:rsid w:val="00781FF4"/>
    <w:rsid w:val="00782498"/>
    <w:rsid w:val="007825DD"/>
    <w:rsid w:val="00782D6D"/>
    <w:rsid w:val="00783EC9"/>
    <w:rsid w:val="00785350"/>
    <w:rsid w:val="0078700B"/>
    <w:rsid w:val="00787C7A"/>
    <w:rsid w:val="00790F80"/>
    <w:rsid w:val="00794A88"/>
    <w:rsid w:val="00796EF8"/>
    <w:rsid w:val="00797FF6"/>
    <w:rsid w:val="007A14EB"/>
    <w:rsid w:val="007A2AD3"/>
    <w:rsid w:val="007A34CE"/>
    <w:rsid w:val="007A3777"/>
    <w:rsid w:val="007A5414"/>
    <w:rsid w:val="007A5A63"/>
    <w:rsid w:val="007A7378"/>
    <w:rsid w:val="007A7518"/>
    <w:rsid w:val="007B0CC2"/>
    <w:rsid w:val="007B0E42"/>
    <w:rsid w:val="007B1764"/>
    <w:rsid w:val="007B33D9"/>
    <w:rsid w:val="007B3EF7"/>
    <w:rsid w:val="007B4474"/>
    <w:rsid w:val="007B5C34"/>
    <w:rsid w:val="007B6542"/>
    <w:rsid w:val="007C19CE"/>
    <w:rsid w:val="007C2962"/>
    <w:rsid w:val="007C4323"/>
    <w:rsid w:val="007C45B0"/>
    <w:rsid w:val="007C5738"/>
    <w:rsid w:val="007C7A3B"/>
    <w:rsid w:val="007C7EC6"/>
    <w:rsid w:val="007D2798"/>
    <w:rsid w:val="007D7E8F"/>
    <w:rsid w:val="007E1497"/>
    <w:rsid w:val="007E1F7C"/>
    <w:rsid w:val="007E3DF3"/>
    <w:rsid w:val="007E4203"/>
    <w:rsid w:val="007E4971"/>
    <w:rsid w:val="007E57AC"/>
    <w:rsid w:val="007E6FEC"/>
    <w:rsid w:val="007F2BC9"/>
    <w:rsid w:val="007F616D"/>
    <w:rsid w:val="007F74E2"/>
    <w:rsid w:val="0080098A"/>
    <w:rsid w:val="00801080"/>
    <w:rsid w:val="008014CD"/>
    <w:rsid w:val="00801D31"/>
    <w:rsid w:val="00802616"/>
    <w:rsid w:val="00802F8A"/>
    <w:rsid w:val="00803178"/>
    <w:rsid w:val="0080549E"/>
    <w:rsid w:val="00806718"/>
    <w:rsid w:val="00806A29"/>
    <w:rsid w:val="00807C10"/>
    <w:rsid w:val="008103D4"/>
    <w:rsid w:val="00813661"/>
    <w:rsid w:val="00813D08"/>
    <w:rsid w:val="00814A72"/>
    <w:rsid w:val="008164FC"/>
    <w:rsid w:val="008165C5"/>
    <w:rsid w:val="00816A4E"/>
    <w:rsid w:val="008211DB"/>
    <w:rsid w:val="00821969"/>
    <w:rsid w:val="008229CB"/>
    <w:rsid w:val="00822F79"/>
    <w:rsid w:val="0082346F"/>
    <w:rsid w:val="0082348D"/>
    <w:rsid w:val="00823947"/>
    <w:rsid w:val="00823CBB"/>
    <w:rsid w:val="00824E6C"/>
    <w:rsid w:val="008264EA"/>
    <w:rsid w:val="00826AC2"/>
    <w:rsid w:val="00832B78"/>
    <w:rsid w:val="00832E77"/>
    <w:rsid w:val="008332AC"/>
    <w:rsid w:val="00834989"/>
    <w:rsid w:val="00837558"/>
    <w:rsid w:val="008412DD"/>
    <w:rsid w:val="008466A6"/>
    <w:rsid w:val="00847A45"/>
    <w:rsid w:val="00847EBD"/>
    <w:rsid w:val="0085236A"/>
    <w:rsid w:val="0085333E"/>
    <w:rsid w:val="00853EEF"/>
    <w:rsid w:val="00857818"/>
    <w:rsid w:val="008608C3"/>
    <w:rsid w:val="0086142E"/>
    <w:rsid w:val="008643C1"/>
    <w:rsid w:val="008658A2"/>
    <w:rsid w:val="00865C01"/>
    <w:rsid w:val="00866905"/>
    <w:rsid w:val="008730A2"/>
    <w:rsid w:val="008742EB"/>
    <w:rsid w:val="00874781"/>
    <w:rsid w:val="00874A59"/>
    <w:rsid w:val="00874E26"/>
    <w:rsid w:val="00875904"/>
    <w:rsid w:val="008773C0"/>
    <w:rsid w:val="00880258"/>
    <w:rsid w:val="00880686"/>
    <w:rsid w:val="00881ECF"/>
    <w:rsid w:val="008835EC"/>
    <w:rsid w:val="00886F97"/>
    <w:rsid w:val="00893AED"/>
    <w:rsid w:val="00893CA0"/>
    <w:rsid w:val="00894E15"/>
    <w:rsid w:val="0089555C"/>
    <w:rsid w:val="00895C40"/>
    <w:rsid w:val="00896A27"/>
    <w:rsid w:val="00896D9A"/>
    <w:rsid w:val="00897573"/>
    <w:rsid w:val="008A0CE8"/>
    <w:rsid w:val="008A1B4C"/>
    <w:rsid w:val="008A209A"/>
    <w:rsid w:val="008A23EB"/>
    <w:rsid w:val="008A4404"/>
    <w:rsid w:val="008A47D7"/>
    <w:rsid w:val="008A57CC"/>
    <w:rsid w:val="008A599F"/>
    <w:rsid w:val="008A7CCE"/>
    <w:rsid w:val="008A7ECE"/>
    <w:rsid w:val="008A7F44"/>
    <w:rsid w:val="008B0C04"/>
    <w:rsid w:val="008B1202"/>
    <w:rsid w:val="008B2A00"/>
    <w:rsid w:val="008B4EE2"/>
    <w:rsid w:val="008B6451"/>
    <w:rsid w:val="008C0705"/>
    <w:rsid w:val="008C0B1D"/>
    <w:rsid w:val="008C14E8"/>
    <w:rsid w:val="008C188E"/>
    <w:rsid w:val="008C436E"/>
    <w:rsid w:val="008C461F"/>
    <w:rsid w:val="008C50B8"/>
    <w:rsid w:val="008C552C"/>
    <w:rsid w:val="008C5565"/>
    <w:rsid w:val="008C7B7B"/>
    <w:rsid w:val="008C7F3B"/>
    <w:rsid w:val="008D2521"/>
    <w:rsid w:val="008D2E3B"/>
    <w:rsid w:val="008E1B2C"/>
    <w:rsid w:val="008E35DE"/>
    <w:rsid w:val="008E4192"/>
    <w:rsid w:val="008E644D"/>
    <w:rsid w:val="008E6A19"/>
    <w:rsid w:val="008E72B7"/>
    <w:rsid w:val="008E7661"/>
    <w:rsid w:val="008F1877"/>
    <w:rsid w:val="008F1BF7"/>
    <w:rsid w:val="008F22A7"/>
    <w:rsid w:val="008F460A"/>
    <w:rsid w:val="008F5178"/>
    <w:rsid w:val="008F6134"/>
    <w:rsid w:val="008F7451"/>
    <w:rsid w:val="009009FC"/>
    <w:rsid w:val="00902013"/>
    <w:rsid w:val="00904DC8"/>
    <w:rsid w:val="009104EA"/>
    <w:rsid w:val="00910903"/>
    <w:rsid w:val="00911D56"/>
    <w:rsid w:val="00912155"/>
    <w:rsid w:val="009127F7"/>
    <w:rsid w:val="009132C4"/>
    <w:rsid w:val="00914F9B"/>
    <w:rsid w:val="009150E6"/>
    <w:rsid w:val="00922636"/>
    <w:rsid w:val="00923D24"/>
    <w:rsid w:val="00925BD5"/>
    <w:rsid w:val="0093161B"/>
    <w:rsid w:val="009318D5"/>
    <w:rsid w:val="00932511"/>
    <w:rsid w:val="00932A9B"/>
    <w:rsid w:val="00933455"/>
    <w:rsid w:val="00934E77"/>
    <w:rsid w:val="00935005"/>
    <w:rsid w:val="0093782F"/>
    <w:rsid w:val="00942C9F"/>
    <w:rsid w:val="00947595"/>
    <w:rsid w:val="00950AA2"/>
    <w:rsid w:val="0095153D"/>
    <w:rsid w:val="009534B9"/>
    <w:rsid w:val="00954CB7"/>
    <w:rsid w:val="00957D17"/>
    <w:rsid w:val="00960905"/>
    <w:rsid w:val="00960BCE"/>
    <w:rsid w:val="00964F25"/>
    <w:rsid w:val="009653D5"/>
    <w:rsid w:val="00966C05"/>
    <w:rsid w:val="00967546"/>
    <w:rsid w:val="009713C1"/>
    <w:rsid w:val="00971F1A"/>
    <w:rsid w:val="009735D7"/>
    <w:rsid w:val="00973F93"/>
    <w:rsid w:val="0097557B"/>
    <w:rsid w:val="00975885"/>
    <w:rsid w:val="00980769"/>
    <w:rsid w:val="00981A08"/>
    <w:rsid w:val="00982565"/>
    <w:rsid w:val="00983937"/>
    <w:rsid w:val="00984200"/>
    <w:rsid w:val="0098473E"/>
    <w:rsid w:val="0098491D"/>
    <w:rsid w:val="00984E61"/>
    <w:rsid w:val="009868D8"/>
    <w:rsid w:val="00987C6C"/>
    <w:rsid w:val="00987CF0"/>
    <w:rsid w:val="0099186D"/>
    <w:rsid w:val="009932EA"/>
    <w:rsid w:val="009933B1"/>
    <w:rsid w:val="00994B46"/>
    <w:rsid w:val="009950C3"/>
    <w:rsid w:val="00995A14"/>
    <w:rsid w:val="009A0754"/>
    <w:rsid w:val="009A1440"/>
    <w:rsid w:val="009A185C"/>
    <w:rsid w:val="009A2D17"/>
    <w:rsid w:val="009A495D"/>
    <w:rsid w:val="009A7698"/>
    <w:rsid w:val="009B055E"/>
    <w:rsid w:val="009B1B7B"/>
    <w:rsid w:val="009B1CCF"/>
    <w:rsid w:val="009B282B"/>
    <w:rsid w:val="009B3359"/>
    <w:rsid w:val="009B485B"/>
    <w:rsid w:val="009B49A0"/>
    <w:rsid w:val="009B7DB6"/>
    <w:rsid w:val="009C0C13"/>
    <w:rsid w:val="009C44FE"/>
    <w:rsid w:val="009C4B70"/>
    <w:rsid w:val="009C75F7"/>
    <w:rsid w:val="009C783C"/>
    <w:rsid w:val="009D0A75"/>
    <w:rsid w:val="009D0CFA"/>
    <w:rsid w:val="009D1944"/>
    <w:rsid w:val="009D20BD"/>
    <w:rsid w:val="009D7553"/>
    <w:rsid w:val="009D7D2B"/>
    <w:rsid w:val="009E05C4"/>
    <w:rsid w:val="009E16D4"/>
    <w:rsid w:val="009E2904"/>
    <w:rsid w:val="009E4BB0"/>
    <w:rsid w:val="009E71F2"/>
    <w:rsid w:val="009E7226"/>
    <w:rsid w:val="009E79AA"/>
    <w:rsid w:val="009E7C8C"/>
    <w:rsid w:val="009F12B3"/>
    <w:rsid w:val="009F31C2"/>
    <w:rsid w:val="009F345E"/>
    <w:rsid w:val="009F387B"/>
    <w:rsid w:val="009F4A17"/>
    <w:rsid w:val="00A0016B"/>
    <w:rsid w:val="00A0069D"/>
    <w:rsid w:val="00A02330"/>
    <w:rsid w:val="00A02B4A"/>
    <w:rsid w:val="00A0430A"/>
    <w:rsid w:val="00A043A2"/>
    <w:rsid w:val="00A05474"/>
    <w:rsid w:val="00A07F64"/>
    <w:rsid w:val="00A11671"/>
    <w:rsid w:val="00A13E58"/>
    <w:rsid w:val="00A13FA8"/>
    <w:rsid w:val="00A15357"/>
    <w:rsid w:val="00A15622"/>
    <w:rsid w:val="00A165A2"/>
    <w:rsid w:val="00A16718"/>
    <w:rsid w:val="00A16E01"/>
    <w:rsid w:val="00A17430"/>
    <w:rsid w:val="00A17529"/>
    <w:rsid w:val="00A17610"/>
    <w:rsid w:val="00A178E4"/>
    <w:rsid w:val="00A17E63"/>
    <w:rsid w:val="00A20C30"/>
    <w:rsid w:val="00A2123C"/>
    <w:rsid w:val="00A21557"/>
    <w:rsid w:val="00A21641"/>
    <w:rsid w:val="00A254BB"/>
    <w:rsid w:val="00A255DC"/>
    <w:rsid w:val="00A266A9"/>
    <w:rsid w:val="00A26ADB"/>
    <w:rsid w:val="00A27672"/>
    <w:rsid w:val="00A30450"/>
    <w:rsid w:val="00A3269C"/>
    <w:rsid w:val="00A34A7B"/>
    <w:rsid w:val="00A374F0"/>
    <w:rsid w:val="00A37A96"/>
    <w:rsid w:val="00A406CB"/>
    <w:rsid w:val="00A40D38"/>
    <w:rsid w:val="00A425C3"/>
    <w:rsid w:val="00A45346"/>
    <w:rsid w:val="00A473E9"/>
    <w:rsid w:val="00A50613"/>
    <w:rsid w:val="00A51838"/>
    <w:rsid w:val="00A51F87"/>
    <w:rsid w:val="00A52307"/>
    <w:rsid w:val="00A52C18"/>
    <w:rsid w:val="00A52F78"/>
    <w:rsid w:val="00A52F7E"/>
    <w:rsid w:val="00A540A4"/>
    <w:rsid w:val="00A54226"/>
    <w:rsid w:val="00A547C2"/>
    <w:rsid w:val="00A5666F"/>
    <w:rsid w:val="00A56B2B"/>
    <w:rsid w:val="00A56FEB"/>
    <w:rsid w:val="00A57025"/>
    <w:rsid w:val="00A63B22"/>
    <w:rsid w:val="00A66EA8"/>
    <w:rsid w:val="00A71CE0"/>
    <w:rsid w:val="00A72036"/>
    <w:rsid w:val="00A72D37"/>
    <w:rsid w:val="00A73469"/>
    <w:rsid w:val="00A74109"/>
    <w:rsid w:val="00A75111"/>
    <w:rsid w:val="00A75E1C"/>
    <w:rsid w:val="00A81183"/>
    <w:rsid w:val="00A8140E"/>
    <w:rsid w:val="00A81D87"/>
    <w:rsid w:val="00A8253C"/>
    <w:rsid w:val="00A82BEC"/>
    <w:rsid w:val="00A850DA"/>
    <w:rsid w:val="00A86628"/>
    <w:rsid w:val="00A87C50"/>
    <w:rsid w:val="00A904ED"/>
    <w:rsid w:val="00A93DA8"/>
    <w:rsid w:val="00A95A75"/>
    <w:rsid w:val="00A96B5D"/>
    <w:rsid w:val="00A96CDC"/>
    <w:rsid w:val="00AA30A7"/>
    <w:rsid w:val="00AA7161"/>
    <w:rsid w:val="00AB30D2"/>
    <w:rsid w:val="00AB3CA4"/>
    <w:rsid w:val="00AB42C4"/>
    <w:rsid w:val="00AB4970"/>
    <w:rsid w:val="00AB75BF"/>
    <w:rsid w:val="00AC089E"/>
    <w:rsid w:val="00AC0FFF"/>
    <w:rsid w:val="00AC3755"/>
    <w:rsid w:val="00AC5FFF"/>
    <w:rsid w:val="00AC7897"/>
    <w:rsid w:val="00AD0577"/>
    <w:rsid w:val="00AD0BD8"/>
    <w:rsid w:val="00AD0F05"/>
    <w:rsid w:val="00AD153A"/>
    <w:rsid w:val="00AD29B2"/>
    <w:rsid w:val="00AD36C8"/>
    <w:rsid w:val="00AD646F"/>
    <w:rsid w:val="00AE0054"/>
    <w:rsid w:val="00AE1BDE"/>
    <w:rsid w:val="00AE25F8"/>
    <w:rsid w:val="00AE2AC8"/>
    <w:rsid w:val="00AE4E4D"/>
    <w:rsid w:val="00AE59D4"/>
    <w:rsid w:val="00AE5A77"/>
    <w:rsid w:val="00AE6459"/>
    <w:rsid w:val="00AE664B"/>
    <w:rsid w:val="00AE6DD7"/>
    <w:rsid w:val="00AE7D23"/>
    <w:rsid w:val="00AE7DB5"/>
    <w:rsid w:val="00AF075D"/>
    <w:rsid w:val="00AF1FA5"/>
    <w:rsid w:val="00AF3B48"/>
    <w:rsid w:val="00AF5B34"/>
    <w:rsid w:val="00AF7CD6"/>
    <w:rsid w:val="00B01716"/>
    <w:rsid w:val="00B02511"/>
    <w:rsid w:val="00B063ED"/>
    <w:rsid w:val="00B07BA2"/>
    <w:rsid w:val="00B07D56"/>
    <w:rsid w:val="00B10AF9"/>
    <w:rsid w:val="00B1113B"/>
    <w:rsid w:val="00B1143F"/>
    <w:rsid w:val="00B11506"/>
    <w:rsid w:val="00B117FA"/>
    <w:rsid w:val="00B11961"/>
    <w:rsid w:val="00B11A9D"/>
    <w:rsid w:val="00B134AB"/>
    <w:rsid w:val="00B15164"/>
    <w:rsid w:val="00B1608C"/>
    <w:rsid w:val="00B20DA2"/>
    <w:rsid w:val="00B21C1B"/>
    <w:rsid w:val="00B2411A"/>
    <w:rsid w:val="00B2512E"/>
    <w:rsid w:val="00B27288"/>
    <w:rsid w:val="00B3112D"/>
    <w:rsid w:val="00B3197E"/>
    <w:rsid w:val="00B3463D"/>
    <w:rsid w:val="00B34920"/>
    <w:rsid w:val="00B361F8"/>
    <w:rsid w:val="00B3686E"/>
    <w:rsid w:val="00B41605"/>
    <w:rsid w:val="00B4474B"/>
    <w:rsid w:val="00B447A8"/>
    <w:rsid w:val="00B45F9E"/>
    <w:rsid w:val="00B47332"/>
    <w:rsid w:val="00B50B3A"/>
    <w:rsid w:val="00B51BDE"/>
    <w:rsid w:val="00B52CEE"/>
    <w:rsid w:val="00B535D1"/>
    <w:rsid w:val="00B543D1"/>
    <w:rsid w:val="00B54420"/>
    <w:rsid w:val="00B56E79"/>
    <w:rsid w:val="00B60539"/>
    <w:rsid w:val="00B620A5"/>
    <w:rsid w:val="00B62960"/>
    <w:rsid w:val="00B655F9"/>
    <w:rsid w:val="00B6598A"/>
    <w:rsid w:val="00B66165"/>
    <w:rsid w:val="00B72D7F"/>
    <w:rsid w:val="00B74F29"/>
    <w:rsid w:val="00B75F7A"/>
    <w:rsid w:val="00B7666B"/>
    <w:rsid w:val="00B76E3A"/>
    <w:rsid w:val="00B773E3"/>
    <w:rsid w:val="00B80A99"/>
    <w:rsid w:val="00B81D42"/>
    <w:rsid w:val="00B82C26"/>
    <w:rsid w:val="00B844CE"/>
    <w:rsid w:val="00B857A4"/>
    <w:rsid w:val="00B911DC"/>
    <w:rsid w:val="00B92278"/>
    <w:rsid w:val="00B92301"/>
    <w:rsid w:val="00B9293C"/>
    <w:rsid w:val="00B95BDE"/>
    <w:rsid w:val="00B95C29"/>
    <w:rsid w:val="00B963E6"/>
    <w:rsid w:val="00B96D89"/>
    <w:rsid w:val="00BA059A"/>
    <w:rsid w:val="00BA0A2C"/>
    <w:rsid w:val="00BA1704"/>
    <w:rsid w:val="00BA2A7F"/>
    <w:rsid w:val="00BA2A94"/>
    <w:rsid w:val="00BA60FF"/>
    <w:rsid w:val="00BA6819"/>
    <w:rsid w:val="00BA685E"/>
    <w:rsid w:val="00BA7012"/>
    <w:rsid w:val="00BB15FD"/>
    <w:rsid w:val="00BB22F2"/>
    <w:rsid w:val="00BB3F95"/>
    <w:rsid w:val="00BB40C3"/>
    <w:rsid w:val="00BB4440"/>
    <w:rsid w:val="00BB6122"/>
    <w:rsid w:val="00BB702B"/>
    <w:rsid w:val="00BB77C5"/>
    <w:rsid w:val="00BC0787"/>
    <w:rsid w:val="00BC0CE0"/>
    <w:rsid w:val="00BC19AB"/>
    <w:rsid w:val="00BC489E"/>
    <w:rsid w:val="00BC4DE8"/>
    <w:rsid w:val="00BC52A6"/>
    <w:rsid w:val="00BC56EA"/>
    <w:rsid w:val="00BC6D0F"/>
    <w:rsid w:val="00BC71B3"/>
    <w:rsid w:val="00BD2C4B"/>
    <w:rsid w:val="00BD38B7"/>
    <w:rsid w:val="00BD4081"/>
    <w:rsid w:val="00BD50EC"/>
    <w:rsid w:val="00BD5DB9"/>
    <w:rsid w:val="00BE0FD0"/>
    <w:rsid w:val="00BE117B"/>
    <w:rsid w:val="00BE1595"/>
    <w:rsid w:val="00BE2C12"/>
    <w:rsid w:val="00BF032E"/>
    <w:rsid w:val="00BF2C1F"/>
    <w:rsid w:val="00BF461B"/>
    <w:rsid w:val="00BF5FB5"/>
    <w:rsid w:val="00BF63B6"/>
    <w:rsid w:val="00C00CFB"/>
    <w:rsid w:val="00C03053"/>
    <w:rsid w:val="00C034D7"/>
    <w:rsid w:val="00C04BB6"/>
    <w:rsid w:val="00C04EB9"/>
    <w:rsid w:val="00C06538"/>
    <w:rsid w:val="00C07D6A"/>
    <w:rsid w:val="00C1035F"/>
    <w:rsid w:val="00C132F2"/>
    <w:rsid w:val="00C1463D"/>
    <w:rsid w:val="00C15CB0"/>
    <w:rsid w:val="00C16A71"/>
    <w:rsid w:val="00C27AE7"/>
    <w:rsid w:val="00C27C9A"/>
    <w:rsid w:val="00C32335"/>
    <w:rsid w:val="00C32871"/>
    <w:rsid w:val="00C35970"/>
    <w:rsid w:val="00C375D5"/>
    <w:rsid w:val="00C37777"/>
    <w:rsid w:val="00C431E3"/>
    <w:rsid w:val="00C435DD"/>
    <w:rsid w:val="00C44F52"/>
    <w:rsid w:val="00C45E76"/>
    <w:rsid w:val="00C46503"/>
    <w:rsid w:val="00C46CEC"/>
    <w:rsid w:val="00C47975"/>
    <w:rsid w:val="00C53233"/>
    <w:rsid w:val="00C617E7"/>
    <w:rsid w:val="00C63679"/>
    <w:rsid w:val="00C65BFA"/>
    <w:rsid w:val="00C66F8A"/>
    <w:rsid w:val="00C67505"/>
    <w:rsid w:val="00C7115D"/>
    <w:rsid w:val="00C71B66"/>
    <w:rsid w:val="00C745BE"/>
    <w:rsid w:val="00C74FA0"/>
    <w:rsid w:val="00C76400"/>
    <w:rsid w:val="00C767AE"/>
    <w:rsid w:val="00C80494"/>
    <w:rsid w:val="00C814CC"/>
    <w:rsid w:val="00C837D4"/>
    <w:rsid w:val="00C856C0"/>
    <w:rsid w:val="00C86C85"/>
    <w:rsid w:val="00C92294"/>
    <w:rsid w:val="00C92DB1"/>
    <w:rsid w:val="00C967D8"/>
    <w:rsid w:val="00C971BE"/>
    <w:rsid w:val="00C975C5"/>
    <w:rsid w:val="00CA026A"/>
    <w:rsid w:val="00CA04A2"/>
    <w:rsid w:val="00CA0692"/>
    <w:rsid w:val="00CA08F4"/>
    <w:rsid w:val="00CA0CA5"/>
    <w:rsid w:val="00CA2CE5"/>
    <w:rsid w:val="00CA48A1"/>
    <w:rsid w:val="00CB09B4"/>
    <w:rsid w:val="00CB09F9"/>
    <w:rsid w:val="00CB1C1B"/>
    <w:rsid w:val="00CB2B4F"/>
    <w:rsid w:val="00CB2ED0"/>
    <w:rsid w:val="00CB2ED5"/>
    <w:rsid w:val="00CB412C"/>
    <w:rsid w:val="00CC2EAD"/>
    <w:rsid w:val="00CC5632"/>
    <w:rsid w:val="00CD0AE7"/>
    <w:rsid w:val="00CD0BD8"/>
    <w:rsid w:val="00CD4111"/>
    <w:rsid w:val="00CD4E45"/>
    <w:rsid w:val="00CE075E"/>
    <w:rsid w:val="00CE46FA"/>
    <w:rsid w:val="00CE7155"/>
    <w:rsid w:val="00CE73A1"/>
    <w:rsid w:val="00CF02E1"/>
    <w:rsid w:val="00CF0386"/>
    <w:rsid w:val="00CF077B"/>
    <w:rsid w:val="00CF1F29"/>
    <w:rsid w:val="00CF36B2"/>
    <w:rsid w:val="00CF50D0"/>
    <w:rsid w:val="00CF7348"/>
    <w:rsid w:val="00CF7CCE"/>
    <w:rsid w:val="00D00E10"/>
    <w:rsid w:val="00D02735"/>
    <w:rsid w:val="00D02955"/>
    <w:rsid w:val="00D03AE6"/>
    <w:rsid w:val="00D0408D"/>
    <w:rsid w:val="00D05560"/>
    <w:rsid w:val="00D060CE"/>
    <w:rsid w:val="00D061DB"/>
    <w:rsid w:val="00D10A03"/>
    <w:rsid w:val="00D118C0"/>
    <w:rsid w:val="00D12113"/>
    <w:rsid w:val="00D12444"/>
    <w:rsid w:val="00D159C2"/>
    <w:rsid w:val="00D177C7"/>
    <w:rsid w:val="00D17F60"/>
    <w:rsid w:val="00D230CC"/>
    <w:rsid w:val="00D23805"/>
    <w:rsid w:val="00D23E3D"/>
    <w:rsid w:val="00D257E6"/>
    <w:rsid w:val="00D277F2"/>
    <w:rsid w:val="00D30BBD"/>
    <w:rsid w:val="00D335ED"/>
    <w:rsid w:val="00D37655"/>
    <w:rsid w:val="00D37AE8"/>
    <w:rsid w:val="00D40575"/>
    <w:rsid w:val="00D4091F"/>
    <w:rsid w:val="00D4192A"/>
    <w:rsid w:val="00D432C0"/>
    <w:rsid w:val="00D4492D"/>
    <w:rsid w:val="00D4500C"/>
    <w:rsid w:val="00D46100"/>
    <w:rsid w:val="00D51A64"/>
    <w:rsid w:val="00D53965"/>
    <w:rsid w:val="00D54561"/>
    <w:rsid w:val="00D559F5"/>
    <w:rsid w:val="00D56EB0"/>
    <w:rsid w:val="00D6304C"/>
    <w:rsid w:val="00D64824"/>
    <w:rsid w:val="00D66833"/>
    <w:rsid w:val="00D66876"/>
    <w:rsid w:val="00D6689C"/>
    <w:rsid w:val="00D678BE"/>
    <w:rsid w:val="00D67DEA"/>
    <w:rsid w:val="00D7025C"/>
    <w:rsid w:val="00D70628"/>
    <w:rsid w:val="00D70859"/>
    <w:rsid w:val="00D70FE6"/>
    <w:rsid w:val="00D7117C"/>
    <w:rsid w:val="00D72B94"/>
    <w:rsid w:val="00D753D8"/>
    <w:rsid w:val="00D7552F"/>
    <w:rsid w:val="00D75735"/>
    <w:rsid w:val="00D77B5D"/>
    <w:rsid w:val="00D77B66"/>
    <w:rsid w:val="00D81238"/>
    <w:rsid w:val="00D821BA"/>
    <w:rsid w:val="00D82C04"/>
    <w:rsid w:val="00D83041"/>
    <w:rsid w:val="00D831D3"/>
    <w:rsid w:val="00D83561"/>
    <w:rsid w:val="00D83747"/>
    <w:rsid w:val="00D875EC"/>
    <w:rsid w:val="00D8789B"/>
    <w:rsid w:val="00D91640"/>
    <w:rsid w:val="00D91B02"/>
    <w:rsid w:val="00D92530"/>
    <w:rsid w:val="00D92F3A"/>
    <w:rsid w:val="00D9384C"/>
    <w:rsid w:val="00D94FA1"/>
    <w:rsid w:val="00D952CB"/>
    <w:rsid w:val="00DA01C7"/>
    <w:rsid w:val="00DA1ACD"/>
    <w:rsid w:val="00DA3563"/>
    <w:rsid w:val="00DA4840"/>
    <w:rsid w:val="00DA5532"/>
    <w:rsid w:val="00DA5D3D"/>
    <w:rsid w:val="00DA6214"/>
    <w:rsid w:val="00DA6AB0"/>
    <w:rsid w:val="00DA7D37"/>
    <w:rsid w:val="00DB00A1"/>
    <w:rsid w:val="00DB20A1"/>
    <w:rsid w:val="00DB28C8"/>
    <w:rsid w:val="00DB2BC2"/>
    <w:rsid w:val="00DB4634"/>
    <w:rsid w:val="00DB67C7"/>
    <w:rsid w:val="00DB74D4"/>
    <w:rsid w:val="00DC0791"/>
    <w:rsid w:val="00DC10D3"/>
    <w:rsid w:val="00DC1B27"/>
    <w:rsid w:val="00DC2A67"/>
    <w:rsid w:val="00DD24D6"/>
    <w:rsid w:val="00DD2A13"/>
    <w:rsid w:val="00DD3C81"/>
    <w:rsid w:val="00DD41D6"/>
    <w:rsid w:val="00DD4BA2"/>
    <w:rsid w:val="00DE0A23"/>
    <w:rsid w:val="00DE1DC3"/>
    <w:rsid w:val="00DE21AB"/>
    <w:rsid w:val="00DE4030"/>
    <w:rsid w:val="00DE40E4"/>
    <w:rsid w:val="00DE4602"/>
    <w:rsid w:val="00DE6ED5"/>
    <w:rsid w:val="00DE7522"/>
    <w:rsid w:val="00DF77D3"/>
    <w:rsid w:val="00E00099"/>
    <w:rsid w:val="00E000F6"/>
    <w:rsid w:val="00E00445"/>
    <w:rsid w:val="00E02D4E"/>
    <w:rsid w:val="00E02E56"/>
    <w:rsid w:val="00E032F3"/>
    <w:rsid w:val="00E043E0"/>
    <w:rsid w:val="00E04DCB"/>
    <w:rsid w:val="00E116EA"/>
    <w:rsid w:val="00E1184E"/>
    <w:rsid w:val="00E121B4"/>
    <w:rsid w:val="00E124D3"/>
    <w:rsid w:val="00E13549"/>
    <w:rsid w:val="00E160D2"/>
    <w:rsid w:val="00E1754E"/>
    <w:rsid w:val="00E175DE"/>
    <w:rsid w:val="00E17F47"/>
    <w:rsid w:val="00E22047"/>
    <w:rsid w:val="00E23E66"/>
    <w:rsid w:val="00E2429C"/>
    <w:rsid w:val="00E24BA4"/>
    <w:rsid w:val="00E257E2"/>
    <w:rsid w:val="00E264B5"/>
    <w:rsid w:val="00E27EA9"/>
    <w:rsid w:val="00E30867"/>
    <w:rsid w:val="00E31157"/>
    <w:rsid w:val="00E33196"/>
    <w:rsid w:val="00E3630C"/>
    <w:rsid w:val="00E36507"/>
    <w:rsid w:val="00E3655D"/>
    <w:rsid w:val="00E36630"/>
    <w:rsid w:val="00E37DDE"/>
    <w:rsid w:val="00E40730"/>
    <w:rsid w:val="00E43B55"/>
    <w:rsid w:val="00E47124"/>
    <w:rsid w:val="00E477D1"/>
    <w:rsid w:val="00E50ED7"/>
    <w:rsid w:val="00E5114A"/>
    <w:rsid w:val="00E52E7C"/>
    <w:rsid w:val="00E54496"/>
    <w:rsid w:val="00E54CF0"/>
    <w:rsid w:val="00E552F1"/>
    <w:rsid w:val="00E56ACD"/>
    <w:rsid w:val="00E57D12"/>
    <w:rsid w:val="00E6196C"/>
    <w:rsid w:val="00E64412"/>
    <w:rsid w:val="00E6517B"/>
    <w:rsid w:val="00E7101B"/>
    <w:rsid w:val="00E718BE"/>
    <w:rsid w:val="00E74F8E"/>
    <w:rsid w:val="00E7547B"/>
    <w:rsid w:val="00E82FF1"/>
    <w:rsid w:val="00E833B6"/>
    <w:rsid w:val="00E839AD"/>
    <w:rsid w:val="00E849E2"/>
    <w:rsid w:val="00E8584E"/>
    <w:rsid w:val="00E85AC4"/>
    <w:rsid w:val="00E86A63"/>
    <w:rsid w:val="00E8714E"/>
    <w:rsid w:val="00E922D3"/>
    <w:rsid w:val="00E92B8D"/>
    <w:rsid w:val="00E9330B"/>
    <w:rsid w:val="00E9353F"/>
    <w:rsid w:val="00E93D7F"/>
    <w:rsid w:val="00E9445C"/>
    <w:rsid w:val="00E965ED"/>
    <w:rsid w:val="00E96DD4"/>
    <w:rsid w:val="00EA0AF7"/>
    <w:rsid w:val="00EA0CC5"/>
    <w:rsid w:val="00EA1BEF"/>
    <w:rsid w:val="00EA4A00"/>
    <w:rsid w:val="00EA5D47"/>
    <w:rsid w:val="00EA6561"/>
    <w:rsid w:val="00EB15ED"/>
    <w:rsid w:val="00EB2618"/>
    <w:rsid w:val="00EB4379"/>
    <w:rsid w:val="00EB446A"/>
    <w:rsid w:val="00EB449F"/>
    <w:rsid w:val="00EB5BF5"/>
    <w:rsid w:val="00EB7F50"/>
    <w:rsid w:val="00EC01AB"/>
    <w:rsid w:val="00EC0F48"/>
    <w:rsid w:val="00EC2325"/>
    <w:rsid w:val="00EC2697"/>
    <w:rsid w:val="00EC2C47"/>
    <w:rsid w:val="00EC2CB0"/>
    <w:rsid w:val="00EC3747"/>
    <w:rsid w:val="00EC623B"/>
    <w:rsid w:val="00EC74F0"/>
    <w:rsid w:val="00EC7BBE"/>
    <w:rsid w:val="00EC7C9E"/>
    <w:rsid w:val="00ED2382"/>
    <w:rsid w:val="00ED310F"/>
    <w:rsid w:val="00ED5F2E"/>
    <w:rsid w:val="00ED6A2E"/>
    <w:rsid w:val="00ED7978"/>
    <w:rsid w:val="00EE0299"/>
    <w:rsid w:val="00EE11C1"/>
    <w:rsid w:val="00EE1387"/>
    <w:rsid w:val="00EE425B"/>
    <w:rsid w:val="00EE6212"/>
    <w:rsid w:val="00EE6D33"/>
    <w:rsid w:val="00EF113C"/>
    <w:rsid w:val="00EF210F"/>
    <w:rsid w:val="00EF24D1"/>
    <w:rsid w:val="00EF2C48"/>
    <w:rsid w:val="00EF4937"/>
    <w:rsid w:val="00EF4CE2"/>
    <w:rsid w:val="00EF5B93"/>
    <w:rsid w:val="00EF7358"/>
    <w:rsid w:val="00EF7843"/>
    <w:rsid w:val="00F00014"/>
    <w:rsid w:val="00F01482"/>
    <w:rsid w:val="00F02002"/>
    <w:rsid w:val="00F03116"/>
    <w:rsid w:val="00F03158"/>
    <w:rsid w:val="00F056E9"/>
    <w:rsid w:val="00F079C0"/>
    <w:rsid w:val="00F10015"/>
    <w:rsid w:val="00F10DAE"/>
    <w:rsid w:val="00F126E3"/>
    <w:rsid w:val="00F130B4"/>
    <w:rsid w:val="00F13A03"/>
    <w:rsid w:val="00F149E6"/>
    <w:rsid w:val="00F1659E"/>
    <w:rsid w:val="00F234FB"/>
    <w:rsid w:val="00F23D87"/>
    <w:rsid w:val="00F25FB6"/>
    <w:rsid w:val="00F26644"/>
    <w:rsid w:val="00F27C9B"/>
    <w:rsid w:val="00F3220C"/>
    <w:rsid w:val="00F343CE"/>
    <w:rsid w:val="00F36B36"/>
    <w:rsid w:val="00F400D9"/>
    <w:rsid w:val="00F4062C"/>
    <w:rsid w:val="00F40A59"/>
    <w:rsid w:val="00F41E2A"/>
    <w:rsid w:val="00F42182"/>
    <w:rsid w:val="00F447EF"/>
    <w:rsid w:val="00F455AD"/>
    <w:rsid w:val="00F50070"/>
    <w:rsid w:val="00F524A5"/>
    <w:rsid w:val="00F52A22"/>
    <w:rsid w:val="00F54BB2"/>
    <w:rsid w:val="00F54CF2"/>
    <w:rsid w:val="00F550C4"/>
    <w:rsid w:val="00F57D68"/>
    <w:rsid w:val="00F60432"/>
    <w:rsid w:val="00F63405"/>
    <w:rsid w:val="00F64544"/>
    <w:rsid w:val="00F707B3"/>
    <w:rsid w:val="00F71C42"/>
    <w:rsid w:val="00F72B72"/>
    <w:rsid w:val="00F73C46"/>
    <w:rsid w:val="00F74018"/>
    <w:rsid w:val="00F740C9"/>
    <w:rsid w:val="00F8090F"/>
    <w:rsid w:val="00F80996"/>
    <w:rsid w:val="00F80A7E"/>
    <w:rsid w:val="00F83594"/>
    <w:rsid w:val="00F8360B"/>
    <w:rsid w:val="00F842D6"/>
    <w:rsid w:val="00F851B9"/>
    <w:rsid w:val="00F862C3"/>
    <w:rsid w:val="00F86CE8"/>
    <w:rsid w:val="00F87AC2"/>
    <w:rsid w:val="00F87D25"/>
    <w:rsid w:val="00F93A55"/>
    <w:rsid w:val="00F93A71"/>
    <w:rsid w:val="00F93B23"/>
    <w:rsid w:val="00F94010"/>
    <w:rsid w:val="00F9533B"/>
    <w:rsid w:val="00FA2232"/>
    <w:rsid w:val="00FA259E"/>
    <w:rsid w:val="00FA549A"/>
    <w:rsid w:val="00FB0E07"/>
    <w:rsid w:val="00FB10CB"/>
    <w:rsid w:val="00FB1FB0"/>
    <w:rsid w:val="00FB2B24"/>
    <w:rsid w:val="00FB2FD8"/>
    <w:rsid w:val="00FB37EB"/>
    <w:rsid w:val="00FB397C"/>
    <w:rsid w:val="00FB74D2"/>
    <w:rsid w:val="00FC0A75"/>
    <w:rsid w:val="00FC324E"/>
    <w:rsid w:val="00FC4FD3"/>
    <w:rsid w:val="00FC5EE6"/>
    <w:rsid w:val="00FD0160"/>
    <w:rsid w:val="00FD04B2"/>
    <w:rsid w:val="00FD2166"/>
    <w:rsid w:val="00FD62D7"/>
    <w:rsid w:val="00FD6A9C"/>
    <w:rsid w:val="00FD6DAA"/>
    <w:rsid w:val="00FD700E"/>
    <w:rsid w:val="00FD73B7"/>
    <w:rsid w:val="00FD7CC6"/>
    <w:rsid w:val="00FE12D0"/>
    <w:rsid w:val="00FE1A06"/>
    <w:rsid w:val="00FE20E8"/>
    <w:rsid w:val="00FE27E5"/>
    <w:rsid w:val="00FE7A44"/>
    <w:rsid w:val="00FE7B0E"/>
    <w:rsid w:val="00FE7B9F"/>
    <w:rsid w:val="00FF04C5"/>
    <w:rsid w:val="00FF228F"/>
    <w:rsid w:val="00FF2D17"/>
    <w:rsid w:val="00FF39BD"/>
    <w:rsid w:val="00FF4B14"/>
    <w:rsid w:val="00FF56A8"/>
    <w:rsid w:val="00FF59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BC801"/>
  <w15:chartTrackingRefBased/>
  <w15:docId w15:val="{B935DA78-BED7-4810-8BDA-B2982CC24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905C4"/>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semiHidden/>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semiHidden/>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customStyle="1" w:styleId="prastasistinklapis">
    <w:name w:val="Įprastasis (tinklapis)"/>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character" w:styleId="Komentaronuoroda">
    <w:name w:val="annotation reference"/>
    <w:uiPriority w:val="99"/>
    <w:semiHidden/>
    <w:unhideWhenUsed/>
    <w:rsid w:val="00516FE0"/>
    <w:rPr>
      <w:sz w:val="16"/>
      <w:szCs w:val="16"/>
    </w:rPr>
  </w:style>
  <w:style w:type="paragraph" w:styleId="Komentarotekstas">
    <w:name w:val="annotation text"/>
    <w:basedOn w:val="prastasis"/>
    <w:link w:val="KomentarotekstasDiagrama"/>
    <w:uiPriority w:val="99"/>
    <w:semiHidden/>
    <w:unhideWhenUsed/>
    <w:rsid w:val="00516FE0"/>
    <w:rPr>
      <w:sz w:val="20"/>
      <w:szCs w:val="20"/>
    </w:rPr>
  </w:style>
  <w:style w:type="character" w:customStyle="1" w:styleId="KomentarotekstasDiagrama">
    <w:name w:val="Komentaro tekstas Diagrama"/>
    <w:link w:val="Komentarotekstas"/>
    <w:uiPriority w:val="99"/>
    <w:semiHidden/>
    <w:rsid w:val="00516FE0"/>
    <w:rPr>
      <w:lang w:eastAsia="en-US"/>
    </w:rPr>
  </w:style>
  <w:style w:type="paragraph" w:styleId="Komentarotema">
    <w:name w:val="annotation subject"/>
    <w:basedOn w:val="Komentarotekstas"/>
    <w:next w:val="Komentarotekstas"/>
    <w:link w:val="KomentarotemaDiagrama"/>
    <w:uiPriority w:val="99"/>
    <w:semiHidden/>
    <w:unhideWhenUsed/>
    <w:rsid w:val="00516FE0"/>
    <w:rPr>
      <w:b/>
      <w:bCs/>
    </w:rPr>
  </w:style>
  <w:style w:type="character" w:customStyle="1" w:styleId="KomentarotemaDiagrama">
    <w:name w:val="Komentaro tema Diagrama"/>
    <w:link w:val="Komentarotema"/>
    <w:uiPriority w:val="99"/>
    <w:semiHidden/>
    <w:rsid w:val="00516FE0"/>
    <w:rPr>
      <w:b/>
      <w:bCs/>
      <w:lang w:eastAsia="en-US"/>
    </w:rPr>
  </w:style>
  <w:style w:type="paragraph" w:customStyle="1" w:styleId="Dalyviai">
    <w:name w:val="Dalyviai"/>
    <w:basedOn w:val="prastasis"/>
    <w:qFormat/>
    <w:rsid w:val="0093161B"/>
    <w:pPr>
      <w:spacing w:after="0" w:line="240" w:lineRule="auto"/>
      <w:jc w:val="both"/>
    </w:pPr>
    <w:rPr>
      <w:rFonts w:ascii="Times New Roman" w:eastAsia="Times New Roman" w:hAnsi="Times New Roman"/>
      <w:sz w:val="24"/>
      <w:szCs w:val="24"/>
    </w:rPr>
  </w:style>
  <w:style w:type="paragraph" w:styleId="Pataisymai">
    <w:name w:val="Revision"/>
    <w:hidden/>
    <w:uiPriority w:val="99"/>
    <w:semiHidden/>
    <w:rsid w:val="0041695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61958368">
      <w:bodyDiv w:val="1"/>
      <w:marLeft w:val="225"/>
      <w:marRight w:val="225"/>
      <w:marTop w:val="0"/>
      <w:marBottom w:val="0"/>
      <w:divBdr>
        <w:top w:val="none" w:sz="0" w:space="0" w:color="auto"/>
        <w:left w:val="none" w:sz="0" w:space="0" w:color="auto"/>
        <w:bottom w:val="none" w:sz="0" w:space="0" w:color="auto"/>
        <w:right w:val="none" w:sz="0" w:space="0" w:color="auto"/>
      </w:divBdr>
    </w:div>
    <w:div w:id="995496946">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0660209">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2178875">
      <w:bodyDiv w:val="1"/>
      <w:marLeft w:val="0"/>
      <w:marRight w:val="0"/>
      <w:marTop w:val="0"/>
      <w:marBottom w:val="0"/>
      <w:divBdr>
        <w:top w:val="none" w:sz="0" w:space="0" w:color="auto"/>
        <w:left w:val="none" w:sz="0" w:space="0" w:color="auto"/>
        <w:bottom w:val="none" w:sz="0" w:space="0" w:color="auto"/>
        <w:right w:val="none" w:sz="0" w:space="0" w:color="auto"/>
      </w:divBdr>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3.lrs.lt/pls/inter/dokpaieska.rezult_l?p_nr=XIII-600%20&amp;p_nuo=&amp;p_iki=&amp;p_org=&amp;p_drus=&amp;p_kalb_id=1&amp;p_title=&amp;p_text=&amp;p_pub=&amp;p_met=&amp;p_lnr=&amp;p_denr=&amp;p_es=0&amp;p_tid=&amp;p_tkid=&amp;p_t=0&amp;p_tr1=2&amp;p_tr2=2&amp;p_gal=&amp;p_rus=1" TargetMode="External"/><Relationship Id="rId21" Type="http://schemas.openxmlformats.org/officeDocument/2006/relationships/hyperlink" Target="https://e-seimas.lrs.lt/portal/documentSearch/lt" TargetMode="External"/><Relationship Id="rId42" Type="http://schemas.openxmlformats.org/officeDocument/2006/relationships/hyperlink" Target="http://www3.lrs.lt/pls/inter/dokpaieska.rezult_l?p_nr=XIII-456*&amp;p_nuo=&amp;p_iki=&amp;p_org=&amp;p_drus=&amp;p_kalb_id=1&amp;p_title=&amp;p_text=&amp;p_pub=&amp;p_met=&amp;p_lnr=&amp;p_denr=&amp;p_es=0&amp;p_tid=&amp;p_tkid=&amp;p_t=0&amp;p_tr1=2&amp;p_tr2=2&amp;p_gal=&amp;p_rus=1" TargetMode="External"/><Relationship Id="rId63" Type="http://schemas.openxmlformats.org/officeDocument/2006/relationships/hyperlink" Target="http://www3.lrs.lt/pls/inter/dokpaieska.rezult_l?p_nr=XIII-583*&amp;p_nuo=&amp;p_iki=&amp;p_org=&amp;p_drus=&amp;p_kalb_id=1&amp;p_title=&amp;p_text=&amp;p_pub=&amp;p_met=&amp;p_lnr=&amp;p_denr=&amp;p_es=0&amp;p_tid=&amp;p_tkid=&amp;p_t=0&amp;p_tr1=2&amp;p_tr2=2&amp;p_gal=&amp;p_rus=1" TargetMode="External"/><Relationship Id="rId84" Type="http://schemas.openxmlformats.org/officeDocument/2006/relationships/hyperlink" Target="https://e-seimas.lrs.lt/portal/legalAct/lt/TAP/214afd902f3e11e79f4996496b137f39?positionInSearchResults=2&amp;searchModelUUID=faedc0e4-8e48-4dd7-8f66-5e4f0424b46a" TargetMode="External"/><Relationship Id="rId138" Type="http://schemas.openxmlformats.org/officeDocument/2006/relationships/hyperlink" Target="https://e-seimas.lrs.lt/portal/legalAct/lt/TAP/ecc6b802460011e7b465dc41e35792b9?positionInSearchResults=7&amp;searchModelUUID=0b16b275-12c5-47b2-b72d-3ec412ef52e1" TargetMode="External"/><Relationship Id="rId159" Type="http://schemas.openxmlformats.org/officeDocument/2006/relationships/hyperlink" Target="https://www.e-tar.lt/portal/lt/legalAct/57a437d045fa11e7846ef01bfffb9b64" TargetMode="External"/><Relationship Id="rId170" Type="http://schemas.openxmlformats.org/officeDocument/2006/relationships/hyperlink" Target="https://www.e-tar.lt/portal/lt/legalAct/57a437d045fa11e7846ef01bfffb9b64" TargetMode="External"/><Relationship Id="rId191" Type="http://schemas.openxmlformats.org/officeDocument/2006/relationships/hyperlink" Target="https://e-seimas.lrs.lt/portal/legalAct/lt/TAP/a887b5d0eee011e6be918a531b2126ab?positionInSearchResults=4&amp;searchModelUUID=44ee79f3-11c4-47d4-a1c2-f45ac6ef0065" TargetMode="External"/><Relationship Id="rId205" Type="http://schemas.openxmlformats.org/officeDocument/2006/relationships/hyperlink" Target="http://www3.lrs.lt/pls/inter/dokpaieska.rezult_l?p_nr=XIII-450&amp;p_nuo=&amp;p_iki=&amp;p_org=&amp;p_drus=&amp;p_kalb_id=1&amp;p_title=&amp;p_text=&amp;p_pub=&amp;p_met=&amp;p_lnr=&amp;p_denr=&amp;p_es=0&amp;p_tid=&amp;p_tkid=&amp;p_t=0&amp;p_tr1=2&amp;p_tr2=2&amp;p_gal=&amp;p_rus=1" TargetMode="External"/><Relationship Id="rId226" Type="http://schemas.openxmlformats.org/officeDocument/2006/relationships/hyperlink" Target="http://eur-lex.europa.eu/legal-content/lt/TXT/?uri=CELEX:52017SC0080" TargetMode="External"/><Relationship Id="rId107" Type="http://schemas.openxmlformats.org/officeDocument/2006/relationships/hyperlink" Target="http://www3.lrs.lt/pls/inter/dokpaieska.rezult_l?p_nr=XIIIP-625*%20&amp;p_nuo=&amp;p_iki=&amp;p_org=&amp;p_drus=&amp;p_kalb_id=1&amp;p_title=&amp;p_text=&amp;p_pub=&amp;p_met=&amp;p_lnr=&amp;p_denr=&amp;p_es=0&amp;p_tid=&amp;p_tkid=&amp;p_t=0&amp;p_tr1=2&amp;p_tr2=2&amp;p_gal=&amp;p_rus=1" TargetMode="External"/><Relationship Id="rId11" Type="http://schemas.openxmlformats.org/officeDocument/2006/relationships/endnotes" Target="endnotes.xml"/><Relationship Id="rId32" Type="http://schemas.openxmlformats.org/officeDocument/2006/relationships/hyperlink" Target="https://e-seimas.lrs.lt/portal/legalAct/lt/TAD/6673c8622fcb11e79f4996496b137f39?positionInSearchResults=0&amp;searchModelUUID=b48f4ab0-aed1-4f16-96d8-e1c9e4e81ce6" TargetMode="External"/><Relationship Id="rId53" Type="http://schemas.openxmlformats.org/officeDocument/2006/relationships/hyperlink" Target="https://e-seimas.lrs.lt/portal/legalAct/lt/TAP/2b16b6d05ff311e7a53b83ca0142260e?positionInSearchResults=1&amp;searchModelUUID=a7b9e3c2-d9fc-4f6a-8a3e-b884c27d9c21" TargetMode="External"/><Relationship Id="rId74" Type="http://schemas.openxmlformats.org/officeDocument/2006/relationships/hyperlink" Target="https://e-seimas.lrs.lt/portal/legalAct/lt/TAP/f0b450f0b24711e6a3e9de0fc8d85cd8?positionInSearchResults=4&amp;searchModelUUID=b26482c3-5fee-43ca-bac1-ed8619c7c6d8" TargetMode="External"/><Relationship Id="rId128" Type="http://schemas.openxmlformats.org/officeDocument/2006/relationships/hyperlink" Target="http://www3.lrs.lt/pls/inter/dokpaieska.rezult_l?p_nr=XIII-454*&amp;p_nuo=&amp;p_iki=&amp;p_org=&amp;p_drus=&amp;p_kalb_id=1&amp;p_title=&amp;p_text=&amp;p_pub=&amp;p_met=&amp;p_lnr=&amp;p_denr=&amp;p_es=0&amp;p_tid=&amp;p_tkid=&amp;p_t=0&amp;p_tr1=2&amp;p_tr2=2&amp;p_gal=&amp;p_rus=1" TargetMode="External"/><Relationship Id="rId149" Type="http://schemas.openxmlformats.org/officeDocument/2006/relationships/hyperlink" Target="https://www.e-tar.lt/portal/lt/legalAct/280933d067b611e7827cd63159af616c" TargetMode="External"/><Relationship Id="rId5" Type="http://schemas.openxmlformats.org/officeDocument/2006/relationships/customXml" Target="../customXml/item5.xml"/><Relationship Id="rId95" Type="http://schemas.openxmlformats.org/officeDocument/2006/relationships/hyperlink" Target="https://e-seimas.lrs.lt/portal/legalAct/lt/TAD/4d2d5b50558c11e78869ae36ddd5784f?positionInSearchResults=0&amp;searchModelUUID=0ab08bd0-651e-4c32-afc4-bb960c5c5b2f" TargetMode="External"/><Relationship Id="rId160" Type="http://schemas.openxmlformats.org/officeDocument/2006/relationships/hyperlink" Target="http://www3.lrs.lt/pls/inter/dokpaieska.rezult_l?p_nr=XIII-356&amp;p_nuo=&amp;p_iki=&amp;p_org=&amp;p_drus=&amp;p_kalb_id=1&amp;p_title=&amp;p_text=&amp;p_pub=&amp;p_met=&amp;p_lnr=&amp;p_denr=&amp;p_es=0&amp;p_tid=&amp;p_tkid=&amp;p_t=0&amp;p_tr1=2&amp;p_tr2=2&amp;p_gal=&amp;p_rus=1" TargetMode="External"/><Relationship Id="rId181" Type="http://schemas.openxmlformats.org/officeDocument/2006/relationships/hyperlink" Target="https://e-seimas.lrs.lt/portal/legalAct/lt/TAD/51d9a1323c6511e79f4996496b137f39?positionInSearchResults=0&amp;searchModelUUID=8f85936b-696e-4f91-a983-ba031b597f2b" TargetMode="External"/><Relationship Id="rId216" Type="http://schemas.openxmlformats.org/officeDocument/2006/relationships/hyperlink" Target="http://www3.lrs.lt/pls/inter/dokpaieska.rezult_l?p_nr=XIIIP-406*&amp;p_nuo=&amp;p_iki=&amp;p_org=&amp;p_drus=&amp;p_kalb_id=1&amp;p_title=&amp;p_text=&amp;p_pub=&amp;p_met=&amp;p_lnr=&amp;p_denr=&amp;p_es=0&amp;p_tid=&amp;p_tkid=&amp;p_t=0&amp;p_tr1=2&amp;p_tr2=2&amp;p_gal=&amp;p_rus=1" TargetMode="External"/><Relationship Id="rId22" Type="http://schemas.openxmlformats.org/officeDocument/2006/relationships/hyperlink" Target="https://e-seimas.lrs.lt/portal/legalAct/lt/TAP/44fbe50046a011e7b465dc41e35792b9?positionInSearchResults=1&amp;searchModelUUID=4096d6b5-1692-4f0c-8ffc-b0e40c7b94a7" TargetMode="External"/><Relationship Id="rId27" Type="http://schemas.openxmlformats.org/officeDocument/2006/relationships/hyperlink" Target="https://e-seimas.lrs.lt/portal/legalAct/lt/TAD/cba95c40446111e7b465dc41e35792b9?positionInSearchResults=0&amp;searchModelUUID=3c6e8ae6-886d-441b-8dd4-8f64c6ffe7ac" TargetMode="External"/><Relationship Id="rId43" Type="http://schemas.openxmlformats.org/officeDocument/2006/relationships/hyperlink" Target="http://www3.lrs.lt/pls/inter/dokpaieska.rezult_l?p_nr=XIII-457*&amp;p_nuo=&amp;p_iki=&amp;p_org=&amp;p_drus=&amp;p_kalb_id=1&amp;p_title=&amp;p_text=&amp;p_pub=&amp;p_met=&amp;p_lnr=&amp;p_denr=&amp;p_es=0&amp;p_tid=&amp;p_tkid=&amp;p_t=0&amp;p_tr1=2&amp;p_tr2=2&amp;p_gal=&amp;p_rus=1" TargetMode="External"/><Relationship Id="rId48" Type="http://schemas.openxmlformats.org/officeDocument/2006/relationships/hyperlink" Target="https://e-seimas.lrs.lt/portal/legalAct/lt/TAP/a8b9bfe0315b11e79f4996496b137f39?positionInSearchResults=2&amp;searchModelUUID=c8a7be4b-9f07-4acf-aadf-9291b37fe878" TargetMode="External"/><Relationship Id="rId64" Type="http://schemas.openxmlformats.org/officeDocument/2006/relationships/hyperlink" Target="http://www3.lrs.lt/pls/inter/dokpaieska.rezult_l?p_nr=XIIIP-624*&amp;p_nuo=&amp;p_iki=&amp;p_org=&amp;p_drus=&amp;p_kalb_id=1&amp;p_title=&amp;p_text=&amp;p_pub=&amp;p_met=&amp;p_lnr=&amp;p_denr=&amp;p_es=0&amp;p_tid=&amp;p_tkid=&amp;p_t=0&amp;p_tr1=2&amp;p_tr2=2&amp;p_gal=&amp;p_rus=1" TargetMode="External"/><Relationship Id="rId69" Type="http://schemas.openxmlformats.org/officeDocument/2006/relationships/hyperlink" Target="https://e-seimas.lrs.lt/portal/legalAct/lt/TAP/1f0f52800f8e11e7b6c9f69dc4ecf19f?positionInSearchResults=4&amp;searchModelUUID=eda9f5af-61d2-4ae9-9268-ae52b2ad6a64" TargetMode="External"/><Relationship Id="rId113" Type="http://schemas.openxmlformats.org/officeDocument/2006/relationships/hyperlink" Target="http://www3.lrs.lt/pls/inter/dokpaieska.rezult_l?p_nr=xiiip-627*&amp;p_nuo=&amp;p_iki=&amp;p_org=&amp;p_drus=&amp;p_kalb_id=1&amp;p_title=&amp;p_text=&amp;p_pub=&amp;p_met=&amp;p_lnr=&amp;p_denr=&amp;p_es=0&amp;p_tid=&amp;p_tkid=&amp;p_t=0&amp;p_tr1=2&amp;p_tr2=2&amp;p_gal=&amp;p_rus=1" TargetMode="External"/><Relationship Id="rId118" Type="http://schemas.openxmlformats.org/officeDocument/2006/relationships/hyperlink" Target="http://www3.lrs.lt/pls/inter/dokpaieska.rezult_l?p_nr=XIIP-4230*&amp;p_nuo=&amp;p_iki=&amp;p_org=&amp;p_drus=&amp;p_kalb_id=1&amp;p_title=&amp;p_text=&amp;p_pub=&amp;p_met=&amp;p_lnr=&amp;p_denr=&amp;p_es=0&amp;p_tid=&amp;p_tkid=&amp;p_t=0&amp;p_tr1=2&amp;p_tr2=2&amp;p_gal=&amp;p_rus=1" TargetMode="External"/><Relationship Id="rId134" Type="http://schemas.openxmlformats.org/officeDocument/2006/relationships/hyperlink" Target="http://www3.lrs.lt/pls/inter/dokpaieska.showdoc_l?p_id=1226631&amp;p_tr2=2" TargetMode="External"/><Relationship Id="rId139" Type="http://schemas.openxmlformats.org/officeDocument/2006/relationships/hyperlink" Target="https://e-seimas.lrs.lt/portal/legalAct/lt/TAP/d25dc1b00fb011e7b6c9f69dc4ecf19f?positionInSearchResults=8&amp;searchModelUUID=4a29d837-310a-48da-864c-df18f495f7fe" TargetMode="External"/><Relationship Id="rId80" Type="http://schemas.openxmlformats.org/officeDocument/2006/relationships/hyperlink" Target="https://e-seimas.lrs.lt/portal/legalAct/lt/TAP/29a3dc302c7111e6a222b0cd86c2adfc?positionInSearchResults=2&amp;searchModelUUID=3fc038bd-96fc-4fa6-bbe2-4c9d7b96a67a" TargetMode="External"/><Relationship Id="rId85" Type="http://schemas.openxmlformats.org/officeDocument/2006/relationships/hyperlink" Target="https://e-seimas.lrs.lt/portal/legalAct/lt/TAP/f58ad13028d511e79f4996496b137f39?positionInSearchResults=2&amp;searchModelUUID=10cb5700-d45c-4c87-a7fd-a353ff0540e8" TargetMode="External"/><Relationship Id="rId150" Type="http://schemas.openxmlformats.org/officeDocument/2006/relationships/hyperlink" Target="https://www.e-tar.lt/portal/lt/legalAct/6db2cd0067b711e7827cd63159af616c" TargetMode="External"/><Relationship Id="rId155" Type="http://schemas.openxmlformats.org/officeDocument/2006/relationships/hyperlink" Target="http://www3.lrs.lt/pls/inter/dokpaieska.rezult_l?p_nr=XIIIP-396*&amp;p_nuo=&amp;p_iki=&amp;p_org=&amp;p_drus=&amp;p_kalb_id=1&amp;p_title=&amp;p_text=&amp;p_pub=&amp;p_met=&amp;p_lnr=&amp;p_denr=&amp;p_es=0&amp;p_tid=&amp;p_tkid=&amp;p_t=0&amp;p_tr1=2&amp;p_tr2=2&amp;p_gal=&amp;p_rus=1" TargetMode="External"/><Relationship Id="rId171" Type="http://schemas.openxmlformats.org/officeDocument/2006/relationships/hyperlink" Target="https://www.e-tar.lt/portal/lt/legalAct/57a437d045fa11e7846ef01bfffb9b64" TargetMode="External"/><Relationship Id="rId176" Type="http://schemas.openxmlformats.org/officeDocument/2006/relationships/hyperlink" Target="https://e-seimas.lrs.lt/portal/legalAct/lt/TAP/08a182d03cf711e68f278e2f1841c088?positionInSearchResults=11&amp;searchModelUUID=6e231307-f0a4-44cd-8900-5a3b15f7754d" TargetMode="External"/><Relationship Id="rId192" Type="http://schemas.openxmlformats.org/officeDocument/2006/relationships/hyperlink" Target="https://e-seimas.lrs.lt/portal/legalAct/lt/TAP/30156e00eede11e6be918a531b2126ab?positionInSearchResults=11&amp;searchModelUUID=dd86d388-1721-4476-b884-5394a245afae" TargetMode="External"/><Relationship Id="rId197" Type="http://schemas.openxmlformats.org/officeDocument/2006/relationships/hyperlink" Target="http://www3.lrs.lt/pls/inter/dokpaieska.rezult_l?p_nr=XIIIP-670*&amp;p_nuo=&amp;p_iki=&amp;p_org=&amp;p_drus=&amp;p_kalb_id=1&amp;p_title=&amp;p_text=&amp;p_pub=&amp;p_met=&amp;p_lnr=&amp;p_denr=&amp;p_es=0&amp;p_tid=&amp;p_tkid=&amp;p_t=0&amp;p_tr1=2&amp;p_tr2=2&amp;p_gal=&amp;p_rus=1" TargetMode="External"/><Relationship Id="rId206" Type="http://schemas.openxmlformats.org/officeDocument/2006/relationships/hyperlink" Target="http://www3.lrs.lt/pls/inter/dokpaieska.rezult_l?p_nr=XIIIP-570*&amp;p_nuo=&amp;p_iki=&amp;p_org=&amp;p_drus=&amp;p_kalb_id=1&amp;p_title=&amp;p_text=&amp;p_pub=&amp;p_met=&amp;p_lnr=&amp;p_denr=&amp;p_es=0&amp;p_tid=&amp;p_tkid=&amp;p_t=0&amp;p_tr1=2&amp;p_tr2=2&amp;p_gal=&amp;p_rus=1" TargetMode="External"/><Relationship Id="rId227" Type="http://schemas.openxmlformats.org/officeDocument/2006/relationships/hyperlink" Target="https://www.e-tar.lt/portal/lt/legalActSearch" TargetMode="External"/><Relationship Id="rId201" Type="http://schemas.openxmlformats.org/officeDocument/2006/relationships/hyperlink" Target="http://www3.lrs.lt/pls/inter/dokpaieska.rezult_l?p_nr=XIII-446&amp;p_nuo=&amp;p_iki=&amp;p_org=&amp;p_drus=&amp;p_kalb_id=1&amp;p_title=&amp;p_text=&amp;p_pub=&amp;p_met=&amp;p_lnr=&amp;p_denr=&amp;p_es=0&amp;p_tid=&amp;p_tkid=&amp;p_t=0&amp;p_tr1=2&amp;p_tr2=2&amp;p_gal=&amp;p_rus=1" TargetMode="External"/><Relationship Id="rId222" Type="http://schemas.openxmlformats.org/officeDocument/2006/relationships/hyperlink" Target="https://e-seimas.lrs.lt/portal/legalAct/lt/TAP/203b913024fd11e79f4996496b137f39?positionInSearchResults=4&amp;searchModelUUID=72a9b6b6-c541-4995-a5e8-fdccbca9fe3b" TargetMode="External"/><Relationship Id="rId12" Type="http://schemas.openxmlformats.org/officeDocument/2006/relationships/header" Target="header1.xml"/><Relationship Id="rId17" Type="http://schemas.openxmlformats.org/officeDocument/2006/relationships/hyperlink" Target="https://e-seimas.lrs.lt/portal/legalAct/lt/TAP/761d49004c4311e78869ae36ddd5784f?positionInSearchResults=0&amp;searchModelUUID=6bd89321-6f0c-4817-8d0f-f0c71a17e400" TargetMode="External"/><Relationship Id="rId33" Type="http://schemas.openxmlformats.org/officeDocument/2006/relationships/hyperlink" Target="https://e-seimas.lrs.lt/portal/legalAct/lt/TAP/ada34e502be711e79f4996496b137f39?positionInSearchResults=1&amp;searchModelUUID=e9d20564-18f1-4534-8c55-11702db6f24b" TargetMode="External"/><Relationship Id="rId38" Type="http://schemas.openxmlformats.org/officeDocument/2006/relationships/hyperlink" Target="https://e-seimas.lrs.lt/portal/legalAct/lt/TAP/4bbb382045fe11e7b465dc41e35792b9?positionInSearchResults=1&amp;searchModelUUID=817a638f-0a5c-42d8-a509-6923a8fc8bb0" TargetMode="External"/><Relationship Id="rId59" Type="http://schemas.openxmlformats.org/officeDocument/2006/relationships/hyperlink" Target="http://www3.lrs.lt/pls/inter/dokpaieska.showdoc_l?p_id=1224981" TargetMode="External"/><Relationship Id="rId103" Type="http://schemas.openxmlformats.org/officeDocument/2006/relationships/hyperlink" Target="http://www3.lrs.lt/pls/inter/dokpaieska.rezult_l?p_nr=XIIP-4464*%20&amp;p_nuo=&amp;p_iki=&amp;p_org=&amp;p_drus=&amp;p_kalb_id=1&amp;p_title=&amp;p_text=&amp;p_pub=&amp;p_met=&amp;p_lnr=&amp;p_denr=&amp;p_es=0&amp;p_tid=&amp;p_tkid=&amp;p_t=0&amp;p_tr1=2&amp;p_tr2=2&amp;p_gal=&amp;p_rus=1" TargetMode="External"/><Relationship Id="rId108" Type="http://schemas.openxmlformats.org/officeDocument/2006/relationships/hyperlink" Target="http://www3.lrs.lt/pls/inter/dokpaieska.rezult_l?p_nr=XIIIP-626*%20&amp;p_nuo=&amp;p_iki=&amp;p_org=&amp;p_drus=&amp;p_kalb_id=1&amp;p_title=&amp;p_text=&amp;p_pub=&amp;p_met=&amp;p_lnr=&amp;p_denr=&amp;p_es=0&amp;p_tid=&amp;p_tkid=&amp;p_t=0&amp;p_tr1=2&amp;p_tr2=2&amp;p_gal=&amp;p_rus=1" TargetMode="External"/><Relationship Id="rId124" Type="http://schemas.openxmlformats.org/officeDocument/2006/relationships/hyperlink" Target="http://www3.lrs.lt/pls/inter/dokpaieska.rezult_l?p_nr=XIIIP-566*&amp;p_nuo=&amp;p_iki=&amp;p_org=&amp;p_drus=&amp;p_kalb_id=1&amp;p_title=&amp;p_text=&amp;p_pub=&amp;p_met=&amp;p_lnr=&amp;p_denr=&amp;p_es=0&amp;p_tid=&amp;p_tkid=&amp;p_t=0&amp;p_tr1=2&amp;p_tr2=2&amp;p_gal=&amp;p_rus=1" TargetMode="External"/><Relationship Id="rId129" Type="http://schemas.openxmlformats.org/officeDocument/2006/relationships/hyperlink" Target="http://www3.lrs.lt/pls/inter/dokpaieska.rezult_l?p_nr=XIII-455*&amp;p_nuo=&amp;p_iki=&amp;p_org=&amp;p_drus=&amp;p_kalb_id=1&amp;p_title=&amp;p_text=&amp;p_pub=&amp;p_met=&amp;p_lnr=&amp;p_denr=&amp;p_es=0&amp;p_tid=&amp;p_tkid=&amp;p_t=0&amp;p_tr1=2&amp;p_tr2=2&amp;p_gal=&amp;p_rus=1" TargetMode="External"/><Relationship Id="rId54" Type="http://schemas.openxmlformats.org/officeDocument/2006/relationships/hyperlink" Target="https://www.e-tar.lt/portal/lt/legalAct/280933d067b611e7827cd63159af616c" TargetMode="External"/><Relationship Id="rId70" Type="http://schemas.openxmlformats.org/officeDocument/2006/relationships/hyperlink" Target="https://e-seimas.lrs.lt/portal/legalAct/lt/TAP/3a8c0cd024ef11e79f4996496b137f39?positionInSearchResults=1&amp;searchModelUUID=1d420f08-472b-4282-881c-8a841a143720" TargetMode="External"/><Relationship Id="rId75" Type="http://schemas.openxmlformats.org/officeDocument/2006/relationships/hyperlink" Target="https://e-seimas.lrs.lt/portal/legalAct/lt/TAP/04c97fd0bd4b11e6a3e9de0fc8d85cd8?positionInSearchResults=5&amp;searchModelUUID=1fd0e753-c884-4dc2-ae49-a912812c4757" TargetMode="External"/><Relationship Id="rId91" Type="http://schemas.openxmlformats.org/officeDocument/2006/relationships/hyperlink" Target="https://e-seimas.lrs.lt/portal/legalAct/lt/TAP/b09373b04c4411e78869ae36ddd5784f?positionInSearchResults=0&amp;searchModelUUID=c8b209a2-1629-4957-9f08-d1b86ca837eb" TargetMode="External"/><Relationship Id="rId96" Type="http://schemas.openxmlformats.org/officeDocument/2006/relationships/hyperlink" Target="https://e-seimas.lrs.lt/portal/legalAct/lt/TAP/a9de01d02b4b11e79f4996496b137f39?positionInSearchResults=8&amp;searchModelUUID=36ea3f05-506c-4bfb-9d62-56c395a3026b" TargetMode="External"/><Relationship Id="rId140" Type="http://schemas.openxmlformats.org/officeDocument/2006/relationships/hyperlink" Target="https://e-seimas.lrs.lt/portal/legalAct/lt/TAP/a8b9bfe0315b11e79f4996496b137f39?positionInSearchResults=2&amp;searchModelUUID=c8a7be4b-9f07-4acf-aadf-9291b37fe878" TargetMode="External"/><Relationship Id="rId145" Type="http://schemas.openxmlformats.org/officeDocument/2006/relationships/hyperlink" Target="https://e-seimas.lrs.lt/portal/legalAct/lt/TAP/956fc7a057d911e78869ae36ddd5784f?positionInSearchResults=5&amp;searchModelUUID=63d1e352-946b-49a3-b237-943b0b981121" TargetMode="External"/><Relationship Id="rId161" Type="http://schemas.openxmlformats.org/officeDocument/2006/relationships/hyperlink" Target="http://www3.lrs.lt/pls/inter/dokpaieska.rezult_l?p_nr=XIIP-3294(2)&amp;p_nuo=&amp;p_iki=&amp;p_org=&amp;p_drus=&amp;p_kalb_id=1&amp;p_title=&amp;p_text=&amp;p_pub=&amp;p_met=&amp;p_lnr=&amp;p_denr=&amp;p_es=0&amp;p_tid=&amp;p_tkid=&amp;p_t=0&amp;p_tr1=2&amp;p_tr2=2&amp;p_gal=&amp;p_rus=1" TargetMode="External"/><Relationship Id="rId166" Type="http://schemas.openxmlformats.org/officeDocument/2006/relationships/hyperlink" Target="http://www3.lrs.lt/pls/inter/dokpaieska.rezult_l?p_nr=XIIIP-530*&amp;p_nuo=&amp;p_iki=&amp;p_org=&amp;p_drus=&amp;p_kalb_id=1&amp;p_title=&amp;p_text=&amp;p_pub=&amp;p_met=&amp;p_lnr=&amp;p_denr=&amp;p_es=0&amp;p_tid=&amp;p_tkid=&amp;p_t=0&amp;p_tr1=2&amp;p_tr2=2&amp;p_gal=&amp;p_rus=1" TargetMode="External"/><Relationship Id="rId182" Type="http://schemas.openxmlformats.org/officeDocument/2006/relationships/hyperlink" Target="https://e-seimas.lrs.lt/portal/legalAct/lt/TAP/9b6ad8a0edf511e6be918a531b2126ab?positionInSearchResults=3&amp;searchModelUUID=7029b924-35aa-48b9-8a12-5c26ca4f8fff" TargetMode="External"/><Relationship Id="rId187" Type="http://schemas.openxmlformats.org/officeDocument/2006/relationships/hyperlink" Target="https://e-seimas.lrs.lt/portal/legalAct/lt/TAD/50d9f9405d8711e7a53b83ca0142260e?positionInSearchResults=0&amp;searchModelUUID=27564c6b-58a2-44eb-a935-0021dacff82b" TargetMode="External"/><Relationship Id="rId217" Type="http://schemas.openxmlformats.org/officeDocument/2006/relationships/hyperlink" Target="http://www3.lrs.lt/pls/inter/dokpaieska.rezult_l?p_nr=XIIIP-407*&amp;p_nuo=&amp;p_iki=&amp;p_org=&amp;p_drus=&amp;p_kalb_id=1&amp;p_title=&amp;p_text=&amp;p_pub=&amp;p_met=&amp;p_lnr=&amp;p_denr=&amp;p_es=0&amp;p_tid=&amp;p_tkid=&amp;p_t=0&amp;p_tr1=2&amp;p_tr2=2&amp;p_gal=&amp;p_rus=1" TargetMode="External"/><Relationship Id="rId1" Type="http://schemas.openxmlformats.org/officeDocument/2006/relationships/customXml" Target="../customXml/item1.xml"/><Relationship Id="rId6" Type="http://schemas.openxmlformats.org/officeDocument/2006/relationships/numbering" Target="numbering.xml"/><Relationship Id="rId212" Type="http://schemas.openxmlformats.org/officeDocument/2006/relationships/hyperlink" Target="http://www3.lrs.lt/pls/inter/dokpaieska.rezult_l?p_nr=XIIIP-149&amp;p_nuo=&amp;p_iki=&amp;p_org=&amp;p_drus=&amp;p_kalb_id=1&amp;p_title=&amp;p_text=&amp;p_pub=&amp;p_met=&amp;p_lnr=&amp;p_denr=&amp;p_es=0&amp;p_tid=&amp;p_tkid=&amp;p_t=0&amp;p_tr1=2&amp;p_tr2=2&amp;p_gal=&amp;p_rus=1" TargetMode="External"/><Relationship Id="rId23" Type="http://schemas.openxmlformats.org/officeDocument/2006/relationships/hyperlink" Target="https://e-seimas.lrs.lt/portal/legalAct/lt/TAD/4d2d5b50558c11e78869ae36ddd5784f?positionInSearchResults=0&amp;searchModelUUID=3c065974-6b68-4416-84b1-58673125c2b5" TargetMode="External"/><Relationship Id="rId28" Type="http://schemas.openxmlformats.org/officeDocument/2006/relationships/hyperlink" Target="https://e-seimas.lrs.lt/portal/legalAct/lt/TAP/76a7afb01dd511e79f4996496b137f39?positionInSearchResults=10&amp;searchModelUUID=53b5ceb1-a3db-45da-8650-27aebd9708dd" TargetMode="External"/><Relationship Id="rId49" Type="http://schemas.openxmlformats.org/officeDocument/2006/relationships/hyperlink" Target="https://www.e-tar.lt/portal/lt/legalAct/ce34ceb045f911e7846ef01bfffb9b64" TargetMode="External"/><Relationship Id="rId114" Type="http://schemas.openxmlformats.org/officeDocument/2006/relationships/hyperlink" Target="http://www3.lrs.lt/pls/inter/dokpaieska.showdoc_l?p_id=1242111&amp;p_tr2=2" TargetMode="External"/><Relationship Id="rId119" Type="http://schemas.openxmlformats.org/officeDocument/2006/relationships/hyperlink" Target="http://www3.lrs.lt/pls/inter/dokpaieska.rezult_l?p_nr=XIIIP-488*&amp;p_nuo=&amp;p_iki=&amp;p_org=&amp;p_drus=&amp;p_kalb_id=1&amp;p_title=&amp;p_text=&amp;p_pub=&amp;p_met=&amp;p_lnr=&amp;p_denr=&amp;p_es=0&amp;p_tid=&amp;p_tkid=&amp;p_t=0&amp;p_tr1=2&amp;p_tr2=2&amp;p_gal=&amp;p_rus=1" TargetMode="External"/><Relationship Id="rId44" Type="http://schemas.openxmlformats.org/officeDocument/2006/relationships/hyperlink" Target="http://www3.lrs.lt/pls/inter/dokpaieska.rezult_l?p_nr=XIII-458*&amp;p_nuo=&amp;p_iki=&amp;p_org=&amp;p_drus=&amp;p_kalb_id=1&amp;p_title=&amp;p_text=&amp;p_pub=&amp;p_met=&amp;p_lnr=&amp;p_denr=&amp;p_es=0&amp;p_tid=&amp;p_tkid=&amp;p_t=0&amp;p_tr1=2&amp;p_tr2=2&amp;p_gal=&amp;p_rus=1" TargetMode="External"/><Relationship Id="rId60" Type="http://schemas.openxmlformats.org/officeDocument/2006/relationships/hyperlink" Target="http://www3.lrs.lt/pls/inter/dokpaieska.showdoc_l?p_id=1239405&amp;p_tr2=2" TargetMode="External"/><Relationship Id="rId65" Type="http://schemas.openxmlformats.org/officeDocument/2006/relationships/hyperlink" Target="http://www3.lrs.lt/pls/inter/dokpaieska.rezult_l?p_nr=XIIIP-625*&amp;p_nuo=&amp;p_iki=&amp;p_org=&amp;p_drus=&amp;p_kalb_id=1&amp;p_title=&amp;p_text=&amp;p_pub=&amp;p_met=&amp;p_lnr=&amp;p_denr=&amp;p_es=0&amp;p_tid=&amp;p_tkid=&amp;p_t=0&amp;p_tr1=2&amp;p_tr2=2&amp;p_gal=&amp;p_rus=1" TargetMode="External"/><Relationship Id="rId81" Type="http://schemas.openxmlformats.org/officeDocument/2006/relationships/hyperlink" Target="https://e-seimas.lrs.lt/portal/legalAct/lt/TAP/7cc487c02c7111e6a222b0cd86c2adfc?positionInSearchResults=2&amp;searchModelUUID=e82ef5f2-b736-4661-902f-69d7d9234677" TargetMode="External"/><Relationship Id="rId86" Type="http://schemas.openxmlformats.org/officeDocument/2006/relationships/hyperlink" Target="https://e-seimas.lrs.lt/portal/legalAct/lt/TAP/44d64e302f3f11e79f4996496b137f39?positionInSearchResults=2&amp;searchModelUUID=43e31cdc-23a5-4973-a584-0f50c8ee1577" TargetMode="External"/><Relationship Id="rId130" Type="http://schemas.openxmlformats.org/officeDocument/2006/relationships/hyperlink" Target="http://www3.lrs.lt/pls/inter/dokpaieska.rezult_l?p_nr=XIII-456*&amp;p_nuo=&amp;p_iki=&amp;p_org=&amp;p_drus=&amp;p_kalb_id=1&amp;p_title=&amp;p_text=&amp;p_pub=&amp;p_met=&amp;p_lnr=&amp;p_denr=&amp;p_es=0&amp;p_tid=&amp;p_tkid=&amp;p_t=0&amp;p_tr1=2&amp;p_tr2=2&amp;p_gal=&amp;p_rus=1" TargetMode="External"/><Relationship Id="rId135" Type="http://schemas.openxmlformats.org/officeDocument/2006/relationships/hyperlink" Target="http://www3.lrs.lt/pls/inter/dokpaieska.rezult_l?p_nr=XIII-366&amp;p_nuo=&amp;p_iki=&amp;p_org=&amp;p_drus=&amp;p_kalb_id=1&amp;p_title=&amp;p_text=&amp;p_pub=&amp;p_met=&amp;p_lnr=&amp;p_denr=&amp;p_es=0&amp;p_tid=&amp;p_tkid=&amp;p_t=0&amp;p_tr1=2&amp;p_tr2=2&amp;p_gal=&amp;p_rus=1" TargetMode="External"/><Relationship Id="rId151" Type="http://schemas.openxmlformats.org/officeDocument/2006/relationships/hyperlink" Target="http://www3.lrs.lt/pls/inter/dokpaieska.showdoc_l?p_id=1218326&amp;p_tr2=2" TargetMode="External"/><Relationship Id="rId156" Type="http://schemas.openxmlformats.org/officeDocument/2006/relationships/hyperlink" Target="http://www3.lrs.lt/pls/inter/dokpaieska.rezult_l?p_nr=XIII-226&amp;p_nuo=&amp;p_iki=&amp;p_org=&amp;p_drus=&amp;p_kalb_id=1&amp;p_title=&amp;p_text=&amp;p_pub=&amp;p_met=&amp;p_lnr=&amp;p_denr=&amp;p_es=0&amp;p_tid=&amp;p_tkid=&amp;p_t=0&amp;p_tr1=2&amp;p_tr2=2&amp;p_gal=&amp;p_rus=1" TargetMode="External"/><Relationship Id="rId177" Type="http://schemas.openxmlformats.org/officeDocument/2006/relationships/hyperlink" Target="https://e-seimas.lrs.lt/portal/legalAct/lt/TAD/1f2c6c404f5c11e78869ae36ddd5784f?positionInSearchResults=0&amp;searchModelUUID=2c8a22dd-6068-4785-a741-ac722d4e647d" TargetMode="External"/><Relationship Id="rId198" Type="http://schemas.openxmlformats.org/officeDocument/2006/relationships/hyperlink" Target="http://www3.lrs.lt/pls/inter/dokpaieska.rezult_l?p_nr=XIIIP-672*&amp;p_nuo=&amp;p_iki=&amp;p_org=&amp;p_drus=&amp;p_kalb_id=1&amp;p_title=&amp;p_text=&amp;p_pub=&amp;p_met=&amp;p_lnr=&amp;p_denr=&amp;p_es=0&amp;p_tid=&amp;p_tkid=&amp;p_t=0&amp;p_tr1=2&amp;p_tr2=2&amp;p_gal=&amp;p_rus=1" TargetMode="External"/><Relationship Id="rId172" Type="http://schemas.openxmlformats.org/officeDocument/2006/relationships/hyperlink" Target="http://www3.lrs.lt/pls/inter/dokpaieska.rezult_l?p_nr=XIIIP-720*%20&amp;p_nuo=&amp;p_iki=&amp;p_org=&amp;p_drus=&amp;p_kalb_id=1&amp;p_title=&amp;p_text=&amp;p_pub=&amp;p_met=&amp;p_lnr=&amp;p_denr=&amp;p_es=0&amp;p_tid=&amp;p_tkid=&amp;p_t=0&amp;p_tr1=2&amp;p_tr2=2&amp;p_gal=&amp;p_rus=1" TargetMode="External"/><Relationship Id="rId193" Type="http://schemas.openxmlformats.org/officeDocument/2006/relationships/hyperlink" Target="https://e-seimas.lrs.lt/portal/legalAct/lt/TAP/30156e00eede11e6be918a531b2126ab?positionInSearchResults=11&amp;searchModelUUID=dd86d388-1721-4476-b884-5394a245afae" TargetMode="External"/><Relationship Id="rId202" Type="http://schemas.openxmlformats.org/officeDocument/2006/relationships/hyperlink" Target="http://www3.lrs.lt/pls/inter/dokpaieska.rezult_l?p_nr=XIII-447&amp;p_nuo=&amp;p_iki=&amp;p_org=&amp;p_drus=&amp;p_kalb_id=1&amp;p_title=&amp;p_text=&amp;p_pub=&amp;p_met=&amp;p_lnr=&amp;p_denr=&amp;p_es=0&amp;p_tid=&amp;p_tkid=&amp;p_t=0&amp;p_tr1=2&amp;p_tr2=2&amp;p_gal=&amp;p_rus=1" TargetMode="External"/><Relationship Id="rId207" Type="http://schemas.openxmlformats.org/officeDocument/2006/relationships/hyperlink" Target="http://www3.lrs.lt/pls/inter/dokpaieska.showdoc_l?p_id=1239761&amp;p_tr2=2" TargetMode="External"/><Relationship Id="rId223" Type="http://schemas.openxmlformats.org/officeDocument/2006/relationships/hyperlink" Target="https://e-seimas.lrs.lt/portal/legalAct/lt/TAP/203b913024fd11e79f4996496b137f39?positionInSearchResults=4&amp;searchModelUUID=72a9b6b6-c541-4995-a5e8-fdccbca9fe3b" TargetMode="External"/><Relationship Id="rId228" Type="http://schemas.openxmlformats.org/officeDocument/2006/relationships/hyperlink" Target="https://e-seimas.lrs.lt/portal/legalAct/lt/TAP/a5a65d5045ff11e7b465dc41e35792b9?positionInSearchResults=2&amp;searchModelUUID=0633580d-87ba-43b1-b91e-d37c647e4413" TargetMode="External"/><Relationship Id="rId13" Type="http://schemas.openxmlformats.org/officeDocument/2006/relationships/footer" Target="footer1.xml"/><Relationship Id="rId18" Type="http://schemas.openxmlformats.org/officeDocument/2006/relationships/hyperlink" Target="http://www.lrs.lt/" TargetMode="External"/><Relationship Id="rId39" Type="http://schemas.openxmlformats.org/officeDocument/2006/relationships/hyperlink" Target="https://e-seimas.lrs.lt/portal/legalAct/lt/TAP/a0ba67b045fe11e7b465dc41e35792b9?positionInSearchResults=1&amp;searchModelUUID=226c3de7-a372-4574-bf76-89b4508d814e" TargetMode="External"/><Relationship Id="rId109" Type="http://schemas.openxmlformats.org/officeDocument/2006/relationships/hyperlink" Target="http://www3.lrs.lt/pls/inter/dokpaieska.showdoc_l?p_id=1242101&amp;p_tr2=2" TargetMode="External"/><Relationship Id="rId34" Type="http://schemas.openxmlformats.org/officeDocument/2006/relationships/hyperlink" Target="http://www3.lrs.lt/pls/inter/dokpaieska.rezult_l?p_nr=XIII-366&amp;p_nuo=&amp;p_iki=&amp;p_org=&amp;p_drus=&amp;p_kalb_id=1&amp;p_title=&amp;p_text=&amp;p_pub=&amp;p_met=&amp;p_lnr=&amp;p_denr=&amp;p_es=0&amp;p_tid=&amp;p_tkid=&amp;p_t=0&amp;p_tr1=2&amp;p_tr2=2&amp;p_gal=&amp;p_rus=1" TargetMode="External"/><Relationship Id="rId50" Type="http://schemas.openxmlformats.org/officeDocument/2006/relationships/hyperlink" Target="https://e-seimas.lrs.lt/portal/legalAct/lt/TAP/a8b9bfe0315b11e79f4996496b137f39?positionInSearchResults=2&amp;searchModelUUID=c8a7be4b-9f07-4acf-aadf-9291b37fe878" TargetMode="External"/><Relationship Id="rId55" Type="http://schemas.openxmlformats.org/officeDocument/2006/relationships/hyperlink" Target="https://www.e-tar.lt/portal/lt/legalAct/6db2cd0067b711e7827cd63159af616c" TargetMode="External"/><Relationship Id="rId76" Type="http://schemas.openxmlformats.org/officeDocument/2006/relationships/hyperlink" Target="https://e-seimas.lrs.lt/portal/legalAct/lt/TAP/40ea6b30e16511e6be918a531b2126ab?positionInSearchResults=3&amp;searchModelUUID=69086d69-a891-4c60-81fa-ecd89f1fe51c" TargetMode="External"/><Relationship Id="rId97" Type="http://schemas.openxmlformats.org/officeDocument/2006/relationships/hyperlink" Target="https://e-seimas.lrs.lt/portal/legalAct/lt/TAD/9fe55a00558c11e78869ae36ddd5784f?positionInSearchResults=0&amp;searchModelUUID=959fdde7-288b-47d9-86c5-bc03c55cd9c6" TargetMode="External"/><Relationship Id="rId104" Type="http://schemas.openxmlformats.org/officeDocument/2006/relationships/hyperlink" Target="https://e-seimas.lrs.lt/portal/legalAct/lt/TAP/550d6480570a11e78869ae36ddd5784f?positionInSearchResults=2&amp;searchModelUUID=532497ef-a68c-47e0-9236-493c1a868be9" TargetMode="External"/><Relationship Id="rId120" Type="http://schemas.openxmlformats.org/officeDocument/2006/relationships/hyperlink" Target="http://www3.lrs.lt/pls/inter/dokpaieska.showdoc_l?p_id=1222350&amp;p_tr2=2" TargetMode="External"/><Relationship Id="rId125" Type="http://schemas.openxmlformats.org/officeDocument/2006/relationships/hyperlink" Target="http://www3.lrs.lt/pls/inter/dokpaieska.rezult_l?p_nr=XIIIP-567*&amp;p_nuo=&amp;p_iki=&amp;p_org=&amp;p_drus=&amp;p_kalb_id=1&amp;p_title=&amp;p_text=&amp;p_pub=&amp;p_met=&amp;p_lnr=&amp;p_denr=&amp;p_es=0&amp;p_tid=&amp;p_tkid=&amp;p_t=0&amp;p_tr1=2&amp;p_tr2=2&amp;p_gal=&amp;p_rus=1" TargetMode="External"/><Relationship Id="rId141" Type="http://schemas.openxmlformats.org/officeDocument/2006/relationships/hyperlink" Target="https://www.e-tar.lt/portal/lt/legalAct/ce34ceb045f911e7846ef01bfffb9b64" TargetMode="External"/><Relationship Id="rId146" Type="http://schemas.openxmlformats.org/officeDocument/2006/relationships/hyperlink" Target="https://e-seimas.lrs.lt/portal/legalAct/lt/TAP/439ae08057da11e78869ae36ddd5784f?positionInSearchResults=5&amp;searchModelUUID=4e0a5af3-b29c-4f58-ae5b-9ce4447d140e" TargetMode="External"/><Relationship Id="rId167" Type="http://schemas.openxmlformats.org/officeDocument/2006/relationships/hyperlink" Target="https://www.e-tar.lt/portal/lt/legalAct/57a437d045fa11e7846ef01bfffb9b64" TargetMode="External"/><Relationship Id="rId188" Type="http://schemas.openxmlformats.org/officeDocument/2006/relationships/hyperlink" Target="https://e-seimas.lrs.lt/portal/legalAct/lt/TAP/64d8dff094f211e68adcda1bb2f432d1?positionInSearchResults=11&amp;searchModelUUID=6bba7605-8b7d-4fe2-b0b3-97eb9f9f2c23" TargetMode="External"/><Relationship Id="rId7" Type="http://schemas.openxmlformats.org/officeDocument/2006/relationships/styles" Target="styles.xml"/><Relationship Id="rId71" Type="http://schemas.openxmlformats.org/officeDocument/2006/relationships/hyperlink" Target="https://e-seimas.lrs.lt/portal/legalAct/lt/TAP/3a8c0cd024ef11e79f4996496b137f39?positionInSearchResults=1&amp;searchModelUUID=c65f7874-a868-46b1-b692-e595f65251e2" TargetMode="External"/><Relationship Id="rId92" Type="http://schemas.openxmlformats.org/officeDocument/2006/relationships/hyperlink" Target="https://e-seimas.lrs.lt/portal/legalAct/lt/TAP/d700051028d411e79f4996496b137f39?positionInSearchResults=5&amp;searchModelUUID=d56bbb86-ccaf-40f5-9404-e63f800240e7" TargetMode="External"/><Relationship Id="rId162" Type="http://schemas.openxmlformats.org/officeDocument/2006/relationships/hyperlink" Target="http://www3.lrs.lt/pls/inter/dokpaieska.rezult_l?p_nr=XIIIP-282*&amp;p_nuo=&amp;p_iki=&amp;p_org=&amp;p_drus=&amp;p_kalb_id=1&amp;p_title=&amp;p_text=&amp;p_pub=&amp;p_met=&amp;p_lnr=&amp;p_denr=&amp;p_es=0&amp;p_tid=&amp;p_tkid=&amp;p_t=0&amp;p_tr1=2&amp;p_tr2=2&amp;p_gal=&amp;p_rus=1" TargetMode="External"/><Relationship Id="rId183" Type="http://schemas.openxmlformats.org/officeDocument/2006/relationships/hyperlink" Target="https://e-seimas.lrs.lt/portal/legalAct/lt/TAP/528fb660b2df11e6a3e9de0fc8d85cd8?positionInSearchResults=6&amp;searchModelUUID=e5e037b8-47ba-433f-a39e-55399d14cca4" TargetMode="External"/><Relationship Id="rId213" Type="http://schemas.openxmlformats.org/officeDocument/2006/relationships/hyperlink" Target="http://www3.lrs.lt/pls/inter/dokpaieska.rezult_l?p_nr=XIIIP-403*&amp;p_nuo=&amp;p_iki=&amp;p_org=&amp;p_drus=&amp;p_kalb_id=1&amp;p_title=&amp;p_text=&amp;p_pub=&amp;p_met=&amp;p_lnr=&amp;p_denr=&amp;p_es=0&amp;p_tid=&amp;p_tkid=&amp;p_t=0&amp;p_tr1=2&amp;p_tr2=2&amp;p_gal=&amp;p_rus=1" TargetMode="External"/><Relationship Id="rId218" Type="http://schemas.openxmlformats.org/officeDocument/2006/relationships/hyperlink" Target="http://www3.lrs.lt/pls/inter/dokpaieska.rezult_l?p_nr=XIIIP-408*&amp;p_nuo=&amp;p_iki=&amp;p_org=&amp;p_drus=&amp;p_kalb_id=1&amp;p_title=&amp;p_text=&amp;p_pub=&amp;p_met=&amp;p_lnr=&amp;p_denr=&amp;p_es=0&amp;p_tid=&amp;p_tkid=&amp;p_t=0&amp;p_tr1=2&amp;p_tr2=2&amp;p_gal=&amp;p_rus=1" TargetMode="External"/><Relationship Id="rId2" Type="http://schemas.openxmlformats.org/officeDocument/2006/relationships/customXml" Target="../customXml/item2.xml"/><Relationship Id="rId29" Type="http://schemas.openxmlformats.org/officeDocument/2006/relationships/hyperlink" Target="https://e-seimas.lrs.lt/portal/legalAct/lt/TAP/335eee602b1011e79f4996496b137f39?positionInSearchResults=0&amp;searchModelUUID=44f3b695-d31d-487a-a29b-18cd50afd859" TargetMode="External"/><Relationship Id="rId24" Type="http://schemas.openxmlformats.org/officeDocument/2006/relationships/hyperlink" Target="https://e-seimas.lrs.lt/portal/legalAct/lt/TAP/b489542046a011e7b465dc41e35792b9?positionInSearchResults=1&amp;searchModelUUID=7d4f4705-93ef-4a25-88c2-4bcff2eaed26" TargetMode="External"/><Relationship Id="rId40" Type="http://schemas.openxmlformats.org/officeDocument/2006/relationships/hyperlink" Target="http://www3.lrs.lt/pls/inter/dokpaieska.rezult_l?p_nr=XIII-454*&amp;p_nuo=&amp;p_iki=&amp;p_org=&amp;p_drus=&amp;p_kalb_id=1&amp;p_title=&amp;p_text=&amp;p_pub=&amp;p_met=&amp;p_lnr=&amp;p_denr=&amp;p_es=0&amp;p_tid=&amp;p_tkid=&amp;p_t=0&amp;p_tr1=2&amp;p_tr2=2&amp;p_gal=&amp;p_rus=1" TargetMode="External"/><Relationship Id="rId45" Type="http://schemas.openxmlformats.org/officeDocument/2006/relationships/hyperlink" Target="Valstyb&#279;s%20valdymo%20ir%20savivaldybi&#371;%20komitetas%202017-06-07%20pos&#279;dyje%20svarst&#279;%20&#303;statymo%20projekt&#261;%20ir%20nusprend&#279;%20&#303;statymo%20projekt&#261;%20Nr.%20XIIIP-552%20atmesti,%20atsi&#382;velgiant%20&#303;%20tai,%20kad%202017%20m.%20bir&#382;elio%201%20d.%20Seimas%20pri&#279;m&#279;%20sprendim&#261;%20atmesti%20projekt&#261;%20Nr.%20XIIIP-488(3)." TargetMode="External"/><Relationship Id="rId66" Type="http://schemas.openxmlformats.org/officeDocument/2006/relationships/hyperlink" Target="http://www3.lrs.lt/pls/inter/dokpaieska.rezult_l?p_nr=XIIIP-626*&amp;p_nuo=&amp;p_iki=&amp;p_org=&amp;p_drus=&amp;p_kalb_id=1&amp;p_title=&amp;p_text=&amp;p_pub=&amp;p_met=&amp;p_lnr=&amp;p_denr=&amp;p_es=0&amp;p_tid=&amp;p_tkid=&amp;p_t=0&amp;p_tr1=2&amp;p_tr2=2&amp;p_gal=&amp;p_rus=1" TargetMode="External"/><Relationship Id="rId87" Type="http://schemas.openxmlformats.org/officeDocument/2006/relationships/hyperlink" Target="https://e-seimas.lrs.lt/portal/legalAct/lt/TAP/75eba7802f4011e79f4996496b137f39?positionInSearchResults=2&amp;searchModelUUID=6205b9a3-5b23-45f6-99e5-8e8905b87eae" TargetMode="External"/><Relationship Id="rId110" Type="http://schemas.openxmlformats.org/officeDocument/2006/relationships/hyperlink" Target="http://www3.lrs.lt/pls/inter/dokpaieska.showdoc_l?p_id=1242105&amp;p_tr2=2" TargetMode="External"/><Relationship Id="rId115" Type="http://schemas.openxmlformats.org/officeDocument/2006/relationships/hyperlink" Target="http://www3.lrs.lt/pls/inter/dokpaieska.rezult_l?p_nr=XIIIP-583*%20&amp;p_nuo=&amp;p_iki=&amp;p_org=&amp;p_drus=&amp;p_kalb_id=1&amp;p_title=&amp;p_text=&amp;p_pub=&amp;p_met=&amp;p_lnr=&amp;p_denr=&amp;p_es=0&amp;p_tid=&amp;p_tkid=&amp;p_t=0&amp;p_tr1=2&amp;p_tr2=2&amp;p_gal=&amp;p_rus=1" TargetMode="External"/><Relationship Id="rId131" Type="http://schemas.openxmlformats.org/officeDocument/2006/relationships/hyperlink" Target="http://www3.lrs.lt/pls/inter/dokpaieska.rezult_l?p_nr=XIII-457*&amp;p_nuo=&amp;p_iki=&amp;p_org=&amp;p_drus=&amp;p_kalb_id=1&amp;p_title=&amp;p_text=&amp;p_pub=&amp;p_met=&amp;p_lnr=&amp;p_denr=&amp;p_es=0&amp;p_tid=&amp;p_tkid=&amp;p_t=0&amp;p_tr1=2&amp;p_tr2=2&amp;p_gal=&amp;p_rus=1" TargetMode="External"/><Relationship Id="rId136" Type="http://schemas.openxmlformats.org/officeDocument/2006/relationships/hyperlink" Target="https://e-seimas.lrs.lt/portal/legalAct/lt/TAP/ecc6b802460011e7b465dc41e35792b9?positionInSearchResults=7&amp;searchModelUUID=0b16b275-12c5-47b2-b72d-3ec412ef52e1" TargetMode="External"/><Relationship Id="rId157" Type="http://schemas.openxmlformats.org/officeDocument/2006/relationships/hyperlink" Target="http://www3.lrs.lt/pls/inter/dokpaieska.rezult_l?p_nr=XIIIP-295*&amp;p_nuo=&amp;p_iki=&amp;p_org=&amp;p_drus=&amp;p_kalb_id=1&amp;p_title=&amp;p_text=&amp;p_pub=&amp;p_met=&amp;p_lnr=&amp;p_denr=&amp;p_es=0&amp;p_tid=&amp;p_tkid=&amp;p_t=0&amp;p_tr1=2&amp;p_tr2=2&amp;p_gal=&amp;p_rus=1" TargetMode="External"/><Relationship Id="rId178" Type="http://schemas.openxmlformats.org/officeDocument/2006/relationships/hyperlink" Target="https://e-seimas.lrs.lt/portal/legalAct/lt/TAP/351b02503cf711e68f278e2f1841c088?positionInSearchResults=8&amp;searchModelUUID=bd965d68-9b97-4957-b2b7-51390201688d" TargetMode="External"/><Relationship Id="rId61" Type="http://schemas.openxmlformats.org/officeDocument/2006/relationships/hyperlink" Target="https://e-seimas.lrs.lt/portal/legalAct/lt/TAP/550d6480570a11e78869ae36ddd5784f?positionInSearchResults=2&amp;searchModelUUID=532497ef-a68c-47e0-9236-493c1a868be9" TargetMode="External"/><Relationship Id="rId82" Type="http://schemas.openxmlformats.org/officeDocument/2006/relationships/hyperlink" Target="https://e-seimas.lrs.lt/portal/legalAct/lt/TAP/634ced80a18f11e68987e8320e9a5185?positionInSearchResults=4&amp;searchModelUUID=bf95355c-03af-4087-ae88-4cedf19e6c00" TargetMode="External"/><Relationship Id="rId152" Type="http://schemas.openxmlformats.org/officeDocument/2006/relationships/hyperlink" Target="http://www3.lrs.lt/pls/inter/dokpaieska.showdoc_l?p_id=1219305&amp;p_tr2=2" TargetMode="External"/><Relationship Id="rId173" Type="http://schemas.openxmlformats.org/officeDocument/2006/relationships/hyperlink" Target="http://www3.lrs.lt/pls/inter/dokpaieska.rezult_l?p_nr=XIIP-4745*%20&amp;p_nuo=&amp;p_iki=&amp;p_org=&amp;p_drus=&amp;p_kalb_id=1&amp;p_title=&amp;p_text=&amp;p_pub=&amp;p_met=&amp;p_lnr=&amp;p_denr=&amp;p_es=0&amp;p_tid=&amp;p_tkid=&amp;p_t=0&amp;p_tr1=2&amp;p_tr2=2&amp;p_gal=&amp;p_rus=1" TargetMode="External"/><Relationship Id="rId194" Type="http://schemas.openxmlformats.org/officeDocument/2006/relationships/hyperlink" Target="http://www3.lrs.lt/pls/inter/dokpaieska.rezult_l?p_nr=XIIIP-668*&amp;p_nuo=&amp;p_iki=&amp;p_org=&amp;p_drus=&amp;p_kalb_id=1&amp;p_title=&amp;p_text=&amp;p_pub=&amp;p_met=&amp;p_lnr=&amp;p_denr=&amp;p_es=0&amp;p_tid=&amp;p_tkid=&amp;p_t=0&amp;p_tr1=2&amp;p_tr2=2&amp;p_gal=&amp;p_rus=1" TargetMode="External"/><Relationship Id="rId199" Type="http://schemas.openxmlformats.org/officeDocument/2006/relationships/hyperlink" Target="http://www3.lrs.lt/pls/inter/dokpaieska.rezult_l?p_nr=XIIIP-673*&amp;p_nuo=&amp;p_iki=&amp;p_org=&amp;p_drus=&amp;p_kalb_id=1&amp;p_title=&amp;p_text=&amp;p_pub=&amp;p_met=&amp;p_lnr=&amp;p_denr=&amp;p_es=0&amp;p_tid=&amp;p_tkid=&amp;p_t=0&amp;p_tr1=2&amp;p_tr2=2&amp;p_gal=&amp;p_rus=1" TargetMode="External"/><Relationship Id="rId203" Type="http://schemas.openxmlformats.org/officeDocument/2006/relationships/hyperlink" Target="http://www3.lrs.lt/pls/inter/dokpaieska.rezult_l?p_nr=XIII-448%20&amp;p_nuo=&amp;p_iki=&amp;p_org=&amp;p_drus=&amp;p_kalb_id=1&amp;p_title=&amp;p_text=&amp;p_pub=&amp;p_met=&amp;p_lnr=&amp;p_denr=&amp;p_es=0&amp;p_tid=&amp;p_tkid=&amp;p_t=0&amp;p_tr1=2&amp;p_tr2=2&amp;p_gal=&amp;p_rus=1" TargetMode="External"/><Relationship Id="rId208" Type="http://schemas.openxmlformats.org/officeDocument/2006/relationships/hyperlink" Target="http://www3.lrs.lt/pls/inter/dokpaieska.rezult_l?p_nr=XIIP-4589*&amp;p_nuo=&amp;p_iki=&amp;p_org=&amp;p_drus=&amp;p_kalb_id=1&amp;p_title=&amp;p_text=&amp;p_pub=&amp;p_met=&amp;p_lnr=&amp;p_denr=&amp;p_es=0&amp;p_tid=&amp;p_tkid=&amp;p_t=0&amp;p_tr1=2&amp;p_tr2=2&amp;p_gal=&amp;p_rus=1" TargetMode="External"/><Relationship Id="rId229" Type="http://schemas.openxmlformats.org/officeDocument/2006/relationships/fontTable" Target="fontTable.xml"/><Relationship Id="rId19" Type="http://schemas.openxmlformats.org/officeDocument/2006/relationships/hyperlink" Target="https://e-seimas.lrs.lt/portal/legalAct/lt/TAP/269697a04c4411e78869ae36ddd5784f?positionInSearchResults=0&amp;searchModelUUID=489408a2-3b63-4b6c-b13d-9f9805c138cc" TargetMode="External"/><Relationship Id="rId224" Type="http://schemas.openxmlformats.org/officeDocument/2006/relationships/hyperlink" Target="https://www.e-tar.lt/portal/lt/legalAct/207ad17030a011e78397ae072f58c508" TargetMode="External"/><Relationship Id="rId14" Type="http://schemas.openxmlformats.org/officeDocument/2006/relationships/footer" Target="footer2.xml"/><Relationship Id="rId30" Type="http://schemas.openxmlformats.org/officeDocument/2006/relationships/hyperlink" Target="http://www3.lrs.lt/pls/inter/dokpaieska.rezult_l?p_nr=XIIP-4836*&amp;p_nuo=&amp;p_iki=&amp;p_org=&amp;p_drus=&amp;p_kalb_id=1&amp;p_title=&amp;p_text=&amp;p_pub=&amp;p_met=&amp;p_lnr=&amp;p_denr=&amp;p_es=0&amp;p_tid=&amp;p_tkid=&amp;p_t=0&amp;p_tr1=2&amp;p_tr2=2&amp;p_gal=&amp;p_rus=1" TargetMode="External"/><Relationship Id="rId35" Type="http://schemas.openxmlformats.org/officeDocument/2006/relationships/hyperlink" Target="https://e-seimas.lrs.lt/portal/legalAct/lt/TAP/3087d46045fd11e7b465dc41e35792b9?positionInSearchResults=1&amp;searchModelUUID=f71126ba-fa35-4f66-a4c9-a261e8132ffa" TargetMode="External"/><Relationship Id="rId56" Type="http://schemas.openxmlformats.org/officeDocument/2006/relationships/hyperlink" Target="https://e-seimas.lrs.lt/portal/legalAct/lt/TAP/e68626805c0611e7a53b83ca0142260e?positionInSearchResults=1&amp;searchModelUUID=1364ae4f-2b7e-4fdf-b298-3ab070d5719f" TargetMode="External"/><Relationship Id="rId77" Type="http://schemas.openxmlformats.org/officeDocument/2006/relationships/hyperlink" Target="https://e-seimas.lrs.lt/portal/legalAct/lt/TAP/b2ab43101dd411e79f4996496b137f39?positionInSearchResults=2&amp;searchModelUUID=f121bbe7-36c2-41c9-8594-f233e4c22ede" TargetMode="External"/><Relationship Id="rId100" Type="http://schemas.openxmlformats.org/officeDocument/2006/relationships/hyperlink" Target="https://e-seimas.lrs.lt/portal/legalAct/lt/TAP/bd3aab70503f11e78869ae36ddd5784f?positionInSearchResults=8&amp;searchModelUUID=9e6386d5-375b-4040-8970-5ba3ab4f6327" TargetMode="External"/><Relationship Id="rId105" Type="http://schemas.openxmlformats.org/officeDocument/2006/relationships/hyperlink" Target="XIIIP-624" TargetMode="External"/><Relationship Id="rId126" Type="http://schemas.openxmlformats.org/officeDocument/2006/relationships/hyperlink" Target="http://www3.lrs.lt/pls/inter/dokpaieska.rezult_l?p_nr=XIIIP-568*&amp;p_nuo=&amp;p_iki=&amp;p_org=&amp;p_drus=&amp;p_kalb_id=1&amp;p_title=&amp;p_text=&amp;p_pub=&amp;p_met=&amp;p_lnr=&amp;p_denr=&amp;p_es=0&amp;p_tid=&amp;p_tkid=&amp;p_t=0&amp;p_tr1=2&amp;p_tr2=2&amp;p_gal=&amp;p_rus=1" TargetMode="External"/><Relationship Id="rId147" Type="http://schemas.openxmlformats.org/officeDocument/2006/relationships/hyperlink" Target="https://e-seimas.lrs.lt/portal/legalAct/lt/TAP/9343ade05ff211e7a53b83ca0142260e?positionInSearchResults=1&amp;searchModelUUID=aa99d795-d371-4955-ba60-965ba1440f1f" TargetMode="External"/><Relationship Id="rId168" Type="http://schemas.openxmlformats.org/officeDocument/2006/relationships/hyperlink" Target="http://www3.lrs.lt/pls/inter/dokpaieska.rezult_l?p_nr=XIIIP-584*%20&amp;p_nuo=&amp;p_iki=&amp;p_org=&amp;p_drus=&amp;p_kalb_id=1&amp;p_title=&amp;p_text=&amp;p_pub=&amp;p_met=&amp;p_lnr=&amp;p_denr=&amp;p_es=0&amp;p_tid=&amp;p_tkid=&amp;p_t=0&amp;p_tr1=2&amp;p_tr2=2&amp;p_gal=&amp;p_rus=1" TargetMode="External"/><Relationship Id="rId8" Type="http://schemas.openxmlformats.org/officeDocument/2006/relationships/settings" Target="settings.xml"/><Relationship Id="rId51" Type="http://schemas.openxmlformats.org/officeDocument/2006/relationships/hyperlink" Target="https://www.e-tar.lt/portal/lt/legalAct/57a437d045fa11e7846ef01bfffb9b64" TargetMode="External"/><Relationship Id="rId72" Type="http://schemas.openxmlformats.org/officeDocument/2006/relationships/hyperlink" Target="https://e-seimas.lrs.lt/portal/legalAct/lt/TAP/30ab3b90315c11e79f4996496b137f39?positionInSearchResults=4&amp;searchModelUUID=65b9d5c8-9476-4573-aa96-276bcc4453d9" TargetMode="External"/><Relationship Id="rId93" Type="http://schemas.openxmlformats.org/officeDocument/2006/relationships/hyperlink" Target="https://e-seimas.lrs.lt/portal/legalAct/lt/TAP/0252ec3046a011e7b465dc41e35792b9?positionInSearchResults=0&amp;searchModelUUID=40de220f-daf1-41de-832a-6a5ea4c4877a" TargetMode="External"/><Relationship Id="rId98" Type="http://schemas.openxmlformats.org/officeDocument/2006/relationships/hyperlink" Target="https://e-seimas.lrs.lt/portal/documentSearch/lt" TargetMode="External"/><Relationship Id="rId121" Type="http://schemas.openxmlformats.org/officeDocument/2006/relationships/hyperlink" Target="http://www3.lrs.lt/pls/inter/dokpaieska.rezult_l?p_nr=XIIIP-552*&amp;p_nuo=&amp;p_iki=&amp;p_org=&amp;p_drus=&amp;p_kalb_id=1&amp;p_title=&amp;p_text=&amp;p_pub=&amp;p_met=&amp;p_lnr=&amp;p_denr=&amp;p_es=0&amp;p_tid=&amp;p_tkid=&amp;p_t=0&amp;p_tr1=2&amp;p_tr2=2&amp;p_gal=&amp;p_rus=1" TargetMode="External"/><Relationship Id="rId142" Type="http://schemas.openxmlformats.org/officeDocument/2006/relationships/hyperlink" Target="https://e-seimas.lrs.lt/portal/legalAct/lt/TAP/6d4fcc10ed0e11e6be918a531b2126ab?positionInSearchResults=8&amp;searchModelUUID=4011260c-bb75-40b8-8ba9-7b3748eb8cbf" TargetMode="External"/><Relationship Id="rId163" Type="http://schemas.openxmlformats.org/officeDocument/2006/relationships/hyperlink" Target="https://www.e-tar.lt/portal/lt/legalAct/57a437d045fa11e7846ef01bfffb9b64" TargetMode="External"/><Relationship Id="rId184" Type="http://schemas.openxmlformats.org/officeDocument/2006/relationships/hyperlink" Target="https://e-seimas.lrs.lt/portal/legalAct/lt/TAD/a551cf302f0a11e79f4996496b137f39?positionInSearchResults=0&amp;searchModelUUID=ac7251e3-f599-4e84-9eab-eaadb7fddafb" TargetMode="External"/><Relationship Id="rId189" Type="http://schemas.openxmlformats.org/officeDocument/2006/relationships/hyperlink" Target="https://e-seimas.lrs.lt/portal/legalAct/lt/TAD/93cf3d525d8711e7a53b83ca0142260e?positionInSearchResults=0&amp;searchModelUUID=26b0a033-92da-4a5d-be3a-066e33402277" TargetMode="External"/><Relationship Id="rId219" Type="http://schemas.openxmlformats.org/officeDocument/2006/relationships/hyperlink" Target="http://www3.lrs.lt/pls/inter/dokpaieska.rezult_l?p_nr=XIIIP-461*%20&amp;p_nuo=&amp;p_iki=&amp;p_org=&amp;p_drus=&amp;p_kalb_id=1&amp;p_title=&amp;p_text=&amp;p_pub=&amp;p_met=&amp;p_lnr=&amp;p_denr=&amp;p_es=0&amp;p_tid=&amp;p_tkid=&amp;p_t=0&amp;p_tr1=2&amp;p_tr2=2&amp;p_gal=&amp;p_rus=1" TargetMode="External"/><Relationship Id="rId3" Type="http://schemas.openxmlformats.org/officeDocument/2006/relationships/customXml" Target="../customXml/item3.xml"/><Relationship Id="rId214" Type="http://schemas.openxmlformats.org/officeDocument/2006/relationships/hyperlink" Target="http://www3.lrs.lt/pls/inter/dokpaieska.rezult_l?p_nr=XIIIP-403*&amp;p_nuo=&amp;p_iki=&amp;p_org=&amp;p_drus=&amp;p_kalb_id=1&amp;p_title=&amp;p_text=&amp;p_pub=&amp;p_met=&amp;p_lnr=&amp;p_denr=&amp;p_es=0&amp;p_tid=&amp;p_tkid=&amp;p_t=0&amp;p_tr1=2&amp;p_tr2=2&amp;p_gal=&amp;p_rus=1" TargetMode="External"/><Relationship Id="rId230" Type="http://schemas.openxmlformats.org/officeDocument/2006/relationships/theme" Target="theme/theme1.xml"/><Relationship Id="rId25" Type="http://schemas.openxmlformats.org/officeDocument/2006/relationships/hyperlink" Target="https://e-seimas.lrs.lt/portal/legalAct/lt/TAD/9fe55a00558c11e78869ae36ddd5784f?positionInSearchResults=0&amp;searchModelUUID=5d5f4bb3-4d1b-4b52-88b4-6f2cd5275ab8" TargetMode="External"/><Relationship Id="rId46" Type="http://schemas.openxmlformats.org/officeDocument/2006/relationships/hyperlink" Target="https://e-seimas.lrs.lt/portal/legalAct/lt/TAP/a5a65d5045ff11e7b465dc41e35792b9?positionInSearchResults=2&amp;searchModelUUID=0633580d-87ba-43b1-b91e-d37c647e4413" TargetMode="External"/><Relationship Id="rId67" Type="http://schemas.openxmlformats.org/officeDocument/2006/relationships/hyperlink" Target="http://www3.lrs.lt/pls/inter/dokpaieska.rezult_l?p_nr=XIIIP-627*&amp;p_nuo=&amp;p_iki=&amp;p_org=&amp;p_drus=&amp;p_kalb_id=1&amp;p_title=&amp;p_text=&amp;p_pub=&amp;p_met=&amp;p_lnr=&amp;p_denr=&amp;p_es=0&amp;p_tid=&amp;p_tkid=&amp;p_t=0&amp;p_tr1=2&amp;p_tr2=2&amp;p_gal=&amp;p_rus=1" TargetMode="External"/><Relationship Id="rId116" Type="http://schemas.openxmlformats.org/officeDocument/2006/relationships/hyperlink" Target="http://www3.lrs.lt/pls/inter/dokpaieska.showdoc_l?p_id=1241248&amp;p_tr2=2" TargetMode="External"/><Relationship Id="rId137" Type="http://schemas.openxmlformats.org/officeDocument/2006/relationships/hyperlink" Target="https://e-seimas.lrs.lt/portal/legalAct/lt/TAP/c1f5b560573811e78869ae36ddd5784f?positionInSearchResults=0&amp;searchModelUUID=973d042d-6bc9-4227-b8c5-f62ccefd3f81" TargetMode="External"/><Relationship Id="rId158" Type="http://schemas.openxmlformats.org/officeDocument/2006/relationships/hyperlink" Target="http://www3.lrs.lt/pls/inter/dokpaieska.rezult_l?p_nr=XIIIP-296*&amp;p_nuo=&amp;p_iki=&amp;p_org=&amp;p_drus=&amp;p_kalb_id=1&amp;p_title=&amp;p_text=&amp;p_pub=&amp;p_met=&amp;p_lnr=&amp;p_denr=&amp;p_es=0&amp;p_tid=&amp;p_tkid=&amp;p_t=0&amp;p_tr1=2&amp;p_tr2=2&amp;p_gal=&amp;p_rus=1" TargetMode="External"/><Relationship Id="rId20" Type="http://schemas.openxmlformats.org/officeDocument/2006/relationships/hyperlink" Target="https://e-seimas.lrs.lt/portal/documentSearch/lt" TargetMode="External"/><Relationship Id="rId41" Type="http://schemas.openxmlformats.org/officeDocument/2006/relationships/hyperlink" Target="http://www3.lrs.lt/pls/inter/dokpaieska.rezult_l?p_nr=XIII-455*&amp;p_nuo=&amp;p_iki=&amp;p_org=&amp;p_drus=&amp;p_kalb_id=1&amp;p_title=&amp;p_text=&amp;p_pub=&amp;p_met=&amp;p_lnr=&amp;p_denr=&amp;p_es=0&amp;p_tid=&amp;p_tkid=&amp;p_t=0&amp;p_tr1=2&amp;p_tr2=2&amp;p_gal=&amp;p_rus=1" TargetMode="External"/><Relationship Id="rId62" Type="http://schemas.openxmlformats.org/officeDocument/2006/relationships/hyperlink" Target="http://www3.lrs.lt/pls/inter/dokpaieska.rezult_l?p_nr=XIIP-4464*&amp;p_nuo=&amp;p_iki=&amp;p_org=&amp;p_drus=&amp;p_kalb_id=1&amp;p_title=&amp;p_text=&amp;p_pub=&amp;p_met=&amp;p_lnr=&amp;p_denr=&amp;p_es=0&amp;p_tid=&amp;p_tkid=&amp;p_t=0&amp;p_tr1=2&amp;p_tr2=2&amp;p_gal=&amp;p_rus=1" TargetMode="External"/><Relationship Id="rId83" Type="http://schemas.openxmlformats.org/officeDocument/2006/relationships/hyperlink" Target="https://e-seimas.lrs.lt/portal/legalAct/lt/TAP/335eee602b1011e79f4996496b137f39?positionInSearchResults=0&amp;searchModelUUID=77b409a4-b548-43d9-8437-8d0a877e48ae" TargetMode="External"/><Relationship Id="rId88" Type="http://schemas.openxmlformats.org/officeDocument/2006/relationships/hyperlink" Target="https://e-seimas.lrs.lt/portal/legalAct/lt/TAP/761d49004c4311e78869ae36ddd5784f?positionInSearchResults=0&amp;searchModelUUID=1fbb8ad8-6077-4b73-94c3-4d413b0ae6b3" TargetMode="External"/><Relationship Id="rId111" Type="http://schemas.openxmlformats.org/officeDocument/2006/relationships/hyperlink" Target="http://www3.lrs.lt/pls/inter/dokpaieska.rezult_l?p_nr=XIIIP-627*%20&amp;p_nuo=&amp;p_iki=&amp;p_org=&amp;p_drus=&amp;p_kalb_id=1&amp;p_title=&amp;p_text=&amp;p_pub=&amp;p_met=&amp;p_lnr=&amp;p_denr=&amp;p_es=0&amp;p_tid=&amp;p_tkid=&amp;p_t=0&amp;p_tr1=2&amp;p_tr2=2&amp;p_gal=&amp;p_rus=1" TargetMode="External"/><Relationship Id="rId132" Type="http://schemas.openxmlformats.org/officeDocument/2006/relationships/hyperlink" Target="http://www3.lrs.lt/pls/inter/dokpaieska.rezult_l?p_nr=XIII-458*&amp;p_nuo=&amp;p_iki=&amp;p_org=&amp;p_drus=&amp;p_kalb_id=1&amp;p_title=&amp;p_text=&amp;p_pub=&amp;p_met=&amp;p_lnr=&amp;p_denr=&amp;p_es=0&amp;p_tid=&amp;p_tkid=&amp;p_t=0&amp;p_tr1=2&amp;p_tr2=2&amp;p_gal=&amp;p_rus=1" TargetMode="External"/><Relationship Id="rId153" Type="http://schemas.openxmlformats.org/officeDocument/2006/relationships/hyperlink" Target="http://www3.lrs.lt/pls/inter/dokpaieska.showdoc_l?p_id=1224981" TargetMode="External"/><Relationship Id="rId174" Type="http://schemas.openxmlformats.org/officeDocument/2006/relationships/hyperlink" Target="https://e-seimas.lrs.lt/portal/legalAct/lt/TAP/d11b7cf1055811e78352864fdc41e502?positionInSearchResults=27&amp;searchModelUUID=9eb101ac-b65c-417a-bf99-d28924d4c454" TargetMode="External"/><Relationship Id="rId179" Type="http://schemas.openxmlformats.org/officeDocument/2006/relationships/hyperlink" Target="https://e-seimas.lrs.lt/portal/legalAct/lt/TAD/57486fc04f5c11e78869ae36ddd5784f?positionInSearchResults=0&amp;searchModelUUID=7b3a9d8e-3fcb-4cbb-9fe0-3f95e4faf301" TargetMode="External"/><Relationship Id="rId195" Type="http://schemas.openxmlformats.org/officeDocument/2006/relationships/hyperlink" Target="http://www3.lrs.lt/pls/inter/dokpaieska.rezult_l?p_nr=XIIIP-669*&amp;p_nuo=&amp;p_iki=&amp;p_org=&amp;p_drus=&amp;p_kalb_id=1&amp;p_title=&amp;p_text=&amp;p_pub=&amp;p_met=&amp;p_lnr=&amp;p_denr=&amp;p_es=0&amp;p_tid=&amp;p_tkid=&amp;p_t=0&amp;p_tr1=2&amp;p_tr2=2&amp;p_gal=&amp;p_rus=1" TargetMode="External"/><Relationship Id="rId209" Type="http://schemas.openxmlformats.org/officeDocument/2006/relationships/hyperlink" Target="http://www3.lrs.lt/pls/inter/dokpaieska.rezult_l?p_nr=XIIP-4590*&amp;p_nuo=&amp;p_iki=&amp;p_org=&amp;p_drus=&amp;p_kalb_id=1&amp;p_title=&amp;p_text=&amp;p_pub=&amp;p_met=&amp;p_lnr=&amp;p_denr=&amp;p_es=0&amp;p_tid=&amp;p_tkid=&amp;p_t=0&amp;p_tr1=2&amp;p_tr2=2&amp;p_gal=&amp;p_rus=1" TargetMode="External"/><Relationship Id="rId190" Type="http://schemas.openxmlformats.org/officeDocument/2006/relationships/hyperlink" Target="http://www3.lrs.lt/pls/inter/dokpaieska.showdoc_l?p_id=1208972&amp;p_tr2=2" TargetMode="External"/><Relationship Id="rId204" Type="http://schemas.openxmlformats.org/officeDocument/2006/relationships/hyperlink" Target="http://www3.lrs.lt/pls/inter/dokpaieska.rezult_l?p_nr=XIII-449&amp;p_nuo=&amp;p_iki=&amp;p_org=&amp;p_drus=&amp;p_kalb_id=1&amp;p_title=&amp;p_text=&amp;p_pub=&amp;p_met=&amp;p_lnr=&amp;p_denr=&amp;p_es=0&amp;p_tid=&amp;p_tkid=&amp;p_t=0&amp;p_tr1=2&amp;p_tr2=2&amp;p_gal=&amp;p_rus=1" TargetMode="External"/><Relationship Id="rId220" Type="http://schemas.openxmlformats.org/officeDocument/2006/relationships/hyperlink" Target="http://www3.lrs.lt/pls/inter/dokpaieska.rezult_l?p_nr=XIII-361*%20&amp;p_nuo=&amp;p_iki=&amp;p_org=&amp;p_drus=&amp;p_kalb_id=1&amp;p_title=&amp;p_text=&amp;p_pub=&amp;p_met=&amp;p_lnr=&amp;p_denr=&amp;p_es=0&amp;p_tid=&amp;p_tkid=&amp;p_t=0&amp;p_tr1=2&amp;p_tr2=2&amp;p_gal=&amp;p_rus=1" TargetMode="External"/><Relationship Id="rId225" Type="http://schemas.openxmlformats.org/officeDocument/2006/relationships/hyperlink" Target="http://ec.europa.eu/transparency/regdoc/rep/1/2017/LT/COM-2017-90-F1-LT-MAIN-PART-1.PDF" TargetMode="External"/><Relationship Id="rId15" Type="http://schemas.openxmlformats.org/officeDocument/2006/relationships/hyperlink" Target="https://e-seimas.lrs.lt/portal/legalAct/lt/TAP/f357ef10569d11e78869ae36ddd5784f?positionInSearchResults=1&amp;searchModelUUID=ebc70f62-acf2-4dba-9fcf-ab008b80a747" TargetMode="External"/><Relationship Id="rId36" Type="http://schemas.openxmlformats.org/officeDocument/2006/relationships/hyperlink" Target="https://e-seimas.lrs.lt/portal/legalAct/lt/TAP/9ea9306045fd11e7b465dc41e35792b9?positionInSearchResults=1&amp;searchModelUUID=9c6ccf28-8b3d-489d-980d-82db88b1451c" TargetMode="External"/><Relationship Id="rId57" Type="http://schemas.openxmlformats.org/officeDocument/2006/relationships/hyperlink" Target="http://www3.lrs.lt/pls/inter/dokpaieska.rezult_l?p_nr=XIII-600%20&amp;p_nuo=&amp;p_iki=&amp;p_org=&amp;p_drus=&amp;p_kalb_id=1&amp;p_title=&amp;p_text=&amp;p_pub=&amp;p_met=&amp;p_lnr=&amp;p_denr=&amp;p_es=0&amp;p_tid=&amp;p_tkid=&amp;p_t=0&amp;p_tr1=2&amp;p_tr2=2&amp;p_gal=&amp;p_rus=1" TargetMode="External"/><Relationship Id="rId106" Type="http://schemas.openxmlformats.org/officeDocument/2006/relationships/hyperlink" Target="http://www3.lrs.lt/pls/inter/dokpaieska.showdoc_l?p_id=1242096&amp;p_tr2=2" TargetMode="External"/><Relationship Id="rId127" Type="http://schemas.openxmlformats.org/officeDocument/2006/relationships/hyperlink" Target="http://www3.lrs.lt/pls/inter/dokpaieska.rezult_l?p_nr=XIIIP-569*&amp;p_nuo=&amp;p_iki=&amp;p_org=&amp;p_drus=&amp;p_kalb_id=1&amp;p_title=&amp;p_text=&amp;p_pub=&amp;p_met=&amp;p_lnr=&amp;p_denr=&amp;p_es=0&amp;p_tid=&amp;p_tkid=&amp;p_t=0&amp;p_tr1=2&amp;p_tr2=2&amp;p_gal=&amp;p_rus=1" TargetMode="External"/><Relationship Id="rId10" Type="http://schemas.openxmlformats.org/officeDocument/2006/relationships/footnotes" Target="footnotes.xml"/><Relationship Id="rId31" Type="http://schemas.openxmlformats.org/officeDocument/2006/relationships/hyperlink" Target="https://e-seimas.lrs.lt/portal/legalAct/lt/TAP/02341af0299311e79f4996496b137f39?positionInSearchResults=0&amp;searchModelUUID=9fd9f4e7-c30e-4330-916c-fb78a70b775c" TargetMode="External"/><Relationship Id="rId52" Type="http://schemas.openxmlformats.org/officeDocument/2006/relationships/hyperlink" Target="https://e-seimas.lrs.lt/portal/legalAct/lt/TAP/9343ade05ff211e7a53b83ca0142260e?positionInSearchResults=1&amp;searchModelUUID=aa99d795-d371-4955-ba60-965ba1440f1f" TargetMode="External"/><Relationship Id="rId73" Type="http://schemas.openxmlformats.org/officeDocument/2006/relationships/hyperlink" Target="https://e-seimas.lrs.lt/portal/legalAct/lt/TAD/cba95c40446111e7b465dc41e35792b9?positionInSearchResults=0&amp;searchModelUUID=429d8a2b-4422-42c2-96e8-18176543e9ae" TargetMode="External"/><Relationship Id="rId78" Type="http://schemas.openxmlformats.org/officeDocument/2006/relationships/hyperlink" Target="https://e-seimas.lrs.lt/portal/legalAct/lt/TAP/02341af0299311e79f4996496b137f39?positionInSearchResults=0&amp;searchModelUUID=b6c62ef7-b661-4eac-ad1f-563373410d81" TargetMode="External"/><Relationship Id="rId94" Type="http://schemas.openxmlformats.org/officeDocument/2006/relationships/hyperlink" Target="https://e-seimas.lrs.lt/portal/legalAct/lt/TAP/5cae55402b4b11e79f4996496b137f39?positionInSearchResults=8&amp;searchModelUUID=acd67f95-43d8-46c7-b52f-01bd48047f15" TargetMode="External"/><Relationship Id="rId99" Type="http://schemas.openxmlformats.org/officeDocument/2006/relationships/hyperlink" Target="https://e-seimas.lrs.lt/portal/legalAct/lt/TAD/3afa15b05a4911e78869ae36ddd5784f?positionInSearchResults=0&amp;searchModelUUID=67ff925a-f90e-47ef-9fc4-71520944b6ba" TargetMode="External"/><Relationship Id="rId101" Type="http://schemas.openxmlformats.org/officeDocument/2006/relationships/hyperlink" Target="https://e-seimas.lrs.lt/portal/legalAct/lt/TAP/550d6480570a11e78869ae36ddd5784f?positionInSearchResults=2&amp;searchModelUUID=532497ef-a68c-47e0-9236-493c1a868be9" TargetMode="External"/><Relationship Id="rId122" Type="http://schemas.openxmlformats.org/officeDocument/2006/relationships/hyperlink" Target="http://www3.lrs.lt/pls/inter/dokpaieska.rezult_l?p_nr=XIIIP-488*&amp;p_nuo=&amp;p_iki=&amp;p_org=&amp;p_drus=&amp;p_kalb_id=1&amp;p_title=&amp;p_text=&amp;p_pub=&amp;p_met=&amp;p_lnr=&amp;p_denr=&amp;p_es=0&amp;p_tid=&amp;p_tkid=&amp;p_t=0&amp;p_tr1=2&amp;p_tr2=2&amp;p_gal=&amp;p_rus=1" TargetMode="External"/><Relationship Id="rId143" Type="http://schemas.openxmlformats.org/officeDocument/2006/relationships/hyperlink" Target="https://e-seimas.lrs.lt/portal/legalAct/lt/TAP/a8b9bfe0315b11e79f4996496b137f39?positionInSearchResults=2&amp;searchModelUUID=c8a7be4b-9f07-4acf-aadf-9291b37fe878" TargetMode="External"/><Relationship Id="rId148" Type="http://schemas.openxmlformats.org/officeDocument/2006/relationships/hyperlink" Target="https://e-seimas.lrs.lt/portal/legalAct/lt/TAP/2b16b6d05ff311e7a53b83ca0142260e?positionInSearchResults=1&amp;searchModelUUID=a7b9e3c2-d9fc-4f6a-8a3e-b884c27d9c21" TargetMode="External"/><Relationship Id="rId164" Type="http://schemas.openxmlformats.org/officeDocument/2006/relationships/hyperlink" Target="http://www3.lrs.lt/pls/inter/dokpaieska.rezult_l?p_nr=XIIIP-439*&amp;p_nuo=&amp;p_iki=&amp;p_org=&amp;p_drus=&amp;p_kalb_id=1&amp;p_title=&amp;p_text=&amp;p_pub=&amp;p_met=&amp;p_lnr=&amp;p_denr=&amp;p_es=0&amp;p_tid=&amp;p_tkid=&amp;p_t=0&amp;p_tr1=2&amp;p_tr2=2&amp;p_gal=&amp;p_rus=1" TargetMode="External"/><Relationship Id="rId169" Type="http://schemas.openxmlformats.org/officeDocument/2006/relationships/hyperlink" Target="http://www3.lrs.lt/pls/inter/dokpaieska.rezult_l?p_nr=XIIIP-585*%20&amp;p_nuo=&amp;p_iki=&amp;p_org=&amp;p_drus=&amp;p_kalb_id=1&amp;p_title=&amp;p_text=&amp;p_pub=&amp;p_met=&amp;p_lnr=&amp;p_denr=&amp;p_es=0&amp;p_tid=&amp;p_tkid=&amp;p_t=0&amp;p_tr1=2&amp;p_tr2=2&amp;p_gal=&amp;p_rus=1" TargetMode="External"/><Relationship Id="rId185" Type="http://schemas.openxmlformats.org/officeDocument/2006/relationships/hyperlink" Target="https://e-seimas.lrs.lt/portal/legalAct/lt/TAP/3303c860a18f11e68987e8320e9a5185?positionInSearchResults=2&amp;searchModelUUID=f735ac10-7696-4728-8aa1-cafe32169cf9"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e-seimas.lrs.lt/portal/legalAct/lt/TAP/3d7dcb30055611e78352864fdc41e502?positionInSearchResults=9&amp;searchModelUUID=0a1dcc66-8611-4dd8-8490-e1be004d1a23" TargetMode="External"/><Relationship Id="rId210" Type="http://schemas.openxmlformats.org/officeDocument/2006/relationships/hyperlink" Target="http://www3.lrs.lt/pls/inter/dokpaieska.rezult_l?p_nr=XIII-581&amp;p_nuo=&amp;p_iki=&amp;p_org=&amp;p_drus=&amp;p_kalb_id=1&amp;p_title=&amp;p_text=&amp;p_pub=&amp;p_met=&amp;p_lnr=&amp;p_denr=&amp;p_es=0&amp;p_tid=&amp;p_tkid=&amp;p_t=0&amp;p_tr1=2&amp;p_tr2=2&amp;p_gal=&amp;p_rus=1" TargetMode="External"/><Relationship Id="rId215" Type="http://schemas.openxmlformats.org/officeDocument/2006/relationships/hyperlink" Target="http://www3.lrs.lt/pls/inter/dokpaieska.rezult_l?p_nr=XIIIP-405*&amp;p_nuo=&amp;p_iki=&amp;p_org=&amp;p_drus=&amp;p_kalb_id=1&amp;p_title=&amp;p_text=&amp;p_pub=&amp;p_met=&amp;p_lnr=&amp;p_denr=&amp;p_es=0&amp;p_tid=&amp;p_tkid=&amp;p_t=0&amp;p_tr1=2&amp;p_tr2=2&amp;p_gal=&amp;p_rus=1" TargetMode="External"/><Relationship Id="rId26" Type="http://schemas.openxmlformats.org/officeDocument/2006/relationships/hyperlink" Target="https://e-seimas.lrs.lt/portal/legalAct/lt/TAP/30ab3b90315c11e79f4996496b137f39?positionInSearchResults=4&amp;searchModelUUID=de10e060-aae5-4f6d-b943-53f8df6eefb0" TargetMode="External"/><Relationship Id="rId47" Type="http://schemas.openxmlformats.org/officeDocument/2006/relationships/hyperlink" Target="https://e-seimas.lrs.lt/portal/legalAct/lt/TAP/ecc6b802460011e7b465dc41e35792b9?positionInSearchResults=7&amp;searchModelUUID=0b16b275-12c5-47b2-b72d-3ec412ef52e1" TargetMode="External"/><Relationship Id="rId68" Type="http://schemas.openxmlformats.org/officeDocument/2006/relationships/hyperlink" Target="http://www3.lrs.lt/pls/inter/dokpaieska.rezult_l?p_nr=XIIIP-628*&amp;p_nuo=&amp;p_iki=&amp;p_org=&amp;p_drus=&amp;p_kalb_id=1&amp;p_title=&amp;p_text=&amp;p_pub=&amp;p_met=&amp;p_lnr=&amp;p_denr=&amp;p_es=0&amp;p_tid=&amp;p_tkid=&amp;p_t=0&amp;p_tr1=2&amp;p_tr2=2&amp;p_gal=&amp;p_rus=1" TargetMode="External"/><Relationship Id="rId89" Type="http://schemas.openxmlformats.org/officeDocument/2006/relationships/hyperlink" Target="https://e-seimas.lrs.lt/portal/legalAct/lt/TAP/4b6a46d0469f11e7b465dc41e35792b9?positionInSearchResults=0&amp;searchModelUUID=e867fd3d-22cd-4b60-8949-9e309d7d8038" TargetMode="External"/><Relationship Id="rId112" Type="http://schemas.openxmlformats.org/officeDocument/2006/relationships/hyperlink" Target="http://www3.lrs.lt/pls/inter/dokpaieska.rezult_l?p_nr=XIIIP-628*%20&amp;p_nuo=&amp;p_iki=&amp;p_org=&amp;p_drus=&amp;p_kalb_id=1&amp;p_title=&amp;p_text=&amp;p_pub=&amp;p_met=&amp;p_lnr=&amp;p_denr=&amp;p_es=0&amp;p_tid=&amp;p_tkid=&amp;p_t=0&amp;p_tr1=2&amp;p_tr2=2&amp;p_gal=&amp;p_rus=1" TargetMode="External"/><Relationship Id="rId133" Type="http://schemas.openxmlformats.org/officeDocument/2006/relationships/hyperlink" Target="http://www3.lrs.lt/pls/inter/dokpaieska.rezult_l?p_nr=XIIIP-503*&amp;p_nuo=&amp;p_iki=&amp;p_org=&amp;p_drus=&amp;p_kalb_id=1&amp;p_title=&amp;p_text=&amp;p_pub=&amp;p_met=&amp;p_lnr=&amp;p_denr=&amp;p_es=0&amp;p_tid=&amp;p_tkid=&amp;p_t=0&amp;p_tr1=2&amp;p_tr2=2&amp;p_gal=&amp;p_rus=1" TargetMode="External"/><Relationship Id="rId154" Type="http://schemas.openxmlformats.org/officeDocument/2006/relationships/hyperlink" Target="http://www3.lrs.lt/pls/inter/dokpaieska.showdoc_l?p_id=1155624&amp;p_tr2=2" TargetMode="External"/><Relationship Id="rId175" Type="http://schemas.openxmlformats.org/officeDocument/2006/relationships/hyperlink" Target="https://e-seimas.lrs.lt/portal/legalAct/lt/TAP/08f562a0c83511e682539852a4b72dd4?positionInSearchResults=6&amp;searchModelUUID=ec88415b-b48a-475c-b3ac-67d78c4092cf" TargetMode="External"/><Relationship Id="rId196" Type="http://schemas.openxmlformats.org/officeDocument/2006/relationships/hyperlink" Target="http://www3.lrs.lt/pls/inter/dokpaieska.rezult_l?p_nr=XIIIP-670*&amp;p_nuo=&amp;p_iki=&amp;p_org=&amp;p_drus=&amp;p_kalb_id=1&amp;p_title=&amp;p_text=&amp;p_pub=&amp;p_met=&amp;p_lnr=&amp;p_denr=&amp;p_es=0&amp;p_tid=&amp;p_tkid=&amp;p_t=0&amp;p_tr1=2&amp;p_tr2=2&amp;p_gal=&amp;p_rus=1" TargetMode="External"/><Relationship Id="rId200" Type="http://schemas.openxmlformats.org/officeDocument/2006/relationships/hyperlink" Target="http://www3.lrs.lt/pls/inter/dokpaieska.rezult_l?p_nr=XIII-445&amp;p_nuo=&amp;p_iki=&amp;p_org=&amp;p_drus=&amp;p_kalb_id=1&amp;p_title=&amp;p_text=&amp;p_pub=&amp;p_met=&amp;p_lnr=&amp;p_denr=&amp;p_es=0&amp;p_tid=&amp;p_tkid=&amp;p_t=0&amp;p_tr1=2&amp;p_tr2=2&amp;p_gal=&amp;p_rus=1" TargetMode="External"/><Relationship Id="rId16" Type="http://schemas.openxmlformats.org/officeDocument/2006/relationships/hyperlink" Target="https://e-seimas.lrs.lt/portal/legalAct/lt/TAD/3afa15b05a4911e78869ae36ddd5784f?positionInSearchResults=0&amp;searchModelUUID=374adcdd-7980-4441-a157-b37ed1706c1b" TargetMode="External"/><Relationship Id="rId221" Type="http://schemas.openxmlformats.org/officeDocument/2006/relationships/hyperlink" Target="https://e-seimas.lrs.lt/portal/legalAct/lt/TAP/203b913024fd11e79f4996496b137f39?positionInSearchResults=4&amp;searchModelUUID=72a9b6b6-c541-4995-a5e8-fdccbca9fe3b" TargetMode="External"/><Relationship Id="rId37" Type="http://schemas.openxmlformats.org/officeDocument/2006/relationships/hyperlink" Target="https://e-seimas.lrs.lt/portal/legalAct/lt/TAP/f6287b2045fd11e7b465dc41e35792b9?positionInSearchResults=1&amp;searchModelUUID=72e8e474-0d21-4521-aca3-f084a77ebbeb" TargetMode="External"/><Relationship Id="rId58" Type="http://schemas.openxmlformats.org/officeDocument/2006/relationships/hyperlink" Target="http://www3.lrs.lt/pls/inter/dokpaieska.showdoc_l?p_id=1219305&amp;p_tr2=2" TargetMode="External"/><Relationship Id="rId79" Type="http://schemas.openxmlformats.org/officeDocument/2006/relationships/hyperlink" Target="https://e-seimas.lrs.lt/portal/legalAct/lt/TAD/6673c8622fcb11e79f4996496b137f39?positionInSearchResults=0&amp;searchModelUUID=1338d643-78ee-4d94-90ed-cff208f5a754" TargetMode="External"/><Relationship Id="rId102" Type="http://schemas.openxmlformats.org/officeDocument/2006/relationships/hyperlink" Target="http://www3.lrs.lt/pls/inter/dokpaieska.rezult_l?p_nr=XIIP-4696*%20&amp;p_nuo=&amp;p_iki=&amp;p_org=&amp;p_drus=&amp;p_kalb_id=1&amp;p_title=&amp;p_text=&amp;p_pub=&amp;p_met=&amp;p_lnr=&amp;p_denr=&amp;p_es=0&amp;p_tid=&amp;p_tkid=&amp;p_t=0&amp;p_tr1=2&amp;p_tr2=2&amp;p_gal=&amp;p_rus=1" TargetMode="External"/><Relationship Id="rId123" Type="http://schemas.openxmlformats.org/officeDocument/2006/relationships/hyperlink" Target="http://www3.lrs.lt/pls/inter/dokpaieska.rezult_l?p_nr=XIIIP-565*&amp;p_nuo=&amp;p_iki=&amp;p_org=&amp;p_drus=&amp;p_kalb_id=1&amp;p_title=&amp;p_text=&amp;p_pub=&amp;p_met=&amp;p_lnr=&amp;p_denr=&amp;p_es=0&amp;p_tid=&amp;p_tkid=&amp;p_t=0&amp;p_tr1=2&amp;p_tr2=2&amp;p_gal=&amp;p_rus=1" TargetMode="External"/><Relationship Id="rId144" Type="http://schemas.openxmlformats.org/officeDocument/2006/relationships/hyperlink" Target="https://www.e-tar.lt/portal/lt/legalAct/57a437d045fa11e7846ef01bfffb9b64" TargetMode="External"/><Relationship Id="rId90" Type="http://schemas.openxmlformats.org/officeDocument/2006/relationships/hyperlink" Target="https://e-seimas.lrs.lt/portal/legalAct/lt/TAP/269697a04c4411e78869ae36ddd5784f?positionInSearchResults=0&amp;searchModelUUID=7f9b3651-a36b-4adb-a591-3fc530cb2dfc" TargetMode="External"/><Relationship Id="rId165" Type="http://schemas.openxmlformats.org/officeDocument/2006/relationships/hyperlink" Target="http://www3.lrs.lt/pls/inter/dokpaieska.showdoc_l?p_id=1232764&amp;p_tr2=2" TargetMode="External"/><Relationship Id="rId186" Type="http://schemas.openxmlformats.org/officeDocument/2006/relationships/hyperlink" Target="https://e-seimas.lrs.lt/portal/legalAct/lt/TAP/f8c0c17094f111e68adcda1bb2f432d1?positionInSearchResults=36&amp;searchModelUUID=b49a9249-b2b2-421c-9a06-be450bff5fa3" TargetMode="External"/><Relationship Id="rId211" Type="http://schemas.openxmlformats.org/officeDocument/2006/relationships/hyperlink" Target="http://www3.lrs.lt/pls/inter/dokpaieska.rezult_l?p_nr=XIII-582&amp;p_nuo=&amp;p_iki=&amp;p_org=&amp;p_drus=&amp;p_kalb_id=1&amp;p_title=&amp;p_text=&amp;p_pub=&amp;p_met=&amp;p_lnr=&amp;p_denr=&amp;p_es=0&amp;p_tid=&amp;p_tkid=&amp;p_t=0&amp;p_tr1=2&amp;p_tr2=2&amp;p_gal=&amp;p_rus=1"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Z6YWEJNPDQQR-713202759-24</_dlc_DocId>
    <_dlc_DocIdUrl xmlns="28130d43-1b56-4a10-ad88-2cd38123f4c1">
      <Url>https://intranetas.lrs.lt/7/_layouts/15/DocIdRedir.aspx?ID=Z6YWEJNPDQQR-713202759-24</Url>
      <Description>Z6YWEJNPDQQR-713202759-24</Description>
    </_dlc_DocIdUrl>
    <SkelbtiInternete xmlns="c89e9073-2100-4627-844d-46dfe2c0a562">true</SkelbtiInternete>
    <Priority xmlns="c89e9073-2100-4627-844d-46dfe2c0a562">2</Priority>
    <Kadencija xmlns="c89e9073-2100-4627-844d-46dfe2c0a562">8</Kadencija>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91BF7-9EA2-4768-A102-596E0A95641A}"/>
</file>

<file path=customXml/itemProps2.xml><?xml version="1.0" encoding="utf-8"?>
<ds:datastoreItem xmlns:ds="http://schemas.openxmlformats.org/officeDocument/2006/customXml" ds:itemID="{27601D82-AE69-4DBB-AC3D-D6C6E588CEEF}">
  <ds:schemaRefs>
    <ds:schemaRef ds:uri="http://schemas.microsoft.com/sharepoint/events"/>
  </ds:schemaRefs>
</ds:datastoreItem>
</file>

<file path=customXml/itemProps3.xml><?xml version="1.0" encoding="utf-8"?>
<ds:datastoreItem xmlns:ds="http://schemas.openxmlformats.org/officeDocument/2006/customXml" ds:itemID="{858B3DC7-3F3B-4EB4-B979-7F5BA7E368F9}">
  <ds:schemaRefs>
    <ds:schemaRef ds:uri="http://schemas.microsoft.com/sharepoint/v3/contenttype/forms"/>
  </ds:schemaRefs>
</ds:datastoreItem>
</file>

<file path=customXml/itemProps4.xml><?xml version="1.0" encoding="utf-8"?>
<ds:datastoreItem xmlns:ds="http://schemas.openxmlformats.org/officeDocument/2006/customXml" ds:itemID="{C59888AE-E551-43FB-A105-7A848E093840}">
  <ds:schemaRefs>
    <ds:schemaRef ds:uri="http://schemas.microsoft.com/office/2006/metadata/properties"/>
    <ds:schemaRef ds:uri="28130d43-1b56-4a10-ad88-2cd38123f4c1"/>
    <ds:schemaRef ds:uri="120f128f-f02f-4461-8ad7-cfdadf3a05bf"/>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3CA81005-D7AC-4A73-BF69-C5F33402D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1323</TotalTime>
  <Pages>33</Pages>
  <Words>95550</Words>
  <Characters>54464</Characters>
  <Application>Microsoft Office Word</Application>
  <DocSecurity>0</DocSecurity>
  <Lines>453</Lines>
  <Paragraphs>299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149715</CharactersWithSpaces>
  <SharedDoc>false</SharedDoc>
  <HLinks>
    <vt:vector size="288" baseType="variant">
      <vt:variant>
        <vt:i4>5046395</vt:i4>
      </vt:variant>
      <vt:variant>
        <vt:i4>141</vt:i4>
      </vt:variant>
      <vt:variant>
        <vt:i4>0</vt:i4>
      </vt:variant>
      <vt:variant>
        <vt:i4>5</vt:i4>
      </vt:variant>
      <vt:variant>
        <vt:lpwstr>http://intranetas/es/_layouts/15/listform.aspx?PageType=4&amp;ListId=%7BDA637514%2D6899%2D4950%2D939C%2DA03A02CE52BA%7D&amp;ID=92&amp;ContentTypeID=0x0100F4ED0DB02AA4F64CBCA8F3C0CB376C09</vt:lpwstr>
      </vt:variant>
      <vt:variant>
        <vt:lpwstr/>
      </vt:variant>
      <vt:variant>
        <vt:i4>5308487</vt:i4>
      </vt:variant>
      <vt:variant>
        <vt:i4>138</vt:i4>
      </vt:variant>
      <vt:variant>
        <vt:i4>0</vt:i4>
      </vt:variant>
      <vt:variant>
        <vt:i4>5</vt:i4>
      </vt:variant>
      <vt:variant>
        <vt:lpwstr>http://ec.europa.eu/transparency/regdoc/?fuseaction=list&amp;n=10&amp;adv=0&amp;coteId=1&amp;year=2016&amp;number=725</vt:lpwstr>
      </vt:variant>
      <vt:variant>
        <vt:lpwstr/>
      </vt:variant>
      <vt:variant>
        <vt:i4>2752618</vt:i4>
      </vt:variant>
      <vt:variant>
        <vt:i4>135</vt:i4>
      </vt:variant>
      <vt:variant>
        <vt:i4>0</vt:i4>
      </vt:variant>
      <vt:variant>
        <vt:i4>5</vt:i4>
      </vt:variant>
      <vt:variant>
        <vt:lpwstr>http://ec.europa.eu/transparency/regdoc/?fuseaction=list&amp;n=10&amp;adv=0&amp;coteId=1&amp;year=2016&amp;number=710&amp;version=F&amp;dateFrom=&amp;dateTo=&amp;serviceId=&amp;documentType=&amp;title=&amp;titleLanguage=&amp;titleSearch=EXACT&amp;sortBy=NUMBER&amp;sortOrder=DESC</vt:lpwstr>
      </vt:variant>
      <vt:variant>
        <vt:lpwstr/>
      </vt:variant>
      <vt:variant>
        <vt:i4>2359413</vt:i4>
      </vt:variant>
      <vt:variant>
        <vt:i4>132</vt:i4>
      </vt:variant>
      <vt:variant>
        <vt:i4>0</vt:i4>
      </vt:variant>
      <vt:variant>
        <vt:i4>5</vt:i4>
      </vt:variant>
      <vt:variant>
        <vt:lpwstr>http://www3.lrs.lt/pls/inter/dokpaieska.showdoc_l?p_id=1205839</vt:lpwstr>
      </vt:variant>
      <vt:variant>
        <vt:lpwstr/>
      </vt:variant>
      <vt:variant>
        <vt:i4>3080245</vt:i4>
      </vt:variant>
      <vt:variant>
        <vt:i4>129</vt:i4>
      </vt:variant>
      <vt:variant>
        <vt:i4>0</vt:i4>
      </vt:variant>
      <vt:variant>
        <vt:i4>5</vt:i4>
      </vt:variant>
      <vt:variant>
        <vt:lpwstr>http://www3.lrs.lt/pls/inter/dokpaieska.rezult_l?p_nr=xiip-4723*&amp;p_nuo=&amp;p_iki=&amp;p_org=&amp;p_drus=&amp;p_kalb_id=1&amp;p_title=&amp;p_text=&amp;p_pub=&amp;p_met=&amp;p_lnr=&amp;p_denr=&amp;p_es=0&amp;p_tid=&amp;p_tkid=&amp;p_t=0&amp;p_tr1=2&amp;p_tr2=2&amp;p_gal=&amp;p_rus=1</vt:lpwstr>
      </vt:variant>
      <vt:variant>
        <vt:lpwstr/>
      </vt:variant>
      <vt:variant>
        <vt:i4>3080247</vt:i4>
      </vt:variant>
      <vt:variant>
        <vt:i4>126</vt:i4>
      </vt:variant>
      <vt:variant>
        <vt:i4>0</vt:i4>
      </vt:variant>
      <vt:variant>
        <vt:i4>5</vt:i4>
      </vt:variant>
      <vt:variant>
        <vt:lpwstr>http://www3.lrs.lt/pls/inter/dokpaieska.rezult_l?p_nr=XIIP-3751*&amp;p_nuo=&amp;p_iki=&amp;p_org=&amp;p_drus=&amp;p_kalb_id=1&amp;p_title=&amp;p_text=&amp;p_pub=&amp;p_met=&amp;p_lnr=&amp;p_denr=&amp;p_es=0&amp;p_tid=&amp;p_tkid=&amp;p_t=0&amp;p_tr1=2&amp;p_tr2=2&amp;p_gal=&amp;p_rus=1</vt:lpwstr>
      </vt:variant>
      <vt:variant>
        <vt:lpwstr/>
      </vt:variant>
      <vt:variant>
        <vt:i4>3080246</vt:i4>
      </vt:variant>
      <vt:variant>
        <vt:i4>123</vt:i4>
      </vt:variant>
      <vt:variant>
        <vt:i4>0</vt:i4>
      </vt:variant>
      <vt:variant>
        <vt:i4>5</vt:i4>
      </vt:variant>
      <vt:variant>
        <vt:lpwstr>http://www3.lrs.lt/pls/inter/dokpaieska.rezult_l?p_nr=XIIP-3750*&amp;p_nuo=&amp;p_iki=&amp;p_org=&amp;p_drus=&amp;p_kalb_id=1&amp;p_title=&amp;p_text=&amp;p_pub=&amp;p_met=&amp;p_lnr=&amp;p_denr=&amp;p_es=0&amp;p_tid=&amp;p_tkid=&amp;p_t=0&amp;p_tr1=2&amp;p_tr2=2&amp;p_gal=&amp;p_rus=1</vt:lpwstr>
      </vt:variant>
      <vt:variant>
        <vt:lpwstr/>
      </vt:variant>
      <vt:variant>
        <vt:i4>3801148</vt:i4>
      </vt:variant>
      <vt:variant>
        <vt:i4>120</vt:i4>
      </vt:variant>
      <vt:variant>
        <vt:i4>0</vt:i4>
      </vt:variant>
      <vt:variant>
        <vt:i4>5</vt:i4>
      </vt:variant>
      <vt:variant>
        <vt:lpwstr>https://e-seimas.lrs.lt/portal/legalAct/lt/TAD/886c7282c12811e682539852a4b72dd4?jfwid=39x4338z9</vt:lpwstr>
      </vt:variant>
      <vt:variant>
        <vt:lpwstr/>
      </vt:variant>
      <vt:variant>
        <vt:i4>2752617</vt:i4>
      </vt:variant>
      <vt:variant>
        <vt:i4>117</vt:i4>
      </vt:variant>
      <vt:variant>
        <vt:i4>0</vt:i4>
      </vt:variant>
      <vt:variant>
        <vt:i4>5</vt:i4>
      </vt:variant>
      <vt:variant>
        <vt:lpwstr>http://www3.lrs.lt/pls/inter/dokpaieska.rezult_l?p_nr=xiiip-174*&amp;p_nuo=&amp;p_iki=&amp;p_org=&amp;p_drus=&amp;p_kalb_id=1&amp;p_title=&amp;p_text=&amp;p_pub=&amp;p_met=&amp;p_lnr=&amp;p_denr=&amp;p_es=0&amp;p_tid=&amp;p_tkid=&amp;p_t=0&amp;p_tr1=2&amp;p_tr2=2&amp;p_gal=&amp;p_rus=1</vt:lpwstr>
      </vt:variant>
      <vt:variant>
        <vt:lpwstr/>
      </vt:variant>
      <vt:variant>
        <vt:i4>2097270</vt:i4>
      </vt:variant>
      <vt:variant>
        <vt:i4>114</vt:i4>
      </vt:variant>
      <vt:variant>
        <vt:i4>0</vt:i4>
      </vt:variant>
      <vt:variant>
        <vt:i4>5</vt:i4>
      </vt:variant>
      <vt:variant>
        <vt:lpwstr>http://www3.lrs.lt/pls/inter/dokpaieska.showdoc_l?p_id=1206035</vt:lpwstr>
      </vt:variant>
      <vt:variant>
        <vt:lpwstr/>
      </vt:variant>
      <vt:variant>
        <vt:i4>2949183</vt:i4>
      </vt:variant>
      <vt:variant>
        <vt:i4>111</vt:i4>
      </vt:variant>
      <vt:variant>
        <vt:i4>0</vt:i4>
      </vt:variant>
      <vt:variant>
        <vt:i4>5</vt:i4>
      </vt:variant>
      <vt:variant>
        <vt:lpwstr>http://www3.lrs.lt/pls/inter/dokpaieska.rezult_l?p_nr=xiip-4806*&amp;p_nuo=&amp;p_iki=&amp;p_org=&amp;p_drus=&amp;p_kalb_id=1&amp;p_title=&amp;p_text=&amp;p_pub=&amp;p_met=&amp;p_lnr=&amp;p_denr=&amp;p_es=0&amp;p_tid=&amp;p_tkid=&amp;p_t=0&amp;p_tr1=2&amp;p_tr2=2&amp;p_gal=&amp;p_rus=1</vt:lpwstr>
      </vt:variant>
      <vt:variant>
        <vt:lpwstr/>
      </vt:variant>
      <vt:variant>
        <vt:i4>2949175</vt:i4>
      </vt:variant>
      <vt:variant>
        <vt:i4>108</vt:i4>
      </vt:variant>
      <vt:variant>
        <vt:i4>0</vt:i4>
      </vt:variant>
      <vt:variant>
        <vt:i4>5</vt:i4>
      </vt:variant>
      <vt:variant>
        <vt:lpwstr>http://www3.lrs.lt/pls/inter/dokpaieska.rezult_l?p_nr=xiip-3274*&amp;p_nuo=&amp;p_iki=&amp;p_org=&amp;p_drus=&amp;p_kalb_id=1&amp;p_title=&amp;p_text=&amp;p_pub=&amp;p_met=&amp;p_lnr=&amp;p_denr=&amp;p_es=0&amp;p_tid=&amp;p_tkid=&amp;p_t=0&amp;p_tr1=2&amp;p_tr2=2&amp;p_gal=&amp;p_rus=1</vt:lpwstr>
      </vt:variant>
      <vt:variant>
        <vt:lpwstr/>
      </vt:variant>
      <vt:variant>
        <vt:i4>2687038</vt:i4>
      </vt:variant>
      <vt:variant>
        <vt:i4>105</vt:i4>
      </vt:variant>
      <vt:variant>
        <vt:i4>0</vt:i4>
      </vt:variant>
      <vt:variant>
        <vt:i4>5</vt:i4>
      </vt:variant>
      <vt:variant>
        <vt:lpwstr>http://www3.lrs.lt/pls/inter/dokpaieska.rezult_l?p_nr=xiip-4847*&amp;p_nuo=&amp;p_iki=&amp;p_org=&amp;p_drus=&amp;p_kalb_id=1&amp;p_title=&amp;p_text=&amp;p_pub=&amp;p_met=&amp;p_lnr=&amp;p_denr=&amp;p_es=0&amp;p_tid=&amp;p_tkid=&amp;p_t=0&amp;p_tr1=2&amp;p_tr2=2&amp;p_gal=&amp;p_rus=1</vt:lpwstr>
      </vt:variant>
      <vt:variant>
        <vt:lpwstr/>
      </vt:variant>
      <vt:variant>
        <vt:i4>2687039</vt:i4>
      </vt:variant>
      <vt:variant>
        <vt:i4>102</vt:i4>
      </vt:variant>
      <vt:variant>
        <vt:i4>0</vt:i4>
      </vt:variant>
      <vt:variant>
        <vt:i4>5</vt:i4>
      </vt:variant>
      <vt:variant>
        <vt:lpwstr>http://www3.lrs.lt/pls/inter/dokpaieska.rezult_l?p_nr=xiip-4846*&amp;p_nuo=&amp;p_iki=&amp;p_org=&amp;p_drus=&amp;p_kalb_id=1&amp;p_title=&amp;p_text=&amp;p_pub=&amp;p_met=&amp;p_lnr=&amp;p_denr=&amp;p_es=0&amp;p_tid=&amp;p_tkid=&amp;p_t=0&amp;p_tr1=2&amp;p_tr2=2&amp;p_gal=&amp;p_rus=1</vt:lpwstr>
      </vt:variant>
      <vt:variant>
        <vt:lpwstr/>
      </vt:variant>
      <vt:variant>
        <vt:i4>2949227</vt:i4>
      </vt:variant>
      <vt:variant>
        <vt:i4>99</vt:i4>
      </vt:variant>
      <vt:variant>
        <vt:i4>0</vt:i4>
      </vt:variant>
      <vt:variant>
        <vt:i4>5</vt:i4>
      </vt:variant>
      <vt:variant>
        <vt:lpwstr>http://www3.lrs.lt/pls/inter/dokpaieska.rezult_l?p_nr=xiiip-205*&amp;p_nuo=&amp;p_iki=&amp;p_org=&amp;p_drus=&amp;p_kalb_id=1&amp;p_title=&amp;p_text=&amp;p_pub=&amp;p_met=&amp;p_lnr=&amp;p_denr=&amp;p_es=0&amp;p_tid=&amp;p_tkid=&amp;p_t=0&amp;p_tr1=2&amp;p_tr2=2&amp;p_gal=&amp;p_rus=1</vt:lpwstr>
      </vt:variant>
      <vt:variant>
        <vt:lpwstr/>
      </vt:variant>
      <vt:variant>
        <vt:i4>2949226</vt:i4>
      </vt:variant>
      <vt:variant>
        <vt:i4>96</vt:i4>
      </vt:variant>
      <vt:variant>
        <vt:i4>0</vt:i4>
      </vt:variant>
      <vt:variant>
        <vt:i4>5</vt:i4>
      </vt:variant>
      <vt:variant>
        <vt:lpwstr>http://www3.lrs.lt/pls/inter/dokpaieska.rezult_l?p_nr=xiiip-204*&amp;p_nuo=&amp;p_iki=&amp;p_org=&amp;p_drus=&amp;p_kalb_id=1&amp;p_title=&amp;p_text=&amp;p_pub=&amp;p_met=&amp;p_lnr=&amp;p_denr=&amp;p_es=0&amp;p_tid=&amp;p_tkid=&amp;p_t=0&amp;p_tr1=2&amp;p_tr2=2&amp;p_gal=&amp;p_rus=1</vt:lpwstr>
      </vt:variant>
      <vt:variant>
        <vt:lpwstr/>
      </vt:variant>
      <vt:variant>
        <vt:i4>2949229</vt:i4>
      </vt:variant>
      <vt:variant>
        <vt:i4>93</vt:i4>
      </vt:variant>
      <vt:variant>
        <vt:i4>0</vt:i4>
      </vt:variant>
      <vt:variant>
        <vt:i4>5</vt:i4>
      </vt:variant>
      <vt:variant>
        <vt:lpwstr>http://www3.lrs.lt/pls/inter/dokpaieska.rezult_l?p_nr=xiiip-203*&amp;p_nuo=&amp;p_iki=&amp;p_org=&amp;p_drus=&amp;p_kalb_id=1&amp;p_title=&amp;p_text=&amp;p_pub=&amp;p_met=&amp;p_lnr=&amp;p_denr=&amp;p_es=0&amp;p_tid=&amp;p_tkid=&amp;p_t=0&amp;p_tr1=2&amp;p_tr2=2&amp;p_gal=&amp;p_rus=1</vt:lpwstr>
      </vt:variant>
      <vt:variant>
        <vt:lpwstr/>
      </vt:variant>
      <vt:variant>
        <vt:i4>2752622</vt:i4>
      </vt:variant>
      <vt:variant>
        <vt:i4>90</vt:i4>
      </vt:variant>
      <vt:variant>
        <vt:i4>0</vt:i4>
      </vt:variant>
      <vt:variant>
        <vt:i4>5</vt:i4>
      </vt:variant>
      <vt:variant>
        <vt:lpwstr>http://www3.lrs.lt/pls/inter/dokpaieska.rezult_l?p_nr=XIIIP-270*&amp;p_nuo=&amp;p_iki=&amp;p_org=&amp;p_drus=&amp;p_kalb_id=1&amp;p_title=&amp;p_text=&amp;p_pub=&amp;p_met=&amp;p_lnr=&amp;p_denr=&amp;p_es=0&amp;p_tid=&amp;p_tkid=&amp;p_t=0&amp;p_tr1=2&amp;p_tr2=2&amp;p_gal=&amp;p_rus=1</vt:lpwstr>
      </vt:variant>
      <vt:variant>
        <vt:lpwstr/>
      </vt:variant>
      <vt:variant>
        <vt:i4>2162763</vt:i4>
      </vt:variant>
      <vt:variant>
        <vt:i4>87</vt:i4>
      </vt:variant>
      <vt:variant>
        <vt:i4>0</vt:i4>
      </vt:variant>
      <vt:variant>
        <vt:i4>5</vt:i4>
      </vt:variant>
      <vt:variant>
        <vt:lpwstr>http://www3.lrs.lt/pls/inter/dokpaieska.rezult_l?p_nr=XIIIP-269*&amp;p_nuo=&amp;p_iki=&amp;p_org=&amp;p_drus=&amp;p_kalb_id=1&amp;p_title=&amp;p_text=&amp;p_pub=&amp;</vt:lpwstr>
      </vt:variant>
      <vt:variant>
        <vt:lpwstr/>
      </vt:variant>
      <vt:variant>
        <vt:i4>2818154</vt:i4>
      </vt:variant>
      <vt:variant>
        <vt:i4>84</vt:i4>
      </vt:variant>
      <vt:variant>
        <vt:i4>0</vt:i4>
      </vt:variant>
      <vt:variant>
        <vt:i4>5</vt:i4>
      </vt:variant>
      <vt:variant>
        <vt:lpwstr>http://www3.lrs.lt/pls/inter/dokpaieska.rezult_l?p_nr=XIIIP-167*&amp;p_nuo=&amp;p_iki=&amp;p_org=&amp;p_drus=&amp;p_kalb_id=1&amp;p_title=&amp;p_text=&amp;p_pub=&amp;p_met=&amp;p_lnr=&amp;p_denr=&amp;p_es=0&amp;p_tid=&amp;p_tkid=&amp;p_t=0&amp;p_tr1=2&amp;p_tr2=2&amp;p_gal=&amp;p_rus=1</vt:lpwstr>
      </vt:variant>
      <vt:variant>
        <vt:lpwstr/>
      </vt:variant>
      <vt:variant>
        <vt:i4>2818155</vt:i4>
      </vt:variant>
      <vt:variant>
        <vt:i4>81</vt:i4>
      </vt:variant>
      <vt:variant>
        <vt:i4>0</vt:i4>
      </vt:variant>
      <vt:variant>
        <vt:i4>5</vt:i4>
      </vt:variant>
      <vt:variant>
        <vt:lpwstr>http://www3.lrs.lt/pls/inter/dokpaieska.rezult_l?p_nr=XIIIP-166*&amp;p_nuo=&amp;p_iki=&amp;p_org=&amp;p_drus=&amp;p_kalb_id=1&amp;p_title=&amp;p_text=&amp;p_pub=&amp;p_met=&amp;p_lnr=&amp;p_denr=&amp;p_es=0&amp;p_tid=&amp;p_tkid=&amp;p_t=0&amp;p_tr1=2&amp;p_tr2=2&amp;p_gal=&amp;p_rus=1</vt:lpwstr>
      </vt:variant>
      <vt:variant>
        <vt:lpwstr/>
      </vt:variant>
      <vt:variant>
        <vt:i4>2818152</vt:i4>
      </vt:variant>
      <vt:variant>
        <vt:i4>78</vt:i4>
      </vt:variant>
      <vt:variant>
        <vt:i4>0</vt:i4>
      </vt:variant>
      <vt:variant>
        <vt:i4>5</vt:i4>
      </vt:variant>
      <vt:variant>
        <vt:lpwstr>http://www3.lrs.lt/pls/inter/dokpaieska.rezult_l?p_nr=XIIIP-165*&amp;p_nuo=&amp;p_iki=&amp;p_org=&amp;p_drus=&amp;p_kalb_id=1&amp;p_title=&amp;p_text=&amp;p_pub=&amp;p_met=&amp;p_lnr=&amp;p_denr=&amp;p_es=0&amp;p_tid=&amp;p_tkid=&amp;p_t=0&amp;p_tr1=2&amp;p_tr2=2&amp;p_gal=&amp;p_rus=1</vt:lpwstr>
      </vt:variant>
      <vt:variant>
        <vt:lpwstr/>
      </vt:variant>
      <vt:variant>
        <vt:i4>2818153</vt:i4>
      </vt:variant>
      <vt:variant>
        <vt:i4>75</vt:i4>
      </vt:variant>
      <vt:variant>
        <vt:i4>0</vt:i4>
      </vt:variant>
      <vt:variant>
        <vt:i4>5</vt:i4>
      </vt:variant>
      <vt:variant>
        <vt:lpwstr>http://www3.lrs.lt/pls/inter/dokpaieska.rezult_l?p_nr=XIIIP-164*&amp;p_nuo=&amp;p_iki=&amp;p_org=&amp;p_drus=&amp;p_kalb_id=1&amp;p_title=&amp;p_text=&amp;p_pub=&amp;p_met=&amp;p_lnr=&amp;p_denr=&amp;p_es=0&amp;p_tid=&amp;p_tkid=&amp;p_t=0&amp;p_tr1=2&amp;p_tr2=2&amp;p_gal=&amp;p_rus=1</vt:lpwstr>
      </vt:variant>
      <vt:variant>
        <vt:lpwstr/>
      </vt:variant>
      <vt:variant>
        <vt:i4>2818158</vt:i4>
      </vt:variant>
      <vt:variant>
        <vt:i4>72</vt:i4>
      </vt:variant>
      <vt:variant>
        <vt:i4>0</vt:i4>
      </vt:variant>
      <vt:variant>
        <vt:i4>5</vt:i4>
      </vt:variant>
      <vt:variant>
        <vt:lpwstr>http://www3.lrs.lt/pls/inter/dokpaieska.rezult_l?p_nr=XIIIP-163*&amp;p_nuo=&amp;p_iki=&amp;p_org=&amp;p_drus=&amp;p_kalb_id=1&amp;p_title=&amp;p_text=&amp;p_pub=&amp;p_met=&amp;p_lnr=&amp;p_denr=&amp;p_es=0&amp;p_tid=&amp;p_tkid=&amp;p_t=0&amp;p_tr1=2&amp;p_tr2=2&amp;p_gal=&amp;p_rus=1</vt:lpwstr>
      </vt:variant>
      <vt:variant>
        <vt:lpwstr/>
      </vt:variant>
      <vt:variant>
        <vt:i4>2818159</vt:i4>
      </vt:variant>
      <vt:variant>
        <vt:i4>69</vt:i4>
      </vt:variant>
      <vt:variant>
        <vt:i4>0</vt:i4>
      </vt:variant>
      <vt:variant>
        <vt:i4>5</vt:i4>
      </vt:variant>
      <vt:variant>
        <vt:lpwstr>http://www3.lrs.lt/pls/inter/dokpaieska.rezult_l?p_nr=XIIIP-162*&amp;p_nuo=&amp;p_iki=&amp;p_org=&amp;p_drus=&amp;p_kalb_id=1&amp;p_title=&amp;p_text=&amp;p_pub=&amp;p_met=&amp;p_lnr=&amp;p_denr=&amp;p_es=0&amp;p_tid=&amp;p_tkid=&amp;p_t=0&amp;p_tr1=2&amp;p_tr2=2&amp;p_gal=&amp;p_rus=1</vt:lpwstr>
      </vt:variant>
      <vt:variant>
        <vt:lpwstr/>
      </vt:variant>
      <vt:variant>
        <vt:i4>2818156</vt:i4>
      </vt:variant>
      <vt:variant>
        <vt:i4>66</vt:i4>
      </vt:variant>
      <vt:variant>
        <vt:i4>0</vt:i4>
      </vt:variant>
      <vt:variant>
        <vt:i4>5</vt:i4>
      </vt:variant>
      <vt:variant>
        <vt:lpwstr>http://www3.lrs.lt/pls/inter/dokpaieska.rezult_l?p_nr=XIIIP-161*&amp;p_nuo=&amp;p_iki=&amp;p_org=&amp;p_drus=&amp;p_kalb_id=1&amp;p_title=&amp;p_text=&amp;p_pub=&amp;p_met=&amp;p_lnr=&amp;p_denr=&amp;p_es=0&amp;p_tid=&amp;p_tkid=&amp;p_t=0&amp;p_tr1=2&amp;p_tr2=2&amp;p_gal=&amp;p_rus=1</vt:lpwstr>
      </vt:variant>
      <vt:variant>
        <vt:lpwstr/>
      </vt:variant>
      <vt:variant>
        <vt:i4>2818157</vt:i4>
      </vt:variant>
      <vt:variant>
        <vt:i4>63</vt:i4>
      </vt:variant>
      <vt:variant>
        <vt:i4>0</vt:i4>
      </vt:variant>
      <vt:variant>
        <vt:i4>5</vt:i4>
      </vt:variant>
      <vt:variant>
        <vt:lpwstr>http://www3.lrs.lt/pls/inter/dokpaieska.rezult_l?p_nr=XIIIP-160*&amp;p_nuo=&amp;p_iki=&amp;p_org=&amp;p_drus=&amp;p_kalb_id=1&amp;p_title=&amp;p_text=&amp;p_pub=&amp;p_met=&amp;p_lnr=&amp;p_denr=&amp;p_es=0&amp;p_tid=&amp;p_tkid=&amp;p_t=0&amp;p_tr1=2&amp;p_tr2=2&amp;p_gal=&amp;p_rus=1</vt:lpwstr>
      </vt:variant>
      <vt:variant>
        <vt:lpwstr/>
      </vt:variant>
      <vt:variant>
        <vt:i4>3014705</vt:i4>
      </vt:variant>
      <vt:variant>
        <vt:i4>60</vt:i4>
      </vt:variant>
      <vt:variant>
        <vt:i4>0</vt:i4>
      </vt:variant>
      <vt:variant>
        <vt:i4>5</vt:i4>
      </vt:variant>
      <vt:variant>
        <vt:lpwstr>http://www3.lrs.lt/pls/inter/dokpaieska.rezult_l?p_nr=XIIP-4131*&amp;p_nuo=&amp;p_iki=&amp;p_org=&amp;p_drus=&amp;p_kalb_id=1&amp;p_title=&amp;p_text=&amp;p_pub=&amp;p_met=&amp;p_lnr=&amp;p_denr=&amp;p_es=0&amp;p_tid=&amp;p_tkid=&amp;p_t=0&amp;p_tr1=2&amp;p_tr2=2&amp;p_gal=&amp;p_rus=1</vt:lpwstr>
      </vt:variant>
      <vt:variant>
        <vt:lpwstr/>
      </vt:variant>
      <vt:variant>
        <vt:i4>3014704</vt:i4>
      </vt:variant>
      <vt:variant>
        <vt:i4>57</vt:i4>
      </vt:variant>
      <vt:variant>
        <vt:i4>0</vt:i4>
      </vt:variant>
      <vt:variant>
        <vt:i4>5</vt:i4>
      </vt:variant>
      <vt:variant>
        <vt:lpwstr>http://www3.lrs.lt/pls/inter/dokpaieska.rezult_l?p_nr=XIIP-4130*&amp;p_nuo=&amp;p_iki=&amp;p_org=&amp;p_drus=&amp;p_kalb_id=1&amp;p_title=&amp;p_text=&amp;p_pub=&amp;p_met=&amp;p_lnr=&amp;p_denr=&amp;p_es=0&amp;p_tid=&amp;p_tkid=&amp;p_t=0&amp;p_tr1=2&amp;p_tr2=2&amp;p_gal=&amp;p_rus=1</vt:lpwstr>
      </vt:variant>
      <vt:variant>
        <vt:lpwstr/>
      </vt:variant>
      <vt:variant>
        <vt:i4>720918</vt:i4>
      </vt:variant>
      <vt:variant>
        <vt:i4>54</vt:i4>
      </vt:variant>
      <vt:variant>
        <vt:i4>0</vt:i4>
      </vt:variant>
      <vt:variant>
        <vt:i4>5</vt:i4>
      </vt:variant>
      <vt:variant>
        <vt:lpwstr>http://www3.lrs.lt/pls/inter/dokpaieska.rezult_l?p_nr=XIIP-2731(2)*&amp;p_nuo=&amp;p_iki=&amp;p_org=&amp;p_drus=&amp;p_kalb_id=1&amp;p_title=&amp;p_text=&amp;p_pub=&amp;p_met=&amp;p_lnr=&amp;p_denr=&amp;p_es=0&amp;p_tid=&amp;p_tkid=&amp;p_t=0&amp;p_tr1=2&amp;p_tr2=2&amp;p_gal=&amp;p_rus=1</vt:lpwstr>
      </vt:variant>
      <vt:variant>
        <vt:lpwstr/>
      </vt:variant>
      <vt:variant>
        <vt:i4>786447</vt:i4>
      </vt:variant>
      <vt:variant>
        <vt:i4>51</vt:i4>
      </vt:variant>
      <vt:variant>
        <vt:i4>0</vt:i4>
      </vt:variant>
      <vt:variant>
        <vt:i4>5</vt:i4>
      </vt:variant>
      <vt:variant>
        <vt:lpwstr>http://www3.lrs.lt/pls/inter/dokpaieska.rezult_l?p_nr=XIIP-2750&amp;p_nuo=&amp;p_iki=&amp;p_org=&amp;p_drus=&amp;p_kalb_id=1&amp;p_title=&amp;p_text=&amp;p_pub=&amp;p_met=&amp;p_lnr=&amp;p_denr=&amp;p_es=0&amp;p_tid=&amp;p_tkid=&amp;p_t=0&amp;p_tr1=2&amp;p_tr2=2&amp;p_gal=&amp;p_rus=1</vt:lpwstr>
      </vt:variant>
      <vt:variant>
        <vt:lpwstr/>
      </vt:variant>
      <vt:variant>
        <vt:i4>1114184</vt:i4>
      </vt:variant>
      <vt:variant>
        <vt:i4>48</vt:i4>
      </vt:variant>
      <vt:variant>
        <vt:i4>0</vt:i4>
      </vt:variant>
      <vt:variant>
        <vt:i4>5</vt:i4>
      </vt:variant>
      <vt:variant>
        <vt:lpwstr>https://www.e-tar.lt/portal/lt/legalAct/00104b50cda311e6a2cac7383cbb90a3</vt:lpwstr>
      </vt:variant>
      <vt:variant>
        <vt:lpwstr/>
      </vt:variant>
      <vt:variant>
        <vt:i4>2752622</vt:i4>
      </vt:variant>
      <vt:variant>
        <vt:i4>45</vt:i4>
      </vt:variant>
      <vt:variant>
        <vt:i4>0</vt:i4>
      </vt:variant>
      <vt:variant>
        <vt:i4>5</vt:i4>
      </vt:variant>
      <vt:variant>
        <vt:lpwstr>http://www3.lrs.lt/pls/inter/dokpaieska.rezult_l?p_nr=xiiip-173*&amp;p_nuo=&amp;p_iki=&amp;p_org=&amp;p_drus=&amp;p_kalb_id=1&amp;p_title=&amp;p_text=&amp;p_pub=&amp;p_met=&amp;p_lnr=&amp;p_denr=&amp;p_es=0&amp;p_tid=&amp;p_tkid=&amp;p_t=0&amp;p_tr1=2&amp;p_tr2=2&amp;p_gal=&amp;p_rus=1</vt:lpwstr>
      </vt:variant>
      <vt:variant>
        <vt:lpwstr/>
      </vt:variant>
      <vt:variant>
        <vt:i4>4522050</vt:i4>
      </vt:variant>
      <vt:variant>
        <vt:i4>42</vt:i4>
      </vt:variant>
      <vt:variant>
        <vt:i4>0</vt:i4>
      </vt:variant>
      <vt:variant>
        <vt:i4>5</vt:i4>
      </vt:variant>
      <vt:variant>
        <vt:lpwstr>https://www.e-tar.lt/portal/lt/legalAct/289b3600bd5111e688d0ed775a2e782a</vt:lpwstr>
      </vt:variant>
      <vt:variant>
        <vt:lpwstr/>
      </vt:variant>
      <vt:variant>
        <vt:i4>786506</vt:i4>
      </vt:variant>
      <vt:variant>
        <vt:i4>39</vt:i4>
      </vt:variant>
      <vt:variant>
        <vt:i4>0</vt:i4>
      </vt:variant>
      <vt:variant>
        <vt:i4>5</vt:i4>
      </vt:variant>
      <vt:variant>
        <vt:lpwstr>http://www3.lrs.lt/pls/inter/dokpaieska.rezult_l?p_nr=xiiip-53*&amp;p_nuo=&amp;p_iki=&amp;p_org=&amp;p_drus=&amp;p_kalb_id=1&amp;p_title=&amp;p_text=&amp;p_pub=&amp;p_met=&amp;p_lnr=&amp;p_denr=&amp;p_es=0&amp;p_tid=&amp;p_tkid=&amp;p_t=0&amp;p_tr1=2&amp;p_tr2=2&amp;p_gal=&amp;p_rus=1</vt:lpwstr>
      </vt:variant>
      <vt:variant>
        <vt:lpwstr/>
      </vt:variant>
      <vt:variant>
        <vt:i4>4849735</vt:i4>
      </vt:variant>
      <vt:variant>
        <vt:i4>36</vt:i4>
      </vt:variant>
      <vt:variant>
        <vt:i4>0</vt:i4>
      </vt:variant>
      <vt:variant>
        <vt:i4>5</vt:i4>
      </vt:variant>
      <vt:variant>
        <vt:lpwstr>https://www.e-tar.lt/portal/lt/legalAct/97b6e130ffe411e68034be159a964f47</vt:lpwstr>
      </vt:variant>
      <vt:variant>
        <vt:lpwstr/>
      </vt:variant>
      <vt:variant>
        <vt:i4>2949173</vt:i4>
      </vt:variant>
      <vt:variant>
        <vt:i4>33</vt:i4>
      </vt:variant>
      <vt:variant>
        <vt:i4>0</vt:i4>
      </vt:variant>
      <vt:variant>
        <vt:i4>5</vt:i4>
      </vt:variant>
      <vt:variant>
        <vt:lpwstr>http://www3.lrs.lt/pls/inter/dokpaieska.rezult_l?p_nr=xiip-3276*&amp;p_nuo=&amp;p_iki=&amp;p_org=&amp;p_drus=&amp;p_kalb_id=1&amp;p_title=&amp;p_text=&amp;p_pub=&amp;p_met=&amp;p_lnr=&amp;p_denr=&amp;p_es=0&amp;p_tid=&amp;p_tkid=&amp;p_t=0&amp;p_tr1=2&amp;p_tr2=2&amp;p_gal=&amp;p_rus=1</vt:lpwstr>
      </vt:variant>
      <vt:variant>
        <vt:lpwstr/>
      </vt:variant>
      <vt:variant>
        <vt:i4>2949174</vt:i4>
      </vt:variant>
      <vt:variant>
        <vt:i4>30</vt:i4>
      </vt:variant>
      <vt:variant>
        <vt:i4>0</vt:i4>
      </vt:variant>
      <vt:variant>
        <vt:i4>5</vt:i4>
      </vt:variant>
      <vt:variant>
        <vt:lpwstr>http://www3.lrs.lt/pls/inter/dokpaieska.rezult_l?p_nr=xiip-3275*&amp;p_nuo=&amp;p_iki=&amp;p_org=&amp;p_drus=&amp;p_kalb_id=1&amp;p_title=&amp;p_text=&amp;p_pub=&amp;p_met=&amp;p_lnr=&amp;p_denr=&amp;p_es=0&amp;p_tid=&amp;p_tkid=&amp;p_t=0&amp;p_tr1=2&amp;p_tr2=2&amp;p_gal=&amp;p_rus=1</vt:lpwstr>
      </vt:variant>
      <vt:variant>
        <vt:lpwstr/>
      </vt:variant>
      <vt:variant>
        <vt:i4>2949168</vt:i4>
      </vt:variant>
      <vt:variant>
        <vt:i4>27</vt:i4>
      </vt:variant>
      <vt:variant>
        <vt:i4>0</vt:i4>
      </vt:variant>
      <vt:variant>
        <vt:i4>5</vt:i4>
      </vt:variant>
      <vt:variant>
        <vt:lpwstr>http://www3.lrs.lt/pls/inter/dokpaieska.rezult_l?p_nr=xiip-3273*&amp;p_nuo=&amp;p_iki=&amp;p_org=&amp;p_drus=&amp;p_kalb_id=1&amp;p_title=&amp;p_text=&amp;p_pub=&amp;p_met=&amp;p_lnr=&amp;p_denr=&amp;p_es=0&amp;p_tid=&amp;p_tkid=&amp;p_t=0&amp;p_tr1=2&amp;p_tr2=2&amp;p_gal=&amp;p_rus=1</vt:lpwstr>
      </vt:variant>
      <vt:variant>
        <vt:lpwstr/>
      </vt:variant>
      <vt:variant>
        <vt:i4>2949170</vt:i4>
      </vt:variant>
      <vt:variant>
        <vt:i4>24</vt:i4>
      </vt:variant>
      <vt:variant>
        <vt:i4>0</vt:i4>
      </vt:variant>
      <vt:variant>
        <vt:i4>5</vt:i4>
      </vt:variant>
      <vt:variant>
        <vt:lpwstr>http://www3.lrs.lt/pls/inter/dokpaieska.rezult_l?p_nr=xiip-3271*&amp;p_nuo=&amp;p_iki=&amp;p_org=&amp;p_drus=&amp;p_kalb_id=1&amp;p_title=&amp;p_text=&amp;p_pub=&amp;p_met=&amp;p_lnr=&amp;p_denr=&amp;p_es=0&amp;p_tid=&amp;p_tkid=&amp;p_t=0&amp;p_tr1=2&amp;p_tr2=2&amp;p_gal=&amp;p_rus=1</vt:lpwstr>
      </vt:variant>
      <vt:variant>
        <vt:lpwstr/>
      </vt:variant>
      <vt:variant>
        <vt:i4>2949171</vt:i4>
      </vt:variant>
      <vt:variant>
        <vt:i4>21</vt:i4>
      </vt:variant>
      <vt:variant>
        <vt:i4>0</vt:i4>
      </vt:variant>
      <vt:variant>
        <vt:i4>5</vt:i4>
      </vt:variant>
      <vt:variant>
        <vt:lpwstr>http://www3.lrs.lt/pls/inter/dokpaieska.rezult_l?p_nr=xiip-3270*&amp;p_nuo=&amp;p_iki=&amp;p_org=&amp;p_drus=&amp;p_kalb_id=1&amp;p_title=&amp;p_text=&amp;p_pub=&amp;p_met=&amp;p_lnr=&amp;p_denr=&amp;p_es=0&amp;p_tid=&amp;p_tkid=&amp;p_t=0&amp;p_tr1=2&amp;p_tr2=2&amp;p_gal=&amp;p_rus=1</vt:lpwstr>
      </vt:variant>
      <vt:variant>
        <vt:lpwstr/>
      </vt:variant>
      <vt:variant>
        <vt:i4>4849735</vt:i4>
      </vt:variant>
      <vt:variant>
        <vt:i4>18</vt:i4>
      </vt:variant>
      <vt:variant>
        <vt:i4>0</vt:i4>
      </vt:variant>
      <vt:variant>
        <vt:i4>5</vt:i4>
      </vt:variant>
      <vt:variant>
        <vt:lpwstr>https://www.e-tar.lt/portal/lt/legalAct/97b6e130ffe411e68034be159a964f47</vt:lpwstr>
      </vt:variant>
      <vt:variant>
        <vt:lpwstr/>
      </vt:variant>
      <vt:variant>
        <vt:i4>2883643</vt:i4>
      </vt:variant>
      <vt:variant>
        <vt:i4>15</vt:i4>
      </vt:variant>
      <vt:variant>
        <vt:i4>0</vt:i4>
      </vt:variant>
      <vt:variant>
        <vt:i4>5</vt:i4>
      </vt:variant>
      <vt:variant>
        <vt:lpwstr>http://www3.lrs.lt/pls/inter/dokpaieska.rezult_l?p_nr=xiip-3268*&amp;p_nuo=&amp;p_iki=&amp;p_org=&amp;p_drus=&amp;p_kalb_id=1&amp;p_title=&amp;p_text=&amp;p_pub=&amp;p_met=&amp;p_lnr=&amp;p_denr=&amp;p_es=0&amp;p_tid=&amp;p_tkid=&amp;p_t=0&amp;p_tr1=2&amp;p_tr2=2&amp;p_gal=&amp;p_rus=1</vt:lpwstr>
      </vt:variant>
      <vt:variant>
        <vt:lpwstr/>
      </vt:variant>
      <vt:variant>
        <vt:i4>2949224</vt:i4>
      </vt:variant>
      <vt:variant>
        <vt:i4>12</vt:i4>
      </vt:variant>
      <vt:variant>
        <vt:i4>0</vt:i4>
      </vt:variant>
      <vt:variant>
        <vt:i4>5</vt:i4>
      </vt:variant>
      <vt:variant>
        <vt:lpwstr>http://www3.lrs.lt/pls/inter/dokpaieska.rezult_l?p_nr=xiiip-307*&amp;p_nuo=&amp;p_iki=&amp;p_org=&amp;p_drus=&amp;p_kalb_id=1&amp;p_title=&amp;p_text=&amp;p_pub=&amp;p_met=&amp;p_lnr=&amp;p_denr=&amp;p_es=0&amp;p_tid=&amp;p_tkid=&amp;p_t=0&amp;p_tr1=2&amp;p_tr2=2&amp;p_gal=&amp;p_rus=1</vt:lpwstr>
      </vt:variant>
      <vt:variant>
        <vt:lpwstr/>
      </vt:variant>
      <vt:variant>
        <vt:i4>2949225</vt:i4>
      </vt:variant>
      <vt:variant>
        <vt:i4>9</vt:i4>
      </vt:variant>
      <vt:variant>
        <vt:i4>0</vt:i4>
      </vt:variant>
      <vt:variant>
        <vt:i4>5</vt:i4>
      </vt:variant>
      <vt:variant>
        <vt:lpwstr>http://www3.lrs.lt/pls/inter/dokpaieska.rezult_l?p_nr=xiiip-306*&amp;p_nuo=&amp;p_iki=&amp;p_org=&amp;p_drus=&amp;p_kalb_id=1&amp;p_title=&amp;p_text=&amp;p_pub=&amp;p_met=&amp;p_lnr=&amp;p_denr=&amp;p_es=0&amp;p_tid=&amp;p_tkid=&amp;p_t=0&amp;p_tr1=2&amp;p_tr2=2&amp;p_gal=&amp;p_rus=1</vt:lpwstr>
      </vt:variant>
      <vt:variant>
        <vt:lpwstr/>
      </vt:variant>
      <vt:variant>
        <vt:i4>2949222</vt:i4>
      </vt:variant>
      <vt:variant>
        <vt:i4>6</vt:i4>
      </vt:variant>
      <vt:variant>
        <vt:i4>0</vt:i4>
      </vt:variant>
      <vt:variant>
        <vt:i4>5</vt:i4>
      </vt:variant>
      <vt:variant>
        <vt:lpwstr>http://www3.lrs.lt/pls/inter/dokpaieska.rezult_l?p_nr=XIIIP-309*&amp;p_nuo=&amp;p_iki=&amp;p_org=&amp;p_drus=&amp;p_kalb_id=1&amp;p_title=&amp;p_text=&amp;p_pub=&amp;p_met=&amp;p_lnr=&amp;p_denr=&amp;p_es=0&amp;p_tid=&amp;p_tkid=&amp;p_t=0&amp;p_tr1=2&amp;p_tr2=2&amp;p_gal=&amp;p_rus=1</vt:lpwstr>
      </vt:variant>
      <vt:variant>
        <vt:lpwstr/>
      </vt:variant>
      <vt:variant>
        <vt:i4>1114184</vt:i4>
      </vt:variant>
      <vt:variant>
        <vt:i4>3</vt:i4>
      </vt:variant>
      <vt:variant>
        <vt:i4>0</vt:i4>
      </vt:variant>
      <vt:variant>
        <vt:i4>5</vt:i4>
      </vt:variant>
      <vt:variant>
        <vt:lpwstr>https://www.e-tar.lt/portal/lt/legalAct/00104b50cda311e6a2cac7383cbb90a3</vt:lpwstr>
      </vt:variant>
      <vt:variant>
        <vt:lpwstr/>
      </vt:variant>
      <vt:variant>
        <vt:i4>2228289</vt:i4>
      </vt:variant>
      <vt:variant>
        <vt:i4>0</vt:i4>
      </vt:variant>
      <vt:variant>
        <vt:i4>0</vt:i4>
      </vt:variant>
      <vt:variant>
        <vt:i4>5</vt:i4>
      </vt:variant>
      <vt:variant>
        <vt:lpwstr>http://www3.lrs.lt/pls/inter/dokpaieska.showdoc_l?p_id=1195228&amp;p_tr2=2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cp:lastModifiedBy>JASAITIENĖ Genovaitė</cp:lastModifiedBy>
  <cp:revision>79</cp:revision>
  <cp:lastPrinted>2017-09-11T13:35:00Z</cp:lastPrinted>
  <dcterms:created xsi:type="dcterms:W3CDTF">2017-08-23T12:00:00Z</dcterms:created>
  <dcterms:modified xsi:type="dcterms:W3CDTF">2017-09-12T13:20:00Z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4319459a-acd1-4986-96d8-45d934dced52</vt:lpwstr>
  </property>
</Properties>
</file>