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C9" w:rsidRPr="001B0560" w:rsidRDefault="006463C9" w:rsidP="009318C9">
      <w:pPr>
        <w:pStyle w:val="Default"/>
        <w:spacing w:line="360" w:lineRule="auto"/>
        <w:jc w:val="both"/>
      </w:pPr>
    </w:p>
    <w:p w:rsidR="006B1375" w:rsidRPr="002827AC" w:rsidRDefault="005249C0" w:rsidP="002827AC">
      <w:bookmarkStart w:id="0" w:name="_GoBack"/>
      <w:bookmarkEnd w:id="0"/>
      <w:r>
        <w:rPr>
          <w:rFonts w:cs="Times New Roman"/>
          <w:b/>
          <w:color w:val="1F4E79" w:themeColor="accent1" w:themeShade="80"/>
          <w:szCs w:val="24"/>
          <w:lang w:bidi="bn-IN"/>
        </w:rPr>
        <w:t>Pareiškėja savo kreipimesi</w:t>
      </w:r>
      <w:r>
        <w:rPr>
          <w:rFonts w:cs="Times New Roman"/>
          <w:b/>
          <w:bCs/>
          <w:color w:val="1F4E79" w:themeColor="accent1" w:themeShade="80"/>
          <w:szCs w:val="24"/>
        </w:rPr>
        <w:t xml:space="preserve"> prašo: </w:t>
      </w:r>
      <w:r>
        <w:rPr>
          <w:rFonts w:cs="Times New Roman"/>
          <w:bCs/>
          <w:color w:val="000000" w:themeColor="text1"/>
          <w:szCs w:val="24"/>
        </w:rPr>
        <w:t xml:space="preserve">parengti Nacionalinę demencijos strategiją (Lietuva </w:t>
      </w:r>
      <w:r>
        <w:rPr>
          <w:rFonts w:cs="Times New Roman"/>
          <w:bCs/>
          <w:color w:val="000000" w:themeColor="text1"/>
          <w:szCs w:val="24"/>
          <w:lang w:val="en-US"/>
        </w:rPr>
        <w:t xml:space="preserve">2017 m. </w:t>
      </w:r>
      <w:proofErr w:type="spellStart"/>
      <w:proofErr w:type="gramStart"/>
      <w:r>
        <w:rPr>
          <w:rFonts w:cs="Times New Roman"/>
          <w:bCs/>
          <w:color w:val="000000" w:themeColor="text1"/>
          <w:szCs w:val="24"/>
          <w:lang w:val="en-US"/>
        </w:rPr>
        <w:t>kartu</w:t>
      </w:r>
      <w:proofErr w:type="spellEnd"/>
      <w:proofErr w:type="gramEnd"/>
      <w:r>
        <w:rPr>
          <w:rFonts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Cs w:val="24"/>
          <w:lang w:val="en-US"/>
        </w:rPr>
        <w:t>su</w:t>
      </w:r>
      <w:proofErr w:type="spellEnd"/>
      <w:r>
        <w:rPr>
          <w:rFonts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Cs w:val="24"/>
          <w:lang w:val="en-US"/>
        </w:rPr>
        <w:t>kitomis</w:t>
      </w:r>
      <w:proofErr w:type="spellEnd"/>
      <w:r>
        <w:rPr>
          <w:rFonts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Cs w:val="24"/>
          <w:lang w:val="en-US"/>
        </w:rPr>
        <w:t>pasaulio</w:t>
      </w:r>
      <w:proofErr w:type="spellEnd"/>
      <w:r>
        <w:rPr>
          <w:rFonts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Cs w:val="24"/>
          <w:lang w:val="en-US"/>
        </w:rPr>
        <w:t>valstybėmis</w:t>
      </w:r>
      <w:proofErr w:type="spellEnd"/>
      <w:r>
        <w:rPr>
          <w:rFonts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Cs w:val="24"/>
          <w:lang w:val="en-US"/>
        </w:rPr>
        <w:t>įsipareigojo</w:t>
      </w:r>
      <w:proofErr w:type="spellEnd"/>
      <w:r>
        <w:rPr>
          <w:rFonts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Cs w:val="24"/>
          <w:lang w:val="en-US"/>
        </w:rPr>
        <w:t>parengti</w:t>
      </w:r>
      <w:proofErr w:type="spellEnd"/>
      <w:r>
        <w:rPr>
          <w:rFonts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Cs w:val="24"/>
          <w:lang w:val="en-US"/>
        </w:rPr>
        <w:t>nacionalin</w:t>
      </w:r>
      <w:proofErr w:type="spellEnd"/>
      <w:r>
        <w:rPr>
          <w:rFonts w:cs="Times New Roman"/>
          <w:bCs/>
          <w:color w:val="000000" w:themeColor="text1"/>
          <w:szCs w:val="24"/>
        </w:rPr>
        <w:t>ę demencijos strategiją, pritardama Pasauliniam demencijos veiksmų planui, tačiau tokia strategija dar neparengta).</w:t>
      </w:r>
    </w:p>
    <w:sectPr w:rsidR="006B1375" w:rsidRPr="002827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4319E"/>
    <w:multiLevelType w:val="hybridMultilevel"/>
    <w:tmpl w:val="CAB6652A"/>
    <w:lvl w:ilvl="0" w:tplc="3B78CB7C">
      <w:start w:val="1"/>
      <w:numFmt w:val="lowerLetter"/>
      <w:lvlText w:val="%1.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FC"/>
    <w:rsid w:val="001B0560"/>
    <w:rsid w:val="00247038"/>
    <w:rsid w:val="002827AC"/>
    <w:rsid w:val="002A441E"/>
    <w:rsid w:val="003F0571"/>
    <w:rsid w:val="005249C0"/>
    <w:rsid w:val="005876EC"/>
    <w:rsid w:val="006463C9"/>
    <w:rsid w:val="006B1375"/>
    <w:rsid w:val="009318C9"/>
    <w:rsid w:val="00A26A1A"/>
    <w:rsid w:val="00A51A1C"/>
    <w:rsid w:val="00C667FC"/>
    <w:rsid w:val="00CA422C"/>
    <w:rsid w:val="00CD6A05"/>
    <w:rsid w:val="00E63C29"/>
    <w:rsid w:val="00F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A0C5C-DA42-4006-9977-DE956501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67FC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0571"/>
    <w:pPr>
      <w:spacing w:line="240" w:lineRule="auto"/>
      <w:ind w:left="720" w:firstLine="0"/>
      <w:contextualSpacing/>
      <w:jc w:val="left"/>
    </w:pPr>
    <w:rPr>
      <w:rFonts w:asciiTheme="minorHAnsi" w:eastAsiaTheme="minorEastAsia" w:hAnsiTheme="minorHAnsi" w:cs="Times New Roman"/>
      <w:szCs w:val="24"/>
    </w:rPr>
  </w:style>
  <w:style w:type="paragraph" w:customStyle="1" w:styleId="Default">
    <w:name w:val="Default"/>
    <w:rsid w:val="006463C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364EBA4D-528A-4F4C-BACF-DE83587EF1D8}"/>
</file>

<file path=customXml/itemProps2.xml><?xml version="1.0" encoding="utf-8"?>
<ds:datastoreItem xmlns:ds="http://schemas.openxmlformats.org/officeDocument/2006/customXml" ds:itemID="{43F4884C-5119-44E2-8A1E-50ADB92767F7}"/>
</file>

<file path=customXml/itemProps3.xml><?xml version="1.0" encoding="utf-8"?>
<ds:datastoreItem xmlns:ds="http://schemas.openxmlformats.org/officeDocument/2006/customXml" ds:itemID="{C75E5F84-A462-46C5-975F-8436436E1045}"/>
</file>

<file path=customXml/itemProps4.xml><?xml version="1.0" encoding="utf-8"?>
<ds:datastoreItem xmlns:ds="http://schemas.openxmlformats.org/officeDocument/2006/customXml" ds:itemID="{4D4F66B3-0ACB-48E1-B9A6-8B98BF641C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20</cp:revision>
  <dcterms:created xsi:type="dcterms:W3CDTF">2024-03-28T11:03:00Z</dcterms:created>
  <dcterms:modified xsi:type="dcterms:W3CDTF">2024-12-27T10:14:00Z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fa4d17e7-43dd-4b3d-9b99-35fa27f3bd76</vt:lpwstr>
  </property>
  <property fmtid="{D5CDD505-2E9C-101B-9397-08002B2CF9AE}" pid="3" name="ContentTypeId">
    <vt:lpwstr>0x010100147D90CBC16D234CA619BBDEA3061AC4</vt:lpwstr>
  </property>
</Properties>
</file>